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FB1" w:rsidRDefault="00695FB1" w:rsidP="00695FB1">
      <w:pPr>
        <w:jc w:val="center"/>
      </w:pPr>
      <w:r>
        <w:rPr>
          <w:noProof/>
          <w:lang w:eastAsia="ru-RU"/>
        </w:rPr>
        <w:drawing>
          <wp:inline distT="0" distB="0" distL="0" distR="0">
            <wp:extent cx="76200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695FB1" w:rsidRDefault="00695FB1" w:rsidP="00695FB1">
      <w:pPr>
        <w:spacing w:line="240" w:lineRule="exact"/>
        <w:jc w:val="center"/>
        <w:rPr>
          <w:b/>
          <w:szCs w:val="28"/>
        </w:rPr>
      </w:pPr>
      <w:r>
        <w:rPr>
          <w:b/>
          <w:szCs w:val="28"/>
        </w:rPr>
        <w:t>Российская Федерация</w:t>
      </w:r>
      <w:r w:rsidRPr="003E38C0">
        <w:rPr>
          <w:b/>
          <w:szCs w:val="28"/>
        </w:rPr>
        <w:t xml:space="preserve"> </w:t>
      </w:r>
    </w:p>
    <w:p w:rsidR="00695FB1" w:rsidRDefault="00695FB1" w:rsidP="00695FB1">
      <w:pPr>
        <w:spacing w:line="240" w:lineRule="exact"/>
        <w:jc w:val="center"/>
        <w:rPr>
          <w:b/>
          <w:szCs w:val="28"/>
        </w:rPr>
      </w:pPr>
      <w:r>
        <w:rPr>
          <w:b/>
          <w:szCs w:val="28"/>
        </w:rPr>
        <w:t>Новгородская область</w:t>
      </w:r>
    </w:p>
    <w:p w:rsidR="00695FB1" w:rsidRDefault="00695FB1" w:rsidP="00695FB1">
      <w:pPr>
        <w:spacing w:line="240" w:lineRule="exact"/>
        <w:jc w:val="center"/>
        <w:rPr>
          <w:b/>
          <w:szCs w:val="28"/>
        </w:rPr>
      </w:pPr>
      <w:r>
        <w:rPr>
          <w:b/>
          <w:szCs w:val="28"/>
        </w:rPr>
        <w:t>Окуловский муниципальный район</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r>
        <w:rPr>
          <w:b/>
          <w:szCs w:val="28"/>
        </w:rPr>
        <w:t>АДМИНИСТРАЦИЯ БОРОВЕНКОВСКОГО СЕЛЬСКОГО ПОСЕЛЕНИЯ</w:t>
      </w:r>
    </w:p>
    <w:p w:rsidR="00695FB1" w:rsidRDefault="00695FB1" w:rsidP="00695FB1">
      <w:pPr>
        <w:spacing w:line="240" w:lineRule="exact"/>
        <w:jc w:val="center"/>
        <w:rPr>
          <w:b/>
          <w:szCs w:val="28"/>
        </w:rPr>
      </w:pPr>
    </w:p>
    <w:p w:rsidR="00695FB1" w:rsidRDefault="00695FB1" w:rsidP="00695FB1">
      <w:pPr>
        <w:spacing w:line="240" w:lineRule="exact"/>
        <w:jc w:val="center"/>
        <w:rPr>
          <w:b/>
          <w:szCs w:val="28"/>
        </w:rPr>
      </w:pPr>
      <w:r w:rsidRPr="003E38C0">
        <w:rPr>
          <w:b/>
          <w:szCs w:val="28"/>
        </w:rPr>
        <w:t>П О С Т А Н О В Л Е Н И Е</w:t>
      </w:r>
    </w:p>
    <w:p w:rsidR="00695FB1" w:rsidRDefault="00695FB1" w:rsidP="00695FB1">
      <w:pPr>
        <w:spacing w:line="240" w:lineRule="exact"/>
        <w:rPr>
          <w:szCs w:val="28"/>
        </w:rPr>
      </w:pPr>
    </w:p>
    <w:p w:rsidR="003B0BBF" w:rsidRDefault="003B0BBF" w:rsidP="00695FB1">
      <w:pPr>
        <w:widowControl w:val="0"/>
        <w:ind w:firstLine="708"/>
        <w:rPr>
          <w:szCs w:val="28"/>
        </w:rPr>
      </w:pPr>
    </w:p>
    <w:p w:rsidR="003B0BBF" w:rsidRPr="00FB4B6C" w:rsidRDefault="003B0BBF" w:rsidP="003B0BBF">
      <w:pPr>
        <w:spacing w:line="240" w:lineRule="exact"/>
        <w:rPr>
          <w:szCs w:val="28"/>
        </w:rPr>
      </w:pPr>
      <w:r>
        <w:rPr>
          <w:szCs w:val="28"/>
        </w:rPr>
        <w:t xml:space="preserve">от  25.06.2019 №70 </w:t>
      </w:r>
    </w:p>
    <w:p w:rsidR="003B0BBF" w:rsidRPr="00FB4B6C" w:rsidRDefault="003B0BBF" w:rsidP="003B0BBF">
      <w:pPr>
        <w:spacing w:line="240" w:lineRule="exact"/>
        <w:rPr>
          <w:szCs w:val="28"/>
        </w:rPr>
      </w:pPr>
      <w:r w:rsidRPr="00FB4B6C">
        <w:rPr>
          <w:szCs w:val="28"/>
        </w:rPr>
        <w:t>п. Боровёнка</w:t>
      </w:r>
    </w:p>
    <w:p w:rsidR="003B0BBF" w:rsidRPr="00FB4B6C" w:rsidRDefault="003B0BBF" w:rsidP="003B0BBF">
      <w:pPr>
        <w:spacing w:line="240" w:lineRule="exact"/>
        <w:rPr>
          <w:rFonts w:ascii="Calibri" w:eastAsia="Times New Roman" w:hAnsi="Calibri"/>
          <w:b/>
          <w:szCs w:val="28"/>
        </w:rPr>
      </w:pPr>
    </w:p>
    <w:p w:rsidR="003B0BBF" w:rsidRPr="00FB4B6C" w:rsidRDefault="003B0BBF" w:rsidP="003B0BBF">
      <w:pPr>
        <w:spacing w:line="240" w:lineRule="exact"/>
        <w:rPr>
          <w:rFonts w:eastAsia="Times New Roman"/>
          <w:b/>
          <w:szCs w:val="28"/>
        </w:rPr>
      </w:pPr>
      <w:r w:rsidRPr="00FB4B6C">
        <w:rPr>
          <w:rFonts w:eastAsia="Times New Roman"/>
          <w:b/>
          <w:szCs w:val="28"/>
        </w:rPr>
        <w:t xml:space="preserve">О внесении изменений в </w:t>
      </w:r>
    </w:p>
    <w:p w:rsidR="003B0BBF" w:rsidRPr="00FB4B6C" w:rsidRDefault="003B0BBF" w:rsidP="003B0BBF">
      <w:pPr>
        <w:spacing w:line="240" w:lineRule="exact"/>
        <w:rPr>
          <w:rFonts w:eastAsia="Times New Roman"/>
          <w:b/>
          <w:szCs w:val="28"/>
        </w:rPr>
      </w:pPr>
      <w:r w:rsidRPr="00FB4B6C">
        <w:rPr>
          <w:rFonts w:eastAsia="Times New Roman"/>
          <w:b/>
          <w:szCs w:val="28"/>
        </w:rPr>
        <w:t xml:space="preserve">постановление Администрации </w:t>
      </w:r>
    </w:p>
    <w:p w:rsidR="003B0BBF" w:rsidRPr="00FB4B6C" w:rsidRDefault="003B0BBF" w:rsidP="003B0BBF">
      <w:pPr>
        <w:spacing w:line="240" w:lineRule="exact"/>
        <w:rPr>
          <w:rFonts w:eastAsia="Times New Roman"/>
          <w:b/>
          <w:szCs w:val="28"/>
        </w:rPr>
      </w:pPr>
      <w:r w:rsidRPr="00FB4B6C">
        <w:rPr>
          <w:rFonts w:eastAsia="Times New Roman"/>
          <w:b/>
          <w:szCs w:val="28"/>
        </w:rPr>
        <w:t xml:space="preserve">Боровёнковского сельского </w:t>
      </w:r>
    </w:p>
    <w:p w:rsidR="003B0BBF" w:rsidRPr="00FB4B6C" w:rsidRDefault="003B0BBF" w:rsidP="003B0BBF">
      <w:pPr>
        <w:spacing w:line="240" w:lineRule="exact"/>
        <w:rPr>
          <w:b/>
          <w:szCs w:val="28"/>
        </w:rPr>
      </w:pPr>
      <w:r w:rsidRPr="00FB4B6C">
        <w:rPr>
          <w:rFonts w:eastAsia="Times New Roman"/>
          <w:b/>
          <w:szCs w:val="28"/>
        </w:rPr>
        <w:t xml:space="preserve">поселения от </w:t>
      </w:r>
      <w:r>
        <w:rPr>
          <w:b/>
          <w:szCs w:val="28"/>
        </w:rPr>
        <w:t xml:space="preserve"> 17.06.2019  №66</w:t>
      </w:r>
    </w:p>
    <w:p w:rsidR="003B0BBF" w:rsidRPr="00FB4B6C" w:rsidRDefault="003B0BBF" w:rsidP="003B0BBF">
      <w:pPr>
        <w:spacing w:line="360" w:lineRule="exact"/>
        <w:rPr>
          <w:rFonts w:ascii="Calibri" w:eastAsia="Times New Roman" w:hAnsi="Calibri"/>
          <w:b/>
          <w:szCs w:val="28"/>
        </w:rPr>
      </w:pPr>
    </w:p>
    <w:p w:rsidR="003B0BBF" w:rsidRPr="00CE57E4" w:rsidRDefault="003B0BBF" w:rsidP="00D42022">
      <w:pPr>
        <w:spacing w:line="360" w:lineRule="exact"/>
        <w:ind w:firstLine="708"/>
        <w:rPr>
          <w:b/>
          <w:szCs w:val="28"/>
        </w:rPr>
      </w:pPr>
      <w:r w:rsidRPr="00CE57E4">
        <w:rPr>
          <w:szCs w:val="28"/>
        </w:rPr>
        <w:t xml:space="preserve">В соответствии с Федеральным законом от 05.04.2013 </w:t>
      </w:r>
      <w:r w:rsidRPr="00CE57E4">
        <w:rPr>
          <w:szCs w:val="28"/>
        </w:rPr>
        <w:br/>
        <w:t>№ 44-ФЗ «О контрактной системе в сфере закупок товаров, работ, услуг для обеспечения госуда</w:t>
      </w:r>
      <w:r>
        <w:rPr>
          <w:szCs w:val="28"/>
        </w:rPr>
        <w:t>рственных и муниципальных нужд», в связи с изменениями реквизитов счетов, открытых Управлению Федерального казначейства по Новгородской области в Отделении по Новгородской области Северо-Западного главного управления Центрального банка Российской Федерации</w:t>
      </w:r>
      <w:r w:rsidRPr="00CE57E4">
        <w:rPr>
          <w:szCs w:val="28"/>
        </w:rPr>
        <w:t xml:space="preserve"> </w:t>
      </w:r>
      <w:r w:rsidR="00900783">
        <w:rPr>
          <w:szCs w:val="28"/>
        </w:rPr>
        <w:t xml:space="preserve"> Администрация Боровенковского сельского поселения</w:t>
      </w:r>
    </w:p>
    <w:p w:rsidR="003B0BBF" w:rsidRPr="00FB4B6C" w:rsidRDefault="003B0BBF" w:rsidP="00D42022">
      <w:pPr>
        <w:widowControl w:val="0"/>
        <w:spacing w:line="360" w:lineRule="exact"/>
        <w:rPr>
          <w:b/>
          <w:szCs w:val="28"/>
        </w:rPr>
      </w:pPr>
      <w:r w:rsidRPr="00FB4B6C">
        <w:rPr>
          <w:b/>
          <w:szCs w:val="28"/>
        </w:rPr>
        <w:t>ПОСТАНОВЛЯЕТ:</w:t>
      </w:r>
    </w:p>
    <w:p w:rsidR="003B0BBF" w:rsidRPr="00D42022" w:rsidRDefault="003B0BBF" w:rsidP="00D42022">
      <w:pPr>
        <w:spacing w:line="360" w:lineRule="exact"/>
        <w:rPr>
          <w:szCs w:val="28"/>
        </w:rPr>
      </w:pPr>
      <w:r w:rsidRPr="00D42022">
        <w:rPr>
          <w:szCs w:val="28"/>
        </w:rPr>
        <w:t>1. Внести в Постановление Администрации Боровёнковского сельского поселения от 17.06.2019 № 66 «О проведении электронного аукциона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следующие изменения:</w:t>
      </w:r>
    </w:p>
    <w:p w:rsidR="00900783" w:rsidRPr="00D42022" w:rsidRDefault="003B0BBF" w:rsidP="00D42022">
      <w:pPr>
        <w:spacing w:line="360" w:lineRule="exact"/>
        <w:rPr>
          <w:szCs w:val="28"/>
        </w:rPr>
      </w:pPr>
      <w:r w:rsidRPr="00D42022">
        <w:rPr>
          <w:szCs w:val="28"/>
        </w:rPr>
        <w:t>1.1. В связи с изменением реквизитов счетов, открытых Управлению Федерального казначейства по Новгородской области в Отделении по Новгородской области Северо-Западного главного управления Центрального банка Российской Федерации. Р/сч. 40302840500003000097 в Отделении Новгород УФК по Новгородской области  считать закрыт</w:t>
      </w:r>
      <w:r w:rsidR="0028660B" w:rsidRPr="00D42022">
        <w:rPr>
          <w:szCs w:val="28"/>
        </w:rPr>
        <w:t xml:space="preserve">ым, Реквизиты нового </w:t>
      </w:r>
      <w:r w:rsidRPr="00D42022">
        <w:rPr>
          <w:szCs w:val="28"/>
        </w:rPr>
        <w:t xml:space="preserve"> </w:t>
      </w:r>
      <w:r w:rsidR="0028660B" w:rsidRPr="00D42022">
        <w:rPr>
          <w:szCs w:val="28"/>
        </w:rPr>
        <w:t>р/</w:t>
      </w:r>
      <w:r w:rsidRPr="00D42022">
        <w:rPr>
          <w:szCs w:val="28"/>
        </w:rPr>
        <w:t>счета 40302810540303008047 по Новгородской области Центрального банка Российской Федерации(далее-Отделение Новгород)</w:t>
      </w:r>
    </w:p>
    <w:p w:rsidR="00900783" w:rsidRPr="00D42022" w:rsidRDefault="00900783" w:rsidP="00D42022">
      <w:pPr>
        <w:spacing w:line="360" w:lineRule="exact"/>
        <w:rPr>
          <w:szCs w:val="28"/>
        </w:rPr>
      </w:pPr>
      <w:r w:rsidRPr="00D42022">
        <w:rPr>
          <w:szCs w:val="28"/>
        </w:rPr>
        <w:t>л/сч.05503014150</w:t>
      </w:r>
    </w:p>
    <w:p w:rsidR="00900783" w:rsidRPr="00D42022" w:rsidRDefault="00900783" w:rsidP="00D42022">
      <w:pPr>
        <w:spacing w:line="360" w:lineRule="exact"/>
        <w:rPr>
          <w:szCs w:val="28"/>
        </w:rPr>
      </w:pPr>
      <w:r w:rsidRPr="00D42022">
        <w:rPr>
          <w:szCs w:val="28"/>
        </w:rPr>
        <w:t>БИК:044959001</w:t>
      </w:r>
    </w:p>
    <w:p w:rsidR="003B0BBF" w:rsidRPr="00D42022" w:rsidRDefault="00900783" w:rsidP="00D42022">
      <w:pPr>
        <w:spacing w:line="360" w:lineRule="exact"/>
        <w:rPr>
          <w:szCs w:val="28"/>
        </w:rPr>
      </w:pPr>
      <w:r w:rsidRPr="00D42022">
        <w:rPr>
          <w:szCs w:val="28"/>
        </w:rPr>
        <w:t>ИНН:5311005988,КПП531101001</w:t>
      </w:r>
    </w:p>
    <w:p w:rsidR="003B0BBF" w:rsidRPr="00D42022" w:rsidRDefault="00900783" w:rsidP="00D42022">
      <w:pPr>
        <w:pStyle w:val="3"/>
        <w:spacing w:after="0" w:line="360" w:lineRule="exact"/>
        <w:jc w:val="both"/>
        <w:rPr>
          <w:sz w:val="28"/>
          <w:szCs w:val="28"/>
        </w:rPr>
      </w:pPr>
      <w:r w:rsidRPr="00D42022">
        <w:rPr>
          <w:sz w:val="28"/>
          <w:szCs w:val="28"/>
        </w:rPr>
        <w:lastRenderedPageBreak/>
        <w:t>-</w:t>
      </w:r>
      <w:r w:rsidR="003B0BBF" w:rsidRPr="00D42022">
        <w:rPr>
          <w:sz w:val="28"/>
          <w:szCs w:val="28"/>
        </w:rPr>
        <w:t>Внести изменения в</w:t>
      </w:r>
      <w:r w:rsidR="003B0BBF" w:rsidRPr="00D42022">
        <w:rPr>
          <w:b/>
          <w:bCs/>
          <w:kern w:val="36"/>
          <w:sz w:val="28"/>
          <w:szCs w:val="28"/>
        </w:rPr>
        <w:t xml:space="preserve"> </w:t>
      </w:r>
      <w:r w:rsidR="003B0BBF" w:rsidRPr="00D42022">
        <w:rPr>
          <w:bCs/>
          <w:kern w:val="36"/>
          <w:sz w:val="28"/>
          <w:szCs w:val="28"/>
        </w:rPr>
        <w:t xml:space="preserve">извещение об осуществлении закупки </w:t>
      </w:r>
      <w:r w:rsidRPr="00D42022">
        <w:rPr>
          <w:sz w:val="28"/>
          <w:szCs w:val="28"/>
        </w:rPr>
        <w:t xml:space="preserve">на выполнение работ </w:t>
      </w:r>
      <w:r w:rsidR="003B0BBF" w:rsidRPr="00D42022">
        <w:rPr>
          <w:sz w:val="28"/>
          <w:szCs w:val="28"/>
        </w:rPr>
        <w:t>по ремонту автомобильной дороги общего пользования местного значения,расположенной по адресу: Новгородская область, Окуловский  район,</w:t>
      </w:r>
      <w:r w:rsidR="003B0BBF" w:rsidRPr="00D42022">
        <w:rPr>
          <w:b/>
          <w:sz w:val="28"/>
          <w:szCs w:val="28"/>
        </w:rPr>
        <w:t xml:space="preserve"> </w:t>
      </w:r>
      <w:r w:rsidR="003B0BBF" w:rsidRPr="00D42022">
        <w:rPr>
          <w:sz w:val="28"/>
          <w:szCs w:val="28"/>
        </w:rPr>
        <w:t>Боровёнковское сельское</w:t>
      </w:r>
      <w:r w:rsidR="003B0BBF" w:rsidRPr="00D42022">
        <w:rPr>
          <w:b/>
          <w:sz w:val="28"/>
          <w:szCs w:val="28"/>
        </w:rPr>
        <w:t xml:space="preserve"> </w:t>
      </w:r>
      <w:r w:rsidR="003B0BBF" w:rsidRPr="00D42022">
        <w:rPr>
          <w:sz w:val="28"/>
          <w:szCs w:val="28"/>
        </w:rPr>
        <w:t>поселение, д. Шарово, д.Теребуново, д.Песчанка, д.Дерняки участок №5,№6,№7, д.Висленев Остров, д.Верховик от дома №1 до дома №11</w:t>
      </w:r>
    </w:p>
    <w:p w:rsidR="003B0BBF" w:rsidRPr="00D42022" w:rsidRDefault="0028660B" w:rsidP="00D42022">
      <w:pPr>
        <w:spacing w:line="360" w:lineRule="exact"/>
        <w:ind w:firstLine="0"/>
        <w:rPr>
          <w:b/>
          <w:szCs w:val="28"/>
        </w:rPr>
      </w:pPr>
      <w:r w:rsidRPr="00D42022">
        <w:rPr>
          <w:b/>
          <w:szCs w:val="28"/>
        </w:rPr>
        <w:t>-</w:t>
      </w:r>
      <w:r w:rsidR="003B0BBF" w:rsidRPr="00D42022">
        <w:rPr>
          <w:b/>
          <w:szCs w:val="28"/>
        </w:rPr>
        <w:t>пункт 8.2 Порядок предоставления и требования к обеспечению исполнения контракта  изложить в новой редакции:</w:t>
      </w:r>
    </w:p>
    <w:p w:rsidR="003B0BBF" w:rsidRPr="00D42022" w:rsidRDefault="003B0BBF" w:rsidP="00D42022">
      <w:pPr>
        <w:spacing w:line="360" w:lineRule="exact"/>
        <w:rPr>
          <w:szCs w:val="28"/>
        </w:rPr>
      </w:pPr>
      <w:r w:rsidRPr="00D42022">
        <w:rPr>
          <w:szCs w:val="28"/>
        </w:rPr>
        <w:t>Исполнение контракта может обеспечиваться:</w:t>
      </w:r>
    </w:p>
    <w:p w:rsidR="003B0BBF" w:rsidRPr="00D42022" w:rsidRDefault="003B0BBF" w:rsidP="00D42022">
      <w:pPr>
        <w:spacing w:line="360" w:lineRule="exact"/>
        <w:rPr>
          <w:szCs w:val="28"/>
        </w:rPr>
      </w:pPr>
      <w:r w:rsidRPr="00D42022">
        <w:rPr>
          <w:szCs w:val="28"/>
        </w:rPr>
        <w:t xml:space="preserve">1) предоставлением банковской гарантии. </w:t>
      </w:r>
    </w:p>
    <w:p w:rsidR="003B0BBF" w:rsidRPr="00D42022" w:rsidRDefault="003B0BBF" w:rsidP="00D42022">
      <w:pPr>
        <w:spacing w:line="360" w:lineRule="exact"/>
        <w:rPr>
          <w:szCs w:val="28"/>
        </w:rPr>
      </w:pPr>
      <w:r w:rsidRPr="00D42022">
        <w:rPr>
          <w:szCs w:val="28"/>
        </w:rPr>
        <w:t>2) внесением денежных средств.</w:t>
      </w:r>
    </w:p>
    <w:p w:rsidR="003B0BBF" w:rsidRPr="00D42022" w:rsidRDefault="003B0BBF" w:rsidP="00D42022">
      <w:pPr>
        <w:spacing w:line="360" w:lineRule="exact"/>
        <w:rPr>
          <w:szCs w:val="28"/>
        </w:rPr>
      </w:pPr>
      <w:r w:rsidRPr="00D42022">
        <w:rPr>
          <w:szCs w:val="28"/>
        </w:rPr>
        <w:t>Способ обеспечения исполнения контракта определяется участником закупки, с которым заключается контракт, самостоятельно.</w:t>
      </w:r>
    </w:p>
    <w:p w:rsidR="003B0BBF" w:rsidRPr="00D42022" w:rsidRDefault="003B0BBF" w:rsidP="00D42022">
      <w:pPr>
        <w:spacing w:line="360" w:lineRule="exact"/>
        <w:rPr>
          <w:szCs w:val="28"/>
        </w:rPr>
      </w:pPr>
      <w:r w:rsidRPr="00D42022">
        <w:rPr>
          <w:szCs w:val="28"/>
        </w:rPr>
        <w:t>Перечисление денежных средств в качестве обеспечения исполнения контракта осуществляется на счёт Заказчика, по следующим реквизитам:</w:t>
      </w:r>
    </w:p>
    <w:p w:rsidR="003B0BBF" w:rsidRPr="00D42022" w:rsidRDefault="003B0BBF" w:rsidP="00D42022">
      <w:pPr>
        <w:spacing w:line="360" w:lineRule="exact"/>
        <w:ind w:firstLine="0"/>
        <w:rPr>
          <w:b/>
          <w:szCs w:val="28"/>
        </w:rPr>
      </w:pPr>
      <w:r w:rsidRPr="00D42022">
        <w:rPr>
          <w:b/>
          <w:szCs w:val="28"/>
        </w:rPr>
        <w:t>Администрация Боровёнковского сельского поселения</w:t>
      </w:r>
    </w:p>
    <w:p w:rsidR="003B0BBF" w:rsidRPr="00D42022" w:rsidRDefault="00EB4708" w:rsidP="00D42022">
      <w:pPr>
        <w:spacing w:line="360" w:lineRule="exact"/>
        <w:ind w:firstLine="0"/>
        <w:rPr>
          <w:szCs w:val="28"/>
        </w:rPr>
      </w:pPr>
      <w:r w:rsidRPr="00D42022">
        <w:rPr>
          <w:szCs w:val="28"/>
        </w:rPr>
        <w:t xml:space="preserve">р/сч </w:t>
      </w:r>
      <w:r w:rsidR="003B0BBF" w:rsidRPr="00D42022">
        <w:rPr>
          <w:szCs w:val="28"/>
        </w:rPr>
        <w:t>40302810540303008047</w:t>
      </w:r>
    </w:p>
    <w:p w:rsidR="003B0BBF" w:rsidRPr="00D42022" w:rsidRDefault="003B0BBF" w:rsidP="00D42022">
      <w:pPr>
        <w:pStyle w:val="af0"/>
        <w:spacing w:line="360" w:lineRule="exact"/>
        <w:ind w:firstLine="0"/>
        <w:rPr>
          <w:szCs w:val="28"/>
        </w:rPr>
      </w:pPr>
      <w:r w:rsidRPr="00D42022">
        <w:rPr>
          <w:szCs w:val="28"/>
        </w:rPr>
        <w:t xml:space="preserve"> в Отделении Новгород</w:t>
      </w:r>
    </w:p>
    <w:p w:rsidR="003B0BBF" w:rsidRPr="00D42022" w:rsidRDefault="003B0BBF" w:rsidP="00D42022">
      <w:pPr>
        <w:pStyle w:val="af0"/>
        <w:spacing w:line="360" w:lineRule="exact"/>
        <w:ind w:firstLine="0"/>
        <w:rPr>
          <w:szCs w:val="28"/>
        </w:rPr>
      </w:pPr>
      <w:r w:rsidRPr="00D42022">
        <w:rPr>
          <w:szCs w:val="28"/>
        </w:rPr>
        <w:t>УФК по Новгородской области (Администрация Боровёнковского сельского  поселения  л/сч.05503014150)</w:t>
      </w:r>
    </w:p>
    <w:p w:rsidR="003B0BBF" w:rsidRPr="00D42022" w:rsidRDefault="003B0BBF" w:rsidP="00D42022">
      <w:pPr>
        <w:spacing w:line="360" w:lineRule="exact"/>
        <w:ind w:right="-309" w:firstLine="0"/>
        <w:rPr>
          <w:szCs w:val="28"/>
        </w:rPr>
      </w:pPr>
      <w:r w:rsidRPr="00D42022">
        <w:rPr>
          <w:szCs w:val="28"/>
        </w:rPr>
        <w:t xml:space="preserve">БИК 044959001, </w:t>
      </w:r>
    </w:p>
    <w:p w:rsidR="003B0BBF" w:rsidRPr="00D42022" w:rsidRDefault="003B0BBF" w:rsidP="00D42022">
      <w:pPr>
        <w:spacing w:line="360" w:lineRule="exact"/>
        <w:ind w:right="-309" w:firstLine="0"/>
        <w:rPr>
          <w:szCs w:val="28"/>
        </w:rPr>
      </w:pPr>
      <w:r w:rsidRPr="00D42022">
        <w:rPr>
          <w:szCs w:val="28"/>
        </w:rPr>
        <w:t>ИНН: 5311005988, КПП 531101001</w:t>
      </w:r>
    </w:p>
    <w:p w:rsidR="003B0BBF" w:rsidRPr="00D42022" w:rsidRDefault="003B0BBF" w:rsidP="00D42022">
      <w:pPr>
        <w:spacing w:line="360" w:lineRule="exact"/>
        <w:ind w:firstLine="0"/>
        <w:rPr>
          <w:szCs w:val="28"/>
        </w:rPr>
      </w:pPr>
      <w:r w:rsidRPr="00D42022">
        <w:rPr>
          <w:szCs w:val="28"/>
          <w:u w:val="single"/>
        </w:rPr>
        <w:t>Назначение платежа</w:t>
      </w:r>
      <w:r w:rsidRPr="00D42022">
        <w:rPr>
          <w:szCs w:val="28"/>
        </w:rPr>
        <w:t>: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поселения</w:t>
      </w:r>
    </w:p>
    <w:p w:rsidR="003B0BBF" w:rsidRPr="00D42022" w:rsidRDefault="003B0BBF" w:rsidP="00D42022">
      <w:pPr>
        <w:spacing w:line="360" w:lineRule="exact"/>
        <w:ind w:firstLine="0"/>
        <w:rPr>
          <w:szCs w:val="28"/>
        </w:rPr>
      </w:pPr>
      <w:r w:rsidRPr="00D42022">
        <w:rPr>
          <w:szCs w:val="28"/>
        </w:rPr>
        <w:t xml:space="preserve"> (</w:t>
      </w:r>
      <w:r w:rsidRPr="00D42022">
        <w:rPr>
          <w:b/>
          <w:szCs w:val="28"/>
        </w:rPr>
        <w:t>д. Шарово, д.Теребуново, дПесчанка, д.Дерняки участок №5,№6,№7,д.Висленев Остров, д.Верховик от дома №1 до дома №11</w:t>
      </w:r>
      <w:r w:rsidRPr="00D42022">
        <w:rPr>
          <w:szCs w:val="28"/>
        </w:rPr>
        <w:t>) Новгородской области, Окуловского района.</w:t>
      </w:r>
    </w:p>
    <w:p w:rsidR="003B0BBF" w:rsidRPr="00D42022" w:rsidRDefault="00EB4708" w:rsidP="00D42022">
      <w:pPr>
        <w:spacing w:line="360" w:lineRule="exact"/>
        <w:ind w:firstLine="0"/>
        <w:rPr>
          <w:szCs w:val="28"/>
        </w:rPr>
      </w:pPr>
      <w:r w:rsidRPr="00D42022">
        <w:rPr>
          <w:szCs w:val="28"/>
        </w:rPr>
        <w:t xml:space="preserve">      </w:t>
      </w:r>
      <w:r w:rsidR="003B0BBF" w:rsidRPr="00D42022">
        <w:rPr>
          <w:szCs w:val="28"/>
        </w:rPr>
        <w:t>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3B0BBF" w:rsidRPr="00D42022" w:rsidRDefault="003B0BBF" w:rsidP="00D42022">
      <w:pPr>
        <w:spacing w:line="360" w:lineRule="exact"/>
        <w:rPr>
          <w:szCs w:val="28"/>
        </w:rPr>
      </w:pPr>
      <w:r w:rsidRPr="00D42022">
        <w:rPr>
          <w:szCs w:val="28"/>
        </w:rPr>
        <w:t>Банковская гарантия должна соответствовать требованиям, предусмотренным в статье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B0BBF" w:rsidRPr="00D42022" w:rsidRDefault="003B0BBF" w:rsidP="00D42022">
      <w:pPr>
        <w:spacing w:line="360" w:lineRule="exact"/>
        <w:rPr>
          <w:szCs w:val="28"/>
        </w:rPr>
      </w:pPr>
      <w:r w:rsidRPr="00D42022">
        <w:rPr>
          <w:szCs w:val="28"/>
        </w:rPr>
        <w:t>Срок действия банковской гарантии должен превышать срок действия контракта не менее чем на один месяц.</w:t>
      </w:r>
    </w:p>
    <w:p w:rsidR="003B0BBF" w:rsidRPr="00D42022" w:rsidRDefault="003B0BBF" w:rsidP="00D42022">
      <w:pPr>
        <w:spacing w:line="360" w:lineRule="exact"/>
        <w:rPr>
          <w:szCs w:val="28"/>
        </w:rPr>
      </w:pPr>
      <w:r w:rsidRPr="00D42022">
        <w:rPr>
          <w:szCs w:val="28"/>
        </w:rPr>
        <w:t xml:space="preserve">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42022">
        <w:rPr>
          <w:szCs w:val="28"/>
        </w:rPr>
        <w:lastRenderedPageBreak/>
        <w:t>денежной суммы по банковской гарантии, направленное до окончания срока действия банковской гарантии.</w:t>
      </w:r>
    </w:p>
    <w:p w:rsidR="003B0BBF" w:rsidRPr="00D42022" w:rsidRDefault="003B0BBF" w:rsidP="00D42022">
      <w:pPr>
        <w:spacing w:line="360" w:lineRule="exact"/>
        <w:rPr>
          <w:szCs w:val="28"/>
        </w:rPr>
      </w:pPr>
      <w:r w:rsidRPr="00D42022">
        <w:rPr>
          <w:szCs w:val="28"/>
        </w:rPr>
        <w:t>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от 05.04.2013 № 44-ФЗ «О контрактной системе в сфере закупок товаров, работ, услуг для обеспечения государственных и муниципальных нужд», до заключения контракта.</w:t>
      </w:r>
    </w:p>
    <w:p w:rsidR="003B0BBF" w:rsidRPr="00D42022" w:rsidRDefault="003B0BBF" w:rsidP="00D42022">
      <w:pPr>
        <w:spacing w:line="360" w:lineRule="exact"/>
        <w:rPr>
          <w:szCs w:val="28"/>
        </w:rPr>
      </w:pPr>
      <w:r w:rsidRPr="00D42022">
        <w:rPr>
          <w:szCs w:val="28"/>
        </w:rPr>
        <w:t>Контракт заключается после предоставления участником закупки, с которым заключается контракт, обеспечения исполнения контракта.</w:t>
      </w:r>
    </w:p>
    <w:p w:rsidR="003B0BBF" w:rsidRPr="00D42022" w:rsidRDefault="003B0BBF" w:rsidP="00D42022">
      <w:pPr>
        <w:spacing w:line="360" w:lineRule="exact"/>
        <w:rPr>
          <w:szCs w:val="28"/>
        </w:rPr>
      </w:pPr>
      <w:r w:rsidRPr="00D42022">
        <w:rPr>
          <w:szCs w:val="28"/>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B0BBF" w:rsidRPr="00D42022" w:rsidRDefault="003B0BBF" w:rsidP="00D42022">
      <w:pPr>
        <w:spacing w:line="360" w:lineRule="exact"/>
        <w:rPr>
          <w:szCs w:val="28"/>
        </w:rPr>
      </w:pPr>
      <w:r w:rsidRPr="00D42022">
        <w:rPr>
          <w:szCs w:val="28"/>
        </w:rPr>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B0BBF" w:rsidRPr="00D42022" w:rsidRDefault="003B0BBF" w:rsidP="00D42022">
      <w:pPr>
        <w:spacing w:line="360" w:lineRule="exact"/>
        <w:rPr>
          <w:szCs w:val="28"/>
        </w:rPr>
      </w:pPr>
      <w:r w:rsidRPr="00D42022">
        <w:rPr>
          <w:szCs w:val="28"/>
        </w:rPr>
        <w:t>В случае,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p w:rsidR="003B0BBF" w:rsidRPr="00D42022" w:rsidRDefault="00900783" w:rsidP="00D42022">
      <w:pPr>
        <w:shd w:val="clear" w:color="auto" w:fill="FFFFFF"/>
        <w:spacing w:line="360" w:lineRule="exact"/>
        <w:ind w:firstLine="0"/>
        <w:rPr>
          <w:b/>
          <w:bCs/>
          <w:szCs w:val="28"/>
        </w:rPr>
      </w:pPr>
      <w:r w:rsidRPr="00D42022">
        <w:rPr>
          <w:bCs/>
          <w:szCs w:val="28"/>
        </w:rPr>
        <w:t>-</w:t>
      </w:r>
      <w:r w:rsidR="003B0BBF" w:rsidRPr="00D42022">
        <w:rPr>
          <w:b/>
          <w:bCs/>
          <w:szCs w:val="28"/>
        </w:rPr>
        <w:t xml:space="preserve">Пункт 14.2.1  </w:t>
      </w:r>
      <w:r w:rsidR="00AE2E52" w:rsidRPr="00D42022">
        <w:rPr>
          <w:b/>
          <w:bCs/>
          <w:szCs w:val="28"/>
        </w:rPr>
        <w:t>Документации об аукционе в электронной форме(электронном аукционе)</w:t>
      </w:r>
      <w:r w:rsidR="003B0BBF" w:rsidRPr="00D42022">
        <w:rPr>
          <w:b/>
          <w:bCs/>
          <w:szCs w:val="28"/>
        </w:rPr>
        <w:t xml:space="preserve"> </w:t>
      </w:r>
      <w:r w:rsidR="003B0BBF" w:rsidRPr="00D42022">
        <w:rPr>
          <w:bCs/>
          <w:kern w:val="36"/>
          <w:szCs w:val="28"/>
        </w:rPr>
        <w:t xml:space="preserve">На право заключения  контракта </w:t>
      </w:r>
      <w:r w:rsidR="003B0BBF" w:rsidRPr="00D42022">
        <w:rPr>
          <w:szCs w:val="28"/>
        </w:rPr>
        <w:t xml:space="preserve">на выполнение работ по ремонту автомобильной дороги общего пользования местного значения, расположенной по адресу: Новгородская область, Окуловский </w:t>
      </w:r>
      <w:r w:rsidR="00EB4708" w:rsidRPr="00D42022">
        <w:rPr>
          <w:szCs w:val="28"/>
        </w:rPr>
        <w:t xml:space="preserve"> район, Боровёнковское сельское </w:t>
      </w:r>
      <w:r w:rsidR="003B0BBF" w:rsidRPr="00D42022">
        <w:rPr>
          <w:szCs w:val="28"/>
        </w:rPr>
        <w:t>поселение, д. Шарово, д.Теребуново, д.Песчанка, д.Дерняки участок №5,№6,№7,д.Висленев Остров, д.Верховик от дома №1 до дома №11</w:t>
      </w:r>
    </w:p>
    <w:p w:rsidR="003B0BBF" w:rsidRPr="00D42022" w:rsidRDefault="003B0BBF" w:rsidP="00D42022">
      <w:pPr>
        <w:pStyle w:val="ConsPlusNormal"/>
        <w:spacing w:line="360" w:lineRule="exact"/>
        <w:ind w:firstLine="0"/>
        <w:jc w:val="both"/>
        <w:rPr>
          <w:rFonts w:ascii="Times New Roman" w:hAnsi="Times New Roman" w:cs="Times New Roman"/>
          <w:sz w:val="28"/>
          <w:szCs w:val="28"/>
        </w:rPr>
      </w:pPr>
      <w:r w:rsidRPr="00D42022">
        <w:rPr>
          <w:rFonts w:ascii="Times New Roman" w:hAnsi="Times New Roman" w:cs="Times New Roman"/>
          <w:sz w:val="28"/>
          <w:szCs w:val="28"/>
        </w:rPr>
        <w:t>Изложить в новой редакции:</w:t>
      </w:r>
    </w:p>
    <w:p w:rsidR="003B0BBF" w:rsidRPr="00D42022" w:rsidRDefault="003B0BBF" w:rsidP="00D42022">
      <w:pPr>
        <w:spacing w:line="360" w:lineRule="exact"/>
        <w:ind w:right="-187" w:firstLine="0"/>
        <w:rPr>
          <w:szCs w:val="28"/>
        </w:rPr>
      </w:pPr>
      <w:r w:rsidRPr="00D42022">
        <w:rPr>
          <w:szCs w:val="28"/>
        </w:rPr>
        <w:t xml:space="preserve"> Исполнение контракта может обеспечиваться:</w:t>
      </w:r>
    </w:p>
    <w:p w:rsidR="003B0BBF" w:rsidRPr="00D42022" w:rsidRDefault="003B0BBF" w:rsidP="00D42022">
      <w:pPr>
        <w:spacing w:line="360" w:lineRule="exact"/>
        <w:ind w:right="-187" w:firstLine="0"/>
        <w:rPr>
          <w:szCs w:val="28"/>
        </w:rPr>
      </w:pPr>
      <w:r w:rsidRPr="00D42022">
        <w:rPr>
          <w:szCs w:val="28"/>
        </w:rPr>
        <w:t xml:space="preserve">1) предоставлением банковской гарантии. </w:t>
      </w:r>
    </w:p>
    <w:p w:rsidR="003B0BBF" w:rsidRPr="00D42022" w:rsidRDefault="003B0BBF" w:rsidP="00D42022">
      <w:pPr>
        <w:spacing w:line="360" w:lineRule="exact"/>
        <w:ind w:right="-187" w:firstLine="0"/>
        <w:rPr>
          <w:szCs w:val="28"/>
        </w:rPr>
      </w:pPr>
      <w:r w:rsidRPr="00D42022">
        <w:rPr>
          <w:szCs w:val="28"/>
        </w:rPr>
        <w:t>2) внесением денежных средств.</w:t>
      </w:r>
    </w:p>
    <w:p w:rsidR="003B0BBF" w:rsidRPr="00D42022" w:rsidRDefault="003B0BBF" w:rsidP="00D42022">
      <w:pPr>
        <w:spacing w:line="360" w:lineRule="exact"/>
        <w:ind w:right="-187"/>
        <w:rPr>
          <w:szCs w:val="28"/>
        </w:rPr>
      </w:pPr>
      <w:r w:rsidRPr="00D42022">
        <w:rPr>
          <w:szCs w:val="28"/>
        </w:rPr>
        <w:t>Способ обеспечения исполнения контракта определяется участником закупки, с которым заключается контракт, самостоятельно.</w:t>
      </w:r>
    </w:p>
    <w:p w:rsidR="003B0BBF" w:rsidRPr="00D42022" w:rsidRDefault="003B0BBF" w:rsidP="00D42022">
      <w:pPr>
        <w:spacing w:line="360" w:lineRule="exact"/>
        <w:ind w:right="-309"/>
        <w:rPr>
          <w:szCs w:val="28"/>
        </w:rPr>
      </w:pPr>
      <w:r w:rsidRPr="00D42022">
        <w:rPr>
          <w:szCs w:val="28"/>
        </w:rPr>
        <w:t>Перечисление денежных средств в качестве обеспечения исполнения контракта осуществляется на счёт Заказчика, по следующим реквизитам:</w:t>
      </w:r>
    </w:p>
    <w:p w:rsidR="003B0BBF" w:rsidRPr="00D42022" w:rsidRDefault="003B0BBF" w:rsidP="00D42022">
      <w:pPr>
        <w:spacing w:line="360" w:lineRule="exact"/>
        <w:ind w:firstLine="0"/>
        <w:rPr>
          <w:b/>
          <w:szCs w:val="28"/>
        </w:rPr>
      </w:pPr>
      <w:r w:rsidRPr="00D42022">
        <w:rPr>
          <w:b/>
          <w:szCs w:val="28"/>
        </w:rPr>
        <w:t>Администрация Боровёнковского сельского поселения</w:t>
      </w:r>
    </w:p>
    <w:p w:rsidR="003B0BBF" w:rsidRPr="00D42022" w:rsidRDefault="00EB4708" w:rsidP="00D42022">
      <w:pPr>
        <w:spacing w:line="360" w:lineRule="exact"/>
        <w:ind w:firstLine="0"/>
        <w:rPr>
          <w:szCs w:val="28"/>
        </w:rPr>
      </w:pPr>
      <w:r w:rsidRPr="00D42022">
        <w:rPr>
          <w:szCs w:val="28"/>
        </w:rPr>
        <w:t>р/сч.</w:t>
      </w:r>
      <w:r w:rsidR="003B0BBF" w:rsidRPr="00D42022">
        <w:rPr>
          <w:szCs w:val="28"/>
        </w:rPr>
        <w:t>40302810540303008047</w:t>
      </w:r>
    </w:p>
    <w:p w:rsidR="003B0BBF" w:rsidRPr="00D42022" w:rsidRDefault="003B0BBF" w:rsidP="00D42022">
      <w:pPr>
        <w:pStyle w:val="af0"/>
        <w:spacing w:line="360" w:lineRule="exact"/>
        <w:ind w:firstLine="0"/>
        <w:rPr>
          <w:szCs w:val="28"/>
        </w:rPr>
      </w:pPr>
      <w:r w:rsidRPr="00D42022">
        <w:rPr>
          <w:szCs w:val="28"/>
        </w:rPr>
        <w:t xml:space="preserve"> в Отделении Новгород</w:t>
      </w:r>
    </w:p>
    <w:p w:rsidR="003B0BBF" w:rsidRPr="00D42022" w:rsidRDefault="003B0BBF" w:rsidP="00D42022">
      <w:pPr>
        <w:pStyle w:val="af0"/>
        <w:spacing w:line="360" w:lineRule="exact"/>
        <w:ind w:firstLine="0"/>
        <w:rPr>
          <w:szCs w:val="28"/>
        </w:rPr>
      </w:pPr>
      <w:r w:rsidRPr="00D42022">
        <w:rPr>
          <w:szCs w:val="28"/>
        </w:rPr>
        <w:lastRenderedPageBreak/>
        <w:t>УФК по Новгородской области (Администрация Боровёнковского сельского  поселения  л/сч.05503014150)</w:t>
      </w:r>
    </w:p>
    <w:p w:rsidR="003B0BBF" w:rsidRPr="00D42022" w:rsidRDefault="003B0BBF" w:rsidP="00D42022">
      <w:pPr>
        <w:spacing w:line="360" w:lineRule="exact"/>
        <w:ind w:right="-309" w:firstLine="251"/>
        <w:rPr>
          <w:szCs w:val="28"/>
        </w:rPr>
      </w:pPr>
      <w:r w:rsidRPr="00D42022">
        <w:rPr>
          <w:szCs w:val="28"/>
        </w:rPr>
        <w:t xml:space="preserve">БИК 044959001, </w:t>
      </w:r>
    </w:p>
    <w:p w:rsidR="003B0BBF" w:rsidRPr="00D42022" w:rsidRDefault="003B0BBF" w:rsidP="00D42022">
      <w:pPr>
        <w:spacing w:line="360" w:lineRule="exact"/>
        <w:ind w:right="-309" w:firstLine="251"/>
        <w:rPr>
          <w:szCs w:val="28"/>
        </w:rPr>
      </w:pPr>
      <w:r w:rsidRPr="00D42022">
        <w:rPr>
          <w:szCs w:val="28"/>
        </w:rPr>
        <w:t>ИНН: 5311005988, КПП 531101001</w:t>
      </w:r>
    </w:p>
    <w:p w:rsidR="003B0BBF" w:rsidRPr="00D42022" w:rsidRDefault="003B0BBF" w:rsidP="00D42022">
      <w:pPr>
        <w:spacing w:line="360" w:lineRule="exact"/>
        <w:rPr>
          <w:szCs w:val="28"/>
        </w:rPr>
      </w:pPr>
      <w:r w:rsidRPr="00D42022">
        <w:rPr>
          <w:szCs w:val="28"/>
          <w:u w:val="single"/>
        </w:rPr>
        <w:t>Назначение платежа</w:t>
      </w:r>
      <w:r w:rsidRPr="00D42022">
        <w:rPr>
          <w:szCs w:val="28"/>
        </w:rPr>
        <w:t>: обеспечение исполнения контракта на выполнение работ по ремонту автомобильных дорог общего пользования местного значения в границах населенных пунктов Боровёнковского сельского поселения</w:t>
      </w:r>
    </w:p>
    <w:p w:rsidR="003B0BBF" w:rsidRPr="00D42022" w:rsidRDefault="003B0BBF" w:rsidP="00D42022">
      <w:pPr>
        <w:spacing w:line="360" w:lineRule="exact"/>
        <w:rPr>
          <w:szCs w:val="28"/>
        </w:rPr>
      </w:pPr>
      <w:r w:rsidRPr="00D42022">
        <w:rPr>
          <w:szCs w:val="28"/>
        </w:rPr>
        <w:t xml:space="preserve"> (</w:t>
      </w:r>
      <w:r w:rsidRPr="00D42022">
        <w:rPr>
          <w:b/>
          <w:szCs w:val="28"/>
        </w:rPr>
        <w:t>д. Шарово, д.Теребуново, дПесчанка, д.Дерняки участок №5,№6,№7,д.Висленев Остров, д.Верховик от дома №1 до дома №11</w:t>
      </w:r>
      <w:r w:rsidRPr="00D42022">
        <w:rPr>
          <w:szCs w:val="28"/>
        </w:rPr>
        <w:t>) Новгородской области, Окуловского района.</w:t>
      </w:r>
    </w:p>
    <w:p w:rsidR="00AE2E52" w:rsidRPr="00D42022" w:rsidRDefault="00AE2E52" w:rsidP="00D42022">
      <w:pPr>
        <w:shd w:val="clear" w:color="auto" w:fill="FFFFFF"/>
        <w:spacing w:line="360" w:lineRule="exact"/>
        <w:ind w:firstLine="0"/>
        <w:rPr>
          <w:b/>
          <w:bCs/>
          <w:szCs w:val="28"/>
        </w:rPr>
      </w:pPr>
      <w:r w:rsidRPr="00D42022">
        <w:rPr>
          <w:b/>
          <w:szCs w:val="28"/>
        </w:rPr>
        <w:t>-</w:t>
      </w:r>
      <w:r w:rsidR="003B0BBF" w:rsidRPr="00D42022">
        <w:rPr>
          <w:b/>
          <w:szCs w:val="28"/>
        </w:rPr>
        <w:t>Приложение №4</w:t>
      </w:r>
      <w:r w:rsidR="003B0BBF" w:rsidRPr="00D42022">
        <w:rPr>
          <w:szCs w:val="28"/>
        </w:rPr>
        <w:t xml:space="preserve"> к документации об электронном аукционе</w:t>
      </w:r>
      <w:r w:rsidRPr="00D42022">
        <w:rPr>
          <w:szCs w:val="28"/>
        </w:rPr>
        <w:t xml:space="preserve"> </w:t>
      </w:r>
      <w:r w:rsidRPr="00D42022">
        <w:rPr>
          <w:bCs/>
          <w:kern w:val="36"/>
          <w:szCs w:val="28"/>
        </w:rPr>
        <w:t xml:space="preserve">На право заключения  контракта </w:t>
      </w:r>
      <w:r w:rsidRPr="00D42022">
        <w:rPr>
          <w:szCs w:val="28"/>
        </w:rPr>
        <w:t>на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Боровёнковское сельское поселение, д. Шарово, д.Теребуново, д.Песчанка, д.Дерняки участок №5,№6,№7,д.Висленев Остров, д.Верховик от дома №1 до дома №11</w:t>
      </w:r>
    </w:p>
    <w:p w:rsidR="003B0BBF" w:rsidRPr="00D42022" w:rsidRDefault="003B0BBF" w:rsidP="00D42022">
      <w:pPr>
        <w:pStyle w:val="af0"/>
        <w:spacing w:line="360" w:lineRule="exact"/>
        <w:ind w:firstLine="0"/>
        <w:rPr>
          <w:szCs w:val="28"/>
        </w:rPr>
      </w:pPr>
      <w:r w:rsidRPr="00D42022">
        <w:rPr>
          <w:szCs w:val="28"/>
        </w:rPr>
        <w:t>Проект муниципального контракта пункт 11 изложить в новой редакции:</w:t>
      </w:r>
    </w:p>
    <w:p w:rsidR="003B0BBF" w:rsidRPr="00D42022" w:rsidRDefault="003B0BBF" w:rsidP="00D42022">
      <w:pPr>
        <w:pStyle w:val="af0"/>
        <w:spacing w:line="360" w:lineRule="exact"/>
        <w:ind w:firstLine="0"/>
        <w:rPr>
          <w:b/>
          <w:szCs w:val="28"/>
        </w:rPr>
      </w:pPr>
      <w:r w:rsidRPr="00D42022">
        <w:rPr>
          <w:b/>
          <w:szCs w:val="28"/>
        </w:rPr>
        <w:t xml:space="preserve">11. Юридические адреса и подписи сторон </w:t>
      </w:r>
    </w:p>
    <w:tbl>
      <w:tblPr>
        <w:tblW w:w="5000" w:type="pct"/>
        <w:tblLook w:val="0000"/>
      </w:tblPr>
      <w:tblGrid>
        <w:gridCol w:w="5033"/>
        <w:gridCol w:w="4821"/>
      </w:tblGrid>
      <w:tr w:rsidR="003B0BBF" w:rsidRPr="003B0BBF" w:rsidTr="00D42022">
        <w:trPr>
          <w:trHeight w:val="4783"/>
        </w:trPr>
        <w:tc>
          <w:tcPr>
            <w:tcW w:w="2554" w:type="pct"/>
          </w:tcPr>
          <w:p w:rsidR="003B0BBF" w:rsidRPr="003B0BBF" w:rsidRDefault="003B0BBF" w:rsidP="00D42022">
            <w:pPr>
              <w:pStyle w:val="af0"/>
              <w:ind w:firstLine="0"/>
              <w:rPr>
                <w:szCs w:val="28"/>
              </w:rPr>
            </w:pPr>
            <w:r w:rsidRPr="003B0BBF">
              <w:rPr>
                <w:szCs w:val="28"/>
              </w:rPr>
              <w:t xml:space="preserve">ЗАКАЗЧИК:       </w:t>
            </w:r>
          </w:p>
          <w:p w:rsidR="003B0BBF" w:rsidRPr="003B0BBF" w:rsidRDefault="003B0BBF" w:rsidP="00D42022">
            <w:pPr>
              <w:pStyle w:val="af0"/>
              <w:rPr>
                <w:bCs/>
                <w:szCs w:val="28"/>
              </w:rPr>
            </w:pPr>
            <w:r w:rsidRPr="003B0BBF">
              <w:rPr>
                <w:bCs/>
                <w:szCs w:val="28"/>
              </w:rPr>
              <w:t>Администрация Боровёнковского сельского поселения</w:t>
            </w:r>
          </w:p>
          <w:p w:rsidR="003B0BBF" w:rsidRPr="003B0BBF" w:rsidRDefault="003B0BBF" w:rsidP="00D42022">
            <w:pPr>
              <w:pStyle w:val="af0"/>
              <w:rPr>
                <w:szCs w:val="28"/>
              </w:rPr>
            </w:pPr>
            <w:r w:rsidRPr="003B0BBF">
              <w:rPr>
                <w:szCs w:val="28"/>
              </w:rPr>
              <w:t>Юридический адрес:174330, Новгородская  область, Окуловский район, п. Боровёнка, ул. Кооперативная, д. 5</w:t>
            </w:r>
          </w:p>
          <w:p w:rsidR="003B0BBF" w:rsidRPr="003B0BBF" w:rsidRDefault="003B0BBF" w:rsidP="003B0BBF">
            <w:pPr>
              <w:pStyle w:val="af0"/>
              <w:ind w:firstLine="0"/>
              <w:rPr>
                <w:szCs w:val="28"/>
              </w:rPr>
            </w:pPr>
            <w:r w:rsidRPr="003B0BBF">
              <w:rPr>
                <w:szCs w:val="28"/>
              </w:rPr>
              <w:t>ИНН5311005988, КПП 531101001</w:t>
            </w:r>
          </w:p>
          <w:p w:rsidR="003B0BBF" w:rsidRPr="003B0BBF" w:rsidRDefault="003B0BBF" w:rsidP="003B0BBF">
            <w:pPr>
              <w:pStyle w:val="af0"/>
              <w:ind w:firstLine="0"/>
              <w:rPr>
                <w:szCs w:val="28"/>
              </w:rPr>
            </w:pPr>
            <w:r w:rsidRPr="003B0BBF">
              <w:rPr>
                <w:szCs w:val="28"/>
              </w:rPr>
              <w:t>ОГРН 1065302000202</w:t>
            </w:r>
          </w:p>
          <w:p w:rsidR="003B0BBF" w:rsidRPr="003B0BBF" w:rsidRDefault="003B0BBF" w:rsidP="003B0BBF">
            <w:pPr>
              <w:pStyle w:val="af0"/>
              <w:ind w:firstLine="0"/>
              <w:rPr>
                <w:szCs w:val="28"/>
              </w:rPr>
            </w:pPr>
            <w:r w:rsidRPr="003B0BBF">
              <w:rPr>
                <w:szCs w:val="28"/>
              </w:rPr>
              <w:t xml:space="preserve">УФК по Новгородской  области л/с 03503014150                                                  </w:t>
            </w:r>
          </w:p>
          <w:p w:rsidR="003B0BBF" w:rsidRPr="003B0BBF" w:rsidRDefault="003B0BBF" w:rsidP="003B0BBF">
            <w:pPr>
              <w:pStyle w:val="af0"/>
              <w:ind w:firstLine="0"/>
              <w:rPr>
                <w:szCs w:val="28"/>
              </w:rPr>
            </w:pPr>
            <w:r w:rsidRPr="003B0BBF">
              <w:rPr>
                <w:szCs w:val="28"/>
              </w:rPr>
              <w:t>р/с 40204810140300008043</w:t>
            </w:r>
          </w:p>
          <w:p w:rsidR="003B0BBF" w:rsidRPr="003B0BBF" w:rsidRDefault="003B0BBF" w:rsidP="003B0BBF">
            <w:pPr>
              <w:pStyle w:val="af0"/>
              <w:ind w:firstLine="0"/>
              <w:rPr>
                <w:szCs w:val="28"/>
              </w:rPr>
            </w:pPr>
            <w:r w:rsidRPr="003B0BBF">
              <w:rPr>
                <w:szCs w:val="28"/>
              </w:rPr>
              <w:t xml:space="preserve">Отделение Новгород                                                  </w:t>
            </w:r>
          </w:p>
          <w:p w:rsidR="003B0BBF" w:rsidRPr="003B0BBF" w:rsidRDefault="003B0BBF" w:rsidP="003B0BBF">
            <w:pPr>
              <w:pStyle w:val="af0"/>
              <w:ind w:firstLine="0"/>
              <w:rPr>
                <w:szCs w:val="28"/>
              </w:rPr>
            </w:pPr>
            <w:r w:rsidRPr="003B0BBF">
              <w:rPr>
                <w:szCs w:val="28"/>
              </w:rPr>
              <w:t>Код ОКПО 04197933</w:t>
            </w:r>
          </w:p>
          <w:p w:rsidR="003B0BBF" w:rsidRPr="003B0BBF" w:rsidRDefault="003B0BBF" w:rsidP="003B0BBF">
            <w:pPr>
              <w:pStyle w:val="af0"/>
              <w:ind w:firstLine="0"/>
              <w:rPr>
                <w:szCs w:val="28"/>
              </w:rPr>
            </w:pPr>
            <w:r w:rsidRPr="003B0BBF">
              <w:rPr>
                <w:szCs w:val="28"/>
              </w:rPr>
              <w:t xml:space="preserve">БИК 044959001,                                                                         </w:t>
            </w:r>
          </w:p>
          <w:p w:rsidR="003B0BBF" w:rsidRPr="003B0BBF" w:rsidRDefault="003B0BBF" w:rsidP="003B0BBF">
            <w:pPr>
              <w:pStyle w:val="af0"/>
              <w:ind w:firstLine="0"/>
              <w:rPr>
                <w:szCs w:val="28"/>
              </w:rPr>
            </w:pPr>
            <w:r w:rsidRPr="003B0BBF">
              <w:rPr>
                <w:szCs w:val="28"/>
              </w:rPr>
              <w:t>Телефон: (816 57) 43-160, 43-225</w:t>
            </w:r>
          </w:p>
          <w:p w:rsidR="003B0BBF" w:rsidRPr="003B0BBF" w:rsidRDefault="003B0BBF" w:rsidP="003B0BBF">
            <w:pPr>
              <w:pStyle w:val="af0"/>
              <w:ind w:firstLine="0"/>
              <w:rPr>
                <w:szCs w:val="28"/>
              </w:rPr>
            </w:pPr>
            <w:r w:rsidRPr="003B0BBF">
              <w:rPr>
                <w:szCs w:val="28"/>
              </w:rPr>
              <w:t>Факс        (816 57) 43-160</w:t>
            </w:r>
          </w:p>
          <w:p w:rsidR="003B0BBF" w:rsidRPr="003B0BBF" w:rsidRDefault="003B0BBF" w:rsidP="00D42022">
            <w:pPr>
              <w:pStyle w:val="af0"/>
              <w:rPr>
                <w:szCs w:val="28"/>
              </w:rPr>
            </w:pPr>
          </w:p>
          <w:p w:rsidR="003B0BBF" w:rsidRPr="003B0BBF" w:rsidRDefault="003B0BBF" w:rsidP="00D42022">
            <w:pPr>
              <w:pStyle w:val="af0"/>
              <w:ind w:firstLine="0"/>
              <w:rPr>
                <w:szCs w:val="28"/>
              </w:rPr>
            </w:pPr>
            <w:r w:rsidRPr="003B0BBF">
              <w:rPr>
                <w:szCs w:val="28"/>
              </w:rPr>
              <w:t xml:space="preserve">/_____________/ </w:t>
            </w:r>
          </w:p>
          <w:p w:rsidR="003B0BBF" w:rsidRPr="003B0BBF" w:rsidRDefault="003B0BBF" w:rsidP="00D42022">
            <w:pPr>
              <w:pStyle w:val="af0"/>
              <w:rPr>
                <w:szCs w:val="28"/>
              </w:rPr>
            </w:pPr>
            <w:r w:rsidRPr="003B0BBF">
              <w:rPr>
                <w:bCs/>
                <w:szCs w:val="28"/>
              </w:rPr>
              <w:t>м.п.</w:t>
            </w:r>
          </w:p>
        </w:tc>
        <w:tc>
          <w:tcPr>
            <w:tcW w:w="2446" w:type="pct"/>
          </w:tcPr>
          <w:p w:rsidR="003B0BBF" w:rsidRPr="003B0BBF" w:rsidRDefault="003B0BBF" w:rsidP="00D42022">
            <w:pPr>
              <w:pStyle w:val="af0"/>
              <w:rPr>
                <w:color w:val="000000"/>
                <w:szCs w:val="28"/>
              </w:rPr>
            </w:pPr>
          </w:p>
          <w:p w:rsidR="003B0BBF" w:rsidRPr="003B0BBF" w:rsidRDefault="003B0BBF" w:rsidP="00D42022">
            <w:pPr>
              <w:pStyle w:val="af0"/>
              <w:rPr>
                <w:color w:val="000000"/>
                <w:szCs w:val="28"/>
              </w:rPr>
            </w:pPr>
          </w:p>
        </w:tc>
      </w:tr>
    </w:tbl>
    <w:p w:rsidR="00695FB1" w:rsidRDefault="00614CD4" w:rsidP="00695FB1">
      <w:pPr>
        <w:widowControl w:val="0"/>
        <w:ind w:firstLine="708"/>
        <w:rPr>
          <w:szCs w:val="28"/>
        </w:rPr>
      </w:pPr>
      <w:r>
        <w:rPr>
          <w:szCs w:val="28"/>
        </w:rPr>
        <w:t>2</w:t>
      </w:r>
      <w:r w:rsidR="00695FB1" w:rsidRPr="00175DAB">
        <w:rPr>
          <w:szCs w:val="28"/>
        </w:rPr>
        <w:t xml:space="preserve">. </w:t>
      </w:r>
      <w:r w:rsidR="00695FB1">
        <w:rPr>
          <w:szCs w:val="28"/>
        </w:rPr>
        <w:t>И</w:t>
      </w:r>
      <w:r w:rsidR="00695FB1" w:rsidRPr="00175DAB">
        <w:rPr>
          <w:szCs w:val="28"/>
        </w:rPr>
        <w:t>звещение о проведении</w:t>
      </w:r>
      <w:r w:rsidR="00695FB1">
        <w:rPr>
          <w:szCs w:val="28"/>
        </w:rPr>
        <w:t xml:space="preserve"> электронного аукциона</w:t>
      </w:r>
      <w:r w:rsidR="00695FB1" w:rsidRPr="00175DAB">
        <w:rPr>
          <w:szCs w:val="28"/>
        </w:rPr>
        <w:t xml:space="preserve"> </w:t>
      </w:r>
      <w:r w:rsidR="00695FB1" w:rsidRPr="00617E6C">
        <w:rPr>
          <w:szCs w:val="28"/>
        </w:rPr>
        <w:t>разместить в единой информационной</w:t>
      </w:r>
      <w:r w:rsidR="00695FB1">
        <w:rPr>
          <w:szCs w:val="28"/>
        </w:rPr>
        <w:t xml:space="preserve"> системе по адресу </w:t>
      </w:r>
      <w:hyperlink r:id="rId9" w:history="1">
        <w:r w:rsidR="00695FB1" w:rsidRPr="00DC14A7">
          <w:rPr>
            <w:rStyle w:val="a3"/>
            <w:szCs w:val="28"/>
            <w:lang w:val="en-US"/>
          </w:rPr>
          <w:t>www</w:t>
        </w:r>
        <w:r w:rsidR="00695FB1" w:rsidRPr="00DC14A7">
          <w:rPr>
            <w:rStyle w:val="a3"/>
            <w:szCs w:val="28"/>
          </w:rPr>
          <w:t>.</w:t>
        </w:r>
        <w:r w:rsidR="00695FB1" w:rsidRPr="00DC14A7">
          <w:rPr>
            <w:rStyle w:val="a3"/>
            <w:szCs w:val="28"/>
            <w:lang w:val="en-US"/>
          </w:rPr>
          <w:t>zakupki</w:t>
        </w:r>
        <w:r w:rsidR="00695FB1" w:rsidRPr="00DC14A7">
          <w:rPr>
            <w:rStyle w:val="a3"/>
            <w:szCs w:val="28"/>
          </w:rPr>
          <w:t>.</w:t>
        </w:r>
        <w:r w:rsidR="00695FB1" w:rsidRPr="00DC14A7">
          <w:rPr>
            <w:rStyle w:val="a3"/>
            <w:szCs w:val="28"/>
            <w:lang w:val="en-US"/>
          </w:rPr>
          <w:t>gov</w:t>
        </w:r>
        <w:r w:rsidR="00695FB1" w:rsidRPr="00DC14A7">
          <w:rPr>
            <w:rStyle w:val="a3"/>
            <w:szCs w:val="28"/>
          </w:rPr>
          <w:t>.</w:t>
        </w:r>
        <w:r w:rsidR="00695FB1" w:rsidRPr="00DC14A7">
          <w:rPr>
            <w:rStyle w:val="a3"/>
            <w:szCs w:val="28"/>
            <w:lang w:val="en-US"/>
          </w:rPr>
          <w:t>ru</w:t>
        </w:r>
      </w:hyperlink>
      <w:r w:rsidR="00695FB1" w:rsidRPr="00DC14A7">
        <w:rPr>
          <w:szCs w:val="28"/>
        </w:rPr>
        <w:t xml:space="preserve"> </w:t>
      </w:r>
      <w:r w:rsidR="00695FB1" w:rsidRPr="00175DAB">
        <w:rPr>
          <w:szCs w:val="28"/>
        </w:rPr>
        <w:t xml:space="preserve">и на официальном сайте Администрации </w:t>
      </w:r>
      <w:r w:rsidR="00695FB1">
        <w:rPr>
          <w:szCs w:val="28"/>
        </w:rPr>
        <w:t>Боровёнковского сельского поселения</w:t>
      </w:r>
      <w:r w:rsidR="00695FB1" w:rsidRPr="00175DAB">
        <w:rPr>
          <w:szCs w:val="28"/>
        </w:rPr>
        <w:t xml:space="preserve"> в сети  «Интернет».</w:t>
      </w:r>
    </w:p>
    <w:p w:rsidR="00695FB1" w:rsidRDefault="00695FB1" w:rsidP="00695FB1">
      <w:pPr>
        <w:spacing w:line="240" w:lineRule="exact"/>
        <w:rPr>
          <w:b/>
          <w:szCs w:val="28"/>
        </w:rPr>
      </w:pPr>
    </w:p>
    <w:p w:rsidR="00695FB1" w:rsidRDefault="00695FB1" w:rsidP="00695FB1">
      <w:pPr>
        <w:spacing w:line="240" w:lineRule="exact"/>
        <w:ind w:firstLine="0"/>
        <w:rPr>
          <w:b/>
          <w:szCs w:val="28"/>
        </w:rPr>
      </w:pPr>
      <w:r w:rsidRPr="00692A4E">
        <w:rPr>
          <w:b/>
          <w:szCs w:val="28"/>
        </w:rPr>
        <w:t>Глава сел</w:t>
      </w:r>
      <w:r>
        <w:rPr>
          <w:b/>
          <w:szCs w:val="28"/>
        </w:rPr>
        <w:t>ьского поселения                                                     Н.Г.Пискарева</w:t>
      </w:r>
    </w:p>
    <w:p w:rsidR="00695FB1" w:rsidRDefault="00695FB1" w:rsidP="00695FB1">
      <w:pPr>
        <w:spacing w:line="240" w:lineRule="exact"/>
        <w:rPr>
          <w:b/>
          <w:szCs w:val="28"/>
        </w:rPr>
      </w:pPr>
    </w:p>
    <w:p w:rsidR="00695FB1" w:rsidRDefault="00695FB1" w:rsidP="00695FB1">
      <w:pPr>
        <w:suppressAutoHyphens/>
        <w:snapToGrid w:val="0"/>
        <w:spacing w:line="240" w:lineRule="exact"/>
        <w:ind w:firstLine="0"/>
        <w:jc w:val="left"/>
        <w:rPr>
          <w:sz w:val="24"/>
          <w:szCs w:val="24"/>
          <w:lang w:eastAsia="ar-SA"/>
        </w:rPr>
      </w:pPr>
    </w:p>
    <w:p w:rsidR="001E4250" w:rsidRPr="00976224" w:rsidRDefault="001E4250" w:rsidP="005D614F">
      <w:pPr>
        <w:suppressAutoHyphens/>
        <w:snapToGrid w:val="0"/>
        <w:spacing w:line="240" w:lineRule="exact"/>
        <w:ind w:left="5954" w:firstLine="0"/>
        <w:jc w:val="left"/>
        <w:rPr>
          <w:sz w:val="24"/>
          <w:szCs w:val="24"/>
          <w:lang w:eastAsia="ar-SA"/>
        </w:rPr>
      </w:pPr>
      <w:r w:rsidRPr="00976224">
        <w:rPr>
          <w:sz w:val="24"/>
          <w:szCs w:val="24"/>
          <w:lang w:eastAsia="ar-SA"/>
        </w:rPr>
        <w:t>Утверждено</w:t>
      </w:r>
      <w:r w:rsidR="00226994" w:rsidRPr="00226994">
        <w:rPr>
          <w:bCs/>
          <w:sz w:val="24"/>
          <w:szCs w:val="24"/>
          <w:lang w:eastAsia="ar-SA"/>
        </w:rPr>
        <w:t xml:space="preserve"> </w:t>
      </w:r>
      <w:r w:rsidR="00226994">
        <w:rPr>
          <w:bCs/>
          <w:sz w:val="24"/>
          <w:szCs w:val="24"/>
          <w:lang w:eastAsia="ar-SA"/>
        </w:rPr>
        <w:t>постановлением</w:t>
      </w:r>
    </w:p>
    <w:p w:rsidR="001E4250" w:rsidRPr="00976224" w:rsidRDefault="001E4250" w:rsidP="005D614F">
      <w:pPr>
        <w:suppressAutoHyphens/>
        <w:spacing w:line="240" w:lineRule="exact"/>
        <w:ind w:left="5954" w:firstLine="0"/>
        <w:jc w:val="left"/>
        <w:rPr>
          <w:sz w:val="24"/>
          <w:szCs w:val="24"/>
        </w:rPr>
      </w:pPr>
      <w:r w:rsidRPr="00976224">
        <w:rPr>
          <w:bCs/>
          <w:sz w:val="24"/>
          <w:szCs w:val="24"/>
          <w:lang w:eastAsia="ar-SA"/>
        </w:rPr>
        <w:t xml:space="preserve">Администрации </w:t>
      </w:r>
      <w:r w:rsidR="00196788">
        <w:rPr>
          <w:bCs/>
          <w:sz w:val="24"/>
          <w:szCs w:val="24"/>
          <w:lang w:eastAsia="ar-SA"/>
        </w:rPr>
        <w:t>Боровёнковского  сельского</w:t>
      </w:r>
      <w:r w:rsidRPr="00976224">
        <w:rPr>
          <w:bCs/>
          <w:sz w:val="24"/>
          <w:szCs w:val="24"/>
          <w:lang w:eastAsia="ar-SA"/>
        </w:rPr>
        <w:t xml:space="preserve"> поселения </w:t>
      </w:r>
      <w:r w:rsidRPr="00976224">
        <w:rPr>
          <w:sz w:val="24"/>
          <w:szCs w:val="24"/>
          <w:lang w:eastAsia="ar-SA"/>
        </w:rPr>
        <w:t xml:space="preserve">                                                                              </w:t>
      </w:r>
      <w:r w:rsidRPr="002828B8">
        <w:rPr>
          <w:sz w:val="24"/>
          <w:szCs w:val="24"/>
          <w:lang w:eastAsia="ar-SA"/>
        </w:rPr>
        <w:t xml:space="preserve">от </w:t>
      </w:r>
      <w:r w:rsidR="00EB4708">
        <w:rPr>
          <w:sz w:val="24"/>
          <w:szCs w:val="24"/>
          <w:lang w:eastAsia="ar-SA"/>
        </w:rPr>
        <w:t>25</w:t>
      </w:r>
      <w:r w:rsidR="00226994" w:rsidRPr="002828B8">
        <w:rPr>
          <w:sz w:val="24"/>
          <w:szCs w:val="24"/>
          <w:lang w:eastAsia="ar-SA"/>
        </w:rPr>
        <w:t>.</w:t>
      </w:r>
      <w:r w:rsidR="00716D0A" w:rsidRPr="002828B8">
        <w:rPr>
          <w:sz w:val="24"/>
          <w:szCs w:val="24"/>
          <w:lang w:eastAsia="ar-SA"/>
        </w:rPr>
        <w:t>0</w:t>
      </w:r>
      <w:r w:rsidR="003A2613" w:rsidRPr="002828B8">
        <w:rPr>
          <w:sz w:val="24"/>
          <w:szCs w:val="24"/>
          <w:lang w:eastAsia="ar-SA"/>
        </w:rPr>
        <w:t>6</w:t>
      </w:r>
      <w:r w:rsidR="001078E7" w:rsidRPr="002828B8">
        <w:rPr>
          <w:sz w:val="24"/>
          <w:szCs w:val="24"/>
          <w:lang w:eastAsia="ar-SA"/>
        </w:rPr>
        <w:t>.</w:t>
      </w:r>
      <w:r w:rsidRPr="002828B8">
        <w:rPr>
          <w:sz w:val="24"/>
          <w:szCs w:val="24"/>
          <w:lang w:eastAsia="ar-SA"/>
        </w:rPr>
        <w:t>201</w:t>
      </w:r>
      <w:r w:rsidR="002828B8">
        <w:rPr>
          <w:sz w:val="24"/>
          <w:szCs w:val="24"/>
          <w:lang w:eastAsia="ar-SA"/>
        </w:rPr>
        <w:t>9</w:t>
      </w:r>
      <w:r w:rsidR="00226994" w:rsidRPr="002828B8">
        <w:rPr>
          <w:sz w:val="24"/>
          <w:szCs w:val="24"/>
          <w:lang w:eastAsia="ar-SA"/>
        </w:rPr>
        <w:t xml:space="preserve"> </w:t>
      </w:r>
      <w:r w:rsidRPr="002828B8">
        <w:rPr>
          <w:sz w:val="24"/>
          <w:szCs w:val="24"/>
          <w:lang w:eastAsia="ar-SA"/>
        </w:rPr>
        <w:t>№</w:t>
      </w:r>
      <w:r w:rsidR="00CD1910" w:rsidRPr="002828B8">
        <w:rPr>
          <w:sz w:val="24"/>
          <w:szCs w:val="24"/>
          <w:lang w:eastAsia="ar-SA"/>
        </w:rPr>
        <w:t xml:space="preserve"> </w:t>
      </w:r>
      <w:r w:rsidR="00EB4708">
        <w:rPr>
          <w:sz w:val="24"/>
          <w:szCs w:val="24"/>
          <w:lang w:eastAsia="ar-SA"/>
        </w:rPr>
        <w:t>70</w:t>
      </w:r>
    </w:p>
    <w:p w:rsidR="00226994" w:rsidRDefault="00226994" w:rsidP="00226994">
      <w:pPr>
        <w:spacing w:line="240" w:lineRule="exact"/>
        <w:rPr>
          <w:b/>
          <w:bCs/>
          <w:kern w:val="36"/>
          <w:sz w:val="24"/>
          <w:szCs w:val="24"/>
          <w:lang w:eastAsia="ru-RU"/>
        </w:rPr>
      </w:pPr>
    </w:p>
    <w:p w:rsidR="004F621E" w:rsidRDefault="0018169B" w:rsidP="0018169B">
      <w:pPr>
        <w:tabs>
          <w:tab w:val="left" w:pos="3828"/>
        </w:tabs>
        <w:spacing w:line="240" w:lineRule="exact"/>
        <w:rPr>
          <w:b/>
          <w:bCs/>
          <w:kern w:val="36"/>
          <w:sz w:val="24"/>
          <w:szCs w:val="24"/>
          <w:lang w:eastAsia="ru-RU"/>
        </w:rPr>
      </w:pPr>
      <w:r>
        <w:rPr>
          <w:b/>
          <w:bCs/>
          <w:kern w:val="36"/>
          <w:sz w:val="24"/>
          <w:szCs w:val="24"/>
          <w:lang w:eastAsia="ru-RU"/>
        </w:rPr>
        <w:t xml:space="preserve">                                                   </w:t>
      </w:r>
      <w:r w:rsidR="001E4250" w:rsidRPr="00976224">
        <w:rPr>
          <w:b/>
          <w:bCs/>
          <w:kern w:val="36"/>
          <w:sz w:val="24"/>
          <w:szCs w:val="24"/>
          <w:lang w:eastAsia="ru-RU"/>
        </w:rPr>
        <w:t>Извещение</w:t>
      </w:r>
    </w:p>
    <w:p w:rsidR="00DA6433" w:rsidRDefault="001E4250" w:rsidP="00DA6433">
      <w:pPr>
        <w:pStyle w:val="3"/>
        <w:spacing w:after="0"/>
        <w:jc w:val="center"/>
        <w:rPr>
          <w:b/>
          <w:sz w:val="24"/>
          <w:szCs w:val="24"/>
        </w:rPr>
      </w:pPr>
      <w:r w:rsidRPr="00976224">
        <w:rPr>
          <w:b/>
          <w:bCs/>
          <w:kern w:val="36"/>
          <w:sz w:val="24"/>
          <w:szCs w:val="24"/>
        </w:rPr>
        <w:br/>
      </w:r>
      <w:r w:rsidRPr="00446A6F">
        <w:rPr>
          <w:b/>
          <w:bCs/>
          <w:kern w:val="36"/>
          <w:sz w:val="24"/>
          <w:szCs w:val="24"/>
        </w:rPr>
        <w:t xml:space="preserve">об осуществлении закупки </w:t>
      </w:r>
      <w:r w:rsidR="00744497" w:rsidRPr="00446A6F">
        <w:rPr>
          <w:b/>
          <w:sz w:val="24"/>
          <w:szCs w:val="24"/>
        </w:rPr>
        <w:t xml:space="preserve">на </w:t>
      </w:r>
      <w:r w:rsidR="00446A6F" w:rsidRPr="00446A6F">
        <w:rPr>
          <w:b/>
          <w:sz w:val="24"/>
          <w:szCs w:val="24"/>
        </w:rPr>
        <w:t>выполнение работ по ремонту автомобильной дороги общего пользования местного значения</w:t>
      </w:r>
      <w:r w:rsidR="00BF7915">
        <w:rPr>
          <w:b/>
          <w:sz w:val="24"/>
          <w:szCs w:val="24"/>
        </w:rPr>
        <w:t xml:space="preserve">, расположенной по адресу: Новгородская область, Окуловский </w:t>
      </w:r>
      <w:r w:rsidR="00446A6F" w:rsidRPr="00446A6F">
        <w:rPr>
          <w:b/>
          <w:sz w:val="24"/>
          <w:szCs w:val="24"/>
        </w:rPr>
        <w:t xml:space="preserve"> район</w:t>
      </w:r>
      <w:r w:rsidR="00BF7915">
        <w:rPr>
          <w:b/>
          <w:sz w:val="24"/>
          <w:szCs w:val="24"/>
        </w:rPr>
        <w:t>,</w:t>
      </w:r>
      <w:r w:rsidR="00D27240">
        <w:rPr>
          <w:b/>
          <w:sz w:val="24"/>
          <w:szCs w:val="24"/>
        </w:rPr>
        <w:t xml:space="preserve"> Боровёнковское сельское поселение,</w:t>
      </w:r>
      <w:r w:rsidR="00DA6433">
        <w:rPr>
          <w:b/>
          <w:sz w:val="24"/>
          <w:szCs w:val="24"/>
        </w:rPr>
        <w:t xml:space="preserve"> д. Шарово</w:t>
      </w:r>
      <w:r w:rsidR="00BF7915">
        <w:rPr>
          <w:b/>
          <w:sz w:val="24"/>
          <w:szCs w:val="24"/>
        </w:rPr>
        <w:t>,</w:t>
      </w:r>
      <w:r w:rsidR="00DA6433">
        <w:rPr>
          <w:b/>
          <w:sz w:val="24"/>
          <w:szCs w:val="24"/>
        </w:rPr>
        <w:t xml:space="preserve"> д.Теребуново, д</w:t>
      </w:r>
      <w:r w:rsidR="008F513A">
        <w:rPr>
          <w:b/>
          <w:sz w:val="24"/>
          <w:szCs w:val="24"/>
        </w:rPr>
        <w:t>.</w:t>
      </w:r>
      <w:r w:rsidR="00DA6433">
        <w:rPr>
          <w:b/>
          <w:sz w:val="24"/>
          <w:szCs w:val="24"/>
        </w:rPr>
        <w:t>Песчанка, д.Дерняки участок №5,№6,№7,</w:t>
      </w:r>
      <w:r w:rsidR="008F513A">
        <w:rPr>
          <w:b/>
          <w:sz w:val="24"/>
          <w:szCs w:val="24"/>
        </w:rPr>
        <w:t xml:space="preserve"> </w:t>
      </w:r>
      <w:r w:rsidR="00DA6433">
        <w:rPr>
          <w:b/>
          <w:sz w:val="24"/>
          <w:szCs w:val="24"/>
        </w:rPr>
        <w:t>д.Висленев Остров, д.Верховик от дома №1 до дома №11</w:t>
      </w:r>
    </w:p>
    <w:p w:rsidR="001E4250" w:rsidRDefault="00446A6F" w:rsidP="00DA6433">
      <w:pPr>
        <w:pStyle w:val="3"/>
        <w:spacing w:after="0"/>
        <w:rPr>
          <w:b/>
          <w:sz w:val="24"/>
          <w:szCs w:val="24"/>
        </w:rPr>
      </w:pPr>
      <w:r w:rsidRPr="00446A6F">
        <w:rPr>
          <w:b/>
          <w:bCs/>
          <w:kern w:val="36"/>
          <w:sz w:val="24"/>
          <w:szCs w:val="24"/>
        </w:rPr>
        <w:t>путем</w:t>
      </w:r>
      <w:r w:rsidR="00DA6433">
        <w:rPr>
          <w:b/>
          <w:bCs/>
          <w:kern w:val="36"/>
          <w:sz w:val="24"/>
          <w:szCs w:val="24"/>
        </w:rPr>
        <w:t xml:space="preserve"> </w:t>
      </w:r>
      <w:r w:rsidR="001E4250" w:rsidRPr="00446A6F">
        <w:rPr>
          <w:b/>
          <w:bCs/>
          <w:kern w:val="36"/>
          <w:sz w:val="24"/>
          <w:szCs w:val="24"/>
        </w:rPr>
        <w:t>проведения аукциона в электронной форме (электронного аукциона)</w:t>
      </w:r>
      <w:r w:rsidR="001E4250" w:rsidRPr="00446A6F">
        <w:rPr>
          <w:b/>
          <w:sz w:val="24"/>
          <w:szCs w:val="24"/>
        </w:rPr>
        <w:t>.</w:t>
      </w:r>
      <w:bookmarkStart w:id="0" w:name="_GoBack"/>
      <w:bookmarkEnd w:id="0"/>
    </w:p>
    <w:p w:rsidR="005C0E5C" w:rsidRPr="00976224" w:rsidRDefault="005C0E5C" w:rsidP="005C0E5C">
      <w:pPr>
        <w:tabs>
          <w:tab w:val="left" w:pos="3828"/>
        </w:tabs>
        <w:spacing w:line="240" w:lineRule="exact"/>
        <w:ind w:firstLine="0"/>
        <w:rPr>
          <w:b/>
          <w:sz w:val="24"/>
          <w:szCs w:val="24"/>
          <w:lang w:eastAsia="ru-RU"/>
        </w:rPr>
      </w:pPr>
    </w:p>
    <w:tbl>
      <w:tblPr>
        <w:tblW w:w="474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257"/>
        <w:gridCol w:w="5396"/>
      </w:tblGrid>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1. Информация о заказчике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1.1. Наименование заказчика:</w:t>
            </w:r>
          </w:p>
        </w:tc>
        <w:tc>
          <w:tcPr>
            <w:tcW w:w="2795" w:type="pct"/>
            <w:shd w:val="clear" w:color="auto" w:fill="auto"/>
            <w:tcMar>
              <w:top w:w="75" w:type="dxa"/>
              <w:left w:w="75" w:type="dxa"/>
              <w:bottom w:w="75" w:type="dxa"/>
              <w:right w:w="75" w:type="dxa"/>
            </w:tcMar>
          </w:tcPr>
          <w:p w:rsidR="001E4250" w:rsidRPr="00976224" w:rsidRDefault="001E4250" w:rsidP="00BF7915">
            <w:pPr>
              <w:spacing w:line="240" w:lineRule="exact"/>
              <w:ind w:firstLine="0"/>
              <w:rPr>
                <w:sz w:val="24"/>
                <w:szCs w:val="24"/>
                <w:lang w:eastAsia="ru-RU"/>
              </w:rPr>
            </w:pPr>
            <w:r w:rsidRPr="00976224">
              <w:rPr>
                <w:sz w:val="24"/>
                <w:szCs w:val="24"/>
              </w:rPr>
              <w:t xml:space="preserve">Администрация </w:t>
            </w:r>
            <w:r w:rsidR="00BF7915">
              <w:rPr>
                <w:sz w:val="24"/>
                <w:szCs w:val="24"/>
              </w:rPr>
              <w:t>Боровёнковского сельского</w:t>
            </w:r>
            <w:r w:rsidRPr="00976224">
              <w:rPr>
                <w:sz w:val="24"/>
                <w:szCs w:val="24"/>
              </w:rPr>
              <w:t xml:space="preserve"> поселения</w:t>
            </w:r>
            <w:r w:rsidRPr="00976224">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1.2. Место нахождения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rPr>
            </w:pPr>
            <w:r>
              <w:rPr>
                <w:sz w:val="24"/>
                <w:szCs w:val="24"/>
              </w:rPr>
              <w:t>Российская Федерация,174330,Новгородская область, Окуловский район,п.Боровёнка,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1.3. Почтовый адрес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sz w:val="24"/>
                <w:szCs w:val="24"/>
              </w:rPr>
              <w:t>Российская Федерация,174330,Новгородская область, Окуловский район,п.Боровёнка, ул.Кооперативная,д.5</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1.4. Адрес электронной почты заказчика:</w:t>
            </w:r>
          </w:p>
        </w:tc>
        <w:tc>
          <w:tcPr>
            <w:tcW w:w="2795" w:type="pct"/>
            <w:shd w:val="clear" w:color="auto" w:fill="auto"/>
            <w:tcMar>
              <w:top w:w="75" w:type="dxa"/>
              <w:left w:w="75" w:type="dxa"/>
              <w:bottom w:w="75" w:type="dxa"/>
              <w:right w:w="75" w:type="dxa"/>
            </w:tcMar>
          </w:tcPr>
          <w:p w:rsidR="001E4250" w:rsidRPr="00976224" w:rsidRDefault="00BF7915" w:rsidP="001E2E5D">
            <w:pPr>
              <w:spacing w:line="240" w:lineRule="exact"/>
              <w:ind w:firstLine="0"/>
              <w:rPr>
                <w:sz w:val="24"/>
                <w:szCs w:val="24"/>
                <w:lang w:eastAsia="ru-RU"/>
              </w:rPr>
            </w:pPr>
            <w:r>
              <w:rPr>
                <w:color w:val="3366FF"/>
                <w:sz w:val="24"/>
                <w:szCs w:val="24"/>
                <w:lang w:val="en-US"/>
              </w:rPr>
              <w:t>borovenkaadm@yande</w:t>
            </w:r>
            <w:r w:rsidR="0016653A">
              <w:rPr>
                <w:color w:val="3366FF"/>
                <w:sz w:val="24"/>
                <w:szCs w:val="24"/>
                <w:lang w:val="en-US"/>
              </w:rPr>
              <w:t>x.ru</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1.5. Номер контактного телефона заказчика:</w:t>
            </w:r>
          </w:p>
        </w:tc>
        <w:tc>
          <w:tcPr>
            <w:tcW w:w="2795" w:type="pct"/>
            <w:shd w:val="clear" w:color="auto" w:fill="auto"/>
            <w:tcMar>
              <w:top w:w="75" w:type="dxa"/>
              <w:left w:w="75" w:type="dxa"/>
              <w:bottom w:w="75" w:type="dxa"/>
              <w:right w:w="75" w:type="dxa"/>
            </w:tcMar>
          </w:tcPr>
          <w:p w:rsidR="001E4250" w:rsidRDefault="001E4250" w:rsidP="0016653A">
            <w:pPr>
              <w:spacing w:line="240" w:lineRule="exact"/>
              <w:ind w:firstLine="0"/>
              <w:rPr>
                <w:sz w:val="24"/>
                <w:szCs w:val="24"/>
                <w:lang w:val="en-US" w:eastAsia="ru-RU"/>
              </w:rPr>
            </w:pPr>
            <w:r w:rsidRPr="00976224">
              <w:rPr>
                <w:sz w:val="24"/>
                <w:szCs w:val="24"/>
                <w:lang w:eastAsia="ru-RU"/>
              </w:rPr>
              <w:t>8(816</w:t>
            </w:r>
            <w:r>
              <w:rPr>
                <w:sz w:val="24"/>
                <w:szCs w:val="24"/>
                <w:lang w:val="en-US" w:eastAsia="ru-RU"/>
              </w:rPr>
              <w:t>57</w:t>
            </w:r>
            <w:r w:rsidRPr="00976224">
              <w:rPr>
                <w:sz w:val="24"/>
                <w:szCs w:val="24"/>
                <w:lang w:eastAsia="ru-RU"/>
              </w:rPr>
              <w:t>)</w:t>
            </w:r>
            <w:r w:rsidR="0016653A">
              <w:rPr>
                <w:sz w:val="24"/>
                <w:szCs w:val="24"/>
                <w:lang w:val="en-US" w:eastAsia="ru-RU"/>
              </w:rPr>
              <w:t>43-225</w:t>
            </w:r>
            <w:r w:rsidRPr="00976224">
              <w:rPr>
                <w:sz w:val="24"/>
                <w:szCs w:val="24"/>
                <w:lang w:eastAsia="ru-RU"/>
              </w:rPr>
              <w:t xml:space="preserve"> </w:t>
            </w:r>
          </w:p>
          <w:p w:rsidR="0016653A" w:rsidRPr="0016653A" w:rsidRDefault="0016653A" w:rsidP="0016653A">
            <w:pPr>
              <w:spacing w:line="240" w:lineRule="exact"/>
              <w:ind w:firstLine="0"/>
              <w:rPr>
                <w:sz w:val="24"/>
                <w:szCs w:val="24"/>
                <w:lang w:val="en-US" w:eastAsia="ru-RU"/>
              </w:rPr>
            </w:pPr>
            <w:r>
              <w:rPr>
                <w:sz w:val="24"/>
                <w:szCs w:val="24"/>
                <w:lang w:val="en-US" w:eastAsia="ru-RU"/>
              </w:rPr>
              <w:t>8(81657)43-160</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976224">
              <w:rPr>
                <w:sz w:val="24"/>
                <w:szCs w:val="24"/>
                <w:lang w:eastAsia="ru-RU"/>
              </w:rPr>
              <w:t>1.6. Ответственное должностное лицо заказчика:</w:t>
            </w:r>
          </w:p>
        </w:tc>
        <w:tc>
          <w:tcPr>
            <w:tcW w:w="2795" w:type="pct"/>
            <w:shd w:val="clear" w:color="auto" w:fill="auto"/>
            <w:tcMar>
              <w:top w:w="75" w:type="dxa"/>
              <w:left w:w="75" w:type="dxa"/>
              <w:bottom w:w="75" w:type="dxa"/>
              <w:right w:w="75" w:type="dxa"/>
            </w:tcMar>
          </w:tcPr>
          <w:p w:rsidR="001E4250" w:rsidRPr="004E3C13" w:rsidRDefault="004E3C13" w:rsidP="004E66C3">
            <w:pPr>
              <w:spacing w:line="240" w:lineRule="exact"/>
              <w:ind w:firstLine="0"/>
              <w:rPr>
                <w:sz w:val="24"/>
                <w:szCs w:val="24"/>
                <w:lang w:eastAsia="ru-RU"/>
              </w:rPr>
            </w:pPr>
            <w:r w:rsidRPr="004E3C13">
              <w:rPr>
                <w:sz w:val="24"/>
                <w:szCs w:val="24"/>
                <w:lang w:eastAsia="ru-RU"/>
              </w:rPr>
              <w:t xml:space="preserve"> </w:t>
            </w:r>
            <w:r w:rsidR="0016653A">
              <w:rPr>
                <w:sz w:val="24"/>
                <w:szCs w:val="24"/>
                <w:lang w:eastAsia="ru-RU"/>
              </w:rPr>
              <w:t>Микульшина Анна Олеговна</w:t>
            </w:r>
            <w:r w:rsidRPr="004E3C13">
              <w:rPr>
                <w:sz w:val="24"/>
                <w:szCs w:val="24"/>
                <w:lang w:eastAsia="ru-RU"/>
              </w:rPr>
              <w:t xml:space="preserve">– </w:t>
            </w:r>
            <w:r w:rsidR="004E66C3">
              <w:rPr>
                <w:sz w:val="24"/>
                <w:szCs w:val="24"/>
              </w:rPr>
              <w:t xml:space="preserve">старший служащий </w:t>
            </w:r>
            <w:r w:rsidRPr="004E3C13">
              <w:rPr>
                <w:sz w:val="24"/>
                <w:szCs w:val="24"/>
              </w:rPr>
              <w:t xml:space="preserve"> Адм</w:t>
            </w:r>
            <w:r w:rsidR="0016653A">
              <w:rPr>
                <w:sz w:val="24"/>
                <w:szCs w:val="24"/>
              </w:rPr>
              <w:t>инистрации Боровёнковского сельского</w:t>
            </w:r>
            <w:r w:rsidRPr="004E3C13">
              <w:rPr>
                <w:sz w:val="24"/>
                <w:szCs w:val="24"/>
              </w:rPr>
              <w:t xml:space="preserve"> поселения</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tabs>
                <w:tab w:val="left" w:pos="4603"/>
              </w:tabs>
              <w:spacing w:line="240" w:lineRule="exact"/>
              <w:ind w:right="-308" w:firstLine="0"/>
              <w:rPr>
                <w:sz w:val="24"/>
                <w:szCs w:val="24"/>
                <w:lang w:eastAsia="ru-RU"/>
              </w:rPr>
            </w:pPr>
            <w:r w:rsidRPr="0029787A">
              <w:rPr>
                <w:sz w:val="24"/>
                <w:szCs w:val="24"/>
                <w:lang w:eastAsia="ru-RU"/>
              </w:rPr>
              <w:t>1.7. Информация о контрактной службе, ответственной за заключение контракта:</w:t>
            </w:r>
          </w:p>
        </w:tc>
        <w:tc>
          <w:tcPr>
            <w:tcW w:w="2795" w:type="pct"/>
            <w:shd w:val="clear" w:color="auto" w:fill="auto"/>
            <w:tcMar>
              <w:top w:w="75" w:type="dxa"/>
              <w:left w:w="75" w:type="dxa"/>
              <w:bottom w:w="75" w:type="dxa"/>
              <w:right w:w="75" w:type="dxa"/>
            </w:tcMar>
          </w:tcPr>
          <w:p w:rsidR="001E4250" w:rsidRDefault="001E4250" w:rsidP="001E2E5D">
            <w:pPr>
              <w:spacing w:line="240" w:lineRule="exact"/>
              <w:ind w:firstLine="0"/>
              <w:rPr>
                <w:sz w:val="24"/>
                <w:szCs w:val="24"/>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29787A" w:rsidRDefault="001E4250" w:rsidP="001E2E5D">
            <w:pPr>
              <w:tabs>
                <w:tab w:val="left" w:pos="4603"/>
              </w:tabs>
              <w:spacing w:line="240" w:lineRule="exact"/>
              <w:ind w:right="-308" w:firstLine="0"/>
              <w:rPr>
                <w:sz w:val="24"/>
                <w:szCs w:val="24"/>
                <w:lang w:eastAsia="ru-RU"/>
              </w:rPr>
            </w:pPr>
            <w:r w:rsidRPr="0029787A">
              <w:rPr>
                <w:sz w:val="24"/>
                <w:szCs w:val="24"/>
                <w:lang w:eastAsia="ru-RU"/>
              </w:rPr>
              <w:t>1.8. Информация о контрактном управляющем ответственном за заключение контракта:</w:t>
            </w:r>
          </w:p>
        </w:tc>
        <w:tc>
          <w:tcPr>
            <w:tcW w:w="2795" w:type="pct"/>
            <w:shd w:val="clear" w:color="auto" w:fill="auto"/>
            <w:tcMar>
              <w:top w:w="75" w:type="dxa"/>
              <w:left w:w="75" w:type="dxa"/>
              <w:bottom w:w="75" w:type="dxa"/>
              <w:right w:w="75" w:type="dxa"/>
            </w:tcMar>
          </w:tcPr>
          <w:p w:rsidR="001E4250" w:rsidRPr="004E3C13" w:rsidRDefault="004E3C13" w:rsidP="0009714D">
            <w:pPr>
              <w:spacing w:line="240" w:lineRule="exact"/>
              <w:ind w:firstLine="0"/>
              <w:rPr>
                <w:sz w:val="24"/>
                <w:szCs w:val="24"/>
              </w:rPr>
            </w:pPr>
            <w:r w:rsidRPr="004E3C13">
              <w:rPr>
                <w:sz w:val="24"/>
                <w:szCs w:val="24"/>
              </w:rPr>
              <w:t>Контрактный управляю</w:t>
            </w:r>
            <w:r w:rsidR="0009714D">
              <w:rPr>
                <w:sz w:val="24"/>
                <w:szCs w:val="24"/>
              </w:rPr>
              <w:t>щий – Микульшина Анна Олеговна</w:t>
            </w:r>
            <w:r w:rsidRPr="004E3C13">
              <w:rPr>
                <w:sz w:val="24"/>
                <w:szCs w:val="24"/>
              </w:rPr>
              <w:t xml:space="preserve">, </w:t>
            </w:r>
            <w:r w:rsidR="004E66C3">
              <w:rPr>
                <w:sz w:val="24"/>
                <w:szCs w:val="24"/>
              </w:rPr>
              <w:t>старший</w:t>
            </w:r>
            <w:r w:rsidRPr="004E3C13">
              <w:rPr>
                <w:sz w:val="24"/>
                <w:szCs w:val="24"/>
              </w:rPr>
              <w:t xml:space="preserve"> служащий Адм</w:t>
            </w:r>
            <w:r w:rsidR="0009714D">
              <w:rPr>
                <w:sz w:val="24"/>
                <w:szCs w:val="24"/>
              </w:rPr>
              <w:t>инистрации Боровёнковского сельского поселения</w:t>
            </w:r>
            <w:r w:rsidRPr="004E3C13">
              <w:rPr>
                <w:sz w:val="24"/>
                <w:szCs w:val="24"/>
              </w:rPr>
              <w:t xml:space="preserve"> (Распоряжение Адм</w:t>
            </w:r>
            <w:r w:rsidR="0009714D">
              <w:rPr>
                <w:sz w:val="24"/>
                <w:szCs w:val="24"/>
              </w:rPr>
              <w:t>инистрации Боровёнковского сельского поселения от 19.06.2017</w:t>
            </w:r>
            <w:r w:rsidRPr="004E3C13">
              <w:rPr>
                <w:sz w:val="24"/>
                <w:szCs w:val="24"/>
              </w:rPr>
              <w:t xml:space="preserve"> №</w:t>
            </w:r>
            <w:r w:rsidR="0009714D">
              <w:rPr>
                <w:sz w:val="24"/>
                <w:szCs w:val="24"/>
              </w:rPr>
              <w:t>14</w:t>
            </w:r>
            <w:r w:rsidRPr="004E3C13">
              <w:rPr>
                <w:sz w:val="24"/>
                <w:szCs w:val="24"/>
              </w:rPr>
              <w:t>-ргл)</w:t>
            </w:r>
            <w:r>
              <w:rPr>
                <w:sz w:val="24"/>
                <w:szCs w:val="24"/>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firstLine="0"/>
              <w:jc w:val="center"/>
              <w:rPr>
                <w:sz w:val="24"/>
                <w:szCs w:val="24"/>
                <w:lang w:eastAsia="ru-RU"/>
              </w:rPr>
            </w:pPr>
            <w:r w:rsidRPr="00976224">
              <w:rPr>
                <w:b/>
                <w:sz w:val="24"/>
                <w:szCs w:val="24"/>
                <w:u w:val="single"/>
                <w:lang w:eastAsia="ru-RU"/>
              </w:rPr>
              <w:t>2. Информация об уполномоченном органе</w:t>
            </w:r>
            <w:r w:rsidR="007E406D">
              <w:rPr>
                <w:b/>
                <w:sz w:val="24"/>
                <w:szCs w:val="24"/>
                <w:u w:val="single"/>
                <w:lang w:eastAsia="ru-RU"/>
              </w:rPr>
              <w:t xml:space="preserve"> (учреждении)</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2.1. Наименование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7E406D">
            <w:pPr>
              <w:spacing w:line="240" w:lineRule="exact"/>
              <w:ind w:right="-351" w:firstLine="0"/>
              <w:rPr>
                <w:sz w:val="24"/>
                <w:szCs w:val="24"/>
                <w:lang w:eastAsia="ru-RU"/>
              </w:rPr>
            </w:pPr>
            <w:r>
              <w:rPr>
                <w:sz w:val="24"/>
                <w:szCs w:val="24"/>
                <w:lang w:eastAsia="ru-RU"/>
              </w:rPr>
              <w:t>2.2.</w:t>
            </w:r>
            <w:r w:rsidR="001E4250">
              <w:rPr>
                <w:sz w:val="24"/>
                <w:szCs w:val="24"/>
                <w:lang w:eastAsia="ru-RU"/>
              </w:rPr>
              <w:t xml:space="preserve">Место </w:t>
            </w:r>
            <w:r>
              <w:rPr>
                <w:sz w:val="24"/>
                <w:szCs w:val="24"/>
                <w:lang w:eastAsia="ru-RU"/>
              </w:rPr>
              <w:t xml:space="preserve">нахождения </w:t>
            </w:r>
            <w:r w:rsidR="001E4250" w:rsidRPr="00976224">
              <w:rPr>
                <w:sz w:val="24"/>
                <w:szCs w:val="24"/>
                <w:lang w:eastAsia="ru-RU"/>
              </w:rPr>
              <w:t>уполномоч</w:t>
            </w:r>
            <w:r>
              <w:rPr>
                <w:sz w:val="24"/>
                <w:szCs w:val="24"/>
                <w:lang w:eastAsia="ru-RU"/>
              </w:rPr>
              <w:t xml:space="preserve">енного </w:t>
            </w:r>
            <w:r w:rsidR="001E4250" w:rsidRPr="00976224">
              <w:rPr>
                <w:sz w:val="24"/>
                <w:szCs w:val="24"/>
                <w:lang w:eastAsia="ru-RU"/>
              </w:rPr>
              <w:t>органа</w:t>
            </w:r>
            <w:r>
              <w:rPr>
                <w:sz w:val="24"/>
                <w:szCs w:val="24"/>
                <w:lang w:eastAsia="ru-RU"/>
              </w:rPr>
              <w:t xml:space="preserve"> (учреждения): </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7E406D" w:rsidP="001E2E5D">
            <w:pPr>
              <w:spacing w:line="240" w:lineRule="exact"/>
              <w:ind w:right="-351" w:firstLine="0"/>
              <w:rPr>
                <w:sz w:val="24"/>
                <w:szCs w:val="24"/>
                <w:lang w:eastAsia="ru-RU"/>
              </w:rPr>
            </w:pPr>
            <w:r>
              <w:rPr>
                <w:sz w:val="24"/>
                <w:szCs w:val="24"/>
                <w:lang w:eastAsia="ru-RU"/>
              </w:rPr>
              <w:t>2.3.</w:t>
            </w:r>
            <w:r w:rsidR="001E4250" w:rsidRPr="00976224">
              <w:rPr>
                <w:sz w:val="24"/>
                <w:szCs w:val="24"/>
                <w:lang w:eastAsia="ru-RU"/>
              </w:rPr>
              <w:t>Почтовый адрес уполномоченного органа</w:t>
            </w:r>
            <w:r>
              <w:rPr>
                <w:sz w:val="24"/>
                <w:szCs w:val="24"/>
                <w:lang w:eastAsia="ru-RU"/>
              </w:rPr>
              <w:t xml:space="preserve"> (учреждения)</w:t>
            </w:r>
            <w:r w:rsidR="001E4250"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2.4. Адрес электронной почты 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18169B" w:rsidRDefault="0018169B" w:rsidP="0018169B">
            <w:pPr>
              <w:spacing w:line="240" w:lineRule="exact"/>
              <w:ind w:firstLine="0"/>
              <w:rPr>
                <w:sz w:val="24"/>
                <w:szCs w:val="24"/>
                <w:lang w:eastAsia="ru-RU"/>
              </w:rPr>
            </w:pPr>
            <w:r w:rsidRPr="0018169B">
              <w:rPr>
                <w:sz w:val="24"/>
                <w:szCs w:val="24"/>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lastRenderedPageBreak/>
              <w:t>2.5. Номер контактного телефона уполномоченного органа</w:t>
            </w:r>
            <w:r w:rsidR="007E406D">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spacing w:line="240" w:lineRule="exact"/>
              <w:ind w:right="-351" w:firstLine="0"/>
              <w:rPr>
                <w:sz w:val="24"/>
                <w:szCs w:val="24"/>
                <w:lang w:eastAsia="ru-RU"/>
              </w:rPr>
            </w:pPr>
            <w:r w:rsidRPr="00976224">
              <w:rPr>
                <w:sz w:val="24"/>
                <w:szCs w:val="24"/>
                <w:lang w:eastAsia="ru-RU"/>
              </w:rPr>
              <w:t>2.6. Ответственное должностное лицо уполномоченного органа</w:t>
            </w:r>
            <w:r>
              <w:rPr>
                <w:sz w:val="24"/>
                <w:szCs w:val="24"/>
                <w:lang w:eastAsia="ru-RU"/>
              </w:rPr>
              <w:t xml:space="preserve"> (учреждения)</w:t>
            </w:r>
            <w:r w:rsidRPr="00976224">
              <w:rPr>
                <w:sz w:val="24"/>
                <w:szCs w:val="24"/>
                <w:lang w:eastAsia="ru-RU"/>
              </w:rPr>
              <w:t>:</w:t>
            </w:r>
          </w:p>
        </w:tc>
        <w:tc>
          <w:tcPr>
            <w:tcW w:w="2795" w:type="pct"/>
            <w:shd w:val="clear" w:color="auto" w:fill="auto"/>
            <w:tcMar>
              <w:top w:w="75" w:type="dxa"/>
              <w:left w:w="75" w:type="dxa"/>
              <w:bottom w:w="75" w:type="dxa"/>
              <w:right w:w="75" w:type="dxa"/>
            </w:tcMar>
          </w:tcPr>
          <w:p w:rsidR="001E4250" w:rsidRPr="00976224" w:rsidRDefault="0018169B" w:rsidP="001E2E5D">
            <w:pPr>
              <w:spacing w:line="240" w:lineRule="exact"/>
              <w:ind w:firstLine="0"/>
              <w:rPr>
                <w:sz w:val="24"/>
                <w:szCs w:val="24"/>
                <w:lang w:eastAsia="ru-RU"/>
              </w:rPr>
            </w:pPr>
            <w:r>
              <w:rPr>
                <w:sz w:val="24"/>
                <w:szCs w:val="24"/>
                <w:lang w:eastAsia="ru-RU"/>
              </w:rPr>
              <w:t>-</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firstLine="0"/>
              <w:jc w:val="center"/>
              <w:rPr>
                <w:b/>
                <w:sz w:val="24"/>
                <w:szCs w:val="24"/>
                <w:u w:val="single"/>
              </w:rPr>
            </w:pPr>
            <w:r w:rsidRPr="00976224">
              <w:rPr>
                <w:b/>
                <w:sz w:val="24"/>
                <w:szCs w:val="24"/>
                <w:u w:val="single"/>
                <w:lang w:eastAsia="ru-RU"/>
              </w:rPr>
              <w:t xml:space="preserve">3. </w:t>
            </w:r>
            <w:r w:rsidRPr="00976224">
              <w:rPr>
                <w:b/>
                <w:sz w:val="24"/>
                <w:szCs w:val="24"/>
                <w:u w:val="single"/>
              </w:rPr>
              <w:t>Краткое изложение условий контракта</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3.1. </w:t>
            </w:r>
            <w:r w:rsidRPr="00976224">
              <w:rPr>
                <w:sz w:val="24"/>
                <w:szCs w:val="24"/>
              </w:rPr>
              <w:t>Наименование объекта закупки:</w:t>
            </w:r>
          </w:p>
          <w:p w:rsidR="001E4250" w:rsidRPr="00976224" w:rsidRDefault="001E4250"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E4250" w:rsidRDefault="001E4250" w:rsidP="001E2E5D">
            <w:pPr>
              <w:autoSpaceDE w:val="0"/>
              <w:autoSpaceDN w:val="0"/>
              <w:adjustRightInd w:val="0"/>
              <w:spacing w:line="240" w:lineRule="exact"/>
              <w:ind w:right="-308" w:firstLine="0"/>
              <w:rPr>
                <w:sz w:val="24"/>
                <w:szCs w:val="24"/>
              </w:rPr>
            </w:pPr>
          </w:p>
          <w:p w:rsidR="0018169B" w:rsidRDefault="0018169B" w:rsidP="001E2E5D">
            <w:pPr>
              <w:autoSpaceDE w:val="0"/>
              <w:autoSpaceDN w:val="0"/>
              <w:adjustRightInd w:val="0"/>
              <w:spacing w:line="240" w:lineRule="exact"/>
              <w:ind w:right="-308" w:firstLine="0"/>
              <w:rPr>
                <w:sz w:val="24"/>
                <w:szCs w:val="24"/>
              </w:rPr>
            </w:pPr>
          </w:p>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rPr>
              <w:t xml:space="preserve">3.1.1. </w:t>
            </w:r>
            <w:r w:rsidRPr="0058445E">
              <w:rPr>
                <w:spacing w:val="-4"/>
                <w:sz w:val="24"/>
                <w:szCs w:val="24"/>
              </w:rPr>
              <w:t>Код ОКПД</w:t>
            </w:r>
            <w:r w:rsidR="0018169B">
              <w:rPr>
                <w:spacing w:val="-4"/>
                <w:sz w:val="24"/>
                <w:szCs w:val="24"/>
              </w:rPr>
              <w:t xml:space="preserve"> 2</w:t>
            </w:r>
            <w:r w:rsidRPr="00976224">
              <w:rPr>
                <w:spacing w:val="-4"/>
                <w:sz w:val="24"/>
                <w:szCs w:val="24"/>
              </w:rPr>
              <w:t>:</w:t>
            </w:r>
          </w:p>
        </w:tc>
        <w:tc>
          <w:tcPr>
            <w:tcW w:w="2795" w:type="pct"/>
            <w:shd w:val="clear" w:color="auto" w:fill="auto"/>
            <w:tcMar>
              <w:top w:w="75" w:type="dxa"/>
              <w:left w:w="75" w:type="dxa"/>
              <w:bottom w:w="75" w:type="dxa"/>
              <w:right w:w="75" w:type="dxa"/>
            </w:tcMar>
          </w:tcPr>
          <w:p w:rsidR="00067F6F" w:rsidRDefault="00B5011D" w:rsidP="0018169B">
            <w:pPr>
              <w:ind w:firstLine="0"/>
              <w:rPr>
                <w:sz w:val="24"/>
                <w:szCs w:val="24"/>
              </w:rPr>
            </w:pPr>
            <w:r w:rsidRPr="00716A09">
              <w:rPr>
                <w:sz w:val="24"/>
                <w:szCs w:val="24"/>
              </w:rPr>
              <w:t>Выполнение работ по ремонту автомобильной дороги общего п</w:t>
            </w:r>
            <w:r w:rsidR="00067F6F">
              <w:rPr>
                <w:sz w:val="24"/>
                <w:szCs w:val="24"/>
              </w:rPr>
              <w:t>ользования местного значения</w:t>
            </w:r>
          </w:p>
          <w:p w:rsidR="00B5011D" w:rsidRPr="005B3222" w:rsidRDefault="00067F6F" w:rsidP="005B3222">
            <w:pPr>
              <w:pStyle w:val="3"/>
              <w:spacing w:after="0"/>
              <w:jc w:val="center"/>
              <w:rPr>
                <w:b/>
                <w:sz w:val="24"/>
                <w:szCs w:val="24"/>
              </w:rPr>
            </w:pPr>
            <w:r>
              <w:rPr>
                <w:sz w:val="24"/>
                <w:szCs w:val="24"/>
              </w:rPr>
              <w:t>Боровёнковского сельского поселения(</w:t>
            </w:r>
            <w:r w:rsidR="005B3222">
              <w:rPr>
                <w:b/>
                <w:sz w:val="24"/>
                <w:szCs w:val="24"/>
              </w:rPr>
              <w:t>д. Шарово, д.Теребуново, дПесчанка, д.Дерняки участок №5,№6,№7,д.Висленев Остров, д.Верховик от дома №1 до дома №11</w:t>
            </w:r>
            <w:r>
              <w:rPr>
                <w:sz w:val="24"/>
                <w:szCs w:val="24"/>
              </w:rPr>
              <w:t xml:space="preserve">), </w:t>
            </w:r>
            <w:r w:rsidR="00B5011D" w:rsidRPr="00716A09">
              <w:rPr>
                <w:sz w:val="24"/>
                <w:szCs w:val="24"/>
              </w:rPr>
              <w:t xml:space="preserve"> Новгородской области</w:t>
            </w:r>
            <w:r w:rsidR="00446A6F" w:rsidRPr="00716A09">
              <w:rPr>
                <w:sz w:val="24"/>
                <w:szCs w:val="24"/>
              </w:rPr>
              <w:t>,</w:t>
            </w:r>
            <w:r w:rsidR="00B5011D" w:rsidRPr="00716A09">
              <w:rPr>
                <w:sz w:val="24"/>
                <w:szCs w:val="24"/>
              </w:rPr>
              <w:t xml:space="preserve"> Окуловского района.</w:t>
            </w:r>
          </w:p>
          <w:p w:rsidR="001E4250" w:rsidRPr="0018169B" w:rsidRDefault="004E3C13" w:rsidP="0018169B">
            <w:pPr>
              <w:ind w:firstLine="0"/>
              <w:rPr>
                <w:rFonts w:eastAsia="Times New Roman"/>
                <w:sz w:val="24"/>
                <w:szCs w:val="24"/>
                <w:lang w:eastAsia="ru-RU"/>
              </w:rPr>
            </w:pPr>
            <w:r w:rsidRPr="00716A09">
              <w:rPr>
                <w:sz w:val="24"/>
                <w:szCs w:val="24"/>
                <w:lang w:eastAsia="ru-RU"/>
              </w:rPr>
              <w:t xml:space="preserve"> </w:t>
            </w:r>
            <w:r w:rsidR="0018169B" w:rsidRPr="00716A09">
              <w:rPr>
                <w:sz w:val="24"/>
                <w:szCs w:val="24"/>
                <w:lang w:eastAsia="ru-RU"/>
              </w:rPr>
              <w:t xml:space="preserve">42.11.10.120 </w:t>
            </w:r>
            <w:r w:rsidR="0018169B" w:rsidRPr="00716A09">
              <w:rPr>
                <w:rFonts w:eastAsia="Times New Roman"/>
                <w:sz w:val="24"/>
                <w:szCs w:val="24"/>
                <w:lang w:eastAsia="ru-RU"/>
              </w:rPr>
              <w:t>Дороги автомобильные, в том числе улично-дорожная сеть, и прочие автомобильные и пешеходные дороги</w:t>
            </w:r>
            <w:r w:rsidR="00CD1910" w:rsidRPr="00716A09">
              <w:rPr>
                <w:rFonts w:eastAsia="Times New Roman"/>
                <w:sz w:val="24"/>
                <w:szCs w:val="24"/>
                <w:lang w:eastAsia="ru-RU"/>
              </w:rPr>
              <w:t>.</w:t>
            </w:r>
          </w:p>
        </w:tc>
      </w:tr>
      <w:tr w:rsidR="00CC5ABA" w:rsidRPr="00976224" w:rsidTr="001E2E5D">
        <w:tc>
          <w:tcPr>
            <w:tcW w:w="2205" w:type="pct"/>
            <w:shd w:val="clear" w:color="auto" w:fill="auto"/>
            <w:tcMar>
              <w:top w:w="75" w:type="dxa"/>
              <w:left w:w="75" w:type="dxa"/>
              <w:bottom w:w="75" w:type="dxa"/>
              <w:right w:w="450" w:type="dxa"/>
            </w:tcMar>
          </w:tcPr>
          <w:p w:rsidR="00CC5ABA" w:rsidRPr="00E03059" w:rsidRDefault="00CC5ABA" w:rsidP="00CC5ABA">
            <w:pPr>
              <w:autoSpaceDE w:val="0"/>
              <w:autoSpaceDN w:val="0"/>
              <w:adjustRightInd w:val="0"/>
              <w:spacing w:line="240" w:lineRule="exact"/>
              <w:ind w:right="-308" w:firstLine="0"/>
              <w:jc w:val="left"/>
              <w:rPr>
                <w:sz w:val="24"/>
                <w:szCs w:val="24"/>
                <w:lang w:eastAsia="ru-RU"/>
              </w:rPr>
            </w:pPr>
            <w:r w:rsidRPr="00E03059">
              <w:rPr>
                <w:spacing w:val="-4"/>
                <w:sz w:val="24"/>
                <w:szCs w:val="24"/>
              </w:rPr>
              <w:t>3.1.2.  Идентификационный код закупки:</w:t>
            </w:r>
          </w:p>
        </w:tc>
        <w:tc>
          <w:tcPr>
            <w:tcW w:w="2795" w:type="pct"/>
            <w:shd w:val="clear" w:color="auto" w:fill="auto"/>
            <w:tcMar>
              <w:top w:w="75" w:type="dxa"/>
              <w:left w:w="75" w:type="dxa"/>
              <w:bottom w:w="75" w:type="dxa"/>
              <w:right w:w="75" w:type="dxa"/>
            </w:tcMar>
          </w:tcPr>
          <w:p w:rsidR="00CC5ABA" w:rsidRPr="00E03059" w:rsidRDefault="005B3222" w:rsidP="004C00A5">
            <w:pPr>
              <w:ind w:firstLine="0"/>
              <w:rPr>
                <w:sz w:val="24"/>
                <w:szCs w:val="24"/>
              </w:rPr>
            </w:pPr>
            <w:r>
              <w:rPr>
                <w:sz w:val="24"/>
                <w:szCs w:val="24"/>
              </w:rPr>
              <w:t>193531100598853110100100020014211244</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3.2. </w:t>
            </w:r>
            <w:r w:rsidRPr="00976224">
              <w:rPr>
                <w:sz w:val="24"/>
                <w:szCs w:val="24"/>
              </w:rPr>
              <w:t>Описание объекта закупки:</w:t>
            </w:r>
          </w:p>
        </w:tc>
        <w:tc>
          <w:tcPr>
            <w:tcW w:w="2795" w:type="pct"/>
            <w:shd w:val="clear" w:color="auto" w:fill="auto"/>
            <w:tcMar>
              <w:top w:w="75" w:type="dxa"/>
              <w:left w:w="75" w:type="dxa"/>
              <w:bottom w:w="75" w:type="dxa"/>
              <w:right w:w="75" w:type="dxa"/>
            </w:tcMar>
          </w:tcPr>
          <w:p w:rsidR="001E4250" w:rsidRPr="00976224" w:rsidRDefault="001E4250" w:rsidP="001E2E5D">
            <w:pPr>
              <w:shd w:val="clear" w:color="auto" w:fill="FFFFFF"/>
              <w:spacing w:line="240" w:lineRule="exact"/>
              <w:ind w:right="-47" w:firstLine="0"/>
              <w:rPr>
                <w:sz w:val="24"/>
                <w:szCs w:val="24"/>
              </w:rPr>
            </w:pPr>
            <w:r w:rsidRPr="00976224">
              <w:rPr>
                <w:sz w:val="24"/>
                <w:szCs w:val="24"/>
              </w:rPr>
              <w:t>Описание объекта закупки представлено в Техническом задании (</w:t>
            </w:r>
            <w:r w:rsidRPr="00976224">
              <w:rPr>
                <w:sz w:val="24"/>
                <w:szCs w:val="24"/>
                <w:lang w:eastAsia="ru-RU"/>
              </w:rPr>
              <w:t>Приложение №1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rPr>
            </w:pPr>
            <w:r w:rsidRPr="00976224">
              <w:rPr>
                <w:sz w:val="24"/>
                <w:szCs w:val="24"/>
                <w:lang w:eastAsia="ru-RU"/>
              </w:rPr>
              <w:t xml:space="preserve">3.3. </w:t>
            </w:r>
            <w:r w:rsidRPr="00976224">
              <w:rPr>
                <w:sz w:val="24"/>
                <w:szCs w:val="24"/>
              </w:rPr>
              <w:t>Место выполнения работ:</w:t>
            </w:r>
          </w:p>
        </w:tc>
        <w:tc>
          <w:tcPr>
            <w:tcW w:w="2795" w:type="pct"/>
            <w:shd w:val="clear" w:color="auto" w:fill="auto"/>
            <w:tcMar>
              <w:top w:w="75" w:type="dxa"/>
              <w:left w:w="75" w:type="dxa"/>
              <w:bottom w:w="75" w:type="dxa"/>
              <w:right w:w="75" w:type="dxa"/>
            </w:tcMar>
          </w:tcPr>
          <w:p w:rsidR="001E4250" w:rsidRPr="00603456" w:rsidRDefault="00E03059" w:rsidP="005B3222">
            <w:pPr>
              <w:spacing w:line="240" w:lineRule="exact"/>
              <w:ind w:firstLine="0"/>
              <w:rPr>
                <w:sz w:val="24"/>
                <w:szCs w:val="24"/>
                <w:highlight w:val="yellow"/>
              </w:rPr>
            </w:pPr>
            <w:r>
              <w:rPr>
                <w:sz w:val="24"/>
                <w:szCs w:val="24"/>
              </w:rPr>
              <w:t xml:space="preserve">Выполнение работ производится внутри границ населенных пунктов Боровёнковского сельского поселения </w:t>
            </w:r>
            <w:r w:rsidR="005B3222">
              <w:rPr>
                <w:sz w:val="24"/>
                <w:szCs w:val="24"/>
              </w:rPr>
              <w:t>(</w:t>
            </w:r>
            <w:r w:rsidR="005B3222">
              <w:rPr>
                <w:b/>
                <w:sz w:val="24"/>
                <w:szCs w:val="24"/>
              </w:rPr>
              <w:t>д. Шарово, д.Теребуново, дПесчанка, д.Дерняки участок №5,№6,№7,д.Висленев Остров, д.Верховик от дома №1 до дома №11</w:t>
            </w:r>
            <w:r w:rsidR="005B3222">
              <w:rPr>
                <w:sz w:val="24"/>
                <w:szCs w:val="24"/>
              </w:rPr>
              <w:t xml:space="preserve"> )</w:t>
            </w:r>
            <w:r w:rsidR="0078623F">
              <w:rPr>
                <w:sz w:val="24"/>
                <w:szCs w:val="24"/>
              </w:rPr>
              <w:t xml:space="preserve"> </w:t>
            </w:r>
            <w:r w:rsidR="00067F6F">
              <w:rPr>
                <w:sz w:val="24"/>
                <w:szCs w:val="24"/>
              </w:rPr>
              <w:t xml:space="preserve">Новгородской </w:t>
            </w:r>
            <w:r>
              <w:rPr>
                <w:sz w:val="24"/>
                <w:szCs w:val="24"/>
              </w:rPr>
              <w:t xml:space="preserve">области, Окуловского района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3.4. Срок завершения работ:</w:t>
            </w:r>
          </w:p>
        </w:tc>
        <w:tc>
          <w:tcPr>
            <w:tcW w:w="2795" w:type="pct"/>
            <w:shd w:val="clear" w:color="auto" w:fill="auto"/>
            <w:tcMar>
              <w:top w:w="75" w:type="dxa"/>
              <w:left w:w="75" w:type="dxa"/>
              <w:bottom w:w="75" w:type="dxa"/>
              <w:right w:w="75" w:type="dxa"/>
            </w:tcMar>
          </w:tcPr>
          <w:p w:rsidR="001E4250" w:rsidRPr="00603456" w:rsidRDefault="001E4250" w:rsidP="000455EA">
            <w:pPr>
              <w:ind w:firstLine="0"/>
              <w:rPr>
                <w:sz w:val="24"/>
                <w:szCs w:val="24"/>
                <w:highlight w:val="yellow"/>
              </w:rPr>
            </w:pPr>
            <w:r w:rsidRPr="00097ED3">
              <w:rPr>
                <w:sz w:val="24"/>
                <w:szCs w:val="24"/>
              </w:rPr>
              <w:t xml:space="preserve">С </w:t>
            </w:r>
            <w:r w:rsidR="005D614F" w:rsidRPr="00097ED3">
              <w:rPr>
                <w:sz w:val="24"/>
                <w:szCs w:val="24"/>
              </w:rPr>
              <w:t xml:space="preserve"> </w:t>
            </w:r>
            <w:r w:rsidRPr="00097ED3">
              <w:rPr>
                <w:sz w:val="24"/>
                <w:szCs w:val="24"/>
              </w:rPr>
              <w:t xml:space="preserve">даты заключения контракта </w:t>
            </w:r>
            <w:r w:rsidR="00E84C9C">
              <w:rPr>
                <w:b/>
                <w:sz w:val="24"/>
                <w:szCs w:val="24"/>
              </w:rPr>
              <w:t>до 2</w:t>
            </w:r>
            <w:r w:rsidR="00CD6164">
              <w:rPr>
                <w:b/>
                <w:sz w:val="24"/>
                <w:szCs w:val="24"/>
              </w:rPr>
              <w:t xml:space="preserve"> сентября</w:t>
            </w:r>
            <w:r w:rsidR="005B3222">
              <w:rPr>
                <w:b/>
                <w:sz w:val="24"/>
                <w:szCs w:val="24"/>
              </w:rPr>
              <w:t xml:space="preserve"> 2019</w:t>
            </w:r>
            <w:r w:rsidR="000455EA" w:rsidRPr="005B3222">
              <w:rPr>
                <w:b/>
                <w:sz w:val="24"/>
                <w:szCs w:val="24"/>
              </w:rPr>
              <w:t xml:space="preserve"> года.</w:t>
            </w:r>
            <w:r w:rsidR="00E84C9C">
              <w:rPr>
                <w:b/>
                <w:sz w:val="24"/>
                <w:szCs w:val="24"/>
              </w:rPr>
              <w:t>(включительно)</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3.5. Начальная (максимальная) цена контракта:</w:t>
            </w:r>
          </w:p>
        </w:tc>
        <w:tc>
          <w:tcPr>
            <w:tcW w:w="2795" w:type="pct"/>
            <w:shd w:val="clear" w:color="auto" w:fill="auto"/>
            <w:tcMar>
              <w:top w:w="75" w:type="dxa"/>
              <w:left w:w="75" w:type="dxa"/>
              <w:bottom w:w="75" w:type="dxa"/>
              <w:right w:w="75" w:type="dxa"/>
            </w:tcMar>
          </w:tcPr>
          <w:p w:rsidR="001E4250" w:rsidRPr="00603456" w:rsidRDefault="00212A92" w:rsidP="00212A92">
            <w:pPr>
              <w:spacing w:line="240" w:lineRule="exact"/>
              <w:ind w:firstLine="0"/>
              <w:rPr>
                <w:sz w:val="24"/>
                <w:szCs w:val="24"/>
                <w:highlight w:val="yellow"/>
                <w:lang w:eastAsia="ru-RU"/>
              </w:rPr>
            </w:pPr>
            <w:r>
              <w:rPr>
                <w:b/>
                <w:sz w:val="24"/>
                <w:szCs w:val="24"/>
              </w:rPr>
              <w:t>4415877</w:t>
            </w:r>
            <w:r w:rsidR="00097ED3">
              <w:rPr>
                <w:b/>
                <w:sz w:val="24"/>
                <w:szCs w:val="24"/>
              </w:rPr>
              <w:t xml:space="preserve"> (</w:t>
            </w:r>
            <w:r>
              <w:rPr>
                <w:b/>
                <w:sz w:val="24"/>
                <w:szCs w:val="24"/>
              </w:rPr>
              <w:t xml:space="preserve">четыре миллиона четыреста пятнадцать тысяч восемьсот семьдесят семь </w:t>
            </w:r>
            <w:r w:rsidR="00097ED3">
              <w:rPr>
                <w:b/>
                <w:sz w:val="24"/>
                <w:szCs w:val="24"/>
              </w:rPr>
              <w:t>рублей</w:t>
            </w:r>
            <w:r w:rsidR="00A042E3" w:rsidRPr="00097ED3">
              <w:rPr>
                <w:b/>
                <w:sz w:val="24"/>
                <w:szCs w:val="24"/>
              </w:rPr>
              <w:t xml:space="preserve"> 00 копеек)</w:t>
            </w:r>
            <w:r w:rsidR="001E4250" w:rsidRPr="00097ED3">
              <w:rPr>
                <w:sz w:val="24"/>
                <w:szCs w:val="24"/>
              </w:rPr>
              <w:t xml:space="preserve">, </w:t>
            </w:r>
            <w:r w:rsidR="00226994" w:rsidRPr="00097ED3">
              <w:rPr>
                <w:sz w:val="24"/>
                <w:szCs w:val="24"/>
              </w:rPr>
              <w:t xml:space="preserve">и </w:t>
            </w:r>
            <w:r w:rsidR="001E4250" w:rsidRPr="00097ED3">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226994" w:rsidRPr="00097ED3">
              <w:rPr>
                <w:sz w:val="24"/>
                <w:szCs w:val="24"/>
              </w:rPr>
              <w:t>к</w:t>
            </w:r>
            <w:r w:rsidR="001E4250" w:rsidRPr="00097ED3">
              <w:rPr>
                <w:sz w:val="24"/>
                <w:szCs w:val="24"/>
              </w:rPr>
              <w:t>онтракта. (Приложение №2 к документации об электронном аукционе).</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sz w:val="24"/>
                <w:szCs w:val="24"/>
                <w:lang w:eastAsia="ru-RU"/>
              </w:rPr>
            </w:pPr>
            <w:r w:rsidRPr="00976224">
              <w:rPr>
                <w:sz w:val="24"/>
                <w:szCs w:val="24"/>
                <w:lang w:eastAsia="ru-RU"/>
              </w:rPr>
              <w:t>3.6. Источник финансирования:</w:t>
            </w:r>
          </w:p>
        </w:tc>
        <w:tc>
          <w:tcPr>
            <w:tcW w:w="2795" w:type="pct"/>
            <w:shd w:val="clear" w:color="auto" w:fill="auto"/>
            <w:tcMar>
              <w:top w:w="75" w:type="dxa"/>
              <w:left w:w="75" w:type="dxa"/>
              <w:bottom w:w="75" w:type="dxa"/>
              <w:right w:w="75" w:type="dxa"/>
            </w:tcMar>
          </w:tcPr>
          <w:p w:rsidR="001E4250" w:rsidRPr="004F621E" w:rsidRDefault="00603456" w:rsidP="00603456">
            <w:pPr>
              <w:ind w:firstLine="0"/>
              <w:rPr>
                <w:sz w:val="24"/>
                <w:szCs w:val="24"/>
                <w:lang w:eastAsia="ru-RU"/>
              </w:rPr>
            </w:pPr>
            <w:r>
              <w:rPr>
                <w:sz w:val="24"/>
                <w:szCs w:val="24"/>
              </w:rPr>
              <w:t>Бюджет Боровёнковского сельского поселения</w:t>
            </w:r>
            <w:r w:rsidR="004F621E">
              <w:rPr>
                <w:sz w:val="24"/>
                <w:szCs w:val="24"/>
              </w:rPr>
              <w:t xml:space="preserve"> (в том числе субсидии  из областного бюджета Новгородской области).</w:t>
            </w:r>
            <w:r w:rsidR="004F621E" w:rsidRPr="004F621E">
              <w:rPr>
                <w:sz w:val="24"/>
                <w:szCs w:val="24"/>
                <w:lang w:eastAsia="ru-RU"/>
              </w:rPr>
              <w:t xml:space="preserve">   </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rPr>
                <w:b/>
                <w:sz w:val="24"/>
                <w:szCs w:val="24"/>
                <w:u w:val="single"/>
                <w:lang w:eastAsia="ru-RU"/>
              </w:rPr>
            </w:pPr>
            <w:r w:rsidRPr="00976224">
              <w:rPr>
                <w:b/>
                <w:sz w:val="24"/>
                <w:szCs w:val="24"/>
                <w:u w:val="single"/>
                <w:lang w:eastAsia="ru-RU"/>
              </w:rPr>
              <w:t>4. Способ определения поставщика:</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170" w:firstLine="0"/>
              <w:rPr>
                <w:sz w:val="24"/>
                <w:szCs w:val="24"/>
                <w:lang w:eastAsia="ru-RU"/>
              </w:rPr>
            </w:pPr>
            <w:r w:rsidRPr="00976224">
              <w:rPr>
                <w:sz w:val="24"/>
                <w:szCs w:val="24"/>
                <w:lang w:eastAsia="ru-RU"/>
              </w:rPr>
              <w:t>Аукцион в электронной форме (далее – электронный аукцион)</w:t>
            </w:r>
          </w:p>
        </w:tc>
      </w:tr>
      <w:tr w:rsidR="001E4250" w:rsidRPr="00976224" w:rsidTr="001E2E5D">
        <w:tc>
          <w:tcPr>
            <w:tcW w:w="2205" w:type="pct"/>
            <w:shd w:val="clear" w:color="auto" w:fill="auto"/>
            <w:tcMar>
              <w:top w:w="75" w:type="dxa"/>
              <w:left w:w="75" w:type="dxa"/>
              <w:bottom w:w="75" w:type="dxa"/>
              <w:right w:w="450" w:type="dxa"/>
            </w:tcMar>
          </w:tcPr>
          <w:p w:rsidR="001E4250" w:rsidRPr="00976224" w:rsidRDefault="001E4250" w:rsidP="001E2E5D">
            <w:pPr>
              <w:autoSpaceDE w:val="0"/>
              <w:autoSpaceDN w:val="0"/>
              <w:adjustRightInd w:val="0"/>
              <w:spacing w:line="240" w:lineRule="exact"/>
              <w:ind w:right="-308" w:firstLine="0"/>
              <w:jc w:val="left"/>
              <w:rPr>
                <w:b/>
                <w:sz w:val="24"/>
                <w:szCs w:val="24"/>
                <w:u w:val="single"/>
                <w:lang w:eastAsia="ru-RU"/>
              </w:rPr>
            </w:pPr>
            <w:r w:rsidRPr="00976224">
              <w:rPr>
                <w:b/>
                <w:sz w:val="24"/>
                <w:szCs w:val="24"/>
                <w:u w:val="single"/>
                <w:lang w:eastAsia="ru-RU"/>
              </w:rPr>
              <w:t>5. Адрес электронной площадки в информационно-телекоммуни-кационной сети «Интернет»:</w:t>
            </w:r>
          </w:p>
        </w:tc>
        <w:tc>
          <w:tcPr>
            <w:tcW w:w="2795" w:type="pct"/>
            <w:shd w:val="clear" w:color="auto" w:fill="auto"/>
            <w:tcMar>
              <w:top w:w="75" w:type="dxa"/>
              <w:left w:w="75" w:type="dxa"/>
              <w:bottom w:w="75" w:type="dxa"/>
              <w:right w:w="75" w:type="dxa"/>
            </w:tcMar>
          </w:tcPr>
          <w:p w:rsidR="001E4250" w:rsidRPr="00976224" w:rsidRDefault="001E4250" w:rsidP="001E2E5D">
            <w:pPr>
              <w:spacing w:line="240" w:lineRule="exact"/>
              <w:ind w:right="-390" w:firstLine="0"/>
              <w:rPr>
                <w:sz w:val="24"/>
                <w:szCs w:val="24"/>
                <w:lang w:eastAsia="ru-RU"/>
              </w:rPr>
            </w:pPr>
            <w:r w:rsidRPr="0011325F">
              <w:rPr>
                <w:sz w:val="24"/>
                <w:szCs w:val="24"/>
                <w:lang w:val="en-US"/>
              </w:rPr>
              <w:t>sberbank</w:t>
            </w:r>
            <w:r w:rsidRPr="0011325F">
              <w:rPr>
                <w:sz w:val="24"/>
                <w:szCs w:val="24"/>
              </w:rPr>
              <w:t>-</w:t>
            </w:r>
            <w:r w:rsidRPr="0011325F">
              <w:rPr>
                <w:sz w:val="24"/>
                <w:szCs w:val="24"/>
                <w:lang w:val="en-US"/>
              </w:rPr>
              <w:t>ast</w:t>
            </w:r>
            <w:r w:rsidRPr="0011325F">
              <w:rPr>
                <w:sz w:val="24"/>
                <w:szCs w:val="24"/>
              </w:rPr>
              <w:t>.</w:t>
            </w:r>
            <w:r w:rsidRPr="0011325F">
              <w:rPr>
                <w:sz w:val="24"/>
                <w:szCs w:val="24"/>
                <w:lang w:val="en-US"/>
              </w:rPr>
              <w:t>ru</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lang w:eastAsia="ru-RU"/>
              </w:rPr>
            </w:pPr>
            <w:r w:rsidRPr="00976224">
              <w:rPr>
                <w:b/>
                <w:sz w:val="24"/>
                <w:szCs w:val="24"/>
                <w:u w:val="single"/>
                <w:lang w:eastAsia="ru-RU"/>
              </w:rPr>
              <w:t>6. Срок, место и порядок подачи заявок участников закупки:</w:t>
            </w:r>
          </w:p>
        </w:tc>
      </w:tr>
      <w:tr w:rsidR="001E4250" w:rsidRPr="00976224" w:rsidTr="001E2E5D">
        <w:tc>
          <w:tcPr>
            <w:tcW w:w="5000" w:type="pct"/>
            <w:gridSpan w:val="2"/>
            <w:shd w:val="clear" w:color="auto" w:fill="auto"/>
            <w:tcMar>
              <w:top w:w="75" w:type="dxa"/>
              <w:left w:w="75" w:type="dxa"/>
              <w:bottom w:w="75" w:type="dxa"/>
              <w:right w:w="450" w:type="dxa"/>
            </w:tcMar>
          </w:tcPr>
          <w:p w:rsidR="001E4250" w:rsidRPr="00976224" w:rsidRDefault="001E4250" w:rsidP="001E2E5D">
            <w:pPr>
              <w:spacing w:line="240" w:lineRule="exact"/>
              <w:ind w:right="-426" w:firstLine="0"/>
              <w:jc w:val="center"/>
              <w:rPr>
                <w:sz w:val="24"/>
                <w:szCs w:val="24"/>
                <w:u w:val="single"/>
                <w:lang w:eastAsia="ru-RU"/>
              </w:rPr>
            </w:pPr>
            <w:r w:rsidRPr="00976224">
              <w:rPr>
                <w:sz w:val="24"/>
                <w:szCs w:val="24"/>
                <w:u w:val="single"/>
                <w:lang w:eastAsia="ru-RU"/>
              </w:rPr>
              <w:t>6.1. Срок подачи заявок участников закупки</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 xml:space="preserve">6.1.1. Начало срока подачи заявок: </w:t>
            </w:r>
          </w:p>
        </w:tc>
        <w:tc>
          <w:tcPr>
            <w:tcW w:w="2795" w:type="pct"/>
            <w:shd w:val="clear" w:color="auto" w:fill="auto"/>
            <w:tcMar>
              <w:top w:w="75" w:type="dxa"/>
              <w:left w:w="75" w:type="dxa"/>
              <w:bottom w:w="75" w:type="dxa"/>
              <w:right w:w="75" w:type="dxa"/>
            </w:tcMar>
          </w:tcPr>
          <w:p w:rsidR="004C00A5" w:rsidRPr="00603456" w:rsidRDefault="00012C3B" w:rsidP="00603456">
            <w:pPr>
              <w:ind w:right="64" w:firstLine="0"/>
              <w:jc w:val="center"/>
              <w:rPr>
                <w:sz w:val="24"/>
                <w:szCs w:val="24"/>
                <w:highlight w:val="yellow"/>
                <w:lang w:eastAsia="ru-RU"/>
              </w:rPr>
            </w:pPr>
            <w:r>
              <w:rPr>
                <w:sz w:val="24"/>
                <w:szCs w:val="24"/>
                <w:lang w:eastAsia="ru-RU"/>
              </w:rPr>
              <w:t>25</w:t>
            </w:r>
            <w:r w:rsidR="00212A92" w:rsidRPr="00212A92">
              <w:rPr>
                <w:sz w:val="24"/>
                <w:szCs w:val="24"/>
                <w:lang w:eastAsia="ru-RU"/>
              </w:rPr>
              <w:t>.06.2019</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6.1.2. Дата и время окончания срока подачи заявок: </w:t>
            </w:r>
          </w:p>
        </w:tc>
        <w:tc>
          <w:tcPr>
            <w:tcW w:w="2795" w:type="pct"/>
            <w:shd w:val="clear" w:color="auto" w:fill="auto"/>
            <w:tcMar>
              <w:top w:w="75" w:type="dxa"/>
              <w:left w:w="75" w:type="dxa"/>
              <w:bottom w:w="75" w:type="dxa"/>
              <w:right w:w="75" w:type="dxa"/>
            </w:tcMar>
          </w:tcPr>
          <w:p w:rsidR="004C00A5" w:rsidRPr="00295351" w:rsidRDefault="00005331" w:rsidP="00603456">
            <w:pPr>
              <w:spacing w:line="240" w:lineRule="exact"/>
              <w:ind w:firstLine="0"/>
              <w:jc w:val="center"/>
              <w:rPr>
                <w:sz w:val="24"/>
                <w:szCs w:val="24"/>
                <w:highlight w:val="yellow"/>
                <w:lang w:eastAsia="ru-RU"/>
              </w:rPr>
            </w:pPr>
            <w:r>
              <w:rPr>
                <w:sz w:val="24"/>
                <w:szCs w:val="24"/>
                <w:lang w:eastAsia="ru-RU"/>
              </w:rPr>
              <w:t>11</w:t>
            </w:r>
            <w:r w:rsidR="00357CE8" w:rsidRPr="00212A92">
              <w:rPr>
                <w:sz w:val="24"/>
                <w:szCs w:val="24"/>
                <w:lang w:eastAsia="ru-RU"/>
              </w:rPr>
              <w:t>.07</w:t>
            </w:r>
            <w:r w:rsidR="00212A92">
              <w:rPr>
                <w:sz w:val="24"/>
                <w:szCs w:val="24"/>
                <w:lang w:eastAsia="ru-RU"/>
              </w:rPr>
              <w:t>.2019</w:t>
            </w:r>
            <w:r w:rsidR="004C00A5" w:rsidRPr="00212A92">
              <w:rPr>
                <w:sz w:val="24"/>
                <w:szCs w:val="24"/>
                <w:lang w:eastAsia="ru-RU"/>
              </w:rPr>
              <w:t xml:space="preserve"> в 11 ч.00 мин.</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6.1.3 Дата окончания срока рассмотрения первых частей заявок: </w:t>
            </w:r>
          </w:p>
        </w:tc>
        <w:tc>
          <w:tcPr>
            <w:tcW w:w="2795" w:type="pct"/>
            <w:shd w:val="clear" w:color="auto" w:fill="auto"/>
            <w:tcMar>
              <w:top w:w="75" w:type="dxa"/>
              <w:left w:w="75" w:type="dxa"/>
              <w:bottom w:w="75" w:type="dxa"/>
              <w:right w:w="75" w:type="dxa"/>
            </w:tcMar>
          </w:tcPr>
          <w:p w:rsidR="004C00A5" w:rsidRPr="00295351" w:rsidRDefault="00005331" w:rsidP="00603456">
            <w:pPr>
              <w:spacing w:line="240" w:lineRule="exact"/>
              <w:ind w:firstLine="0"/>
              <w:jc w:val="center"/>
              <w:rPr>
                <w:sz w:val="24"/>
                <w:szCs w:val="24"/>
                <w:highlight w:val="yellow"/>
                <w:lang w:eastAsia="ru-RU"/>
              </w:rPr>
            </w:pPr>
            <w:r>
              <w:rPr>
                <w:sz w:val="24"/>
                <w:szCs w:val="24"/>
                <w:lang w:eastAsia="ru-RU"/>
              </w:rPr>
              <w:t>12</w:t>
            </w:r>
            <w:r w:rsidR="00357CE8" w:rsidRPr="00212A92">
              <w:rPr>
                <w:sz w:val="24"/>
                <w:szCs w:val="24"/>
                <w:lang w:eastAsia="ru-RU"/>
              </w:rPr>
              <w:t>.07</w:t>
            </w:r>
            <w:r w:rsidR="004C00A5" w:rsidRPr="00212A92">
              <w:rPr>
                <w:sz w:val="24"/>
                <w:szCs w:val="24"/>
                <w:lang w:eastAsia="ru-RU"/>
              </w:rPr>
              <w:t>.201</w:t>
            </w:r>
            <w:r w:rsidR="00212A92">
              <w:rPr>
                <w:sz w:val="24"/>
                <w:szCs w:val="24"/>
                <w:lang w:eastAsia="ru-RU"/>
              </w:rPr>
              <w:t>9</w:t>
            </w:r>
          </w:p>
        </w:tc>
      </w:tr>
      <w:tr w:rsidR="004C00A5" w:rsidRPr="00976224" w:rsidTr="001E2E5D">
        <w:tc>
          <w:tcPr>
            <w:tcW w:w="2205" w:type="pct"/>
            <w:shd w:val="clear" w:color="auto" w:fill="auto"/>
            <w:tcMar>
              <w:top w:w="75" w:type="dxa"/>
              <w:left w:w="75" w:type="dxa"/>
              <w:bottom w:w="75" w:type="dxa"/>
              <w:right w:w="450" w:type="dxa"/>
            </w:tcMar>
          </w:tcPr>
          <w:p w:rsidR="004C00A5" w:rsidRPr="00976224" w:rsidRDefault="004C00A5" w:rsidP="001E2E5D">
            <w:pPr>
              <w:autoSpaceDE w:val="0"/>
              <w:autoSpaceDN w:val="0"/>
              <w:adjustRightInd w:val="0"/>
              <w:spacing w:line="240" w:lineRule="exact"/>
              <w:ind w:right="-351" w:firstLine="0"/>
              <w:rPr>
                <w:sz w:val="24"/>
                <w:szCs w:val="24"/>
                <w:lang w:eastAsia="ru-RU"/>
              </w:rPr>
            </w:pPr>
            <w:r w:rsidRPr="00976224">
              <w:rPr>
                <w:sz w:val="24"/>
                <w:szCs w:val="24"/>
                <w:lang w:eastAsia="ru-RU"/>
              </w:rPr>
              <w:t>6.1.4. Дата проведения электронного аукциона:</w:t>
            </w:r>
          </w:p>
        </w:tc>
        <w:tc>
          <w:tcPr>
            <w:tcW w:w="2795" w:type="pct"/>
            <w:shd w:val="clear" w:color="auto" w:fill="auto"/>
            <w:tcMar>
              <w:top w:w="75" w:type="dxa"/>
              <w:left w:w="75" w:type="dxa"/>
              <w:bottom w:w="75" w:type="dxa"/>
              <w:right w:w="75" w:type="dxa"/>
            </w:tcMar>
          </w:tcPr>
          <w:p w:rsidR="004C00A5" w:rsidRPr="00295351" w:rsidRDefault="00012C3B" w:rsidP="00D27240">
            <w:pPr>
              <w:spacing w:line="240" w:lineRule="exact"/>
              <w:ind w:firstLine="0"/>
              <w:jc w:val="center"/>
              <w:rPr>
                <w:sz w:val="24"/>
                <w:szCs w:val="24"/>
                <w:highlight w:val="yellow"/>
                <w:lang w:eastAsia="ru-RU"/>
              </w:rPr>
            </w:pPr>
            <w:r>
              <w:rPr>
                <w:sz w:val="24"/>
                <w:szCs w:val="24"/>
                <w:lang w:eastAsia="ru-RU"/>
              </w:rPr>
              <w:t>15</w:t>
            </w:r>
            <w:r w:rsidR="00357CE8" w:rsidRPr="0091029A">
              <w:rPr>
                <w:sz w:val="24"/>
                <w:szCs w:val="24"/>
                <w:lang w:eastAsia="ru-RU"/>
              </w:rPr>
              <w:t>.07</w:t>
            </w:r>
            <w:r w:rsidR="004C00A5" w:rsidRPr="0091029A">
              <w:rPr>
                <w:sz w:val="24"/>
                <w:szCs w:val="24"/>
                <w:lang w:eastAsia="ru-RU"/>
              </w:rPr>
              <w:t>.201</w:t>
            </w:r>
            <w:r w:rsidR="00212A92" w:rsidRPr="0091029A">
              <w:rPr>
                <w:sz w:val="24"/>
                <w:szCs w:val="24"/>
                <w:lang w:eastAsia="ru-RU"/>
              </w:rPr>
              <w:t>9</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6.2. Место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Заявка на участие в электронном аукционе направляется участником закупки оператору электронной площадки. </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 xml:space="preserve">Сведения об электронной площадке указаны в разделе 5 извещения.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b/>
                <w:sz w:val="24"/>
                <w:szCs w:val="24"/>
                <w:u w:val="single"/>
                <w:lang w:eastAsia="ru-RU"/>
              </w:rPr>
            </w:pPr>
            <w:r w:rsidRPr="00976224">
              <w:rPr>
                <w:b/>
                <w:sz w:val="24"/>
                <w:szCs w:val="24"/>
                <w:u w:val="single"/>
                <w:lang w:eastAsia="ru-RU"/>
              </w:rPr>
              <w:t>6.3. Порядок подачи заявок участников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6" w:firstLine="0"/>
              <w:rPr>
                <w:sz w:val="24"/>
                <w:szCs w:val="24"/>
              </w:rPr>
            </w:pPr>
            <w:r w:rsidRPr="00976224">
              <w:rPr>
                <w:sz w:val="24"/>
                <w:szCs w:val="24"/>
                <w:lang w:eastAsia="ru-RU"/>
              </w:rPr>
              <w:t xml:space="preserve">Участник закупки осуществляет подачу заявки в соответствии с порядком, установленным статьей 66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DD6D08" w:rsidRPr="00976224" w:rsidRDefault="00DD6D08" w:rsidP="001E2E5D">
            <w:pPr>
              <w:spacing w:line="240" w:lineRule="exact"/>
              <w:ind w:right="46" w:firstLine="0"/>
              <w:rPr>
                <w:sz w:val="24"/>
                <w:szCs w:val="24"/>
                <w:lang w:eastAsia="ru-RU"/>
              </w:rPr>
            </w:pPr>
            <w:r w:rsidRPr="00976224">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t>7. Обеспечение заявок на участие в закупке:</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7.1. Размер обеспечения заявки на участие в закупке:</w:t>
            </w:r>
          </w:p>
        </w:tc>
        <w:tc>
          <w:tcPr>
            <w:tcW w:w="2795" w:type="pct"/>
            <w:shd w:val="clear" w:color="auto" w:fill="auto"/>
            <w:tcMar>
              <w:top w:w="75" w:type="dxa"/>
              <w:left w:w="75" w:type="dxa"/>
              <w:bottom w:w="75" w:type="dxa"/>
              <w:right w:w="75" w:type="dxa"/>
            </w:tcMar>
          </w:tcPr>
          <w:p w:rsidR="0078623F" w:rsidRDefault="00DD6D08" w:rsidP="0078623F">
            <w:pPr>
              <w:spacing w:line="240" w:lineRule="exact"/>
              <w:ind w:firstLine="0"/>
              <w:rPr>
                <w:b/>
                <w:sz w:val="24"/>
                <w:szCs w:val="24"/>
              </w:rPr>
            </w:pPr>
            <w:r w:rsidRPr="00976224">
              <w:rPr>
                <w:sz w:val="24"/>
                <w:szCs w:val="24"/>
                <w:lang w:eastAsia="ru-RU"/>
              </w:rPr>
              <w:t>Размер обеспечения заявки на участие в электронном аукционе составляет</w:t>
            </w:r>
            <w:r>
              <w:rPr>
                <w:sz w:val="24"/>
                <w:szCs w:val="24"/>
              </w:rPr>
              <w:t xml:space="preserve"> </w:t>
            </w:r>
            <w:r w:rsidR="009E698B">
              <w:rPr>
                <w:sz w:val="24"/>
                <w:szCs w:val="24"/>
              </w:rPr>
              <w:t xml:space="preserve"> </w:t>
            </w:r>
            <w:r w:rsidR="00212A92">
              <w:rPr>
                <w:b/>
                <w:sz w:val="24"/>
                <w:szCs w:val="24"/>
              </w:rPr>
              <w:t>44158.77</w:t>
            </w:r>
            <w:r w:rsidR="0078623F">
              <w:rPr>
                <w:b/>
                <w:sz w:val="24"/>
                <w:szCs w:val="24"/>
              </w:rPr>
              <w:t xml:space="preserve">  </w:t>
            </w:r>
          </w:p>
          <w:p w:rsidR="00DD6D08" w:rsidRPr="00976224" w:rsidRDefault="00212A92" w:rsidP="0078623F">
            <w:pPr>
              <w:spacing w:line="240" w:lineRule="exact"/>
              <w:ind w:firstLine="0"/>
              <w:rPr>
                <w:sz w:val="24"/>
                <w:szCs w:val="24"/>
                <w:lang w:eastAsia="ru-RU"/>
              </w:rPr>
            </w:pPr>
            <w:r>
              <w:rPr>
                <w:b/>
                <w:sz w:val="24"/>
                <w:szCs w:val="24"/>
              </w:rPr>
              <w:t>( сорок четыре тысячи сто пятьдесят восемь рублей, 77</w:t>
            </w:r>
            <w:r w:rsidR="0078623F">
              <w:rPr>
                <w:b/>
                <w:sz w:val="24"/>
                <w:szCs w:val="24"/>
              </w:rPr>
              <w:t xml:space="preserve"> </w:t>
            </w:r>
            <w:r w:rsidR="00B06DE2" w:rsidRPr="00EC1887">
              <w:rPr>
                <w:b/>
                <w:sz w:val="24"/>
                <w:szCs w:val="24"/>
              </w:rPr>
              <w:t>копе</w:t>
            </w:r>
            <w:r w:rsidR="00907867">
              <w:rPr>
                <w:b/>
                <w:sz w:val="24"/>
                <w:szCs w:val="24"/>
              </w:rPr>
              <w:t>ек</w:t>
            </w:r>
            <w:r w:rsidR="00B06DE2" w:rsidRPr="00EC1887">
              <w:rPr>
                <w:b/>
                <w:sz w:val="24"/>
                <w:szCs w:val="24"/>
              </w:rPr>
              <w:t>)</w:t>
            </w:r>
            <w:r w:rsidR="00B06DE2">
              <w:rPr>
                <w:sz w:val="24"/>
                <w:szCs w:val="24"/>
              </w:rPr>
              <w:t xml:space="preserve"> </w:t>
            </w:r>
            <w:r w:rsidR="00353596">
              <w:rPr>
                <w:sz w:val="24"/>
                <w:szCs w:val="24"/>
              </w:rPr>
              <w:t>-</w:t>
            </w:r>
            <w:r w:rsidR="00DD6D08" w:rsidRPr="00976224">
              <w:rPr>
                <w:sz w:val="24"/>
                <w:szCs w:val="24"/>
              </w:rPr>
              <w:t xml:space="preserve"> </w:t>
            </w:r>
            <w:r w:rsidR="00DD6D08" w:rsidRPr="00976224">
              <w:rPr>
                <w:sz w:val="24"/>
                <w:szCs w:val="24"/>
                <w:lang w:eastAsia="ru-RU"/>
              </w:rPr>
              <w:t xml:space="preserve">(1 % от начальной (максимальной) цены контракта). </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tabs>
                <w:tab w:val="left" w:pos="4462"/>
              </w:tabs>
              <w:autoSpaceDE w:val="0"/>
              <w:autoSpaceDN w:val="0"/>
              <w:adjustRightInd w:val="0"/>
              <w:spacing w:line="240" w:lineRule="exact"/>
              <w:ind w:right="-426" w:firstLine="0"/>
              <w:rPr>
                <w:sz w:val="24"/>
                <w:szCs w:val="24"/>
                <w:lang w:eastAsia="ru-RU"/>
              </w:rPr>
            </w:pPr>
            <w:r w:rsidRPr="00976224">
              <w:rPr>
                <w:sz w:val="24"/>
                <w:szCs w:val="24"/>
                <w:lang w:eastAsia="ru-RU"/>
              </w:rPr>
              <w:t>7.2. Порядок внесения денежных средств в качестве обеспечения заявок на участие в закупке</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Требование об обеспечении заявки на участие в определении поставщика в равной мере относится ко всем участникам закупки.</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Обеспечение заявки на участие в электронном аукционе предоставляется участником закупки только путем внесения денежных средств.</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внесения денежных средств в качестве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DD6D08" w:rsidRPr="00976224" w:rsidRDefault="00DD6D08" w:rsidP="001E2E5D">
            <w:pPr>
              <w:autoSpaceDE w:val="0"/>
              <w:autoSpaceDN w:val="0"/>
              <w:adjustRightInd w:val="0"/>
              <w:spacing w:line="240" w:lineRule="exact"/>
              <w:ind w:firstLine="0"/>
              <w:rPr>
                <w:sz w:val="24"/>
                <w:szCs w:val="24"/>
              </w:rPr>
            </w:pPr>
            <w:r w:rsidRPr="00976224">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Участие в электронном аукционе возможно при наличии на лицевом счете участника закупки, денежных средств в размере не менее чем размер </w:t>
            </w:r>
            <w:r w:rsidRPr="00976224">
              <w:rPr>
                <w:sz w:val="24"/>
                <w:szCs w:val="24"/>
                <w:lang w:eastAsia="ru-RU"/>
              </w:rPr>
              <w:lastRenderedPageBreak/>
              <w:t>обеспечения заявки на участие в электронном аукционе.</w:t>
            </w:r>
          </w:p>
          <w:p w:rsidR="00DD6D08" w:rsidRPr="00976224" w:rsidRDefault="00DD6D08" w:rsidP="001E2E5D">
            <w:pPr>
              <w:spacing w:line="240" w:lineRule="exact"/>
              <w:ind w:firstLine="0"/>
              <w:rPr>
                <w:sz w:val="24"/>
                <w:szCs w:val="24"/>
                <w:lang w:eastAsia="ru-RU"/>
              </w:rPr>
            </w:pPr>
            <w:r w:rsidRPr="00976224">
              <w:rPr>
                <w:sz w:val="24"/>
                <w:szCs w:val="24"/>
                <w:lang w:eastAsia="ru-RU"/>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заявки.</w:t>
            </w:r>
          </w:p>
          <w:p w:rsidR="00DD6D08" w:rsidRPr="00976224" w:rsidRDefault="00DD6D08" w:rsidP="001E2E5D">
            <w:pPr>
              <w:spacing w:line="240" w:lineRule="exact"/>
              <w:ind w:firstLine="0"/>
              <w:rPr>
                <w:sz w:val="24"/>
                <w:szCs w:val="24"/>
                <w:lang w:eastAsia="ru-RU"/>
              </w:rPr>
            </w:pPr>
            <w:r w:rsidRPr="00976224">
              <w:rPr>
                <w:sz w:val="24"/>
                <w:szCs w:val="24"/>
                <w:lang w:eastAsia="ru-RU"/>
              </w:rPr>
              <w:t>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firstLine="0"/>
              <w:jc w:val="center"/>
              <w:rPr>
                <w:sz w:val="24"/>
                <w:szCs w:val="24"/>
                <w:lang w:eastAsia="ru-RU"/>
              </w:rPr>
            </w:pPr>
            <w:r w:rsidRPr="00976224">
              <w:rPr>
                <w:b/>
                <w:sz w:val="24"/>
                <w:szCs w:val="24"/>
                <w:u w:val="single"/>
                <w:lang w:eastAsia="ru-RU"/>
              </w:rPr>
              <w:lastRenderedPageBreak/>
              <w:t>8. Обеспечение исполнения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 xml:space="preserve">8.1. Размер обеспечения исполнения контракта: </w:t>
            </w:r>
          </w:p>
        </w:tc>
        <w:tc>
          <w:tcPr>
            <w:tcW w:w="2795" w:type="pct"/>
            <w:shd w:val="clear" w:color="auto" w:fill="auto"/>
            <w:tcMar>
              <w:top w:w="75" w:type="dxa"/>
              <w:left w:w="75" w:type="dxa"/>
              <w:bottom w:w="75" w:type="dxa"/>
              <w:right w:w="75" w:type="dxa"/>
            </w:tcMar>
          </w:tcPr>
          <w:p w:rsidR="00DD6D08" w:rsidRPr="00976224" w:rsidRDefault="00DD6D08" w:rsidP="0078623F">
            <w:pPr>
              <w:spacing w:line="240" w:lineRule="exact"/>
              <w:ind w:firstLine="0"/>
              <w:rPr>
                <w:sz w:val="24"/>
                <w:szCs w:val="24"/>
                <w:lang w:eastAsia="ru-RU"/>
              </w:rPr>
            </w:pPr>
            <w:r w:rsidRPr="00976224">
              <w:rPr>
                <w:sz w:val="24"/>
                <w:szCs w:val="24"/>
                <w:lang w:eastAsia="ru-RU"/>
              </w:rPr>
              <w:t xml:space="preserve">Размер обеспечения исполнения контракта составляет </w:t>
            </w:r>
            <w:r w:rsidR="00212A92">
              <w:rPr>
                <w:b/>
                <w:sz w:val="24"/>
                <w:szCs w:val="24"/>
              </w:rPr>
              <w:t>220793.85</w:t>
            </w:r>
            <w:r w:rsidR="0076400A" w:rsidRPr="00EC1887">
              <w:rPr>
                <w:b/>
                <w:sz w:val="24"/>
                <w:szCs w:val="24"/>
              </w:rPr>
              <w:t>(</w:t>
            </w:r>
            <w:r w:rsidR="00212A92">
              <w:rPr>
                <w:b/>
                <w:sz w:val="24"/>
                <w:szCs w:val="24"/>
              </w:rPr>
              <w:t>двести двадцать тысяч семьсот девяносто три</w:t>
            </w:r>
            <w:r w:rsidR="0078623F">
              <w:rPr>
                <w:b/>
                <w:sz w:val="24"/>
                <w:szCs w:val="24"/>
              </w:rPr>
              <w:t xml:space="preserve"> рубля,</w:t>
            </w:r>
            <w:r w:rsidR="00212A92">
              <w:rPr>
                <w:b/>
                <w:sz w:val="24"/>
                <w:szCs w:val="24"/>
              </w:rPr>
              <w:t>85</w:t>
            </w:r>
            <w:r w:rsidR="0076400A" w:rsidRPr="00EC1887">
              <w:rPr>
                <w:b/>
                <w:sz w:val="24"/>
                <w:szCs w:val="24"/>
              </w:rPr>
              <w:t xml:space="preserve"> копеек)</w:t>
            </w:r>
            <w:r w:rsidRPr="00976224">
              <w:rPr>
                <w:sz w:val="24"/>
                <w:szCs w:val="24"/>
              </w:rPr>
              <w:t xml:space="preserve"> </w:t>
            </w:r>
            <w:r w:rsidRPr="00976224">
              <w:rPr>
                <w:sz w:val="24"/>
                <w:szCs w:val="24"/>
                <w:lang w:eastAsia="ru-RU"/>
              </w:rPr>
              <w:t>(</w:t>
            </w:r>
            <w:r>
              <w:rPr>
                <w:sz w:val="24"/>
                <w:szCs w:val="24"/>
                <w:lang w:eastAsia="ru-RU"/>
              </w:rPr>
              <w:t>5</w:t>
            </w:r>
            <w:r w:rsidRPr="00976224">
              <w:rPr>
                <w:sz w:val="24"/>
                <w:szCs w:val="24"/>
                <w:lang w:eastAsia="ru-RU"/>
              </w:rPr>
              <w:t xml:space="preserve"> % от начальной (максимальной) цены контракта).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lang w:eastAsia="ru-RU"/>
              </w:rPr>
            </w:pPr>
            <w:r w:rsidRPr="00976224">
              <w:rPr>
                <w:sz w:val="24"/>
                <w:szCs w:val="24"/>
                <w:lang w:eastAsia="ru-RU"/>
              </w:rPr>
              <w:t>8.2. Порядок предоставления и требования к обеспечению исполнения контракта: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976224">
              <w:rPr>
                <w:sz w:val="24"/>
                <w:szCs w:val="24"/>
                <w:lang w:eastAsia="ru-RU"/>
              </w:rPr>
              <w:t>Исполнение контракта может обеспечиваться:</w:t>
            </w:r>
          </w:p>
          <w:p w:rsidR="00DD6D08" w:rsidRPr="00976224" w:rsidRDefault="00DD6D08" w:rsidP="001E2E5D">
            <w:pPr>
              <w:spacing w:line="240" w:lineRule="exact"/>
              <w:ind w:firstLine="0"/>
              <w:rPr>
                <w:sz w:val="24"/>
                <w:szCs w:val="24"/>
                <w:lang w:eastAsia="ru-RU"/>
              </w:rPr>
            </w:pPr>
            <w:r w:rsidRPr="00976224">
              <w:rPr>
                <w:sz w:val="24"/>
                <w:szCs w:val="24"/>
                <w:lang w:eastAsia="ru-RU"/>
              </w:rPr>
              <w:t xml:space="preserve">1) предоставлением банковской гарантии. </w:t>
            </w:r>
          </w:p>
          <w:p w:rsidR="00DD6D08" w:rsidRPr="00976224" w:rsidRDefault="00DD6D08" w:rsidP="001E2E5D">
            <w:pPr>
              <w:spacing w:line="240" w:lineRule="exact"/>
              <w:ind w:firstLine="0"/>
              <w:rPr>
                <w:sz w:val="24"/>
                <w:szCs w:val="24"/>
                <w:lang w:eastAsia="ru-RU"/>
              </w:rPr>
            </w:pPr>
            <w:r w:rsidRPr="00976224">
              <w:rPr>
                <w:sz w:val="24"/>
                <w:szCs w:val="24"/>
                <w:lang w:eastAsia="ru-RU"/>
              </w:rPr>
              <w:t>2) внесением денежных средств.</w:t>
            </w:r>
          </w:p>
          <w:p w:rsidR="00DD6D08" w:rsidRPr="00976224" w:rsidRDefault="00DD6D08" w:rsidP="001E2E5D">
            <w:pPr>
              <w:spacing w:line="240" w:lineRule="exact"/>
              <w:ind w:firstLine="0"/>
              <w:rPr>
                <w:sz w:val="24"/>
                <w:szCs w:val="24"/>
                <w:lang w:eastAsia="ru-RU"/>
              </w:rPr>
            </w:pPr>
            <w:r w:rsidRPr="00976224">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DD6D08" w:rsidRDefault="00DD6D08" w:rsidP="001E2E5D">
            <w:pPr>
              <w:spacing w:line="240" w:lineRule="exact"/>
              <w:ind w:firstLine="0"/>
              <w:rPr>
                <w:sz w:val="24"/>
                <w:szCs w:val="24"/>
              </w:rPr>
            </w:pPr>
            <w:r w:rsidRPr="00976224">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40387D" w:rsidRPr="0040387D" w:rsidRDefault="0040387D" w:rsidP="001E2E5D">
            <w:pPr>
              <w:spacing w:line="240" w:lineRule="exact"/>
              <w:ind w:firstLine="0"/>
              <w:rPr>
                <w:b/>
                <w:sz w:val="24"/>
                <w:szCs w:val="24"/>
              </w:rPr>
            </w:pPr>
            <w:r w:rsidRPr="0040387D">
              <w:rPr>
                <w:b/>
                <w:sz w:val="24"/>
                <w:szCs w:val="24"/>
              </w:rPr>
              <w:t>Администрация Боровёнковского сельского поселения</w:t>
            </w:r>
          </w:p>
          <w:p w:rsidR="00DD6D08" w:rsidRPr="0029787A" w:rsidRDefault="0040387D" w:rsidP="00012C3B">
            <w:pPr>
              <w:pStyle w:val="af0"/>
              <w:ind w:firstLine="0"/>
            </w:pPr>
            <w:r>
              <w:t xml:space="preserve">р/с </w:t>
            </w:r>
            <w:r w:rsidR="00DD6D08" w:rsidRPr="00C31EEC">
              <w:t>4030</w:t>
            </w:r>
            <w:r w:rsidR="00024222">
              <w:t>28105</w:t>
            </w:r>
            <w:r w:rsidR="00012C3B">
              <w:t>40303008047</w:t>
            </w:r>
            <w:r>
              <w:t xml:space="preserve"> в </w:t>
            </w:r>
            <w:r w:rsidR="00DD6D08">
              <w:t>Отделении Новгород</w:t>
            </w:r>
          </w:p>
          <w:p w:rsidR="00DD6D08" w:rsidRPr="0029787A" w:rsidRDefault="00DD6D08" w:rsidP="00012C3B">
            <w:pPr>
              <w:pStyle w:val="af0"/>
              <w:ind w:firstLine="0"/>
              <w:rPr>
                <w:sz w:val="24"/>
                <w:szCs w:val="24"/>
              </w:rPr>
            </w:pPr>
            <w:r w:rsidRPr="0029787A">
              <w:rPr>
                <w:sz w:val="24"/>
                <w:szCs w:val="24"/>
              </w:rPr>
              <w:t xml:space="preserve">УФК по Новгородской области (Администрация </w:t>
            </w:r>
            <w:r w:rsidR="0040387D">
              <w:rPr>
                <w:sz w:val="24"/>
                <w:szCs w:val="24"/>
              </w:rPr>
              <w:t xml:space="preserve">Боровёнковского сельского </w:t>
            </w:r>
            <w:r w:rsidRPr="0029787A">
              <w:rPr>
                <w:sz w:val="24"/>
                <w:szCs w:val="24"/>
              </w:rPr>
              <w:t xml:space="preserve"> поселения </w:t>
            </w:r>
            <w:r w:rsidR="0040387D">
              <w:rPr>
                <w:sz w:val="24"/>
                <w:szCs w:val="24"/>
              </w:rPr>
              <w:t xml:space="preserve"> л/сч.05503014150</w:t>
            </w:r>
            <w:r>
              <w:rPr>
                <w:sz w:val="24"/>
                <w:szCs w:val="24"/>
              </w:rPr>
              <w:t>)</w:t>
            </w:r>
          </w:p>
          <w:p w:rsidR="00DD6D08" w:rsidRPr="0029787A" w:rsidRDefault="00DD6D08" w:rsidP="001E2E5D">
            <w:pPr>
              <w:spacing w:line="240" w:lineRule="exact"/>
              <w:ind w:right="-309" w:firstLine="251"/>
              <w:rPr>
                <w:sz w:val="24"/>
                <w:szCs w:val="24"/>
              </w:rPr>
            </w:pPr>
            <w:r w:rsidRPr="0029787A">
              <w:rPr>
                <w:sz w:val="24"/>
                <w:szCs w:val="24"/>
              </w:rPr>
              <w:t xml:space="preserve">БИК </w:t>
            </w:r>
            <w:r w:rsidRPr="004559E7">
              <w:rPr>
                <w:sz w:val="24"/>
                <w:szCs w:val="24"/>
              </w:rPr>
              <w:t>044959001</w:t>
            </w:r>
            <w:r w:rsidRPr="0029787A">
              <w:rPr>
                <w:sz w:val="24"/>
                <w:szCs w:val="24"/>
              </w:rPr>
              <w:t xml:space="preserve">, </w:t>
            </w:r>
          </w:p>
          <w:p w:rsidR="00DD6D08" w:rsidRPr="0029787A" w:rsidRDefault="00DD6D08" w:rsidP="001E2E5D">
            <w:pPr>
              <w:spacing w:line="240" w:lineRule="exact"/>
              <w:ind w:right="-309" w:firstLine="251"/>
              <w:rPr>
                <w:sz w:val="24"/>
                <w:szCs w:val="24"/>
              </w:rPr>
            </w:pPr>
            <w:r w:rsidRPr="0029787A">
              <w:rPr>
                <w:sz w:val="24"/>
                <w:szCs w:val="24"/>
              </w:rPr>
              <w:t xml:space="preserve">ИНН: </w:t>
            </w:r>
            <w:r w:rsidR="0040387D">
              <w:rPr>
                <w:sz w:val="24"/>
                <w:szCs w:val="24"/>
              </w:rPr>
              <w:t>5311005988</w:t>
            </w:r>
            <w:r w:rsidRPr="0029787A">
              <w:rPr>
                <w:sz w:val="24"/>
                <w:szCs w:val="24"/>
              </w:rPr>
              <w:t xml:space="preserve">, КПП </w:t>
            </w:r>
            <w:r w:rsidRPr="004559E7">
              <w:rPr>
                <w:sz w:val="24"/>
                <w:szCs w:val="24"/>
              </w:rPr>
              <w:t>531101001</w:t>
            </w:r>
          </w:p>
          <w:p w:rsidR="00716A09" w:rsidRDefault="00DD6D08" w:rsidP="00E03B20">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sidR="00B5011D">
              <w:rPr>
                <w:sz w:val="24"/>
                <w:szCs w:val="24"/>
              </w:rPr>
              <w:t xml:space="preserve"> на</w:t>
            </w:r>
            <w:r w:rsidRPr="00976224">
              <w:rPr>
                <w:sz w:val="24"/>
                <w:szCs w:val="24"/>
              </w:rPr>
              <w:t xml:space="preserve"> </w:t>
            </w:r>
            <w:r w:rsidR="00E03B20">
              <w:rPr>
                <w:sz w:val="24"/>
                <w:szCs w:val="24"/>
              </w:rPr>
              <w:t>в</w:t>
            </w:r>
            <w:r w:rsidR="00E03B20" w:rsidRPr="00E628B7">
              <w:rPr>
                <w:sz w:val="24"/>
                <w:szCs w:val="24"/>
              </w:rPr>
              <w:t>ыполнение работ по ремонту ав</w:t>
            </w:r>
            <w:r w:rsidR="00716A09">
              <w:rPr>
                <w:sz w:val="24"/>
                <w:szCs w:val="24"/>
              </w:rPr>
              <w:t>томобильных дорог</w:t>
            </w:r>
            <w:r w:rsidR="00E03B20" w:rsidRPr="00E628B7">
              <w:rPr>
                <w:sz w:val="24"/>
                <w:szCs w:val="24"/>
              </w:rPr>
              <w:t xml:space="preserve"> общего пользования местного значения</w:t>
            </w:r>
            <w:r w:rsidR="00716A09">
              <w:rPr>
                <w:sz w:val="24"/>
                <w:szCs w:val="24"/>
              </w:rPr>
              <w:t xml:space="preserve"> в границах населенных пунктов Боровёнковского сельского поселения</w:t>
            </w:r>
          </w:p>
          <w:p w:rsidR="00E03B20" w:rsidRPr="00E628B7" w:rsidRDefault="00FF1C53" w:rsidP="00E03B20">
            <w:pPr>
              <w:ind w:firstLine="0"/>
              <w:rPr>
                <w:sz w:val="24"/>
                <w:szCs w:val="24"/>
              </w:rPr>
            </w:pPr>
            <w:r>
              <w:rPr>
                <w:sz w:val="24"/>
                <w:szCs w:val="24"/>
              </w:rPr>
              <w:lastRenderedPageBreak/>
              <w:t xml:space="preserve"> (</w:t>
            </w:r>
            <w:r w:rsidR="00212A92">
              <w:rPr>
                <w:b/>
                <w:sz w:val="24"/>
                <w:szCs w:val="24"/>
              </w:rPr>
              <w:t>д. Шарово, д.Теребуново, дПесчанка, д.Дерняки участок №5,№6,№7,д.Висленев Остров, д.Верховик от дома №1 до дома №11</w:t>
            </w:r>
            <w:r w:rsidR="00716A09">
              <w:rPr>
                <w:sz w:val="24"/>
                <w:szCs w:val="24"/>
              </w:rPr>
              <w:t>)</w:t>
            </w:r>
            <w:r w:rsidR="00E03B20" w:rsidRPr="00E628B7">
              <w:rPr>
                <w:sz w:val="24"/>
                <w:szCs w:val="24"/>
              </w:rPr>
              <w:t xml:space="preserve"> Новгородской области</w:t>
            </w:r>
            <w:r w:rsidR="00E03B20">
              <w:rPr>
                <w:sz w:val="24"/>
                <w:szCs w:val="24"/>
              </w:rPr>
              <w:t>,</w:t>
            </w:r>
            <w:r w:rsidR="00E03B20" w:rsidRPr="00E628B7">
              <w:rPr>
                <w:sz w:val="24"/>
                <w:szCs w:val="24"/>
              </w:rPr>
              <w:t xml:space="preserve"> Окуловского района.</w:t>
            </w:r>
          </w:p>
          <w:p w:rsidR="00DD6D08" w:rsidRPr="00976224" w:rsidRDefault="00DD6D08" w:rsidP="00067F6F">
            <w:pPr>
              <w:spacing w:line="240" w:lineRule="exact"/>
              <w:ind w:firstLine="0"/>
              <w:rPr>
                <w:sz w:val="24"/>
                <w:szCs w:val="24"/>
                <w:lang w:eastAsia="ru-RU"/>
              </w:rPr>
            </w:pPr>
            <w:r w:rsidRPr="00976224">
              <w:rPr>
                <w:sz w:val="24"/>
                <w:szCs w:val="24"/>
                <w:lang w:eastAsia="ru-RU"/>
              </w:rPr>
              <w:t>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D6D08" w:rsidRPr="00976224" w:rsidRDefault="00DD6D08" w:rsidP="001E2E5D">
            <w:pPr>
              <w:spacing w:line="240" w:lineRule="exact"/>
              <w:ind w:firstLine="0"/>
              <w:rPr>
                <w:sz w:val="24"/>
                <w:szCs w:val="24"/>
              </w:rPr>
            </w:pPr>
            <w:r w:rsidRPr="00976224">
              <w:rPr>
                <w:sz w:val="24"/>
                <w:szCs w:val="24"/>
                <w:lang w:eastAsia="ru-RU"/>
              </w:rPr>
              <w:t xml:space="preserve">Банковская гарантия должна соответствовать требованиям, предусмотренным в статье 45 </w:t>
            </w:r>
            <w:r w:rsidRPr="00976224">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6D08" w:rsidRPr="00976224" w:rsidRDefault="00DD6D08" w:rsidP="001E2E5D">
            <w:pPr>
              <w:spacing w:line="240" w:lineRule="exact"/>
              <w:ind w:firstLine="0"/>
              <w:rPr>
                <w:sz w:val="24"/>
                <w:szCs w:val="24"/>
              </w:rPr>
            </w:pPr>
            <w:r w:rsidRPr="00976224">
              <w:rPr>
                <w:sz w:val="24"/>
                <w:szCs w:val="24"/>
              </w:rPr>
              <w:t>Срок действия банковской гарантии должен превышать срок действия контракта не менее чем на один месяц.</w:t>
            </w:r>
          </w:p>
          <w:p w:rsidR="00DD6D08" w:rsidRPr="00976224" w:rsidRDefault="00DD6D08" w:rsidP="001E2E5D">
            <w:pPr>
              <w:spacing w:line="240" w:lineRule="exact"/>
              <w:ind w:firstLine="0"/>
              <w:rPr>
                <w:sz w:val="24"/>
                <w:szCs w:val="24"/>
              </w:rPr>
            </w:pPr>
            <w:r w:rsidRPr="00976224">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D6D08" w:rsidRPr="00BC7426" w:rsidRDefault="00DD6D08" w:rsidP="001E2E5D">
            <w:pPr>
              <w:spacing w:line="240" w:lineRule="exact"/>
              <w:ind w:firstLine="0"/>
              <w:rPr>
                <w:sz w:val="24"/>
                <w:szCs w:val="24"/>
              </w:rPr>
            </w:pPr>
            <w:r w:rsidRPr="00976224">
              <w:rPr>
                <w:sz w:val="24"/>
                <w:szCs w:val="24"/>
              </w:rPr>
              <w:t xml:space="preserve">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BC7426">
              <w:rPr>
                <w:sz w:val="24"/>
                <w:szCs w:val="24"/>
              </w:rPr>
              <w:t>до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Контракт заключается после предоставления участником закупки, с которым заключается контракт, обеспечения исполнения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В случае непред</w:t>
            </w:r>
            <w:r>
              <w:rPr>
                <w:sz w:val="24"/>
                <w:szCs w:val="24"/>
                <w:lang w:eastAsia="ru-RU"/>
              </w:rPr>
              <w:t>о</w:t>
            </w:r>
            <w:r w:rsidRPr="00976224">
              <w:rPr>
                <w:sz w:val="24"/>
                <w:szCs w:val="24"/>
                <w:lang w:eastAsia="ru-RU"/>
              </w:rPr>
              <w:t>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D6D08" w:rsidRPr="00976224" w:rsidRDefault="00DD6D08" w:rsidP="001E2E5D">
            <w:pPr>
              <w:spacing w:line="240" w:lineRule="exact"/>
              <w:ind w:firstLine="0"/>
              <w:rPr>
                <w:sz w:val="24"/>
                <w:szCs w:val="24"/>
                <w:lang w:eastAsia="ru-RU"/>
              </w:rPr>
            </w:pPr>
            <w:r w:rsidRPr="00976224">
              <w:rPr>
                <w:sz w:val="24"/>
                <w:szCs w:val="24"/>
                <w:lang w:eastAsia="ru-RU"/>
              </w:rPr>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D6D08" w:rsidRPr="00976224" w:rsidRDefault="00DD6D08" w:rsidP="001E2E5D">
            <w:pPr>
              <w:spacing w:line="240" w:lineRule="exact"/>
              <w:ind w:firstLine="0"/>
              <w:rPr>
                <w:sz w:val="24"/>
                <w:szCs w:val="24"/>
                <w:lang w:eastAsia="ru-RU"/>
              </w:rPr>
            </w:pPr>
            <w:r w:rsidRPr="004935AE">
              <w:rPr>
                <w:sz w:val="24"/>
                <w:szCs w:val="24"/>
                <w:lang w:eastAsia="ru-RU"/>
              </w:rPr>
              <w:t>В случае,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426" w:firstLine="0"/>
              <w:rPr>
                <w:sz w:val="24"/>
                <w:szCs w:val="24"/>
              </w:rPr>
            </w:pPr>
            <w:r w:rsidRPr="00976224">
              <w:rPr>
                <w:sz w:val="24"/>
                <w:szCs w:val="24"/>
                <w:lang w:eastAsia="ru-RU"/>
              </w:rPr>
              <w:lastRenderedPageBreak/>
              <w:t xml:space="preserve">8.3. </w:t>
            </w:r>
            <w:r w:rsidRPr="00976224">
              <w:rPr>
                <w:sz w:val="24"/>
                <w:szCs w:val="24"/>
              </w:rPr>
              <w:t>Информация о банковском сопровождении контракта</w:t>
            </w:r>
          </w:p>
        </w:tc>
        <w:tc>
          <w:tcPr>
            <w:tcW w:w="2795" w:type="pct"/>
            <w:shd w:val="clear" w:color="auto" w:fill="auto"/>
            <w:tcMar>
              <w:top w:w="75" w:type="dxa"/>
              <w:left w:w="75" w:type="dxa"/>
              <w:bottom w:w="75" w:type="dxa"/>
              <w:right w:w="75" w:type="dxa"/>
            </w:tcMar>
          </w:tcPr>
          <w:p w:rsidR="00DD6D08" w:rsidRPr="00DF2B94" w:rsidRDefault="00DD6D08" w:rsidP="001E2E5D">
            <w:pPr>
              <w:spacing w:line="240" w:lineRule="exact"/>
              <w:ind w:right="67" w:firstLine="0"/>
              <w:rPr>
                <w:sz w:val="24"/>
                <w:szCs w:val="24"/>
                <w:lang w:eastAsia="ru-RU"/>
              </w:rPr>
            </w:pPr>
            <w:r w:rsidRPr="00DF2B94">
              <w:rPr>
                <w:sz w:val="24"/>
                <w:szCs w:val="24"/>
              </w:rPr>
              <w:t>Банковское сопровождение контракта не  предусмотрено.</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426" w:firstLine="0"/>
              <w:jc w:val="center"/>
              <w:rPr>
                <w:sz w:val="24"/>
                <w:szCs w:val="24"/>
                <w:lang w:eastAsia="ru-RU"/>
              </w:rPr>
            </w:pPr>
            <w:r w:rsidRPr="00976224">
              <w:rPr>
                <w:b/>
                <w:sz w:val="24"/>
                <w:szCs w:val="24"/>
                <w:u w:val="single"/>
                <w:lang w:eastAsia="ru-RU"/>
              </w:rPr>
              <w:t xml:space="preserve">9. </w:t>
            </w:r>
            <w:r w:rsidRPr="00976224">
              <w:rPr>
                <w:b/>
                <w:sz w:val="24"/>
                <w:szCs w:val="24"/>
                <w:u w:val="single"/>
              </w:rPr>
              <w:t>Ограничение участия в определении поставщика: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t xml:space="preserve">9.1. Установленные ограничения </w:t>
            </w:r>
            <w:r w:rsidRPr="00976224">
              <w:rPr>
                <w:sz w:val="24"/>
                <w:szCs w:val="24"/>
                <w:lang w:eastAsia="ru-RU"/>
              </w:rPr>
              <w:lastRenderedPageBreak/>
              <w:t>участия в определении поставщика:</w:t>
            </w:r>
          </w:p>
        </w:tc>
        <w:tc>
          <w:tcPr>
            <w:tcW w:w="2795" w:type="pct"/>
            <w:shd w:val="clear" w:color="auto" w:fill="auto"/>
            <w:tcMar>
              <w:top w:w="75" w:type="dxa"/>
              <w:left w:w="75" w:type="dxa"/>
              <w:bottom w:w="75" w:type="dxa"/>
              <w:right w:w="75" w:type="dxa"/>
            </w:tcMar>
          </w:tcPr>
          <w:p w:rsidR="00DD6D08" w:rsidRPr="00600F61" w:rsidRDefault="00DD6D08" w:rsidP="001E2E5D">
            <w:pPr>
              <w:spacing w:line="240" w:lineRule="exact"/>
              <w:ind w:firstLine="0"/>
              <w:rPr>
                <w:b/>
                <w:sz w:val="24"/>
                <w:szCs w:val="24"/>
                <w:lang w:eastAsia="ru-RU"/>
              </w:rPr>
            </w:pPr>
            <w:r w:rsidRPr="00600F61">
              <w:rPr>
                <w:b/>
                <w:sz w:val="24"/>
                <w:szCs w:val="24"/>
              </w:rPr>
              <w:lastRenderedPageBreak/>
              <w:t xml:space="preserve">Участниками закупки могут быть только </w:t>
            </w:r>
            <w:r w:rsidRPr="00600F61">
              <w:rPr>
                <w:b/>
                <w:sz w:val="24"/>
                <w:szCs w:val="24"/>
              </w:rPr>
              <w:lastRenderedPageBreak/>
              <w:t>субъекты малого предпринимательства, социально ориентированные некоммерческие организации (за исключ</w:t>
            </w:r>
            <w:r w:rsidR="00067F6F">
              <w:rPr>
                <w:b/>
                <w:sz w:val="24"/>
                <w:szCs w:val="24"/>
              </w:rPr>
              <w:t xml:space="preserve">ением социально ориентированных </w:t>
            </w:r>
            <w:r w:rsidRPr="00600F61">
              <w:rPr>
                <w:b/>
                <w:sz w:val="24"/>
                <w:szCs w:val="24"/>
              </w:rPr>
              <w:t>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9.2. Обоснование причин ограничения участия в определении поставщика:</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1E2E5D">
            <w:pPr>
              <w:spacing w:line="240" w:lineRule="exact"/>
              <w:ind w:right="-351" w:firstLine="0"/>
              <w:jc w:val="center"/>
              <w:rPr>
                <w:sz w:val="24"/>
                <w:szCs w:val="24"/>
                <w:u w:val="single"/>
                <w:lang w:eastAsia="ru-RU"/>
              </w:rPr>
            </w:pPr>
            <w:r w:rsidRPr="00976224">
              <w:rPr>
                <w:b/>
                <w:sz w:val="24"/>
                <w:szCs w:val="24"/>
                <w:u w:val="single"/>
                <w:lang w:eastAsia="ru-RU"/>
              </w:rPr>
              <w:t>10. Преимущества, предоставляемые заказчиком:</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10.1.</w:t>
            </w:r>
            <w:r w:rsidRPr="00976224">
              <w:rPr>
                <w:sz w:val="24"/>
                <w:szCs w:val="24"/>
                <w:lang w:eastAsia="ru-RU"/>
              </w:rPr>
              <w:t>Преимущества, предоставляемые учреждениям и предприятиям уголовно-исполнительной системы:</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1E2E5D">
            <w:pPr>
              <w:autoSpaceDE w:val="0"/>
              <w:autoSpaceDN w:val="0"/>
              <w:adjustRightInd w:val="0"/>
              <w:spacing w:line="240" w:lineRule="exact"/>
              <w:ind w:right="-351" w:firstLine="0"/>
              <w:rPr>
                <w:sz w:val="24"/>
                <w:szCs w:val="24"/>
                <w:lang w:eastAsia="ru-RU"/>
              </w:rPr>
            </w:pPr>
            <w:r>
              <w:rPr>
                <w:sz w:val="24"/>
                <w:szCs w:val="24"/>
                <w:lang w:eastAsia="ru-RU"/>
              </w:rPr>
              <w:t>10.2.</w:t>
            </w:r>
            <w:r w:rsidRPr="00976224">
              <w:rPr>
                <w:sz w:val="24"/>
                <w:szCs w:val="24"/>
                <w:lang w:eastAsia="ru-RU"/>
              </w:rPr>
              <w:t>Преимущества, предоставляемые организациям инвалидов:</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предоставлены</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b/>
                <w:sz w:val="24"/>
                <w:szCs w:val="24"/>
                <w:u w:val="single"/>
                <w:lang w:eastAsia="ru-RU"/>
              </w:rPr>
              <w:t>1</w:t>
            </w:r>
            <w:r w:rsidR="005F1BE9">
              <w:rPr>
                <w:b/>
                <w:sz w:val="24"/>
                <w:szCs w:val="24"/>
                <w:u w:val="single"/>
                <w:lang w:eastAsia="ru-RU"/>
              </w:rPr>
              <w:t>1</w:t>
            </w:r>
            <w:r w:rsidRPr="00976224">
              <w:rPr>
                <w:b/>
                <w:sz w:val="24"/>
                <w:szCs w:val="24"/>
                <w:u w:val="single"/>
                <w:lang w:eastAsia="ru-RU"/>
              </w:rPr>
              <w:t>.</w:t>
            </w:r>
            <w:r w:rsidRPr="00976224">
              <w:rPr>
                <w:sz w:val="24"/>
                <w:szCs w:val="24"/>
                <w:u w:val="single"/>
              </w:rPr>
              <w:t xml:space="preserve"> </w:t>
            </w:r>
            <w:r w:rsidRPr="00976224">
              <w:rPr>
                <w:b/>
                <w:sz w:val="24"/>
                <w:szCs w:val="24"/>
                <w:u w:val="single"/>
                <w:lang w:eastAsia="ru-RU"/>
              </w:rPr>
              <w:t>Требования, предъявляемые к участникам электронного аукциона: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426" w:firstLine="0"/>
              <w:jc w:val="center"/>
              <w:rPr>
                <w:sz w:val="24"/>
                <w:szCs w:val="24"/>
                <w:lang w:eastAsia="ru-RU"/>
              </w:rPr>
            </w:pPr>
            <w:r w:rsidRPr="00976224">
              <w:rPr>
                <w:sz w:val="24"/>
                <w:szCs w:val="24"/>
                <w:u w:val="single"/>
                <w:lang w:eastAsia="ru-RU"/>
              </w:rPr>
              <w:t>1</w:t>
            </w:r>
            <w:r w:rsidR="005F1BE9">
              <w:rPr>
                <w:sz w:val="24"/>
                <w:szCs w:val="24"/>
                <w:u w:val="single"/>
                <w:lang w:eastAsia="ru-RU"/>
              </w:rPr>
              <w:t>1</w:t>
            </w:r>
            <w:r w:rsidRPr="00976224">
              <w:rPr>
                <w:sz w:val="24"/>
                <w:szCs w:val="24"/>
                <w:u w:val="single"/>
                <w:lang w:eastAsia="ru-RU"/>
              </w:rPr>
              <w:t>.1 Единые требования к участникам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426"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.1.1. 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209" w:firstLine="0"/>
              <w:rPr>
                <w:sz w:val="24"/>
                <w:szCs w:val="24"/>
                <w:lang w:eastAsia="ru-RU"/>
              </w:rPr>
            </w:pPr>
            <w:r w:rsidRPr="00976224">
              <w:rPr>
                <w:sz w:val="24"/>
                <w:szCs w:val="24"/>
              </w:rPr>
              <w:t>Не установлены</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2</w:t>
            </w:r>
            <w:r w:rsidRPr="00976224">
              <w:rPr>
                <w:sz w:val="24"/>
                <w:szCs w:val="24"/>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3</w:t>
            </w:r>
            <w:r w:rsidRPr="00976224">
              <w:rPr>
                <w:sz w:val="24"/>
                <w:szCs w:val="24"/>
                <w:lang w:eastAsia="ru-RU"/>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Pr>
                <w:sz w:val="24"/>
                <w:szCs w:val="24"/>
                <w:lang w:eastAsia="ru-RU"/>
              </w:rPr>
              <w:t>4</w:t>
            </w:r>
            <w:r w:rsidRPr="00976224">
              <w:rPr>
                <w:sz w:val="24"/>
                <w:szCs w:val="24"/>
                <w:lang w:eastAsia="ru-RU"/>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976224">
              <w:rPr>
                <w:sz w:val="24"/>
                <w:szCs w:val="24"/>
                <w:lang w:eastAsia="ru-RU"/>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w:t>
            </w:r>
            <w:r w:rsidR="002E73D2">
              <w:rPr>
                <w:sz w:val="24"/>
                <w:szCs w:val="24"/>
                <w:lang w:eastAsia="ru-RU"/>
              </w:rPr>
              <w:t>ядчика, исполнителя) не принято.</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5F1BE9">
            <w:pPr>
              <w:spacing w:line="240" w:lineRule="exact"/>
              <w:ind w:right="-329" w:firstLine="0"/>
              <w:rPr>
                <w:sz w:val="24"/>
                <w:szCs w:val="24"/>
                <w:lang w:eastAsia="ru-RU"/>
              </w:rPr>
            </w:pPr>
            <w:r>
              <w:rPr>
                <w:sz w:val="24"/>
                <w:szCs w:val="24"/>
                <w:lang w:eastAsia="ru-RU"/>
              </w:rPr>
              <w:lastRenderedPageBreak/>
              <w:t>11.1.5.</w:t>
            </w:r>
            <w:r>
              <w:rPr>
                <w:sz w:val="24"/>
                <w:szCs w:val="24"/>
              </w:rPr>
              <w:t xml:space="preserve"> О</w:t>
            </w:r>
            <w:r w:rsidRPr="002E73D2">
              <w:rPr>
                <w:sz w:val="24"/>
                <w:szCs w:val="24"/>
              </w:rPr>
              <w:t xml:space="preserve">тсутствие у участника закупки </w:t>
            </w:r>
            <w:r>
              <w:rPr>
                <w:sz w:val="24"/>
                <w:szCs w:val="24"/>
              </w:rPr>
              <w:t>–</w:t>
            </w:r>
            <w:r w:rsidRPr="002E73D2">
              <w:rPr>
                <w:sz w:val="24"/>
                <w:szCs w:val="24"/>
              </w:rPr>
              <w:t xml:space="preserve"> физического лица либо у руководителя, членов коллегиального исполнительного органа</w:t>
            </w:r>
            <w:r>
              <w:rPr>
                <w:sz w:val="24"/>
                <w:szCs w:val="24"/>
              </w:rPr>
              <w:t xml:space="preserve"> </w:t>
            </w:r>
            <w:r w:rsidRPr="002E73D2">
              <w:rPr>
                <w:sz w:val="24"/>
                <w:szCs w:val="24"/>
              </w:rPr>
              <w:t xml:space="preserve">, лица, исполняющего функции единоличного исполнительного органа, или главного бухгалтера юридического лица </w:t>
            </w:r>
            <w:r>
              <w:rPr>
                <w:sz w:val="24"/>
                <w:szCs w:val="24"/>
              </w:rPr>
              <w:t>–</w:t>
            </w:r>
            <w:r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Pr="002E73D2">
              <w:rPr>
                <w:sz w:val="24"/>
                <w:szCs w:val="24"/>
                <w:vertAlign w:val="superscript"/>
              </w:rPr>
              <w:t>1</w:t>
            </w:r>
            <w:r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329"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6</w:t>
            </w:r>
            <w:r w:rsidRPr="00976224">
              <w:rPr>
                <w:sz w:val="24"/>
                <w:szCs w:val="24"/>
                <w:lang w:eastAsia="ru-RU"/>
              </w:rPr>
              <w:t xml:space="preserve">. </w:t>
            </w:r>
            <w:r w:rsidRPr="00976224">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2E73D2">
              <w:rPr>
                <w:color w:val="000000"/>
                <w:sz w:val="24"/>
                <w:szCs w:val="24"/>
              </w:rPr>
              <w:t>–</w:t>
            </w:r>
            <w:r w:rsidRPr="00976224">
              <w:rPr>
                <w:color w:val="000000"/>
                <w:sz w:val="24"/>
                <w:szCs w:val="24"/>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2E73D2" w:rsidRPr="00976224" w:rsidTr="001E2E5D">
        <w:tc>
          <w:tcPr>
            <w:tcW w:w="5000" w:type="pct"/>
            <w:gridSpan w:val="2"/>
            <w:shd w:val="clear" w:color="auto" w:fill="auto"/>
            <w:tcMar>
              <w:top w:w="75" w:type="dxa"/>
              <w:left w:w="75" w:type="dxa"/>
              <w:bottom w:w="75" w:type="dxa"/>
              <w:right w:w="450" w:type="dxa"/>
            </w:tcMar>
          </w:tcPr>
          <w:p w:rsidR="002E73D2" w:rsidRPr="00976224" w:rsidRDefault="002E73D2" w:rsidP="002E73D2">
            <w:pPr>
              <w:spacing w:line="240" w:lineRule="exact"/>
              <w:ind w:right="-329" w:firstLine="0"/>
              <w:rPr>
                <w:sz w:val="24"/>
                <w:szCs w:val="24"/>
                <w:lang w:eastAsia="ru-RU"/>
              </w:rPr>
            </w:pPr>
            <w:r>
              <w:rPr>
                <w:sz w:val="24"/>
                <w:szCs w:val="24"/>
                <w:lang w:eastAsia="ru-RU"/>
              </w:rPr>
              <w:t>11.1.6.1.</w:t>
            </w:r>
            <w:r>
              <w:rPr>
                <w:rFonts w:ascii="Arial" w:hAnsi="Arial" w:cs="Arial"/>
                <w:sz w:val="18"/>
                <w:szCs w:val="18"/>
              </w:rPr>
              <w:t xml:space="preserve"> </w:t>
            </w:r>
            <w:r>
              <w:rPr>
                <w:sz w:val="24"/>
                <w:szCs w:val="24"/>
              </w:rPr>
              <w:t>У</w:t>
            </w:r>
            <w:r w:rsidRPr="002E73D2">
              <w:rPr>
                <w:sz w:val="24"/>
                <w:szCs w:val="24"/>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2E73D2">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7</w:t>
            </w:r>
            <w:r w:rsidRPr="00976224">
              <w:rPr>
                <w:sz w:val="24"/>
                <w:szCs w:val="24"/>
                <w:lang w:eastAsia="ru-RU"/>
              </w:rPr>
              <w:t xml:space="preserve">. Обладание участником закупки исключительными правами на результаты интеллектуальной деятельности. </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установлены</w:t>
            </w:r>
          </w:p>
        </w:tc>
      </w:tr>
      <w:tr w:rsidR="007E4E2C" w:rsidRPr="00976224" w:rsidTr="007E4E2C">
        <w:tc>
          <w:tcPr>
            <w:tcW w:w="5000" w:type="pct"/>
            <w:gridSpan w:val="2"/>
            <w:shd w:val="clear" w:color="auto" w:fill="auto"/>
            <w:tcMar>
              <w:top w:w="75" w:type="dxa"/>
              <w:left w:w="75" w:type="dxa"/>
              <w:bottom w:w="75" w:type="dxa"/>
              <w:right w:w="450" w:type="dxa"/>
            </w:tcMar>
          </w:tcPr>
          <w:p w:rsidR="007E4E2C" w:rsidRPr="00976224" w:rsidRDefault="007E4E2C" w:rsidP="002E73D2">
            <w:pPr>
              <w:spacing w:line="240" w:lineRule="exact"/>
              <w:ind w:right="-426" w:firstLine="0"/>
              <w:rPr>
                <w:sz w:val="24"/>
                <w:szCs w:val="24"/>
                <w:lang w:eastAsia="ru-RU"/>
              </w:rPr>
            </w:pPr>
            <w:r>
              <w:rPr>
                <w:sz w:val="24"/>
                <w:szCs w:val="24"/>
                <w:lang w:eastAsia="ru-RU"/>
              </w:rPr>
              <w:t>1</w:t>
            </w:r>
            <w:r w:rsidR="005F1BE9">
              <w:rPr>
                <w:sz w:val="24"/>
                <w:szCs w:val="24"/>
                <w:lang w:eastAsia="ru-RU"/>
              </w:rPr>
              <w:t>1</w:t>
            </w:r>
            <w:r>
              <w:rPr>
                <w:sz w:val="24"/>
                <w:szCs w:val="24"/>
                <w:lang w:eastAsia="ru-RU"/>
              </w:rPr>
              <w:t>.1.</w:t>
            </w:r>
            <w:r w:rsidR="002E73D2">
              <w:rPr>
                <w:sz w:val="24"/>
                <w:szCs w:val="24"/>
                <w:lang w:eastAsia="ru-RU"/>
              </w:rPr>
              <w:t>8</w:t>
            </w:r>
            <w:r>
              <w:rPr>
                <w:sz w:val="24"/>
                <w:szCs w:val="24"/>
                <w:lang w:eastAsia="ru-RU"/>
              </w:rPr>
              <w:t xml:space="preserve">. </w:t>
            </w:r>
            <w:r w:rsidRPr="001868D3">
              <w:rPr>
                <w:sz w:val="24"/>
                <w:szCs w:val="24"/>
                <w:lang w:eastAsia="ru-RU"/>
              </w:rPr>
              <w:t>Участник закупки не является оффшорной компанией</w:t>
            </w:r>
            <w:r>
              <w:rPr>
                <w:sz w:val="24"/>
                <w:szCs w:val="24"/>
                <w:lang w:eastAsia="ru-RU"/>
              </w:rPr>
              <w:t>.</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2E73D2">
            <w:pPr>
              <w:spacing w:line="240" w:lineRule="exact"/>
              <w:ind w:right="-280"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.1.</w:t>
            </w:r>
            <w:r w:rsidR="002E73D2">
              <w:rPr>
                <w:sz w:val="24"/>
                <w:szCs w:val="24"/>
                <w:lang w:eastAsia="ru-RU"/>
              </w:rPr>
              <w:t>9</w:t>
            </w:r>
            <w:r w:rsidRPr="00976224">
              <w:rPr>
                <w:sz w:val="24"/>
                <w:szCs w:val="24"/>
                <w:lang w:eastAsia="ru-RU"/>
              </w:rPr>
              <w:t xml:space="preserve">. </w:t>
            </w:r>
            <w:r w:rsidRPr="00976224">
              <w:rPr>
                <w:color w:val="000000"/>
                <w:sz w:val="24"/>
                <w:szCs w:val="24"/>
                <w:lang w:eastAsia="ru-RU"/>
              </w:rPr>
              <w:t xml:space="preserve">Отсутствие в реестре недобросовестных поставщиков (подрядчиков, исполнителей) </w:t>
            </w:r>
            <w:r w:rsidRPr="00976224">
              <w:rPr>
                <w:color w:val="000000"/>
                <w:sz w:val="24"/>
                <w:szCs w:val="24"/>
              </w:rPr>
              <w:t xml:space="preserve">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w:t>
            </w:r>
            <w:r w:rsidR="00A5390D">
              <w:rPr>
                <w:color w:val="000000"/>
                <w:sz w:val="24"/>
                <w:szCs w:val="24"/>
              </w:rPr>
              <w:t>–</w:t>
            </w:r>
            <w:r w:rsidRPr="00976224">
              <w:rPr>
                <w:color w:val="000000"/>
                <w:sz w:val="24"/>
                <w:szCs w:val="24"/>
              </w:rPr>
              <w:t xml:space="preserve"> юридического лица.</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1</w:t>
            </w:r>
            <w:r w:rsidRPr="00976224">
              <w:rPr>
                <w:sz w:val="24"/>
                <w:szCs w:val="24"/>
                <w:lang w:eastAsia="ru-RU"/>
              </w:rPr>
              <w:t>.</w:t>
            </w:r>
            <w:r w:rsidR="007E4E2C">
              <w:rPr>
                <w:sz w:val="24"/>
                <w:szCs w:val="24"/>
                <w:lang w:eastAsia="ru-RU"/>
              </w:rPr>
              <w:t>10</w:t>
            </w:r>
            <w:r w:rsidRPr="00976224">
              <w:rPr>
                <w:sz w:val="24"/>
                <w:szCs w:val="24"/>
                <w:lang w:eastAsia="ru-RU"/>
              </w:rPr>
              <w:t>. Дополнительные требования к участникам закупки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установлены</w:t>
            </w:r>
          </w:p>
        </w:tc>
      </w:tr>
      <w:tr w:rsidR="00DD6D08" w:rsidRPr="00976224" w:rsidTr="001E2E5D">
        <w:tc>
          <w:tcPr>
            <w:tcW w:w="5000" w:type="pct"/>
            <w:gridSpan w:val="2"/>
            <w:shd w:val="clear" w:color="auto" w:fill="auto"/>
            <w:tcMar>
              <w:top w:w="75" w:type="dxa"/>
              <w:left w:w="75" w:type="dxa"/>
              <w:bottom w:w="75" w:type="dxa"/>
              <w:right w:w="450" w:type="dxa"/>
            </w:tcMar>
          </w:tcPr>
          <w:p w:rsidR="00DD6D08" w:rsidRPr="00976224" w:rsidRDefault="00DD6D08" w:rsidP="005F1BE9">
            <w:pPr>
              <w:spacing w:line="240" w:lineRule="exact"/>
              <w:ind w:right="-351" w:firstLine="0"/>
              <w:jc w:val="center"/>
              <w:rPr>
                <w:sz w:val="24"/>
                <w:szCs w:val="24"/>
                <w:lang w:eastAsia="ru-RU"/>
              </w:rPr>
            </w:pPr>
            <w:r w:rsidRPr="00976224">
              <w:rPr>
                <w:b/>
                <w:sz w:val="24"/>
                <w:szCs w:val="24"/>
                <w:u w:val="single"/>
                <w:lang w:eastAsia="ru-RU"/>
              </w:rPr>
              <w:t>1</w:t>
            </w:r>
            <w:r w:rsidR="005F1BE9">
              <w:rPr>
                <w:b/>
                <w:sz w:val="24"/>
                <w:szCs w:val="24"/>
                <w:u w:val="single"/>
                <w:lang w:eastAsia="ru-RU"/>
              </w:rPr>
              <w:t>2</w:t>
            </w:r>
            <w:r w:rsidRPr="00976224">
              <w:rPr>
                <w:b/>
                <w:sz w:val="24"/>
                <w:szCs w:val="24"/>
                <w:u w:val="single"/>
                <w:lang w:eastAsia="ru-RU"/>
              </w:rPr>
              <w:t>. Перечень документов, которые должны быть представлены участниками закупки:</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lastRenderedPageBreak/>
              <w:t>1</w:t>
            </w:r>
            <w:r w:rsidR="005F1BE9">
              <w:rPr>
                <w:sz w:val="24"/>
                <w:szCs w:val="24"/>
                <w:lang w:eastAsia="ru-RU"/>
              </w:rPr>
              <w:t>2</w:t>
            </w:r>
            <w:r w:rsidRPr="00976224">
              <w:rPr>
                <w:sz w:val="24"/>
                <w:szCs w:val="24"/>
                <w:lang w:eastAsia="ru-RU"/>
              </w:rPr>
              <w:t>.1. Документы (или копии документов),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67" w:firstLine="0"/>
              <w:rPr>
                <w:sz w:val="24"/>
                <w:szCs w:val="24"/>
                <w:lang w:eastAsia="ru-RU"/>
              </w:rPr>
            </w:pPr>
            <w:r w:rsidRPr="00976224">
              <w:rPr>
                <w:sz w:val="24"/>
                <w:szCs w:val="24"/>
              </w:rPr>
              <w:t>Не требуется</w:t>
            </w:r>
          </w:p>
        </w:tc>
      </w:tr>
      <w:tr w:rsidR="00DD6D08" w:rsidRPr="00976224" w:rsidTr="001E2E5D">
        <w:tc>
          <w:tcPr>
            <w:tcW w:w="2205" w:type="pct"/>
            <w:shd w:val="clear" w:color="auto" w:fill="auto"/>
            <w:tcMar>
              <w:top w:w="75" w:type="dxa"/>
              <w:left w:w="75" w:type="dxa"/>
              <w:bottom w:w="75" w:type="dxa"/>
              <w:right w:w="450" w:type="dxa"/>
            </w:tcMar>
          </w:tcPr>
          <w:p w:rsidR="00DD6D08" w:rsidRPr="00976224" w:rsidRDefault="00DD6D08" w:rsidP="005F1BE9">
            <w:pPr>
              <w:autoSpaceDE w:val="0"/>
              <w:autoSpaceDN w:val="0"/>
              <w:adjustRightInd w:val="0"/>
              <w:spacing w:line="240" w:lineRule="exact"/>
              <w:ind w:right="-351" w:firstLine="0"/>
              <w:rPr>
                <w:sz w:val="24"/>
                <w:szCs w:val="24"/>
                <w:lang w:eastAsia="ru-RU"/>
              </w:rPr>
            </w:pPr>
            <w:r w:rsidRPr="00976224">
              <w:rPr>
                <w:sz w:val="24"/>
                <w:szCs w:val="24"/>
                <w:lang w:eastAsia="ru-RU"/>
              </w:rPr>
              <w:t>1</w:t>
            </w:r>
            <w:r w:rsidR="005F1BE9">
              <w:rPr>
                <w:sz w:val="24"/>
                <w:szCs w:val="24"/>
                <w:lang w:eastAsia="ru-RU"/>
              </w:rPr>
              <w:t>2</w:t>
            </w:r>
            <w:r w:rsidRPr="00976224">
              <w:rPr>
                <w:sz w:val="24"/>
                <w:szCs w:val="24"/>
                <w:lang w:eastAsia="ru-RU"/>
              </w:rPr>
              <w:t>.</w:t>
            </w:r>
            <w:r w:rsidR="005F1BE9">
              <w:rPr>
                <w:sz w:val="24"/>
                <w:szCs w:val="24"/>
                <w:lang w:eastAsia="ru-RU"/>
              </w:rPr>
              <w:t>2</w:t>
            </w:r>
            <w:r w:rsidRPr="00976224">
              <w:rPr>
                <w:sz w:val="24"/>
                <w:szCs w:val="24"/>
                <w:lang w:eastAsia="ru-RU"/>
              </w:rPr>
              <w:t>. Документы (или копии документов), подтверждающие соответствие участника закупки дополнительным требованиям, установленным в пункте 12.</w:t>
            </w:r>
            <w:r w:rsidR="007E4E2C">
              <w:rPr>
                <w:sz w:val="24"/>
                <w:szCs w:val="24"/>
                <w:lang w:eastAsia="ru-RU"/>
              </w:rPr>
              <w:t>10</w:t>
            </w:r>
            <w:r w:rsidRPr="00976224">
              <w:rPr>
                <w:sz w:val="24"/>
                <w:szCs w:val="24"/>
                <w:lang w:eastAsia="ru-RU"/>
              </w:rPr>
              <w:t xml:space="preserve"> извещения (при наличии таких требований):</w:t>
            </w:r>
          </w:p>
        </w:tc>
        <w:tc>
          <w:tcPr>
            <w:tcW w:w="2795" w:type="pct"/>
            <w:shd w:val="clear" w:color="auto" w:fill="auto"/>
            <w:tcMar>
              <w:top w:w="75" w:type="dxa"/>
              <w:left w:w="75" w:type="dxa"/>
              <w:bottom w:w="75" w:type="dxa"/>
              <w:right w:w="75" w:type="dxa"/>
            </w:tcMar>
          </w:tcPr>
          <w:p w:rsidR="00DD6D08" w:rsidRPr="00976224" w:rsidRDefault="00DD6D08" w:rsidP="001E2E5D">
            <w:pPr>
              <w:spacing w:line="240" w:lineRule="exact"/>
              <w:ind w:right="-426" w:firstLine="0"/>
              <w:rPr>
                <w:sz w:val="24"/>
                <w:szCs w:val="24"/>
                <w:lang w:eastAsia="ru-RU"/>
              </w:rPr>
            </w:pPr>
            <w:r w:rsidRPr="00976224">
              <w:rPr>
                <w:sz w:val="24"/>
                <w:szCs w:val="24"/>
                <w:lang w:eastAsia="ru-RU"/>
              </w:rPr>
              <w:t>Не требуется</w:t>
            </w:r>
          </w:p>
        </w:tc>
      </w:tr>
    </w:tbl>
    <w:p w:rsidR="001E4250" w:rsidRPr="00976224" w:rsidRDefault="001E4250" w:rsidP="001E4250">
      <w:pPr>
        <w:suppressAutoHyphens/>
        <w:spacing w:line="240" w:lineRule="exact"/>
        <w:ind w:right="-426" w:firstLine="0"/>
        <w:rPr>
          <w:sz w:val="24"/>
          <w:szCs w:val="24"/>
          <w:lang w:eastAsia="ar-SA"/>
        </w:rPr>
      </w:pPr>
    </w:p>
    <w:p w:rsidR="00A91058" w:rsidRDefault="00A91058"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26994" w:rsidRDefault="00226994" w:rsidP="00ED2CBC">
      <w:pPr>
        <w:suppressAutoHyphens/>
        <w:snapToGrid w:val="0"/>
        <w:spacing w:line="240" w:lineRule="exact"/>
        <w:ind w:left="5954" w:firstLine="0"/>
        <w:jc w:val="right"/>
        <w:rPr>
          <w:sz w:val="24"/>
          <w:szCs w:val="24"/>
          <w:lang w:eastAsia="ar-SA"/>
        </w:rPr>
      </w:pPr>
    </w:p>
    <w:p w:rsidR="00241FBB" w:rsidRDefault="00241FBB" w:rsidP="00ED2CBC">
      <w:pPr>
        <w:suppressAutoHyphens/>
        <w:snapToGrid w:val="0"/>
        <w:spacing w:line="240" w:lineRule="exact"/>
        <w:ind w:left="5954" w:firstLine="0"/>
        <w:jc w:val="right"/>
        <w:rPr>
          <w:sz w:val="24"/>
          <w:szCs w:val="24"/>
          <w:lang w:eastAsia="ar-SA"/>
        </w:rPr>
      </w:pPr>
    </w:p>
    <w:p w:rsidR="00241FBB" w:rsidRDefault="00241FBB" w:rsidP="00E20E30">
      <w:pPr>
        <w:suppressAutoHyphens/>
        <w:snapToGrid w:val="0"/>
        <w:spacing w:line="240" w:lineRule="exact"/>
        <w:ind w:firstLine="0"/>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D42022" w:rsidRDefault="00D42022" w:rsidP="00ED2CBC">
      <w:pPr>
        <w:suppressAutoHyphens/>
        <w:snapToGrid w:val="0"/>
        <w:spacing w:line="240" w:lineRule="exact"/>
        <w:ind w:left="5954" w:firstLine="0"/>
        <w:jc w:val="right"/>
        <w:rPr>
          <w:sz w:val="24"/>
          <w:szCs w:val="24"/>
          <w:lang w:eastAsia="ar-SA"/>
        </w:rPr>
      </w:pPr>
    </w:p>
    <w:p w:rsidR="001E4250" w:rsidRPr="0029787A" w:rsidRDefault="001E4250" w:rsidP="00ED2CBC">
      <w:pPr>
        <w:suppressAutoHyphens/>
        <w:snapToGrid w:val="0"/>
        <w:spacing w:line="240" w:lineRule="exact"/>
        <w:ind w:left="5954" w:firstLine="0"/>
        <w:jc w:val="right"/>
        <w:rPr>
          <w:sz w:val="24"/>
          <w:szCs w:val="24"/>
          <w:lang w:eastAsia="ar-SA"/>
        </w:rPr>
      </w:pPr>
      <w:r w:rsidRPr="0029787A">
        <w:rPr>
          <w:sz w:val="24"/>
          <w:szCs w:val="24"/>
          <w:lang w:eastAsia="ar-SA"/>
        </w:rPr>
        <w:lastRenderedPageBreak/>
        <w:t>Утверждено</w:t>
      </w:r>
    </w:p>
    <w:p w:rsidR="001E4250" w:rsidRPr="0029787A" w:rsidRDefault="001E4250" w:rsidP="00ED2CBC">
      <w:pPr>
        <w:suppressAutoHyphens/>
        <w:spacing w:line="240" w:lineRule="exact"/>
        <w:ind w:left="5954" w:firstLine="0"/>
        <w:jc w:val="right"/>
        <w:rPr>
          <w:sz w:val="24"/>
          <w:szCs w:val="24"/>
        </w:rPr>
      </w:pPr>
      <w:r>
        <w:rPr>
          <w:bCs/>
          <w:sz w:val="24"/>
          <w:szCs w:val="24"/>
          <w:lang w:eastAsia="ar-SA"/>
        </w:rPr>
        <w:t>постановлением</w:t>
      </w:r>
      <w:r w:rsidRPr="0029787A">
        <w:rPr>
          <w:bCs/>
          <w:sz w:val="24"/>
          <w:szCs w:val="24"/>
          <w:lang w:eastAsia="ar-SA"/>
        </w:rPr>
        <w:t xml:space="preserve"> Администрации </w:t>
      </w:r>
      <w:r w:rsidR="00067F6F">
        <w:rPr>
          <w:bCs/>
          <w:sz w:val="24"/>
          <w:szCs w:val="24"/>
          <w:lang w:eastAsia="ar-SA"/>
        </w:rPr>
        <w:t>Боровёнковского сельского поселения</w:t>
      </w:r>
      <w:r w:rsidRPr="0029787A">
        <w:rPr>
          <w:bCs/>
          <w:sz w:val="24"/>
          <w:szCs w:val="24"/>
          <w:lang w:eastAsia="ar-SA"/>
        </w:rPr>
        <w:t xml:space="preserve"> </w:t>
      </w:r>
      <w:r w:rsidRPr="0029787A">
        <w:rPr>
          <w:sz w:val="24"/>
          <w:szCs w:val="24"/>
          <w:lang w:eastAsia="ar-SA"/>
        </w:rPr>
        <w:t xml:space="preserve">                                              </w:t>
      </w:r>
      <w:r>
        <w:rPr>
          <w:sz w:val="24"/>
          <w:szCs w:val="24"/>
          <w:lang w:eastAsia="ar-SA"/>
        </w:rPr>
        <w:t xml:space="preserve">                           </w:t>
      </w:r>
      <w:r w:rsidRPr="002828B8">
        <w:rPr>
          <w:sz w:val="24"/>
          <w:szCs w:val="24"/>
          <w:lang w:eastAsia="ar-SA"/>
        </w:rPr>
        <w:t xml:space="preserve">от  </w:t>
      </w:r>
      <w:r w:rsidR="00EB4708">
        <w:rPr>
          <w:sz w:val="24"/>
          <w:szCs w:val="24"/>
          <w:lang w:eastAsia="ar-SA"/>
        </w:rPr>
        <w:t>25</w:t>
      </w:r>
      <w:r w:rsidR="00226994" w:rsidRPr="002828B8">
        <w:rPr>
          <w:sz w:val="24"/>
          <w:szCs w:val="24"/>
          <w:lang w:eastAsia="ar-SA"/>
        </w:rPr>
        <w:t>.</w:t>
      </w:r>
      <w:r w:rsidR="00716D0A" w:rsidRPr="002828B8">
        <w:rPr>
          <w:sz w:val="24"/>
          <w:szCs w:val="24"/>
          <w:lang w:eastAsia="ar-SA"/>
        </w:rPr>
        <w:t>0</w:t>
      </w:r>
      <w:r w:rsidR="00357CE8" w:rsidRPr="002828B8">
        <w:rPr>
          <w:sz w:val="24"/>
          <w:szCs w:val="24"/>
          <w:lang w:eastAsia="ar-SA"/>
        </w:rPr>
        <w:t>6</w:t>
      </w:r>
      <w:r w:rsidR="00363586" w:rsidRPr="002828B8">
        <w:rPr>
          <w:sz w:val="24"/>
          <w:szCs w:val="24"/>
          <w:lang w:eastAsia="ar-SA"/>
        </w:rPr>
        <w:t>.</w:t>
      </w:r>
      <w:r w:rsidRPr="002828B8">
        <w:rPr>
          <w:sz w:val="24"/>
          <w:szCs w:val="24"/>
          <w:lang w:eastAsia="ar-SA"/>
        </w:rPr>
        <w:t>201</w:t>
      </w:r>
      <w:r w:rsidR="002828B8">
        <w:rPr>
          <w:sz w:val="24"/>
          <w:szCs w:val="24"/>
          <w:lang w:eastAsia="ar-SA"/>
        </w:rPr>
        <w:t>9</w:t>
      </w:r>
      <w:r w:rsidRPr="002828B8">
        <w:rPr>
          <w:sz w:val="24"/>
          <w:szCs w:val="24"/>
          <w:lang w:eastAsia="ar-SA"/>
        </w:rPr>
        <w:t xml:space="preserve"> №</w:t>
      </w:r>
      <w:r w:rsidR="00EB4708">
        <w:rPr>
          <w:sz w:val="24"/>
          <w:szCs w:val="24"/>
          <w:lang w:eastAsia="ar-SA"/>
        </w:rPr>
        <w:t>70</w:t>
      </w:r>
      <w:r w:rsidRPr="00357CE8">
        <w:rPr>
          <w:sz w:val="24"/>
          <w:szCs w:val="24"/>
          <w:lang w:eastAsia="ar-SA"/>
        </w:rPr>
        <w:t xml:space="preserve"> </w:t>
      </w:r>
    </w:p>
    <w:p w:rsidR="001E4250" w:rsidRPr="0029787A" w:rsidRDefault="001E4250" w:rsidP="001E4250">
      <w:pPr>
        <w:spacing w:line="240" w:lineRule="exact"/>
        <w:jc w:val="right"/>
        <w:rPr>
          <w:sz w:val="24"/>
          <w:szCs w:val="24"/>
        </w:rPr>
      </w:pPr>
    </w:p>
    <w:p w:rsidR="001E4250" w:rsidRPr="0029787A" w:rsidRDefault="001E4250" w:rsidP="001E4250">
      <w:pPr>
        <w:spacing w:line="240" w:lineRule="exact"/>
        <w:jc w:val="right"/>
        <w:rPr>
          <w:sz w:val="24"/>
          <w:szCs w:val="24"/>
        </w:rPr>
      </w:pPr>
    </w:p>
    <w:p w:rsidR="001E4250" w:rsidRPr="0029787A" w:rsidRDefault="001E4250" w:rsidP="001E4250">
      <w:pPr>
        <w:shd w:val="clear" w:color="auto" w:fill="FFFFFF"/>
        <w:spacing w:line="240" w:lineRule="exact"/>
        <w:ind w:firstLine="0"/>
        <w:jc w:val="center"/>
        <w:rPr>
          <w:b/>
          <w:bCs/>
          <w:sz w:val="24"/>
          <w:szCs w:val="24"/>
        </w:rPr>
      </w:pPr>
      <w:r w:rsidRPr="0029787A">
        <w:rPr>
          <w:b/>
          <w:bCs/>
          <w:sz w:val="24"/>
          <w:szCs w:val="24"/>
        </w:rPr>
        <w:t>ДОКУМЕНТАЦИЯ ОБ АУКЦИОНЕ В ЭЛЕКТРОННОЙ ФОРМЕ</w:t>
      </w:r>
    </w:p>
    <w:p w:rsidR="00226994" w:rsidRDefault="001E4250" w:rsidP="00226994">
      <w:pPr>
        <w:shd w:val="clear" w:color="auto" w:fill="FFFFFF"/>
        <w:spacing w:line="240" w:lineRule="exact"/>
        <w:ind w:firstLine="0"/>
        <w:jc w:val="center"/>
        <w:rPr>
          <w:b/>
          <w:bCs/>
          <w:sz w:val="24"/>
          <w:szCs w:val="24"/>
        </w:rPr>
      </w:pPr>
      <w:r w:rsidRPr="0029787A">
        <w:rPr>
          <w:b/>
          <w:bCs/>
          <w:sz w:val="24"/>
          <w:szCs w:val="24"/>
        </w:rPr>
        <w:t xml:space="preserve">(ЭЛЕКТРОННОМ АУКЦИОНЕ) </w:t>
      </w:r>
    </w:p>
    <w:p w:rsidR="00441816" w:rsidRDefault="00067F6F" w:rsidP="00441816">
      <w:pPr>
        <w:pStyle w:val="3"/>
        <w:spacing w:after="0"/>
        <w:jc w:val="center"/>
        <w:rPr>
          <w:b/>
          <w:sz w:val="24"/>
          <w:szCs w:val="24"/>
        </w:rPr>
      </w:pPr>
      <w:r>
        <w:rPr>
          <w:b/>
          <w:bCs/>
          <w:kern w:val="36"/>
          <w:sz w:val="24"/>
          <w:szCs w:val="24"/>
        </w:rPr>
        <w:t xml:space="preserve">На право заключения  контракта </w:t>
      </w:r>
      <w:r w:rsidRPr="00446A6F">
        <w:rPr>
          <w:b/>
          <w:sz w:val="24"/>
          <w:szCs w:val="24"/>
        </w:rPr>
        <w:t>на выполнение работ по ремонту автомобильной дороги общего пользования местного значения</w:t>
      </w:r>
      <w:r>
        <w:rPr>
          <w:b/>
          <w:sz w:val="24"/>
          <w:szCs w:val="24"/>
        </w:rPr>
        <w:t xml:space="preserve">, расположенной по адресу: Новгородская область, Окуловский </w:t>
      </w:r>
      <w:r w:rsidRPr="00446A6F">
        <w:rPr>
          <w:b/>
          <w:sz w:val="24"/>
          <w:szCs w:val="24"/>
        </w:rPr>
        <w:t xml:space="preserve"> район</w:t>
      </w:r>
      <w:r>
        <w:rPr>
          <w:b/>
          <w:sz w:val="24"/>
          <w:szCs w:val="24"/>
        </w:rPr>
        <w:t>,</w:t>
      </w:r>
      <w:r w:rsidR="00D27240">
        <w:rPr>
          <w:b/>
          <w:sz w:val="24"/>
          <w:szCs w:val="24"/>
        </w:rPr>
        <w:t xml:space="preserve"> Боровёнковское сельское поселение,</w:t>
      </w:r>
      <w:r>
        <w:rPr>
          <w:b/>
          <w:sz w:val="24"/>
          <w:szCs w:val="24"/>
        </w:rPr>
        <w:t xml:space="preserve"> </w:t>
      </w:r>
      <w:r w:rsidR="00441816">
        <w:rPr>
          <w:b/>
          <w:sz w:val="24"/>
          <w:szCs w:val="24"/>
        </w:rPr>
        <w:t>д. Шарово, д.Теребуново, дПесчанка, д.Дерняки участок №5,№6,№7,д.Висленев Остров, д.Верховик от дома №1 до дома №11</w:t>
      </w:r>
    </w:p>
    <w:p w:rsidR="00A90C85" w:rsidRDefault="00A90C85" w:rsidP="00441816">
      <w:pPr>
        <w:pStyle w:val="3"/>
        <w:spacing w:after="0"/>
        <w:jc w:val="center"/>
        <w:rPr>
          <w:b/>
          <w:bCs/>
          <w:sz w:val="24"/>
          <w:szCs w:val="24"/>
        </w:rPr>
      </w:pPr>
    </w:p>
    <w:p w:rsidR="001E4250" w:rsidRPr="0029787A" w:rsidRDefault="001E4250" w:rsidP="00492B59">
      <w:pPr>
        <w:ind w:firstLine="0"/>
        <w:rPr>
          <w:sz w:val="24"/>
          <w:szCs w:val="24"/>
        </w:rPr>
      </w:pPr>
    </w:p>
    <w:tbl>
      <w:tblPr>
        <w:tblW w:w="475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4171"/>
        <w:gridCol w:w="5494"/>
      </w:tblGrid>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sz w:val="24"/>
                <w:szCs w:val="24"/>
                <w:u w:val="single"/>
              </w:rPr>
            </w:pPr>
            <w:r w:rsidRPr="0029787A">
              <w:rPr>
                <w:b/>
                <w:sz w:val="24"/>
                <w:szCs w:val="24"/>
                <w:u w:val="single"/>
              </w:rPr>
              <w:t>1. Общие положения</w:t>
            </w:r>
          </w:p>
          <w:p w:rsidR="001E4250" w:rsidRPr="0029787A" w:rsidRDefault="001E4250" w:rsidP="001E2E5D">
            <w:pPr>
              <w:spacing w:line="240" w:lineRule="exact"/>
              <w:ind w:right="-309" w:firstLine="0"/>
              <w:rPr>
                <w:sz w:val="24"/>
                <w:szCs w:val="24"/>
                <w:lang w:eastAsia="ru-RU"/>
              </w:rPr>
            </w:pPr>
            <w:r w:rsidRPr="0029787A">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(далее – Федеральный закон)</w:t>
            </w:r>
            <w:r w:rsidRPr="0029787A">
              <w:rPr>
                <w:sz w:val="24"/>
                <w:szCs w:val="24"/>
              </w:rPr>
              <w:t>, а также иным законодательством Российской Федерации путем проведения аукциона в электронной форме (далее – электронный аукцион).</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jc w:val="center"/>
              <w:rPr>
                <w:b/>
                <w:sz w:val="24"/>
                <w:szCs w:val="24"/>
                <w:u w:val="single"/>
              </w:rPr>
            </w:pPr>
            <w:r w:rsidRPr="0029787A">
              <w:rPr>
                <w:b/>
                <w:sz w:val="24"/>
                <w:szCs w:val="24"/>
                <w:u w:val="single"/>
              </w:rPr>
              <w:t>2. Сведения о заказчике, уполномоченном органе, специализированной организации</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b/>
                <w:sz w:val="24"/>
                <w:szCs w:val="24"/>
                <w:lang w:eastAsia="ru-RU"/>
              </w:rPr>
            </w:pPr>
            <w:r w:rsidRPr="0029787A">
              <w:rPr>
                <w:b/>
                <w:sz w:val="24"/>
                <w:szCs w:val="24"/>
                <w:lang w:eastAsia="ru-RU"/>
              </w:rPr>
              <w:t>2.1. Сведения о заказчике</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rPr>
                <w:sz w:val="24"/>
                <w:szCs w:val="24"/>
                <w:lang w:eastAsia="ru-RU"/>
              </w:rPr>
            </w:pPr>
            <w:r w:rsidRPr="0029787A">
              <w:rPr>
                <w:sz w:val="24"/>
                <w:szCs w:val="24"/>
                <w:lang w:eastAsia="ru-RU"/>
              </w:rPr>
              <w:t>2.1.1. Наименование заказчика:</w:t>
            </w:r>
          </w:p>
        </w:tc>
        <w:tc>
          <w:tcPr>
            <w:tcW w:w="2842" w:type="pct"/>
            <w:shd w:val="clear" w:color="auto" w:fill="auto"/>
            <w:tcMar>
              <w:top w:w="75" w:type="dxa"/>
              <w:left w:w="75" w:type="dxa"/>
              <w:bottom w:w="75" w:type="dxa"/>
              <w:right w:w="75" w:type="dxa"/>
            </w:tcMar>
          </w:tcPr>
          <w:p w:rsidR="001E4250" w:rsidRPr="0029787A" w:rsidRDefault="001E4250" w:rsidP="00603456">
            <w:pPr>
              <w:spacing w:line="240" w:lineRule="exact"/>
              <w:ind w:firstLine="0"/>
              <w:rPr>
                <w:sz w:val="24"/>
                <w:szCs w:val="24"/>
                <w:lang w:eastAsia="ru-RU"/>
              </w:rPr>
            </w:pPr>
            <w:r w:rsidRPr="0029787A">
              <w:rPr>
                <w:sz w:val="24"/>
                <w:szCs w:val="24"/>
              </w:rPr>
              <w:t xml:space="preserve">Администрация </w:t>
            </w:r>
            <w:r w:rsidR="00603456">
              <w:rPr>
                <w:sz w:val="24"/>
                <w:szCs w:val="24"/>
              </w:rPr>
              <w:t xml:space="preserve">Боровёнковского сельского </w:t>
            </w:r>
            <w:r w:rsidRPr="0029787A">
              <w:rPr>
                <w:sz w:val="24"/>
                <w:szCs w:val="24"/>
              </w:rPr>
              <w:t>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2.1.2. Место нахождения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rPr>
            </w:pPr>
            <w:r>
              <w:rPr>
                <w:sz w:val="24"/>
                <w:szCs w:val="24"/>
              </w:rPr>
              <w:t>Российская Федерация,174330,Новгородская область, Окуловский район, п.Боровёнка, ул.Кооперативная,д.5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441" w:firstLine="0"/>
              <w:jc w:val="left"/>
              <w:rPr>
                <w:sz w:val="24"/>
                <w:szCs w:val="24"/>
                <w:lang w:eastAsia="ru-RU"/>
              </w:rPr>
            </w:pPr>
            <w:r w:rsidRPr="0029787A">
              <w:rPr>
                <w:sz w:val="24"/>
                <w:szCs w:val="24"/>
                <w:lang w:eastAsia="ru-RU"/>
              </w:rPr>
              <w:t>2.1.3. Почтовый адрес заказчика:</w:t>
            </w:r>
          </w:p>
        </w:tc>
        <w:tc>
          <w:tcPr>
            <w:tcW w:w="2842" w:type="pct"/>
            <w:shd w:val="clear" w:color="auto" w:fill="auto"/>
            <w:tcMar>
              <w:top w:w="75" w:type="dxa"/>
              <w:left w:w="75" w:type="dxa"/>
              <w:bottom w:w="75" w:type="dxa"/>
              <w:right w:w="75" w:type="dxa"/>
            </w:tcMar>
          </w:tcPr>
          <w:p w:rsidR="001E4250" w:rsidRPr="0029787A" w:rsidRDefault="00603456" w:rsidP="001E2E5D">
            <w:pPr>
              <w:spacing w:line="240" w:lineRule="exact"/>
              <w:ind w:firstLine="0"/>
              <w:rPr>
                <w:sz w:val="24"/>
                <w:szCs w:val="24"/>
                <w:lang w:eastAsia="ru-RU"/>
              </w:rPr>
            </w:pPr>
            <w:r>
              <w:rPr>
                <w:sz w:val="24"/>
                <w:szCs w:val="24"/>
              </w:rPr>
              <w:t>Российская Федерация,174330,Новгородская область, Окуловский район, п.Боровёнка, ул.Кооперативная,д.5</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2.1.4. Адрес электронной почты заказчика:</w:t>
            </w:r>
          </w:p>
        </w:tc>
        <w:tc>
          <w:tcPr>
            <w:tcW w:w="2842" w:type="pct"/>
            <w:shd w:val="clear" w:color="auto" w:fill="auto"/>
            <w:tcMar>
              <w:top w:w="75" w:type="dxa"/>
              <w:left w:w="75" w:type="dxa"/>
              <w:bottom w:w="75" w:type="dxa"/>
              <w:right w:w="75" w:type="dxa"/>
            </w:tcMar>
          </w:tcPr>
          <w:p w:rsidR="001E4250" w:rsidRPr="0029787A" w:rsidRDefault="00CC30B6" w:rsidP="00CC30B6">
            <w:pPr>
              <w:spacing w:line="240" w:lineRule="exact"/>
              <w:ind w:firstLine="0"/>
              <w:rPr>
                <w:sz w:val="24"/>
                <w:szCs w:val="24"/>
                <w:lang w:eastAsia="ru-RU"/>
              </w:rPr>
            </w:pPr>
            <w:r>
              <w:rPr>
                <w:color w:val="3366FF"/>
                <w:sz w:val="24"/>
                <w:szCs w:val="24"/>
                <w:lang w:val="en-US"/>
              </w:rPr>
              <w:t>borovenkaadm@yandex.ru</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2.1.5. Номер контактного телефона заказчика:</w:t>
            </w:r>
          </w:p>
        </w:tc>
        <w:tc>
          <w:tcPr>
            <w:tcW w:w="2842" w:type="pct"/>
            <w:shd w:val="clear" w:color="auto" w:fill="auto"/>
            <w:tcMar>
              <w:top w:w="75" w:type="dxa"/>
              <w:left w:w="75" w:type="dxa"/>
              <w:bottom w:w="75" w:type="dxa"/>
              <w:right w:w="75" w:type="dxa"/>
            </w:tcMar>
          </w:tcPr>
          <w:p w:rsidR="00CC30B6" w:rsidRDefault="00CC30B6" w:rsidP="00CC30B6">
            <w:pPr>
              <w:spacing w:line="240" w:lineRule="exact"/>
              <w:ind w:firstLine="0"/>
              <w:rPr>
                <w:sz w:val="24"/>
                <w:szCs w:val="24"/>
                <w:lang w:val="en-US" w:eastAsia="ru-RU"/>
              </w:rPr>
            </w:pPr>
            <w:r w:rsidRPr="00976224">
              <w:rPr>
                <w:sz w:val="24"/>
                <w:szCs w:val="24"/>
                <w:lang w:eastAsia="ru-RU"/>
              </w:rPr>
              <w:t>8(816</w:t>
            </w:r>
            <w:r>
              <w:rPr>
                <w:sz w:val="24"/>
                <w:szCs w:val="24"/>
                <w:lang w:val="en-US" w:eastAsia="ru-RU"/>
              </w:rPr>
              <w:t>57</w:t>
            </w:r>
            <w:r w:rsidRPr="00976224">
              <w:rPr>
                <w:sz w:val="24"/>
                <w:szCs w:val="24"/>
                <w:lang w:eastAsia="ru-RU"/>
              </w:rPr>
              <w:t>)</w:t>
            </w:r>
            <w:r>
              <w:rPr>
                <w:sz w:val="24"/>
                <w:szCs w:val="24"/>
                <w:lang w:val="en-US" w:eastAsia="ru-RU"/>
              </w:rPr>
              <w:t>43-225</w:t>
            </w:r>
            <w:r w:rsidRPr="00976224">
              <w:rPr>
                <w:sz w:val="24"/>
                <w:szCs w:val="24"/>
                <w:lang w:eastAsia="ru-RU"/>
              </w:rPr>
              <w:t xml:space="preserve"> </w:t>
            </w:r>
          </w:p>
          <w:p w:rsidR="001E4250" w:rsidRPr="00C556C5" w:rsidRDefault="00CC30B6" w:rsidP="00CC30B6">
            <w:pPr>
              <w:spacing w:line="240" w:lineRule="exact"/>
              <w:ind w:firstLine="0"/>
              <w:rPr>
                <w:sz w:val="24"/>
                <w:szCs w:val="24"/>
                <w:lang w:val="en-US" w:eastAsia="ru-RU"/>
              </w:rPr>
            </w:pPr>
            <w:r>
              <w:rPr>
                <w:sz w:val="24"/>
                <w:szCs w:val="24"/>
                <w:lang w:val="en-US" w:eastAsia="ru-RU"/>
              </w:rPr>
              <w:t>8(81657)43-160</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2.1.6. Ответственное должностное лицо заказчика:</w:t>
            </w:r>
          </w:p>
        </w:tc>
        <w:tc>
          <w:tcPr>
            <w:tcW w:w="2842" w:type="pct"/>
            <w:shd w:val="clear" w:color="auto" w:fill="auto"/>
            <w:tcMar>
              <w:top w:w="75" w:type="dxa"/>
              <w:left w:w="75" w:type="dxa"/>
              <w:bottom w:w="75" w:type="dxa"/>
              <w:right w:w="75" w:type="dxa"/>
            </w:tcMar>
          </w:tcPr>
          <w:p w:rsidR="001E4250" w:rsidRPr="00B2392C" w:rsidRDefault="00603456" w:rsidP="0080496B">
            <w:pPr>
              <w:spacing w:line="240" w:lineRule="exact"/>
              <w:ind w:firstLine="0"/>
              <w:rPr>
                <w:color w:val="FF0000"/>
                <w:sz w:val="24"/>
                <w:szCs w:val="24"/>
                <w:lang w:eastAsia="ru-RU"/>
              </w:rPr>
            </w:pPr>
            <w:r>
              <w:rPr>
                <w:sz w:val="24"/>
                <w:szCs w:val="24"/>
                <w:lang w:eastAsia="ru-RU"/>
              </w:rPr>
              <w:t>Микульшина Анна Олеговна</w:t>
            </w:r>
            <w:r w:rsidRPr="004E3C13">
              <w:rPr>
                <w:sz w:val="24"/>
                <w:szCs w:val="24"/>
                <w:lang w:eastAsia="ru-RU"/>
              </w:rPr>
              <w:t xml:space="preserve">– </w:t>
            </w:r>
            <w:r>
              <w:rPr>
                <w:sz w:val="24"/>
                <w:szCs w:val="24"/>
              </w:rPr>
              <w:t xml:space="preserve">старший служащий </w:t>
            </w:r>
            <w:r w:rsidRPr="004E3C13">
              <w:rPr>
                <w:sz w:val="24"/>
                <w:szCs w:val="24"/>
              </w:rPr>
              <w:t xml:space="preserve"> Адм</w:t>
            </w:r>
            <w:r>
              <w:rPr>
                <w:sz w:val="24"/>
                <w:szCs w:val="24"/>
              </w:rPr>
              <w:t>инистрации Боровёнковского сельского</w:t>
            </w:r>
            <w:r w:rsidRPr="004E3C13">
              <w:rPr>
                <w:sz w:val="24"/>
                <w:szCs w:val="24"/>
              </w:rPr>
              <w:t xml:space="preserve"> поселения</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2.1.7. Информация о контрактной службе, ответственной за заключение контракта:</w:t>
            </w:r>
          </w:p>
        </w:tc>
        <w:tc>
          <w:tcPr>
            <w:tcW w:w="2842" w:type="pct"/>
            <w:shd w:val="clear" w:color="auto" w:fill="auto"/>
            <w:tcMar>
              <w:top w:w="75" w:type="dxa"/>
              <w:left w:w="75" w:type="dxa"/>
              <w:bottom w:w="75" w:type="dxa"/>
              <w:right w:w="75" w:type="dxa"/>
            </w:tcMar>
          </w:tcPr>
          <w:p w:rsidR="001E4250" w:rsidRPr="0029787A" w:rsidRDefault="001E4250" w:rsidP="001E2E5D">
            <w:pPr>
              <w:spacing w:line="240" w:lineRule="exact"/>
              <w:ind w:firstLine="0"/>
              <w:rPr>
                <w:color w:val="FF0000"/>
                <w:sz w:val="24"/>
                <w:szCs w:val="24"/>
                <w:lang w:eastAsia="ru-RU"/>
              </w:rPr>
            </w:pPr>
            <w:r w:rsidRPr="0029787A">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t>2.1.8. Информация о контрактном управляющем ответственном за заключение контракта:</w:t>
            </w:r>
          </w:p>
        </w:tc>
        <w:tc>
          <w:tcPr>
            <w:tcW w:w="2842" w:type="pct"/>
            <w:shd w:val="clear" w:color="auto" w:fill="auto"/>
            <w:tcMar>
              <w:top w:w="75" w:type="dxa"/>
              <w:left w:w="75" w:type="dxa"/>
              <w:bottom w:w="75" w:type="dxa"/>
              <w:right w:w="75" w:type="dxa"/>
            </w:tcMar>
          </w:tcPr>
          <w:p w:rsidR="001E4250" w:rsidRPr="0029787A" w:rsidRDefault="00603456" w:rsidP="0080496B">
            <w:pPr>
              <w:spacing w:line="240" w:lineRule="exact"/>
              <w:ind w:firstLine="0"/>
              <w:rPr>
                <w:sz w:val="24"/>
                <w:szCs w:val="24"/>
              </w:rPr>
            </w:pPr>
            <w:r w:rsidRPr="004E3C13">
              <w:rPr>
                <w:sz w:val="24"/>
                <w:szCs w:val="24"/>
              </w:rPr>
              <w:t>Контрактный управляю</w:t>
            </w:r>
            <w:r>
              <w:rPr>
                <w:sz w:val="24"/>
                <w:szCs w:val="24"/>
              </w:rPr>
              <w:t>щий – Микульшина Анна Олеговна</w:t>
            </w:r>
            <w:r w:rsidRPr="004E3C13">
              <w:rPr>
                <w:sz w:val="24"/>
                <w:szCs w:val="24"/>
              </w:rPr>
              <w:t xml:space="preserve">, </w:t>
            </w:r>
            <w:r>
              <w:rPr>
                <w:sz w:val="24"/>
                <w:szCs w:val="24"/>
              </w:rPr>
              <w:t>старший</w:t>
            </w:r>
            <w:r w:rsidRPr="004E3C13">
              <w:rPr>
                <w:sz w:val="24"/>
                <w:szCs w:val="24"/>
              </w:rPr>
              <w:t xml:space="preserve"> служащий Адм</w:t>
            </w:r>
            <w:r>
              <w:rPr>
                <w:sz w:val="24"/>
                <w:szCs w:val="24"/>
              </w:rPr>
              <w:t>инистрации Боровёнковского сельского поселения</w:t>
            </w:r>
            <w:r w:rsidRPr="004E3C13">
              <w:rPr>
                <w:sz w:val="24"/>
                <w:szCs w:val="24"/>
              </w:rPr>
              <w:t xml:space="preserve"> (Распоряжение Адм</w:t>
            </w:r>
            <w:r>
              <w:rPr>
                <w:sz w:val="24"/>
                <w:szCs w:val="24"/>
              </w:rPr>
              <w:t>инистрации Боровёнковского сельского поселения от 19.06.2017</w:t>
            </w:r>
            <w:r w:rsidRPr="004E3C13">
              <w:rPr>
                <w:sz w:val="24"/>
                <w:szCs w:val="24"/>
              </w:rPr>
              <w:t xml:space="preserve"> №</w:t>
            </w:r>
            <w:r>
              <w:rPr>
                <w:sz w:val="24"/>
                <w:szCs w:val="24"/>
              </w:rPr>
              <w:t>14</w:t>
            </w:r>
            <w:r w:rsidRPr="004E3C13">
              <w:rPr>
                <w:sz w:val="24"/>
                <w:szCs w:val="24"/>
              </w:rPr>
              <w:t>-ргл)</w:t>
            </w:r>
            <w:r>
              <w:rPr>
                <w:sz w:val="24"/>
                <w:szCs w:val="24"/>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spacing w:line="240" w:lineRule="exact"/>
              <w:ind w:firstLine="0"/>
              <w:rPr>
                <w:sz w:val="24"/>
                <w:szCs w:val="24"/>
                <w:lang w:eastAsia="ru-RU"/>
              </w:rPr>
            </w:pPr>
            <w:r w:rsidRPr="00120A43">
              <w:rPr>
                <w:b/>
                <w:sz w:val="24"/>
                <w:szCs w:val="24"/>
                <w:lang w:eastAsia="ru-RU"/>
              </w:rPr>
              <w:t>2.2. Сведения</w:t>
            </w:r>
            <w:r w:rsidRPr="0029787A">
              <w:rPr>
                <w:b/>
                <w:sz w:val="24"/>
                <w:szCs w:val="24"/>
                <w:lang w:eastAsia="ru-RU"/>
              </w:rPr>
              <w:t xml:space="preserve"> об уполномоченном органе</w:t>
            </w:r>
            <w:r w:rsidR="007E406D">
              <w:rPr>
                <w:b/>
                <w:sz w:val="24"/>
                <w:szCs w:val="24"/>
                <w:lang w:eastAsia="ru-RU"/>
              </w:rPr>
              <w:t xml:space="preserve"> (учреждении)</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Pr>
                <w:sz w:val="24"/>
                <w:szCs w:val="24"/>
                <w:lang w:eastAsia="ru-RU"/>
              </w:rPr>
              <w:t>2.2.1.</w:t>
            </w:r>
            <w:r w:rsidRPr="0029787A">
              <w:rPr>
                <w:sz w:val="24"/>
                <w:szCs w:val="24"/>
                <w:lang w:eastAsia="ru-RU"/>
              </w:rPr>
              <w:t>Наименование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jc w:val="left"/>
              <w:rPr>
                <w:sz w:val="24"/>
                <w:szCs w:val="24"/>
                <w:lang w:eastAsia="ru-RU"/>
              </w:rPr>
            </w:pPr>
            <w:r w:rsidRPr="0029787A">
              <w:rPr>
                <w:sz w:val="24"/>
                <w:szCs w:val="24"/>
                <w:lang w:eastAsia="ru-RU"/>
              </w:rPr>
              <w:lastRenderedPageBreak/>
              <w:t>2.2.2. Место нахождения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firstLine="0"/>
              <w:rPr>
                <w:sz w:val="24"/>
                <w:szCs w:val="24"/>
                <w:lang w:eastAsia="ru-RU"/>
              </w:rPr>
            </w:pPr>
            <w:r>
              <w:rPr>
                <w:sz w:val="24"/>
                <w:szCs w:val="24"/>
                <w:lang w:eastAsia="ru-RU"/>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7E406D" w:rsidP="007E406D">
            <w:pPr>
              <w:spacing w:line="240" w:lineRule="exact"/>
              <w:ind w:right="-337" w:firstLine="0"/>
              <w:rPr>
                <w:sz w:val="24"/>
                <w:szCs w:val="24"/>
                <w:lang w:eastAsia="ru-RU"/>
              </w:rPr>
            </w:pPr>
            <w:r>
              <w:rPr>
                <w:sz w:val="24"/>
                <w:szCs w:val="24"/>
                <w:lang w:eastAsia="ru-RU"/>
              </w:rPr>
              <w:t>2.2.3.</w:t>
            </w:r>
            <w:r w:rsidR="001E4250" w:rsidRPr="0029787A">
              <w:rPr>
                <w:sz w:val="24"/>
                <w:szCs w:val="24"/>
                <w:lang w:eastAsia="ru-RU"/>
              </w:rPr>
              <w:t>Почтовый</w:t>
            </w:r>
            <w:r>
              <w:rPr>
                <w:sz w:val="24"/>
                <w:szCs w:val="24"/>
                <w:lang w:eastAsia="ru-RU"/>
              </w:rPr>
              <w:t xml:space="preserve"> </w:t>
            </w:r>
            <w:r w:rsidR="001E4250" w:rsidRPr="0029787A">
              <w:rPr>
                <w:sz w:val="24"/>
                <w:szCs w:val="24"/>
                <w:lang w:eastAsia="ru-RU"/>
              </w:rPr>
              <w:t xml:space="preserve"> адрес уполномоченного органа</w:t>
            </w:r>
            <w:r>
              <w:rPr>
                <w:sz w:val="24"/>
                <w:szCs w:val="24"/>
                <w:lang w:eastAsia="ru-RU"/>
              </w:rPr>
              <w:t xml:space="preserve"> (учреждения)</w:t>
            </w:r>
            <w:r w:rsidR="001E4250"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67" w:firstLine="0"/>
              <w:rPr>
                <w:sz w:val="24"/>
                <w:szCs w:val="24"/>
                <w:lang w:eastAsia="ru-RU"/>
              </w:rPr>
            </w:pPr>
            <w:r>
              <w:rPr>
                <w:sz w:val="24"/>
                <w:szCs w:val="24"/>
                <w:lang w:eastAsia="ru-RU"/>
              </w:rPr>
              <w:t>-</w:t>
            </w:r>
          </w:p>
        </w:tc>
      </w:tr>
      <w:tr w:rsidR="001E4250" w:rsidRPr="0066162E"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2.2.4. Адрес электронной почты уполномоченного органа</w:t>
            </w:r>
            <w:r w:rsidR="007E406D">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7E4E2C" w:rsidRDefault="007E4E2C" w:rsidP="007E4E2C">
            <w:pPr>
              <w:spacing w:line="240" w:lineRule="exact"/>
              <w:ind w:left="-76" w:right="-568" w:firstLine="0"/>
              <w:jc w:val="left"/>
              <w:rPr>
                <w:sz w:val="24"/>
                <w:szCs w:val="24"/>
                <w:lang w:eastAsia="ru-RU"/>
              </w:rPr>
            </w:pPr>
            <w:r w:rsidRPr="007E4E2C">
              <w:rPr>
                <w:sz w:val="24"/>
                <w:szCs w:val="24"/>
              </w:rPr>
              <w:t xml:space="preserve"> - </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2.2.5. Номер контактного телефона уполномоченного органа</w:t>
            </w:r>
            <w:r w:rsidR="007E406D">
              <w:rPr>
                <w:sz w:val="24"/>
                <w:szCs w:val="24"/>
                <w:lang w:eastAsia="ru-RU"/>
              </w:rPr>
              <w:t xml:space="preserve"> (учреждения) </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7E4E2C" w:rsidP="001E2E5D">
            <w:pPr>
              <w:spacing w:line="240" w:lineRule="exact"/>
              <w:ind w:right="-568" w:firstLine="0"/>
              <w:jc w:val="left"/>
              <w:rPr>
                <w:sz w:val="24"/>
                <w:szCs w:val="24"/>
                <w:lang w:eastAsia="ru-RU"/>
              </w:rPr>
            </w:pPr>
            <w:r>
              <w:rPr>
                <w:sz w:val="24"/>
                <w:szCs w:val="24"/>
              </w:rPr>
              <w:t>-</w:t>
            </w:r>
          </w:p>
        </w:tc>
      </w:tr>
      <w:tr w:rsidR="001E4250" w:rsidRPr="0029787A" w:rsidTr="004761B8">
        <w:tc>
          <w:tcPr>
            <w:tcW w:w="2158" w:type="pct"/>
            <w:shd w:val="clear" w:color="auto" w:fill="auto"/>
            <w:tcMar>
              <w:top w:w="75" w:type="dxa"/>
              <w:left w:w="75" w:type="dxa"/>
              <w:bottom w:w="75" w:type="dxa"/>
              <w:right w:w="450" w:type="dxa"/>
            </w:tcMar>
          </w:tcPr>
          <w:p w:rsidR="001E4250" w:rsidRPr="0029787A" w:rsidRDefault="001E4250" w:rsidP="001E2E5D">
            <w:pPr>
              <w:spacing w:line="240" w:lineRule="exact"/>
              <w:ind w:right="-337" w:firstLine="0"/>
              <w:rPr>
                <w:sz w:val="24"/>
                <w:szCs w:val="24"/>
                <w:lang w:eastAsia="ru-RU"/>
              </w:rPr>
            </w:pPr>
            <w:r w:rsidRPr="0029787A">
              <w:rPr>
                <w:sz w:val="24"/>
                <w:szCs w:val="24"/>
                <w:lang w:eastAsia="ru-RU"/>
              </w:rPr>
              <w:t>2.2.6. Ответственное должностное лицо уполномоченного органа</w:t>
            </w:r>
            <w:r>
              <w:rPr>
                <w:sz w:val="24"/>
                <w:szCs w:val="24"/>
                <w:lang w:eastAsia="ru-RU"/>
              </w:rPr>
              <w:t xml:space="preserve"> (учреждения)</w:t>
            </w:r>
            <w:r w:rsidRPr="0029787A">
              <w:rPr>
                <w:sz w:val="24"/>
                <w:szCs w:val="24"/>
                <w:lang w:eastAsia="ru-RU"/>
              </w:rPr>
              <w:t>:</w:t>
            </w:r>
          </w:p>
        </w:tc>
        <w:tc>
          <w:tcPr>
            <w:tcW w:w="2842" w:type="pct"/>
            <w:shd w:val="clear" w:color="auto" w:fill="auto"/>
            <w:tcMar>
              <w:top w:w="75" w:type="dxa"/>
              <w:left w:w="75" w:type="dxa"/>
              <w:bottom w:w="75" w:type="dxa"/>
              <w:right w:w="75" w:type="dxa"/>
            </w:tcMar>
          </w:tcPr>
          <w:p w:rsidR="001E4250" w:rsidRPr="0029787A" w:rsidRDefault="009B0376" w:rsidP="001E2E5D">
            <w:pPr>
              <w:spacing w:line="240" w:lineRule="exact"/>
              <w:ind w:right="-568" w:firstLine="0"/>
              <w:jc w:val="left"/>
              <w:rPr>
                <w:sz w:val="24"/>
                <w:szCs w:val="24"/>
                <w:lang w:eastAsia="ru-RU"/>
              </w:rPr>
            </w:pPr>
            <w:r>
              <w:rPr>
                <w:sz w:val="24"/>
                <w:szCs w:val="24"/>
                <w:lang w:eastAsia="ru-RU"/>
              </w:rPr>
              <w:t>-</w:t>
            </w:r>
          </w:p>
        </w:tc>
      </w:tr>
      <w:tr w:rsidR="001E4250" w:rsidRPr="0029787A" w:rsidTr="007A07A4">
        <w:tc>
          <w:tcPr>
            <w:tcW w:w="5000" w:type="pct"/>
            <w:gridSpan w:val="2"/>
            <w:shd w:val="clear" w:color="auto" w:fill="auto"/>
            <w:tcMar>
              <w:top w:w="75" w:type="dxa"/>
              <w:left w:w="75" w:type="dxa"/>
              <w:bottom w:w="75" w:type="dxa"/>
              <w:right w:w="450" w:type="dxa"/>
            </w:tcMar>
          </w:tcPr>
          <w:p w:rsidR="001E4250" w:rsidRPr="0029787A" w:rsidRDefault="001E4250" w:rsidP="001E2E5D">
            <w:pPr>
              <w:autoSpaceDE w:val="0"/>
              <w:autoSpaceDN w:val="0"/>
              <w:adjustRightInd w:val="0"/>
              <w:spacing w:line="240" w:lineRule="exact"/>
              <w:ind w:firstLine="0"/>
              <w:jc w:val="center"/>
              <w:rPr>
                <w:b/>
                <w:sz w:val="24"/>
                <w:szCs w:val="24"/>
                <w:u w:val="single"/>
              </w:rPr>
            </w:pPr>
            <w:r w:rsidRPr="0029787A">
              <w:rPr>
                <w:b/>
                <w:sz w:val="24"/>
                <w:szCs w:val="24"/>
                <w:u w:val="single"/>
                <w:lang w:eastAsia="ru-RU"/>
              </w:rPr>
              <w:t xml:space="preserve">3. </w:t>
            </w:r>
            <w:r w:rsidRPr="0029787A">
              <w:rPr>
                <w:b/>
                <w:sz w:val="24"/>
                <w:szCs w:val="24"/>
                <w:u w:val="single"/>
              </w:rPr>
              <w:t>Наименование, описание объекта закупки и условия контракта</w:t>
            </w:r>
          </w:p>
        </w:tc>
      </w:tr>
      <w:tr w:rsidR="001E4250" w:rsidRPr="0029787A" w:rsidTr="007A07A4">
        <w:tc>
          <w:tcPr>
            <w:tcW w:w="5000" w:type="pct"/>
            <w:gridSpan w:val="2"/>
            <w:shd w:val="clear" w:color="auto" w:fill="auto"/>
            <w:tcMar>
              <w:top w:w="75" w:type="dxa"/>
              <w:left w:w="75" w:type="dxa"/>
              <w:bottom w:w="75" w:type="dxa"/>
              <w:right w:w="450" w:type="dxa"/>
            </w:tcMar>
          </w:tcPr>
          <w:p w:rsidR="00441816" w:rsidRDefault="001E4250" w:rsidP="00441816">
            <w:pPr>
              <w:pStyle w:val="3"/>
              <w:spacing w:after="0"/>
              <w:jc w:val="center"/>
              <w:rPr>
                <w:b/>
                <w:sz w:val="24"/>
                <w:szCs w:val="24"/>
              </w:rPr>
            </w:pPr>
            <w:r w:rsidRPr="0029787A">
              <w:rPr>
                <w:b/>
                <w:sz w:val="24"/>
                <w:szCs w:val="24"/>
              </w:rPr>
              <w:t xml:space="preserve">3.1. </w:t>
            </w:r>
            <w:r w:rsidRPr="000909E5">
              <w:rPr>
                <w:sz w:val="24"/>
                <w:szCs w:val="24"/>
              </w:rPr>
              <w:t>Наименование объекта закупки:</w:t>
            </w:r>
            <w:r w:rsidR="00F77705" w:rsidRPr="00E628B7">
              <w:rPr>
                <w:sz w:val="24"/>
                <w:szCs w:val="24"/>
              </w:rPr>
              <w:t>.</w:t>
            </w:r>
            <w:r w:rsidR="00CC30B6" w:rsidRPr="00446A6F">
              <w:rPr>
                <w:b/>
                <w:sz w:val="24"/>
                <w:szCs w:val="24"/>
              </w:rPr>
              <w:t xml:space="preserve"> </w:t>
            </w:r>
            <w:r w:rsidR="00CC30B6" w:rsidRPr="00CC30B6">
              <w:rPr>
                <w:sz w:val="24"/>
                <w:szCs w:val="24"/>
              </w:rPr>
              <w:t xml:space="preserve">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w:t>
            </w:r>
            <w:r w:rsidR="00441816">
              <w:rPr>
                <w:b/>
                <w:sz w:val="24"/>
                <w:szCs w:val="24"/>
              </w:rPr>
              <w:t>д. Шарово, д.Теребуново, дПесчанка, д.Дерняки участок №5,№6,№7,д.Висленев Остров, д.Верховик от дома №1 до дома №11</w:t>
            </w:r>
          </w:p>
          <w:p w:rsidR="00F77705" w:rsidRPr="00E628B7" w:rsidRDefault="00F77705" w:rsidP="00441816">
            <w:pPr>
              <w:pStyle w:val="3"/>
              <w:spacing w:after="0"/>
              <w:jc w:val="center"/>
              <w:rPr>
                <w:sz w:val="24"/>
                <w:szCs w:val="24"/>
              </w:rPr>
            </w:pPr>
          </w:p>
          <w:p w:rsidR="005F1BE9" w:rsidRDefault="005F1BE9" w:rsidP="005F1BE9">
            <w:pPr>
              <w:ind w:firstLine="0"/>
              <w:rPr>
                <w:sz w:val="24"/>
                <w:szCs w:val="24"/>
              </w:rPr>
            </w:pPr>
            <w:r w:rsidRPr="0029787A">
              <w:rPr>
                <w:sz w:val="24"/>
                <w:szCs w:val="24"/>
              </w:rPr>
              <w:t xml:space="preserve">(далее </w:t>
            </w:r>
            <w:r w:rsidR="00A5390D">
              <w:rPr>
                <w:sz w:val="24"/>
                <w:szCs w:val="24"/>
              </w:rPr>
              <w:t>–</w:t>
            </w:r>
            <w:r w:rsidRPr="0029787A">
              <w:rPr>
                <w:sz w:val="24"/>
                <w:szCs w:val="24"/>
              </w:rPr>
              <w:t xml:space="preserve"> Работы)</w:t>
            </w:r>
            <w:r>
              <w:rPr>
                <w:sz w:val="24"/>
                <w:szCs w:val="24"/>
              </w:rPr>
              <w:t>.</w:t>
            </w:r>
          </w:p>
          <w:p w:rsidR="001E4250" w:rsidRPr="0029787A" w:rsidRDefault="001E4250" w:rsidP="009B0376">
            <w:pPr>
              <w:pStyle w:val="ConsPlusCell"/>
              <w:spacing w:line="240" w:lineRule="exact"/>
              <w:ind w:right="-423"/>
              <w:jc w:val="both"/>
              <w:rPr>
                <w:b/>
              </w:rPr>
            </w:pPr>
            <w:r w:rsidRPr="0029787A">
              <w:rPr>
                <w:spacing w:val="-4"/>
              </w:rPr>
              <w:t>3.1.1. Код ОКПД</w:t>
            </w:r>
            <w:r w:rsidR="009B0376">
              <w:rPr>
                <w:spacing w:val="-4"/>
              </w:rPr>
              <w:t>2</w:t>
            </w:r>
            <w:r w:rsidRPr="0029787A">
              <w:rPr>
                <w:spacing w:val="-4"/>
              </w:rPr>
              <w:t>:</w:t>
            </w:r>
            <w:r>
              <w:rPr>
                <w:spacing w:val="-4"/>
              </w:rPr>
              <w:t xml:space="preserve"> </w:t>
            </w:r>
            <w:r w:rsidR="009B0376">
              <w:rPr>
                <w:lang w:eastAsia="ru-RU"/>
              </w:rPr>
              <w:t xml:space="preserve">42.11.10.120 </w:t>
            </w:r>
            <w:r w:rsidR="009B0376" w:rsidRPr="0018169B">
              <w:rPr>
                <w:rFonts w:eastAsia="Times New Roman"/>
                <w:lang w:eastAsia="ru-RU"/>
              </w:rPr>
              <w:t>Дороги автомобильные, в том числе улично-дорожная сеть, и прочие автомобильные и пешеходные дороги</w:t>
            </w:r>
          </w:p>
        </w:tc>
      </w:tr>
      <w:tr w:rsidR="004761B8" w:rsidRPr="00A660AA" w:rsidTr="004761B8">
        <w:tc>
          <w:tcPr>
            <w:tcW w:w="2158" w:type="pct"/>
            <w:shd w:val="clear" w:color="auto" w:fill="auto"/>
            <w:tcMar>
              <w:top w:w="75" w:type="dxa"/>
              <w:left w:w="75" w:type="dxa"/>
              <w:bottom w:w="75" w:type="dxa"/>
              <w:right w:w="450" w:type="dxa"/>
            </w:tcMar>
          </w:tcPr>
          <w:p w:rsidR="004761B8" w:rsidRPr="00976224" w:rsidRDefault="004761B8" w:rsidP="006F537E">
            <w:pPr>
              <w:autoSpaceDE w:val="0"/>
              <w:autoSpaceDN w:val="0"/>
              <w:adjustRightInd w:val="0"/>
              <w:spacing w:line="240" w:lineRule="exact"/>
              <w:ind w:right="-308" w:firstLine="0"/>
              <w:jc w:val="left"/>
              <w:rPr>
                <w:sz w:val="24"/>
                <w:szCs w:val="24"/>
                <w:lang w:eastAsia="ru-RU"/>
              </w:rPr>
            </w:pPr>
            <w:r>
              <w:rPr>
                <w:spacing w:val="-4"/>
                <w:sz w:val="24"/>
                <w:szCs w:val="24"/>
              </w:rPr>
              <w:t xml:space="preserve">3.1.2.  </w:t>
            </w:r>
            <w:r w:rsidRPr="00EB4B37">
              <w:rPr>
                <w:spacing w:val="-4"/>
                <w:sz w:val="24"/>
                <w:szCs w:val="24"/>
              </w:rPr>
              <w:t>Идентификационный код закупки</w:t>
            </w:r>
            <w:r w:rsidRPr="00447FB7">
              <w:rPr>
                <w:spacing w:val="-4"/>
                <w:sz w:val="24"/>
                <w:szCs w:val="24"/>
              </w:rPr>
              <w:t>:</w:t>
            </w:r>
          </w:p>
        </w:tc>
        <w:tc>
          <w:tcPr>
            <w:tcW w:w="2842" w:type="pct"/>
            <w:shd w:val="clear" w:color="auto" w:fill="auto"/>
          </w:tcPr>
          <w:p w:rsidR="004761B8" w:rsidRPr="00A660AA" w:rsidRDefault="004761B8" w:rsidP="006F537E">
            <w:pPr>
              <w:ind w:firstLine="0"/>
              <w:rPr>
                <w:sz w:val="24"/>
                <w:szCs w:val="24"/>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9" w:firstLine="0"/>
              <w:rPr>
                <w:sz w:val="24"/>
                <w:szCs w:val="24"/>
              </w:rPr>
            </w:pPr>
            <w:r w:rsidRPr="0029787A">
              <w:rPr>
                <w:b/>
                <w:sz w:val="24"/>
                <w:szCs w:val="24"/>
                <w:lang w:eastAsia="ru-RU"/>
              </w:rPr>
              <w:t xml:space="preserve">3.2. </w:t>
            </w:r>
            <w:r w:rsidRPr="0029787A">
              <w:rPr>
                <w:b/>
                <w:sz w:val="24"/>
                <w:szCs w:val="24"/>
              </w:rPr>
              <w:t>Описание объекта закупки</w:t>
            </w:r>
            <w:r w:rsidRPr="0029787A">
              <w:rPr>
                <w:sz w:val="24"/>
                <w:szCs w:val="24"/>
              </w:rPr>
              <w:t>: Описание объекта закупки представлено в Техническом задании (</w:t>
            </w:r>
            <w:r w:rsidRPr="005A389D">
              <w:rPr>
                <w:sz w:val="24"/>
                <w:szCs w:val="24"/>
                <w:lang w:eastAsia="ru-RU"/>
              </w:rPr>
              <w:t>Приложение №1</w:t>
            </w:r>
            <w:r w:rsidRPr="0029787A">
              <w:rPr>
                <w:sz w:val="24"/>
                <w:szCs w:val="24"/>
                <w:lang w:eastAsia="ru-RU"/>
              </w:rPr>
              <w:t xml:space="preserve"> к документации об электронном аукционе)</w:t>
            </w:r>
            <w:r>
              <w:rPr>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firstLine="0"/>
              <w:rPr>
                <w:sz w:val="24"/>
                <w:szCs w:val="24"/>
                <w:lang w:eastAsia="ru-RU"/>
              </w:rPr>
            </w:pPr>
            <w:r w:rsidRPr="0029787A">
              <w:rPr>
                <w:b/>
                <w:sz w:val="24"/>
                <w:szCs w:val="24"/>
                <w:lang w:eastAsia="ru-RU"/>
              </w:rPr>
              <w:t>3.3. Объем выполняемых Работ:</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Pr>
                <w:sz w:val="24"/>
                <w:szCs w:val="24"/>
                <w:lang w:eastAsia="ru-RU"/>
              </w:rPr>
              <w:t xml:space="preserve">Указан в Техническом задании (Приложение №1 к документации об электронном аукционе).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b/>
                <w:sz w:val="24"/>
                <w:szCs w:val="24"/>
                <w:lang w:eastAsia="ru-RU"/>
              </w:rPr>
            </w:pPr>
            <w:r w:rsidRPr="0029787A">
              <w:rPr>
                <w:b/>
                <w:sz w:val="24"/>
                <w:szCs w:val="24"/>
                <w:lang w:eastAsia="ru-RU"/>
              </w:rPr>
              <w:t>3.4. Условия предоставления гарантии качества выполненных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jc w:val="left"/>
              <w:rPr>
                <w:sz w:val="24"/>
                <w:szCs w:val="24"/>
                <w:lang w:eastAsia="ru-RU"/>
              </w:rPr>
            </w:pPr>
            <w:r w:rsidRPr="0029787A">
              <w:rPr>
                <w:sz w:val="24"/>
                <w:szCs w:val="24"/>
                <w:lang w:eastAsia="ru-RU"/>
              </w:rPr>
              <w:t xml:space="preserve">3.4.1. </w:t>
            </w:r>
            <w:r w:rsidRPr="0029787A">
              <w:rPr>
                <w:sz w:val="24"/>
                <w:szCs w:val="24"/>
              </w:rPr>
              <w:t>Требования к гарантийному сроку и объему предоставления гарантий качества</w:t>
            </w:r>
          </w:p>
        </w:tc>
        <w:tc>
          <w:tcPr>
            <w:tcW w:w="2842" w:type="pct"/>
            <w:shd w:val="clear" w:color="auto" w:fill="auto"/>
            <w:tcMar>
              <w:top w:w="75" w:type="dxa"/>
              <w:left w:w="75" w:type="dxa"/>
              <w:bottom w:w="75" w:type="dxa"/>
              <w:right w:w="75" w:type="dxa"/>
            </w:tcMar>
          </w:tcPr>
          <w:p w:rsidR="004761B8" w:rsidRPr="002953FB" w:rsidRDefault="004761B8" w:rsidP="00607295">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w:t>
            </w:r>
            <w:r w:rsidRPr="003A2613">
              <w:rPr>
                <w:b/>
                <w:iCs/>
                <w:sz w:val="24"/>
                <w:szCs w:val="24"/>
              </w:rPr>
              <w:t xml:space="preserve"> </w:t>
            </w:r>
            <w:r w:rsidR="00855D60" w:rsidRPr="003A2613">
              <w:rPr>
                <w:b/>
                <w:sz w:val="24"/>
                <w:szCs w:val="24"/>
              </w:rPr>
              <w:t>2</w:t>
            </w:r>
            <w:r w:rsidRPr="003A2613">
              <w:rPr>
                <w:b/>
                <w:sz w:val="24"/>
                <w:szCs w:val="24"/>
              </w:rPr>
              <w:t xml:space="preserve"> </w:t>
            </w:r>
            <w:r w:rsidRPr="002953FB">
              <w:rPr>
                <w:sz w:val="24"/>
                <w:szCs w:val="24"/>
              </w:rPr>
              <w:t>(</w:t>
            </w:r>
            <w:r w:rsidR="00855D60">
              <w:rPr>
                <w:sz w:val="24"/>
                <w:szCs w:val="24"/>
              </w:rPr>
              <w:t>два</w:t>
            </w:r>
            <w:r w:rsidRPr="002953FB">
              <w:rPr>
                <w:sz w:val="24"/>
                <w:szCs w:val="24"/>
              </w:rPr>
              <w:t>) года</w:t>
            </w:r>
            <w:r w:rsidRPr="002953FB">
              <w:rPr>
                <w:iCs/>
                <w:sz w:val="24"/>
                <w:szCs w:val="24"/>
              </w:rPr>
              <w:t xml:space="preserve"> с даты подписания Сторонами акта приемки выполненных работ или акта устранения недостатков. </w:t>
            </w:r>
          </w:p>
          <w:p w:rsidR="004761B8" w:rsidRPr="002953FB" w:rsidRDefault="004761B8" w:rsidP="00607295">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sidRPr="002953FB">
              <w:rPr>
                <w:b/>
                <w:iCs/>
                <w:sz w:val="24"/>
                <w:szCs w:val="24"/>
              </w:rPr>
              <w:t>100 % в течение гарантийного срока.</w:t>
            </w:r>
            <w:r w:rsidRPr="002953FB">
              <w:rPr>
                <w:iCs/>
                <w:sz w:val="24"/>
                <w:szCs w:val="24"/>
              </w:rPr>
              <w:t xml:space="preserve"> </w:t>
            </w:r>
          </w:p>
          <w:p w:rsidR="004761B8" w:rsidRPr="00226994" w:rsidRDefault="004761B8" w:rsidP="002953FB">
            <w:pPr>
              <w:spacing w:line="240" w:lineRule="exact"/>
              <w:ind w:firstLine="0"/>
              <w:rPr>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rPr>
                <w:sz w:val="24"/>
                <w:szCs w:val="24"/>
                <w:lang w:eastAsia="ru-RU"/>
              </w:rPr>
            </w:pPr>
            <w:r w:rsidRPr="0029787A">
              <w:rPr>
                <w:b/>
                <w:sz w:val="24"/>
                <w:szCs w:val="24"/>
              </w:rPr>
              <w:t>3.5. Место, сроки (периоды), условия выполнения и приемки результатов Работ:</w:t>
            </w:r>
          </w:p>
        </w:tc>
      </w:tr>
      <w:tr w:rsidR="004761B8" w:rsidRPr="0029787A" w:rsidTr="00F77705">
        <w:trPr>
          <w:trHeight w:val="619"/>
        </w:trPr>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rPr>
            </w:pPr>
            <w:r w:rsidRPr="0029787A">
              <w:rPr>
                <w:sz w:val="24"/>
                <w:szCs w:val="24"/>
                <w:lang w:eastAsia="ru-RU"/>
              </w:rPr>
              <w:lastRenderedPageBreak/>
              <w:t xml:space="preserve">3.5.1. </w:t>
            </w:r>
            <w:r w:rsidRPr="0029787A">
              <w:rPr>
                <w:sz w:val="24"/>
                <w:szCs w:val="24"/>
              </w:rPr>
              <w:t xml:space="preserve">Место выполнения работ: </w:t>
            </w:r>
          </w:p>
        </w:tc>
        <w:tc>
          <w:tcPr>
            <w:tcW w:w="2842" w:type="pct"/>
            <w:shd w:val="clear" w:color="auto" w:fill="auto"/>
            <w:tcMar>
              <w:top w:w="75" w:type="dxa"/>
              <w:left w:w="75" w:type="dxa"/>
              <w:bottom w:w="75" w:type="dxa"/>
              <w:right w:w="75" w:type="dxa"/>
            </w:tcMar>
          </w:tcPr>
          <w:p w:rsidR="00441816" w:rsidRDefault="00D27240" w:rsidP="00441816">
            <w:pPr>
              <w:pStyle w:val="3"/>
              <w:spacing w:after="0"/>
              <w:jc w:val="center"/>
              <w:rPr>
                <w:b/>
                <w:sz w:val="24"/>
                <w:szCs w:val="24"/>
              </w:rPr>
            </w:pPr>
            <w:r>
              <w:rPr>
                <w:b/>
                <w:sz w:val="24"/>
                <w:szCs w:val="24"/>
              </w:rPr>
              <w:t xml:space="preserve">Новгородская область, Окуловский </w:t>
            </w:r>
            <w:r w:rsidRPr="00446A6F">
              <w:rPr>
                <w:b/>
                <w:sz w:val="24"/>
                <w:szCs w:val="24"/>
              </w:rPr>
              <w:t xml:space="preserve"> район</w:t>
            </w:r>
            <w:r>
              <w:rPr>
                <w:b/>
                <w:sz w:val="24"/>
                <w:szCs w:val="24"/>
              </w:rPr>
              <w:t xml:space="preserve">, Боровёнковское сельское поселение </w:t>
            </w:r>
            <w:r w:rsidR="00441816">
              <w:rPr>
                <w:b/>
                <w:sz w:val="24"/>
                <w:szCs w:val="24"/>
              </w:rPr>
              <w:t>д. Шарово, д.Теребуново, д</w:t>
            </w:r>
            <w:r w:rsidR="00CD6164">
              <w:rPr>
                <w:b/>
                <w:sz w:val="24"/>
                <w:szCs w:val="24"/>
              </w:rPr>
              <w:t>.</w:t>
            </w:r>
            <w:r w:rsidR="00441816">
              <w:rPr>
                <w:b/>
                <w:sz w:val="24"/>
                <w:szCs w:val="24"/>
              </w:rPr>
              <w:t>Песчанка, д.Дерняки участок №5,№6,№7,д.Висленев Остров, д.Верховик от дома №1 до дома №11</w:t>
            </w:r>
          </w:p>
          <w:p w:rsidR="004761B8" w:rsidRPr="000909E5" w:rsidRDefault="004761B8" w:rsidP="00441816">
            <w:pPr>
              <w:pStyle w:val="3"/>
              <w:spacing w:after="0"/>
              <w:jc w:val="center"/>
              <w:rPr>
                <w:sz w:val="24"/>
                <w:szCs w:val="24"/>
              </w:rPr>
            </w:pP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1" w:firstLine="0"/>
              <w:rPr>
                <w:sz w:val="24"/>
                <w:szCs w:val="24"/>
                <w:lang w:eastAsia="ru-RU"/>
              </w:rPr>
            </w:pPr>
            <w:r w:rsidRPr="0029787A">
              <w:rPr>
                <w:sz w:val="24"/>
                <w:szCs w:val="24"/>
                <w:lang w:eastAsia="ru-RU"/>
              </w:rPr>
              <w:t>3.5.2. Срок завершения Работ:</w:t>
            </w:r>
          </w:p>
        </w:tc>
        <w:tc>
          <w:tcPr>
            <w:tcW w:w="2842" w:type="pct"/>
            <w:shd w:val="clear" w:color="auto" w:fill="auto"/>
            <w:tcMar>
              <w:top w:w="75" w:type="dxa"/>
              <w:left w:w="75" w:type="dxa"/>
              <w:bottom w:w="75" w:type="dxa"/>
              <w:right w:w="75" w:type="dxa"/>
            </w:tcMar>
          </w:tcPr>
          <w:p w:rsidR="004761B8" w:rsidRPr="00891410" w:rsidRDefault="00B359E1" w:rsidP="00CC30B6">
            <w:pPr>
              <w:spacing w:line="240" w:lineRule="exact"/>
              <w:ind w:left="23" w:firstLine="0"/>
              <w:rPr>
                <w:b/>
                <w:sz w:val="24"/>
                <w:szCs w:val="24"/>
              </w:rPr>
            </w:pPr>
            <w:r>
              <w:rPr>
                <w:b/>
                <w:sz w:val="24"/>
                <w:szCs w:val="24"/>
              </w:rPr>
              <w:t>С даты заключения контракта д</w:t>
            </w:r>
            <w:r w:rsidR="004761B8" w:rsidRPr="00891410">
              <w:rPr>
                <w:b/>
                <w:sz w:val="24"/>
                <w:szCs w:val="24"/>
              </w:rPr>
              <w:t xml:space="preserve">о </w:t>
            </w:r>
            <w:r w:rsidR="000B1097">
              <w:rPr>
                <w:b/>
                <w:sz w:val="24"/>
                <w:szCs w:val="24"/>
              </w:rPr>
              <w:t>2</w:t>
            </w:r>
            <w:r w:rsidR="00CD6164">
              <w:rPr>
                <w:b/>
                <w:sz w:val="24"/>
                <w:szCs w:val="24"/>
              </w:rPr>
              <w:t xml:space="preserve"> сентября</w:t>
            </w:r>
            <w:r w:rsidR="004761B8" w:rsidRPr="00891410">
              <w:rPr>
                <w:b/>
                <w:sz w:val="24"/>
                <w:szCs w:val="24"/>
              </w:rPr>
              <w:t xml:space="preserve"> 201</w:t>
            </w:r>
            <w:r w:rsidR="00441816">
              <w:rPr>
                <w:b/>
                <w:sz w:val="24"/>
                <w:szCs w:val="24"/>
              </w:rPr>
              <w:t>9</w:t>
            </w:r>
            <w:r w:rsidR="004761B8" w:rsidRPr="00891410">
              <w:rPr>
                <w:b/>
                <w:sz w:val="24"/>
                <w:szCs w:val="24"/>
              </w:rPr>
              <w:t xml:space="preserve"> года.</w:t>
            </w:r>
            <w:r w:rsidR="00350C5A">
              <w:rPr>
                <w:b/>
                <w:sz w:val="24"/>
                <w:szCs w:val="24"/>
              </w:rPr>
              <w:t>(включительно)</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3.5.3. Условия выполнения Работ:</w:t>
            </w:r>
          </w:p>
        </w:tc>
        <w:tc>
          <w:tcPr>
            <w:tcW w:w="2842" w:type="pct"/>
            <w:shd w:val="clear" w:color="auto" w:fill="auto"/>
            <w:tcMar>
              <w:top w:w="75" w:type="dxa"/>
              <w:left w:w="75" w:type="dxa"/>
              <w:bottom w:w="75" w:type="dxa"/>
              <w:right w:w="75" w:type="dxa"/>
            </w:tcMar>
          </w:tcPr>
          <w:p w:rsidR="00A01E90" w:rsidRPr="00A01E90" w:rsidRDefault="004761B8" w:rsidP="00A01E90">
            <w:pPr>
              <w:autoSpaceDE w:val="0"/>
              <w:autoSpaceDN w:val="0"/>
              <w:adjustRightInd w:val="0"/>
              <w:ind w:firstLine="708"/>
              <w:outlineLvl w:val="0"/>
              <w:rPr>
                <w:b/>
                <w:sz w:val="24"/>
                <w:szCs w:val="24"/>
              </w:rPr>
            </w:pPr>
            <w:r w:rsidRPr="001E4250">
              <w:rPr>
                <w:sz w:val="24"/>
                <w:szCs w:val="24"/>
              </w:rPr>
              <w:t xml:space="preserve"> </w:t>
            </w:r>
            <w:r>
              <w:rPr>
                <w:sz w:val="24"/>
                <w:szCs w:val="24"/>
              </w:rPr>
              <w:t>Выполняемые работы должны соответствовать требованиям действующих регламентов,</w:t>
            </w:r>
            <w:r w:rsidR="00A01E90" w:rsidRPr="00516A58">
              <w:rPr>
                <w:sz w:val="24"/>
                <w:szCs w:val="24"/>
              </w:rPr>
              <w:t xml:space="preserve"> Обеспечение при выполнении  работ </w:t>
            </w:r>
            <w:r w:rsidR="00A01E90" w:rsidRPr="00A01E90">
              <w:rPr>
                <w:sz w:val="24"/>
                <w:szCs w:val="24"/>
              </w:rPr>
              <w:t>требований</w:t>
            </w:r>
            <w:r w:rsidR="00A01E90" w:rsidRPr="00A01E90">
              <w:rPr>
                <w:b/>
                <w:sz w:val="24"/>
                <w:szCs w:val="24"/>
              </w:rPr>
              <w:t xml:space="preserve"> </w:t>
            </w:r>
            <w:r w:rsidR="00A01E90" w:rsidRPr="00A01E90">
              <w:rPr>
                <w:rStyle w:val="af4"/>
                <w:rFonts w:ascii="Times New Roman" w:eastAsiaTheme="minorEastAsia" w:hAnsi="Times New Roman"/>
                <w:b w:val="0"/>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4761B8" w:rsidRDefault="004761B8" w:rsidP="00F13910">
            <w:pPr>
              <w:keepNext/>
              <w:keepLines/>
              <w:tabs>
                <w:tab w:val="num" w:pos="34"/>
                <w:tab w:val="left" w:pos="960"/>
              </w:tabs>
              <w:ind w:firstLine="0"/>
              <w:rPr>
                <w:sz w:val="24"/>
                <w:szCs w:val="24"/>
              </w:rPr>
            </w:pPr>
            <w:r w:rsidRPr="00A01E90">
              <w:rPr>
                <w:b/>
                <w:sz w:val="24"/>
                <w:szCs w:val="24"/>
              </w:rPr>
              <w:t xml:space="preserve"> </w:t>
            </w:r>
            <w:r w:rsidRPr="00A01E90">
              <w:rPr>
                <w:sz w:val="24"/>
                <w:szCs w:val="24"/>
              </w:rPr>
              <w:t xml:space="preserve">ГОСТ, </w:t>
            </w:r>
            <w:r w:rsidR="006E01FC" w:rsidRPr="00A01E90">
              <w:rPr>
                <w:sz w:val="24"/>
                <w:szCs w:val="24"/>
              </w:rPr>
              <w:t>СниП. СП 78.13330.2012 Автомобильные</w:t>
            </w:r>
            <w:r w:rsidR="006E01FC">
              <w:rPr>
                <w:sz w:val="24"/>
                <w:szCs w:val="24"/>
              </w:rPr>
              <w:t xml:space="preserve"> дороги. Актуализированная редакция СниП 3.06.03-85</w:t>
            </w:r>
            <w:r w:rsidR="00A01E90">
              <w:rPr>
                <w:sz w:val="24"/>
                <w:szCs w:val="24"/>
              </w:rPr>
              <w:t xml:space="preserve"> </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ОС-28/1270-ис.;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4761B8" w:rsidRDefault="004761B8" w:rsidP="00F1391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4761B8" w:rsidRDefault="004761B8" w:rsidP="00F1391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4761B8" w:rsidRDefault="004761B8" w:rsidP="00F13910">
            <w:pPr>
              <w:keepNext/>
              <w:keepLines/>
              <w:tabs>
                <w:tab w:val="num" w:pos="34"/>
                <w:tab w:val="left" w:pos="960"/>
              </w:tabs>
              <w:ind w:firstLine="0"/>
              <w:rPr>
                <w:sz w:val="24"/>
                <w:szCs w:val="24"/>
              </w:rPr>
            </w:pPr>
            <w:r>
              <w:rPr>
                <w:sz w:val="24"/>
                <w:szCs w:val="24"/>
              </w:rPr>
              <w:t>- соблюдать требования охраны труда;</w:t>
            </w:r>
          </w:p>
          <w:p w:rsidR="004761B8" w:rsidRDefault="004761B8" w:rsidP="00F13910">
            <w:pPr>
              <w:keepNext/>
              <w:keepLines/>
              <w:tabs>
                <w:tab w:val="num" w:pos="34"/>
                <w:tab w:val="left" w:pos="960"/>
              </w:tabs>
              <w:ind w:firstLine="0"/>
              <w:rPr>
                <w:sz w:val="24"/>
                <w:szCs w:val="24"/>
              </w:rPr>
            </w:pPr>
            <w:r>
              <w:rPr>
                <w:sz w:val="24"/>
                <w:szCs w:val="24"/>
              </w:rPr>
              <w:t>- соблюдать безопасное производство работ;</w:t>
            </w:r>
          </w:p>
          <w:p w:rsidR="004761B8" w:rsidRDefault="004761B8" w:rsidP="00F1391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4761B8" w:rsidRDefault="004761B8" w:rsidP="00F13910">
            <w:pPr>
              <w:keepNext/>
              <w:keepLines/>
              <w:tabs>
                <w:tab w:val="num" w:pos="34"/>
                <w:tab w:val="left" w:pos="960"/>
              </w:tabs>
              <w:ind w:firstLine="0"/>
              <w:rPr>
                <w:sz w:val="24"/>
                <w:szCs w:val="24"/>
              </w:rPr>
            </w:pPr>
            <w:r>
              <w:rPr>
                <w:sz w:val="24"/>
                <w:szCs w:val="24"/>
              </w:rPr>
              <w:t>- безопасности дорожного движения.</w:t>
            </w:r>
          </w:p>
          <w:p w:rsidR="004761B8" w:rsidRPr="001E4250" w:rsidRDefault="004761B8" w:rsidP="00F13910">
            <w:pPr>
              <w:keepNext/>
              <w:keepLines/>
              <w:ind w:firstLine="0"/>
              <w:rPr>
                <w:sz w:val="24"/>
                <w:szCs w:val="24"/>
              </w:rPr>
            </w:pPr>
            <w:r>
              <w:rPr>
                <w:sz w:val="24"/>
                <w:szCs w:val="24"/>
              </w:rPr>
              <w:t>Все производимые работы должны выполняться в строгом соответствии с требованиями по технике безопасности, пожарной безопасности</w:t>
            </w:r>
            <w:r w:rsidR="00943D64">
              <w:rPr>
                <w:sz w:val="24"/>
                <w:szCs w:val="24"/>
              </w:rPr>
              <w:t>.</w:t>
            </w:r>
            <w:r>
              <w:rPr>
                <w:sz w:val="24"/>
                <w:szCs w:val="24"/>
              </w:rPr>
              <w:t xml:space="preserve"> 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ГОСТ 12.1.044-89 «Система стандартов безопасности труда. Пожаровзрывоопасность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4761B8" w:rsidRDefault="004761B8" w:rsidP="00F13910">
            <w:pPr>
              <w:keepNext/>
              <w:keepLines/>
              <w:tabs>
                <w:tab w:val="num" w:pos="34"/>
                <w:tab w:val="left" w:pos="960"/>
              </w:tabs>
              <w:ind w:firstLine="0"/>
              <w:rPr>
                <w:sz w:val="24"/>
                <w:szCs w:val="24"/>
              </w:rPr>
            </w:pPr>
          </w:p>
          <w:p w:rsidR="004761B8" w:rsidRDefault="004761B8" w:rsidP="00F1391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 xml:space="preserve">одит </w:t>
            </w:r>
            <w:r>
              <w:rPr>
                <w:sz w:val="24"/>
                <w:szCs w:val="24"/>
              </w:rPr>
              <w:lastRenderedPageBreak/>
              <w:t>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4761B8" w:rsidRPr="001E4250" w:rsidRDefault="004761B8" w:rsidP="00F13910">
            <w:pPr>
              <w:keepNext/>
              <w:keepLines/>
              <w:ind w:firstLine="0"/>
              <w:rPr>
                <w:sz w:val="24"/>
                <w:szCs w:val="24"/>
              </w:rPr>
            </w:pPr>
            <w:r w:rsidRPr="001E4250">
              <w:rPr>
                <w:sz w:val="24"/>
                <w:szCs w:val="24"/>
              </w:rPr>
              <w:t>Подрядчик обязан выполнять все сопутствующие работы выполнение которых неразрывно связано с выполнением основного вида работ.</w:t>
            </w:r>
          </w:p>
          <w:p w:rsidR="004761B8" w:rsidRPr="0029787A" w:rsidRDefault="004761B8" w:rsidP="00C947BD">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33154D">
              <w:rPr>
                <w:sz w:val="24"/>
                <w:szCs w:val="24"/>
              </w:rPr>
              <w:t xml:space="preserve"> При необходимости, </w:t>
            </w:r>
            <w:r w:rsidR="0033154D" w:rsidRPr="003C48DC">
              <w:rPr>
                <w:sz w:val="24"/>
                <w:szCs w:val="24"/>
              </w:rPr>
              <w:t>Подрядчик обязан разработать и согласовать с органами ГИБДД временную схему организации движения на время производства работ.</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hd w:val="clear" w:color="auto" w:fill="FFFFFF"/>
              <w:tabs>
                <w:tab w:val="left" w:pos="470"/>
              </w:tabs>
              <w:spacing w:line="240" w:lineRule="exact"/>
              <w:ind w:firstLine="0"/>
              <w:rPr>
                <w:spacing w:val="2"/>
                <w:sz w:val="24"/>
                <w:szCs w:val="24"/>
                <w:highlight w:val="yellow"/>
              </w:rPr>
            </w:pPr>
            <w:r w:rsidRPr="0029787A">
              <w:rPr>
                <w:sz w:val="24"/>
                <w:szCs w:val="24"/>
                <w:lang w:eastAsia="ru-RU"/>
              </w:rPr>
              <w:lastRenderedPageBreak/>
              <w:t xml:space="preserve">3.5.4. Порядок и срок осуществления заказчиком приемки выполненных Работ,  порядок и срок оформления результатов приемки выполненных </w:t>
            </w:r>
            <w:r>
              <w:rPr>
                <w:sz w:val="24"/>
                <w:szCs w:val="24"/>
                <w:lang w:eastAsia="ru-RU"/>
              </w:rPr>
              <w:t>р</w:t>
            </w:r>
            <w:r w:rsidRPr="0029787A">
              <w:rPr>
                <w:sz w:val="24"/>
                <w:szCs w:val="24"/>
                <w:lang w:eastAsia="ru-RU"/>
              </w:rPr>
              <w:t>абот</w:t>
            </w:r>
          </w:p>
          <w:p w:rsidR="004761B8" w:rsidRPr="0029787A" w:rsidRDefault="004761B8" w:rsidP="001E2E5D">
            <w:pPr>
              <w:shd w:val="clear" w:color="auto" w:fill="FFFFFF"/>
              <w:tabs>
                <w:tab w:val="left" w:pos="470"/>
              </w:tabs>
              <w:spacing w:line="240" w:lineRule="exact"/>
              <w:ind w:firstLine="0"/>
              <w:rPr>
                <w:color w:val="000000"/>
                <w:spacing w:val="2"/>
                <w:sz w:val="24"/>
                <w:szCs w:val="24"/>
                <w:highlight w:val="yellow"/>
              </w:rPr>
            </w:pPr>
          </w:p>
        </w:tc>
        <w:tc>
          <w:tcPr>
            <w:tcW w:w="2842" w:type="pct"/>
            <w:shd w:val="clear" w:color="auto" w:fill="auto"/>
            <w:tcMar>
              <w:top w:w="75" w:type="dxa"/>
              <w:left w:w="75" w:type="dxa"/>
              <w:bottom w:w="75" w:type="dxa"/>
              <w:right w:w="75" w:type="dxa"/>
            </w:tcMar>
          </w:tcPr>
          <w:p w:rsidR="004761B8" w:rsidRPr="004D495A" w:rsidRDefault="004761B8" w:rsidP="00862EB9">
            <w:pPr>
              <w:ind w:firstLine="0"/>
              <w:rPr>
                <w:spacing w:val="-1"/>
                <w:sz w:val="24"/>
                <w:szCs w:val="24"/>
              </w:rPr>
            </w:pPr>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Pr>
                <w:bCs/>
                <w:color w:val="000000"/>
                <w:sz w:val="24"/>
                <w:szCs w:val="24"/>
              </w:rPr>
              <w:t xml:space="preserve">результаты выполненных работ </w:t>
            </w:r>
            <w:r w:rsidRPr="004D495A">
              <w:rPr>
                <w:spacing w:val="-1"/>
                <w:sz w:val="24"/>
                <w:szCs w:val="24"/>
              </w:rPr>
              <w:t xml:space="preserve">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w:t>
            </w:r>
            <w:r>
              <w:rPr>
                <w:sz w:val="24"/>
                <w:szCs w:val="24"/>
              </w:rPr>
              <w:t xml:space="preserve">е выполненных работ формы КС-2 </w:t>
            </w:r>
            <w:r w:rsidRPr="004D495A">
              <w:rPr>
                <w:sz w:val="24"/>
                <w:szCs w:val="24"/>
              </w:rPr>
              <w:t>и справкой о стоимости выполненных работ формы КС-3</w:t>
            </w:r>
            <w:r w:rsidRPr="004D495A">
              <w:rPr>
                <w:spacing w:val="-1"/>
                <w:sz w:val="24"/>
                <w:szCs w:val="24"/>
              </w:rPr>
              <w:t>.</w:t>
            </w:r>
          </w:p>
          <w:p w:rsidR="004761B8" w:rsidRDefault="004761B8" w:rsidP="00ED721C">
            <w:pPr>
              <w:ind w:firstLine="0"/>
              <w:rPr>
                <w:sz w:val="24"/>
                <w:szCs w:val="24"/>
              </w:rPr>
            </w:pPr>
            <w:r w:rsidRPr="00C46128">
              <w:rPr>
                <w:sz w:val="24"/>
                <w:szCs w:val="24"/>
              </w:rPr>
              <w:t xml:space="preserve">Приемка выполненных работ осуществляется и оформляется в соответствии с действующими  требованиями ГОСТов, ВСН, технической документации </w:t>
            </w:r>
            <w:r>
              <w:rPr>
                <w:sz w:val="24"/>
                <w:szCs w:val="24"/>
              </w:rPr>
              <w:t>и правилами приёмки  работ.</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(при использовании);  Протоколы лабораторных испытаний материалов, сертификаты соответствия.</w:t>
            </w:r>
          </w:p>
          <w:p w:rsidR="004761B8" w:rsidRPr="007042ED" w:rsidRDefault="004761B8" w:rsidP="00ED721C">
            <w:pPr>
              <w:pStyle w:val="2"/>
              <w:keepNext/>
              <w:keepLines/>
              <w:spacing w:after="0" w:line="240" w:lineRule="auto"/>
              <w:ind w:left="0"/>
              <w:rPr>
                <w:rFonts w:ascii="Times New Roman" w:hAnsi="Times New Roman" w:cs="Times New Roman"/>
              </w:rPr>
            </w:pPr>
            <w:r w:rsidRPr="007042ED">
              <w:rPr>
                <w:rFonts w:ascii="Times New Roman" w:hAnsi="Times New Roman" w:cs="Times New Roman"/>
              </w:rPr>
              <w:t xml:space="preserve">Приемка выполненных работ производится представителем заказчика с последующим подписанием заказчиком акта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w:t>
            </w:r>
            <w:r w:rsidRPr="007042ED">
              <w:rPr>
                <w:rFonts w:ascii="Times New Roman" w:hAnsi="Times New Roman" w:cs="Times New Roman"/>
              </w:rPr>
              <w:lastRenderedPageBreak/>
              <w:t>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4761B8" w:rsidRDefault="004761B8" w:rsidP="00ED721C">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4761B8" w:rsidRPr="004E7FB2" w:rsidRDefault="004761B8" w:rsidP="00363586">
            <w:pPr>
              <w:shd w:val="clear" w:color="auto" w:fill="FFFFFF"/>
              <w:tabs>
                <w:tab w:val="left" w:leader="underscore" w:pos="0"/>
                <w:tab w:val="left" w:pos="571"/>
              </w:tabs>
              <w:ind w:firstLine="0"/>
              <w:rPr>
                <w:bCs/>
                <w:sz w:val="24"/>
                <w:szCs w:val="24"/>
              </w:rPr>
            </w:pPr>
            <w:r w:rsidRPr="000B0692">
              <w:rPr>
                <w:sz w:val="24"/>
                <w:szCs w:val="24"/>
              </w:rPr>
              <w:t>Для проверки предоставленных подрядчиком результатов работ,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u w:val="single"/>
                <w:lang w:eastAsia="ru-RU"/>
              </w:rPr>
            </w:pPr>
            <w:r w:rsidRPr="0029787A">
              <w:rPr>
                <w:b/>
                <w:sz w:val="24"/>
                <w:szCs w:val="24"/>
                <w:u w:val="single"/>
              </w:rPr>
              <w:lastRenderedPageBreak/>
              <w:t>4. Начальная (максимальная) цена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4.1. Начальная (максимальная) цена контракта и порядок ее формирования:</w:t>
            </w:r>
          </w:p>
        </w:tc>
        <w:tc>
          <w:tcPr>
            <w:tcW w:w="2842" w:type="pct"/>
            <w:shd w:val="clear" w:color="auto" w:fill="auto"/>
            <w:tcMar>
              <w:top w:w="75" w:type="dxa"/>
              <w:left w:w="75" w:type="dxa"/>
              <w:bottom w:w="75" w:type="dxa"/>
              <w:right w:w="75" w:type="dxa"/>
            </w:tcMar>
          </w:tcPr>
          <w:p w:rsidR="004761B8" w:rsidRPr="0029787A" w:rsidRDefault="00441816" w:rsidP="00441816">
            <w:pPr>
              <w:spacing w:line="240" w:lineRule="exact"/>
              <w:ind w:firstLine="0"/>
              <w:rPr>
                <w:sz w:val="24"/>
                <w:szCs w:val="24"/>
              </w:rPr>
            </w:pPr>
            <w:r>
              <w:rPr>
                <w:b/>
                <w:sz w:val="24"/>
                <w:szCs w:val="24"/>
              </w:rPr>
              <w:t>4415877</w:t>
            </w:r>
            <w:r w:rsidR="006E01FC">
              <w:rPr>
                <w:b/>
                <w:sz w:val="24"/>
                <w:szCs w:val="24"/>
              </w:rPr>
              <w:t xml:space="preserve"> (</w:t>
            </w:r>
            <w:r>
              <w:rPr>
                <w:b/>
                <w:sz w:val="24"/>
                <w:szCs w:val="24"/>
              </w:rPr>
              <w:t xml:space="preserve">четыре миллиона четыреста пятнадцать </w:t>
            </w:r>
            <w:r w:rsidR="006F3005">
              <w:rPr>
                <w:b/>
                <w:sz w:val="24"/>
                <w:szCs w:val="24"/>
              </w:rPr>
              <w:t xml:space="preserve">тысяч восемьсот семьдесят семь </w:t>
            </w:r>
            <w:r w:rsidR="006E01FC">
              <w:rPr>
                <w:b/>
                <w:sz w:val="24"/>
                <w:szCs w:val="24"/>
              </w:rPr>
              <w:t>рублей,</w:t>
            </w:r>
            <w:r w:rsidR="00A042E3" w:rsidRPr="008211F0">
              <w:rPr>
                <w:b/>
                <w:sz w:val="24"/>
                <w:szCs w:val="24"/>
              </w:rPr>
              <w:t xml:space="preserve"> 00 копеек)</w:t>
            </w:r>
            <w:r w:rsidR="004761B8" w:rsidRPr="00A660AA">
              <w:rPr>
                <w:sz w:val="24"/>
                <w:szCs w:val="24"/>
              </w:rPr>
              <w:t>,</w:t>
            </w:r>
            <w:r w:rsidR="004761B8" w:rsidRPr="0029787A">
              <w:rPr>
                <w:sz w:val="24"/>
                <w:szCs w:val="24"/>
              </w:rPr>
              <w:t xml:space="preserve"> </w:t>
            </w:r>
            <w:r w:rsidR="004761B8" w:rsidRPr="0076675B">
              <w:rPr>
                <w:sz w:val="24"/>
                <w:szCs w:val="24"/>
              </w:rPr>
              <w:t xml:space="preserve">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w:t>
            </w:r>
            <w:r w:rsidR="004761B8" w:rsidRPr="002566BB">
              <w:rPr>
                <w:sz w:val="24"/>
                <w:szCs w:val="24"/>
              </w:rPr>
              <w:t>является твердой и не подлежит изменению в течение срока действия Контракта. (Приложение №2 к документации об электронном аукционе).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sidRPr="0029787A">
              <w:rPr>
                <w:sz w:val="24"/>
                <w:szCs w:val="24"/>
                <w:lang w:eastAsia="ru-RU"/>
              </w:rPr>
              <w:t xml:space="preserve">4.2. </w:t>
            </w:r>
            <w:r w:rsidRPr="0029787A">
              <w:rPr>
                <w:sz w:val="24"/>
                <w:szCs w:val="24"/>
              </w:rPr>
              <w:t>Обоснование начальной (максимальной) цены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Содержится в </w:t>
            </w:r>
            <w:r w:rsidRPr="00FA5722">
              <w:rPr>
                <w:sz w:val="24"/>
                <w:szCs w:val="24"/>
                <w:lang w:eastAsia="ru-RU"/>
              </w:rPr>
              <w:t>Приложении №2</w:t>
            </w:r>
            <w:r w:rsidRPr="0029787A">
              <w:rPr>
                <w:sz w:val="24"/>
                <w:szCs w:val="24"/>
                <w:lang w:eastAsia="ru-RU"/>
              </w:rPr>
              <w:t xml:space="preserve"> к документации об электронном аукционе. </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4.3. Источник финансирования</w:t>
            </w:r>
          </w:p>
        </w:tc>
        <w:tc>
          <w:tcPr>
            <w:tcW w:w="2842" w:type="pct"/>
            <w:shd w:val="clear" w:color="auto" w:fill="auto"/>
            <w:tcMar>
              <w:top w:w="75" w:type="dxa"/>
              <w:left w:w="75" w:type="dxa"/>
              <w:bottom w:w="75" w:type="dxa"/>
              <w:right w:w="75" w:type="dxa"/>
            </w:tcMar>
          </w:tcPr>
          <w:p w:rsidR="004761B8" w:rsidRPr="0029787A" w:rsidRDefault="00CC30B6" w:rsidP="00CC30B6">
            <w:pPr>
              <w:spacing w:line="240" w:lineRule="exact"/>
              <w:ind w:firstLine="0"/>
              <w:rPr>
                <w:sz w:val="24"/>
                <w:szCs w:val="24"/>
              </w:rPr>
            </w:pPr>
            <w:r>
              <w:rPr>
                <w:sz w:val="24"/>
                <w:szCs w:val="24"/>
              </w:rPr>
              <w:t>Бюджет Боровёнковского сельского поселения</w:t>
            </w:r>
            <w:r w:rsidR="0012480F">
              <w:rPr>
                <w:sz w:val="24"/>
                <w:szCs w:val="24"/>
              </w:rPr>
              <w:t xml:space="preserve"> (в том числе субсидии  из областного бюджета Новгородской области).</w:t>
            </w:r>
            <w:r w:rsidR="0012480F" w:rsidRPr="004F621E">
              <w:rPr>
                <w:sz w:val="24"/>
                <w:szCs w:val="24"/>
                <w:lang w:eastAsia="ru-RU"/>
              </w:rPr>
              <w:t xml:space="preserve">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195" w:firstLine="0"/>
              <w:jc w:val="center"/>
              <w:rPr>
                <w:sz w:val="24"/>
                <w:szCs w:val="24"/>
                <w:u w:val="single"/>
                <w:lang w:eastAsia="ru-RU"/>
              </w:rPr>
            </w:pPr>
            <w:r w:rsidRPr="0029787A">
              <w:rPr>
                <w:b/>
                <w:sz w:val="24"/>
                <w:szCs w:val="24"/>
                <w:u w:val="single"/>
              </w:rPr>
              <w:t>5. Порядок расчетов по контракту</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rPr>
            </w:pPr>
            <w:r>
              <w:rPr>
                <w:sz w:val="24"/>
                <w:szCs w:val="24"/>
                <w:lang w:eastAsia="ru-RU"/>
              </w:rPr>
              <w:t xml:space="preserve">5.1. </w:t>
            </w:r>
            <w:r w:rsidRPr="0029787A">
              <w:rPr>
                <w:sz w:val="24"/>
                <w:szCs w:val="24"/>
              </w:rPr>
              <w:t>Информация о валюте, используемой для формирования цены контракта и расчетов с подрядчиками (исполнителями)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29787A">
              <w:rPr>
                <w:sz w:val="24"/>
                <w:szCs w:val="24"/>
                <w:lang w:eastAsia="ru-RU"/>
              </w:rPr>
              <w:t>Российский рубль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95" w:firstLine="0"/>
              <w:rPr>
                <w:sz w:val="24"/>
                <w:szCs w:val="24"/>
                <w:lang w:eastAsia="ru-RU"/>
              </w:rPr>
            </w:pPr>
            <w:r w:rsidRPr="0029787A">
              <w:rPr>
                <w:sz w:val="24"/>
                <w:szCs w:val="24"/>
                <w:lang w:eastAsia="ru-RU"/>
              </w:rPr>
              <w:t>5.2. Порядок расчетов по контракту:</w:t>
            </w:r>
          </w:p>
        </w:tc>
        <w:tc>
          <w:tcPr>
            <w:tcW w:w="2842" w:type="pct"/>
            <w:shd w:val="clear" w:color="auto" w:fill="auto"/>
            <w:tcMar>
              <w:top w:w="75" w:type="dxa"/>
              <w:left w:w="75" w:type="dxa"/>
              <w:bottom w:w="75" w:type="dxa"/>
              <w:right w:w="75" w:type="dxa"/>
            </w:tcMar>
          </w:tcPr>
          <w:p w:rsidR="004761B8" w:rsidRPr="00D67483" w:rsidRDefault="004761B8" w:rsidP="00C96E6C">
            <w:pPr>
              <w:spacing w:line="240" w:lineRule="exact"/>
              <w:ind w:firstLine="0"/>
              <w:rPr>
                <w:color w:val="FF0000"/>
                <w:sz w:val="24"/>
                <w:szCs w:val="24"/>
              </w:rPr>
            </w:pPr>
            <w:r w:rsidRPr="003F4CB2">
              <w:rPr>
                <w:sz w:val="24"/>
                <w:szCs w:val="24"/>
              </w:rPr>
              <w:t>Оплата производится в порядке, предусмотренном муниципальным контрактом (Приложение №</w:t>
            </w:r>
            <w:r w:rsidR="00C96E6C">
              <w:rPr>
                <w:sz w:val="24"/>
                <w:szCs w:val="24"/>
              </w:rPr>
              <w:t>4</w:t>
            </w:r>
            <w:r w:rsidRPr="003F4CB2">
              <w:rPr>
                <w:sz w:val="24"/>
                <w:szCs w:val="24"/>
              </w:rPr>
              <w:t xml:space="preserve"> к документации об электронном аукционе «Проект муниципального контракта»)</w:t>
            </w:r>
          </w:p>
        </w:tc>
      </w:tr>
      <w:tr w:rsidR="004761B8" w:rsidRPr="0029787A" w:rsidTr="004761B8">
        <w:tc>
          <w:tcPr>
            <w:tcW w:w="2158" w:type="pct"/>
            <w:shd w:val="clear" w:color="auto" w:fill="auto"/>
            <w:tcMar>
              <w:top w:w="75" w:type="dxa"/>
              <w:left w:w="75" w:type="dxa"/>
              <w:bottom w:w="75" w:type="dxa"/>
              <w:right w:w="450" w:type="dxa"/>
            </w:tcMar>
          </w:tcPr>
          <w:p w:rsidR="004761B8" w:rsidRPr="00D31DB9" w:rsidRDefault="004761B8" w:rsidP="001E2E5D">
            <w:pPr>
              <w:autoSpaceDE w:val="0"/>
              <w:autoSpaceDN w:val="0"/>
              <w:adjustRightInd w:val="0"/>
              <w:spacing w:line="240" w:lineRule="exact"/>
              <w:ind w:right="-337" w:firstLine="0"/>
              <w:rPr>
                <w:sz w:val="24"/>
                <w:szCs w:val="24"/>
                <w:lang w:eastAsia="ru-RU"/>
              </w:rPr>
            </w:pPr>
            <w:r w:rsidRPr="00D31DB9">
              <w:rPr>
                <w:sz w:val="24"/>
                <w:szCs w:val="24"/>
                <w:lang w:eastAsia="ru-RU"/>
              </w:rPr>
              <w:t xml:space="preserve">5.3. Порядок применения официального курса иностранной валюты к рублю Российской </w:t>
            </w:r>
            <w:r w:rsidRPr="00D31DB9">
              <w:rPr>
                <w:sz w:val="24"/>
                <w:szCs w:val="24"/>
                <w:lang w:eastAsia="ru-RU"/>
              </w:rPr>
              <w:lastRenderedPageBreak/>
              <w:t>Федерации, установленного Центральным банком Российской Федерации и используемого при оплате контракта</w:t>
            </w:r>
          </w:p>
        </w:tc>
        <w:tc>
          <w:tcPr>
            <w:tcW w:w="2842" w:type="pct"/>
            <w:shd w:val="clear" w:color="auto" w:fill="auto"/>
            <w:tcMar>
              <w:top w:w="75" w:type="dxa"/>
              <w:left w:w="75" w:type="dxa"/>
              <w:bottom w:w="75" w:type="dxa"/>
              <w:right w:w="75" w:type="dxa"/>
            </w:tcMar>
          </w:tcPr>
          <w:p w:rsidR="004761B8" w:rsidRPr="0029787A" w:rsidRDefault="004761B8" w:rsidP="001E2E5D">
            <w:pPr>
              <w:tabs>
                <w:tab w:val="left" w:pos="-720"/>
              </w:tabs>
              <w:spacing w:line="240" w:lineRule="exact"/>
              <w:ind w:right="17" w:firstLine="0"/>
              <w:rPr>
                <w:sz w:val="24"/>
                <w:szCs w:val="24"/>
                <w:lang w:eastAsia="ru-RU"/>
              </w:rPr>
            </w:pPr>
            <w:r w:rsidRPr="0029787A">
              <w:rPr>
                <w:sz w:val="24"/>
                <w:szCs w:val="24"/>
              </w:rPr>
              <w:lastRenderedPageBreak/>
              <w:t xml:space="preserve">Используется порядок применения официального курса иностранной валюты к рублю Российской Федерации, установленный Центральным банком </w:t>
            </w:r>
            <w:r w:rsidRPr="0029787A">
              <w:rPr>
                <w:sz w:val="24"/>
                <w:szCs w:val="24"/>
              </w:rPr>
              <w:lastRenderedPageBreak/>
              <w:t>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firstLine="0"/>
              <w:jc w:val="center"/>
              <w:rPr>
                <w:sz w:val="24"/>
                <w:szCs w:val="24"/>
                <w:lang w:eastAsia="ru-RU"/>
              </w:rPr>
            </w:pPr>
            <w:r w:rsidRPr="0029787A">
              <w:rPr>
                <w:b/>
                <w:sz w:val="24"/>
                <w:szCs w:val="24"/>
                <w:u w:val="single"/>
                <w:lang w:eastAsia="ru-RU"/>
              </w:rPr>
              <w:lastRenderedPageBreak/>
              <w:t xml:space="preserve">6. Сведения об установленных </w:t>
            </w:r>
            <w:r w:rsidRPr="0029787A">
              <w:rPr>
                <w:b/>
                <w:sz w:val="24"/>
                <w:szCs w:val="24"/>
                <w:u w:val="single"/>
              </w:rPr>
              <w:t>ограничениях участия в определении поставщика (подрядчика, исполнителя):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6.1. Установленные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E20E30">
              <w:rPr>
                <w:b/>
                <w:sz w:val="24"/>
                <w:szCs w:val="24"/>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N 7-ФЗ «О некоммерческих организациях».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r w:rsidRPr="00870F97">
              <w:rPr>
                <w:sz w:val="24"/>
                <w:szCs w:val="24"/>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6.2. Обоснование причин ограничения участия в определении поставщика (подрядчика, исполнителя):</w:t>
            </w:r>
          </w:p>
        </w:tc>
        <w:tc>
          <w:tcPr>
            <w:tcW w:w="2842" w:type="pct"/>
            <w:shd w:val="clear" w:color="auto" w:fill="auto"/>
            <w:tcMar>
              <w:top w:w="75" w:type="dxa"/>
              <w:left w:w="75" w:type="dxa"/>
              <w:bottom w:w="75" w:type="dxa"/>
              <w:right w:w="75" w:type="dxa"/>
            </w:tcMar>
          </w:tcPr>
          <w:p w:rsidR="004761B8" w:rsidRPr="003135E7" w:rsidRDefault="004761B8" w:rsidP="001E2E5D">
            <w:pPr>
              <w:spacing w:line="240" w:lineRule="exact"/>
              <w:ind w:firstLine="0"/>
              <w:rPr>
                <w:sz w:val="24"/>
                <w:szCs w:val="24"/>
                <w:lang w:eastAsia="ru-RU"/>
              </w:rPr>
            </w:pPr>
            <w:r w:rsidRPr="004B25CA">
              <w:rPr>
                <w:sz w:val="24"/>
                <w:szCs w:val="24"/>
              </w:rPr>
              <w:t>Обоснование причин ограничения участия в определении поставщика (подрядчика, исполнителя): Ограничение участия в определении поставщика установлено в соответствии с частью 1 статьи 30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Pr="003135E7">
              <w:rPr>
                <w:sz w:val="24"/>
                <w:szCs w:val="24"/>
              </w:rPr>
              <w:t>»</w:t>
            </w:r>
            <w:r>
              <w:rPr>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spacing w:line="240" w:lineRule="exact"/>
              <w:ind w:right="-337" w:firstLine="0"/>
              <w:jc w:val="center"/>
              <w:rPr>
                <w:sz w:val="24"/>
                <w:szCs w:val="24"/>
                <w:u w:val="single"/>
                <w:lang w:eastAsia="ru-RU"/>
              </w:rPr>
            </w:pPr>
            <w:r w:rsidRPr="0029787A">
              <w:rPr>
                <w:b/>
                <w:sz w:val="24"/>
                <w:szCs w:val="24"/>
                <w:u w:val="single"/>
                <w:lang w:eastAsia="ru-RU"/>
              </w:rPr>
              <w:t>7. Сведения о преимуществах, предоставляемых заказчиком</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7.1. Преимущества, предоставляемые учреждениям и предприятиям уголовно-исполнительной системы:</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t>Не предос</w:t>
            </w:r>
            <w:r w:rsidRPr="0029787A">
              <w:rPr>
                <w:sz w:val="24"/>
                <w:szCs w:val="24"/>
                <w:lang w:eastAsia="ru-RU"/>
              </w:rPr>
              <w:t>тавлены</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37" w:firstLine="0"/>
              <w:rPr>
                <w:sz w:val="24"/>
                <w:szCs w:val="24"/>
                <w:lang w:eastAsia="ru-RU"/>
              </w:rPr>
            </w:pPr>
            <w:r w:rsidRPr="0029787A">
              <w:rPr>
                <w:sz w:val="24"/>
                <w:szCs w:val="24"/>
                <w:lang w:eastAsia="ru-RU"/>
              </w:rPr>
              <w:t>7.2. Преимущества, предоставляемые организациям инвалидов:</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lang w:eastAsia="ru-RU"/>
              </w:rPr>
            </w:pPr>
            <w:r w:rsidRPr="00FC22D2">
              <w:rPr>
                <w:sz w:val="24"/>
                <w:szCs w:val="24"/>
                <w:lang w:eastAsia="ru-RU"/>
              </w:rPr>
              <w:t>Не предо</w:t>
            </w:r>
            <w:r w:rsidRPr="0029787A">
              <w:rPr>
                <w:sz w:val="24"/>
                <w:szCs w:val="24"/>
                <w:lang w:eastAsia="ru-RU"/>
              </w:rPr>
              <w:t>ставлены</w:t>
            </w:r>
          </w:p>
        </w:tc>
      </w:tr>
      <w:tr w:rsidR="005672FE" w:rsidRPr="0029787A" w:rsidTr="004761B8">
        <w:tc>
          <w:tcPr>
            <w:tcW w:w="2158" w:type="pct"/>
            <w:shd w:val="clear" w:color="auto" w:fill="auto"/>
            <w:tcMar>
              <w:top w:w="75" w:type="dxa"/>
              <w:left w:w="75" w:type="dxa"/>
              <w:bottom w:w="75" w:type="dxa"/>
              <w:right w:w="450" w:type="dxa"/>
            </w:tcMar>
          </w:tcPr>
          <w:p w:rsidR="005672FE" w:rsidRPr="0029787A" w:rsidRDefault="005672FE" w:rsidP="001E2E5D">
            <w:pPr>
              <w:autoSpaceDE w:val="0"/>
              <w:autoSpaceDN w:val="0"/>
              <w:adjustRightInd w:val="0"/>
              <w:spacing w:line="240" w:lineRule="exact"/>
              <w:ind w:right="-337" w:firstLine="0"/>
              <w:rPr>
                <w:sz w:val="24"/>
                <w:szCs w:val="24"/>
                <w:lang w:eastAsia="ru-RU"/>
              </w:rPr>
            </w:pPr>
            <w:r w:rsidRPr="00253C8F">
              <w:rPr>
                <w:b/>
                <w:bCs/>
                <w:sz w:val="24"/>
                <w:szCs w:val="24"/>
                <w:u w:val="single"/>
                <w:lang w:eastAsia="ru-RU"/>
              </w:rPr>
              <w:t>8.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842" w:type="pct"/>
            <w:shd w:val="clear" w:color="auto" w:fill="auto"/>
            <w:tcMar>
              <w:top w:w="75" w:type="dxa"/>
              <w:left w:w="75" w:type="dxa"/>
              <w:bottom w:w="75" w:type="dxa"/>
              <w:right w:w="75" w:type="dxa"/>
            </w:tcMar>
          </w:tcPr>
          <w:p w:rsidR="005672FE" w:rsidRPr="00FC22D2" w:rsidRDefault="005672FE" w:rsidP="001E2E5D">
            <w:pPr>
              <w:spacing w:line="240" w:lineRule="exact"/>
              <w:ind w:firstLine="0"/>
              <w:rPr>
                <w:sz w:val="24"/>
                <w:szCs w:val="24"/>
                <w:lang w:eastAsia="ru-RU"/>
              </w:rPr>
            </w:pPr>
            <w:r>
              <w:rPr>
                <w:sz w:val="24"/>
                <w:szCs w:val="24"/>
                <w:lang w:eastAsia="ru-RU"/>
              </w:rPr>
              <w:t>Не установлены</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sz w:val="24"/>
                <w:szCs w:val="24"/>
                <w:lang w:eastAsia="ru-RU"/>
              </w:rPr>
            </w:pPr>
            <w:r>
              <w:rPr>
                <w:b/>
                <w:sz w:val="24"/>
                <w:szCs w:val="24"/>
                <w:u w:val="single"/>
                <w:lang w:eastAsia="ru-RU"/>
              </w:rPr>
              <w:t>9</w:t>
            </w:r>
            <w:r w:rsidR="004761B8" w:rsidRPr="0029787A">
              <w:rPr>
                <w:b/>
                <w:sz w:val="24"/>
                <w:szCs w:val="24"/>
                <w:u w:val="single"/>
                <w:lang w:eastAsia="ru-RU"/>
              </w:rPr>
              <w:t>.Требования, предъявляемые к участникам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C07749">
            <w:pPr>
              <w:autoSpaceDE w:val="0"/>
              <w:autoSpaceDN w:val="0"/>
              <w:adjustRightInd w:val="0"/>
              <w:ind w:right="-288" w:firstLine="0"/>
              <w:rPr>
                <w:sz w:val="24"/>
                <w:szCs w:val="24"/>
              </w:rPr>
            </w:pPr>
            <w:r>
              <w:rPr>
                <w:sz w:val="24"/>
                <w:szCs w:val="24"/>
              </w:rPr>
              <w:t>9</w:t>
            </w:r>
            <w:r w:rsidR="004761B8">
              <w:rPr>
                <w:sz w:val="24"/>
                <w:szCs w:val="24"/>
              </w:rPr>
              <w:t xml:space="preserve">.1. </w:t>
            </w:r>
            <w:r w:rsidR="004761B8" w:rsidRPr="00B867B7">
              <w:rPr>
                <w:sz w:val="24"/>
                <w:szCs w:val="24"/>
              </w:rPr>
              <w:t xml:space="preserve">Участником закупки может быть любое юридическое лицо независимо от его </w:t>
            </w:r>
            <w:r w:rsidR="004761B8" w:rsidRPr="00B867B7">
              <w:rPr>
                <w:sz w:val="24"/>
                <w:szCs w:val="24"/>
              </w:rPr>
              <w:lastRenderedPageBreak/>
              <w:t>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r w:rsidR="00A5390D">
              <w:rPr>
                <w:sz w:val="24"/>
                <w:szCs w:val="24"/>
              </w:rPr>
              <w:pgNum/>
            </w:r>
            <w:r w:rsidR="007E2068">
              <w:rPr>
                <w:sz w:val="24"/>
                <w:szCs w:val="24"/>
              </w:rPr>
              <w:t>о</w:t>
            </w:r>
            <w:r w:rsidR="00A5390D">
              <w:rPr>
                <w:sz w:val="24"/>
                <w:szCs w:val="24"/>
              </w:rPr>
              <w:t>ффшорная</w:t>
            </w:r>
            <w:r w:rsidR="004761B8" w:rsidRPr="00B867B7">
              <w:rPr>
                <w:sz w:val="24"/>
                <w:szCs w:val="24"/>
              </w:rPr>
              <w:t xml:space="preserve"> зоны) в отношении юридических лиц (далее </w:t>
            </w:r>
            <w:r w:rsidR="00A5390D">
              <w:rPr>
                <w:sz w:val="24"/>
                <w:szCs w:val="24"/>
              </w:rPr>
              <w:t>–</w:t>
            </w:r>
            <w:r w:rsidR="007E2068">
              <w:rPr>
                <w:sz w:val="24"/>
                <w:szCs w:val="24"/>
              </w:rPr>
              <w:t xml:space="preserve"> о</w:t>
            </w:r>
            <w:r w:rsidR="00A5390D">
              <w:rPr>
                <w:sz w:val="24"/>
                <w:szCs w:val="24"/>
              </w:rPr>
              <w:t>ффшорная</w:t>
            </w:r>
            <w:r w:rsidR="004761B8" w:rsidRPr="00B867B7">
              <w:rPr>
                <w:sz w:val="24"/>
                <w:szCs w:val="24"/>
              </w:rPr>
              <w:t xml:space="preserve"> компания), или любое физическое лицо, в том числе зарегистрированное в качестве индивидуального предпринимателя, с учетом ограничений, установленных в разделе 6 настоящей документации об </w:t>
            </w:r>
            <w:r w:rsidR="004761B8" w:rsidRPr="00B867B7">
              <w:rPr>
                <w:sz w:val="24"/>
                <w:szCs w:val="24"/>
                <w:lang w:eastAsia="ru-RU"/>
              </w:rPr>
              <w:t>электронном аукционе</w:t>
            </w:r>
            <w:r w:rsidR="004761B8" w:rsidRPr="00B867B7">
              <w:rPr>
                <w:sz w:val="24"/>
                <w:szCs w:val="24"/>
              </w:rPr>
              <w:t>.</w:t>
            </w:r>
          </w:p>
          <w:p w:rsidR="004761B8" w:rsidRPr="0029787A" w:rsidRDefault="005672FE" w:rsidP="00C07749">
            <w:pPr>
              <w:ind w:firstLine="0"/>
              <w:rPr>
                <w:sz w:val="24"/>
                <w:szCs w:val="24"/>
              </w:rPr>
            </w:pPr>
            <w:r>
              <w:rPr>
                <w:sz w:val="24"/>
                <w:szCs w:val="24"/>
              </w:rPr>
              <w:t>9</w:t>
            </w:r>
            <w:r w:rsidR="004761B8" w:rsidRPr="0029787A">
              <w:rPr>
                <w:sz w:val="24"/>
                <w:szCs w:val="24"/>
              </w:rPr>
              <w:t xml:space="preserve">.2. Требования к участникам закупки установлены в соответствии </w:t>
            </w:r>
            <w:r w:rsidR="004761B8">
              <w:rPr>
                <w:sz w:val="24"/>
                <w:szCs w:val="24"/>
              </w:rPr>
              <w:t>со статьей</w:t>
            </w:r>
            <w:r w:rsidR="004761B8" w:rsidRPr="004B25CA">
              <w:rPr>
                <w:sz w:val="24"/>
                <w:szCs w:val="24"/>
              </w:rPr>
              <w:t xml:space="preserve"> 31</w:t>
            </w:r>
            <w:r w:rsidR="004761B8" w:rsidRPr="006C7E23">
              <w:rPr>
                <w:sz w:val="24"/>
                <w:szCs w:val="24"/>
                <w:shd w:val="clear" w:color="auto" w:fill="CCFFFF"/>
              </w:rPr>
              <w:t xml:space="preserve"> </w:t>
            </w:r>
            <w:r w:rsidR="004761B8" w:rsidRPr="0029787A">
              <w:rPr>
                <w:sz w:val="24"/>
                <w:szCs w:val="24"/>
              </w:rPr>
              <w:t>Федерального закона.</w:t>
            </w:r>
          </w:p>
          <w:p w:rsidR="004761B8" w:rsidRPr="0029787A" w:rsidRDefault="005672FE" w:rsidP="00C07749">
            <w:pPr>
              <w:spacing w:line="240" w:lineRule="exact"/>
              <w:ind w:right="-309" w:firstLine="0"/>
              <w:rPr>
                <w:sz w:val="24"/>
                <w:szCs w:val="24"/>
              </w:rPr>
            </w:pPr>
            <w:r>
              <w:rPr>
                <w:sz w:val="24"/>
                <w:szCs w:val="24"/>
                <w:lang w:eastAsia="ru-RU"/>
              </w:rPr>
              <w:t>9</w:t>
            </w:r>
            <w:r w:rsidR="004761B8" w:rsidRPr="0029787A">
              <w:rPr>
                <w:sz w:val="24"/>
                <w:szCs w:val="24"/>
                <w:lang w:eastAsia="ru-RU"/>
              </w:rPr>
              <w:t>.3. Единые требования, установленные к участникам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lastRenderedPageBreak/>
              <w:t>9</w:t>
            </w:r>
            <w:r w:rsidR="004761B8" w:rsidRPr="0029787A">
              <w:rPr>
                <w:sz w:val="24"/>
                <w:szCs w:val="24"/>
                <w:lang w:eastAsia="ru-RU"/>
              </w:rPr>
              <w:t>.3.1.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89782A" w:rsidP="00474BB2">
            <w:pPr>
              <w:spacing w:line="240" w:lineRule="exact"/>
              <w:ind w:firstLine="0"/>
              <w:rPr>
                <w:sz w:val="24"/>
                <w:szCs w:val="24"/>
              </w:rPr>
            </w:pPr>
            <w:r>
              <w:rPr>
                <w:sz w:val="24"/>
                <w:szCs w:val="24"/>
              </w:rPr>
              <w:t>Не установлено.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.2</w:t>
            </w:r>
            <w:r w:rsidR="0007065F">
              <w:rPr>
                <w:sz w:val="24"/>
                <w:szCs w:val="24"/>
                <w:lang w:eastAsia="ru-RU"/>
              </w:rPr>
              <w:t>.</w:t>
            </w:r>
            <w:r w:rsidR="0007065F" w:rsidRPr="00253C8F">
              <w:rPr>
                <w:sz w:val="24"/>
                <w:szCs w:val="24"/>
                <w:lang w:eastAsia="ru-RU"/>
              </w:rPr>
              <w:t xml:space="preserve"> Непроведение </w:t>
            </w:r>
            <w:r w:rsidR="0007065F">
              <w:rPr>
                <w:sz w:val="24"/>
                <w:szCs w:val="24"/>
                <w:lang w:eastAsia="ru-RU"/>
              </w:rPr>
              <w:t xml:space="preserve"> </w:t>
            </w:r>
            <w:r w:rsidR="0007065F" w:rsidRPr="00253C8F">
              <w:rPr>
                <w:sz w:val="24"/>
                <w:szCs w:val="24"/>
                <w:lang w:eastAsia="ru-RU"/>
              </w:rPr>
              <w:t xml:space="preserve">ликвидации </w:t>
            </w:r>
            <w:r w:rsidR="0007065F">
              <w:rPr>
                <w:sz w:val="24"/>
                <w:szCs w:val="24"/>
                <w:lang w:eastAsia="ru-RU"/>
              </w:rPr>
              <w:t xml:space="preserve"> </w:t>
            </w:r>
            <w:r w:rsidR="0007065F" w:rsidRPr="00253C8F">
              <w:rPr>
                <w:sz w:val="24"/>
                <w:szCs w:val="24"/>
                <w:lang w:eastAsia="ru-RU"/>
              </w:rPr>
              <w:t xml:space="preserve">участника закупки </w:t>
            </w:r>
            <w:r w:rsidR="00A5390D">
              <w:rPr>
                <w:sz w:val="24"/>
                <w:szCs w:val="24"/>
                <w:lang w:eastAsia="ru-RU"/>
              </w:rPr>
              <w:t>–</w:t>
            </w:r>
            <w:r w:rsidR="0007065F" w:rsidRPr="00253C8F">
              <w:rPr>
                <w:sz w:val="24"/>
                <w:szCs w:val="24"/>
                <w:lang w:eastAsia="ru-RU"/>
              </w:rPr>
              <w:t xml:space="preserve"> юридического лица и отсутствие решения арбитражного суда о признании участника закупки </w:t>
            </w:r>
            <w:r w:rsidR="00A5390D">
              <w:rPr>
                <w:sz w:val="24"/>
                <w:szCs w:val="24"/>
                <w:lang w:eastAsia="ru-RU"/>
              </w:rPr>
              <w:t>–</w:t>
            </w:r>
            <w:r w:rsidR="0007065F" w:rsidRPr="00253C8F">
              <w:rPr>
                <w:sz w:val="24"/>
                <w:szCs w:val="24"/>
                <w:lang w:eastAsia="ru-RU"/>
              </w:rPr>
              <w:t xml:space="preserve"> юридического лица или индивидуального предпринимателя несостоятельным (банкротом) и об открытии конкурсного производства.</w:t>
            </w:r>
            <w:r w:rsidR="004761B8" w:rsidRPr="0029787A">
              <w:rPr>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3</w:t>
            </w:r>
            <w:r w:rsidR="004761B8" w:rsidRPr="0029787A">
              <w:rPr>
                <w:sz w:val="24"/>
                <w:szCs w:val="24"/>
                <w:lang w:eastAsia="ru-RU"/>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309" w:firstLine="0"/>
              <w:rPr>
                <w:sz w:val="24"/>
                <w:szCs w:val="24"/>
              </w:rPr>
            </w:pPr>
            <w:r>
              <w:rPr>
                <w:sz w:val="24"/>
                <w:szCs w:val="24"/>
                <w:lang w:eastAsia="ru-RU"/>
              </w:rPr>
              <w:t>9</w:t>
            </w:r>
            <w:r w:rsidR="004761B8" w:rsidRPr="0029787A">
              <w:rPr>
                <w:sz w:val="24"/>
                <w:szCs w:val="24"/>
                <w:lang w:eastAsia="ru-RU"/>
              </w:rPr>
              <w:t>.3.</w:t>
            </w:r>
            <w:r w:rsidR="004761B8">
              <w:rPr>
                <w:sz w:val="24"/>
                <w:szCs w:val="24"/>
                <w:lang w:eastAsia="ru-RU"/>
              </w:rPr>
              <w:t>4</w:t>
            </w:r>
            <w:r w:rsidR="004761B8" w:rsidRPr="0029787A">
              <w:rPr>
                <w:sz w:val="24"/>
                <w:szCs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4761B8">
              <w:rPr>
                <w:sz w:val="24"/>
                <w:szCs w:val="24"/>
                <w:lang w:eastAsia="ru-RU"/>
              </w:rPr>
              <w:t xml:space="preserve"> </w:t>
            </w:r>
            <w:r w:rsidR="004761B8" w:rsidRPr="0029787A">
              <w:rPr>
                <w:sz w:val="24"/>
                <w:szCs w:val="24"/>
                <w:lang w:eastAsia="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A5390D" w:rsidRPr="0029787A" w:rsidTr="007A07A4">
        <w:tc>
          <w:tcPr>
            <w:tcW w:w="5000" w:type="pct"/>
            <w:gridSpan w:val="2"/>
            <w:shd w:val="clear" w:color="auto" w:fill="auto"/>
            <w:tcMar>
              <w:top w:w="75" w:type="dxa"/>
              <w:left w:w="75" w:type="dxa"/>
              <w:bottom w:w="75" w:type="dxa"/>
              <w:right w:w="450" w:type="dxa"/>
            </w:tcMar>
          </w:tcPr>
          <w:p w:rsidR="00A5390D" w:rsidRDefault="00A5390D" w:rsidP="001E2E5D">
            <w:pPr>
              <w:spacing w:line="240" w:lineRule="exact"/>
              <w:ind w:right="-309" w:firstLine="0"/>
              <w:rPr>
                <w:sz w:val="24"/>
                <w:szCs w:val="24"/>
                <w:lang w:eastAsia="ru-RU"/>
              </w:rPr>
            </w:pPr>
            <w:r>
              <w:rPr>
                <w:sz w:val="24"/>
                <w:szCs w:val="24"/>
                <w:lang w:eastAsia="ru-RU"/>
              </w:rPr>
              <w:t>9.3.5.</w:t>
            </w:r>
            <w:r w:rsidR="00847726">
              <w:rPr>
                <w:sz w:val="24"/>
                <w:szCs w:val="24"/>
              </w:rPr>
              <w:t xml:space="preserve"> О</w:t>
            </w:r>
            <w:r w:rsidR="00847726" w:rsidRPr="002E73D2">
              <w:rPr>
                <w:sz w:val="24"/>
                <w:szCs w:val="24"/>
              </w:rPr>
              <w:t xml:space="preserve">тсутствие у участника закупки </w:t>
            </w:r>
            <w:r w:rsidR="00847726">
              <w:rPr>
                <w:sz w:val="24"/>
                <w:szCs w:val="24"/>
              </w:rPr>
              <w:t>–</w:t>
            </w:r>
            <w:r w:rsidR="00847726" w:rsidRPr="002E73D2">
              <w:rPr>
                <w:sz w:val="24"/>
                <w:szCs w:val="24"/>
              </w:rPr>
              <w:t xml:space="preserve"> физического лица либо у руководителя, членов коллегиального исполнительного органа</w:t>
            </w:r>
            <w:r w:rsidR="00847726">
              <w:rPr>
                <w:sz w:val="24"/>
                <w:szCs w:val="24"/>
              </w:rPr>
              <w:t xml:space="preserve"> </w:t>
            </w:r>
            <w:r w:rsidR="00847726" w:rsidRPr="002E73D2">
              <w:rPr>
                <w:sz w:val="24"/>
                <w:szCs w:val="24"/>
              </w:rPr>
              <w:t xml:space="preserve">, лица, исполняющего функции единоличного исполнительного органа, или главного бухгалтера юридического лица </w:t>
            </w:r>
            <w:r w:rsidR="00847726">
              <w:rPr>
                <w:sz w:val="24"/>
                <w:szCs w:val="24"/>
              </w:rPr>
              <w:t>–</w:t>
            </w:r>
            <w:r w:rsidR="00847726" w:rsidRPr="002E73D2">
              <w:rPr>
                <w:sz w:val="24"/>
                <w:szCs w:val="24"/>
              </w:rPr>
              <w:t xml:space="preserve"> участника закупки судимости за преступления в сфере экономики и (или) преступления, предусмотренные статьями 289, 290, 291, 291</w:t>
            </w:r>
            <w:r w:rsidR="00847726" w:rsidRPr="002E73D2">
              <w:rPr>
                <w:sz w:val="24"/>
                <w:szCs w:val="24"/>
                <w:vertAlign w:val="superscript"/>
              </w:rPr>
              <w:t>1</w:t>
            </w:r>
            <w:r w:rsidR="00847726" w:rsidRPr="002E73D2">
              <w:rPr>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847726">
              <w:rPr>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847726">
            <w:pPr>
              <w:spacing w:line="240" w:lineRule="exact"/>
              <w:ind w:right="-309" w:firstLine="0"/>
              <w:rPr>
                <w:sz w:val="24"/>
                <w:szCs w:val="24"/>
              </w:rPr>
            </w:pPr>
            <w:r>
              <w:rPr>
                <w:color w:val="000000"/>
                <w:sz w:val="24"/>
                <w:szCs w:val="24"/>
                <w:lang w:eastAsia="ru-RU"/>
              </w:rPr>
              <w:t>9</w:t>
            </w:r>
            <w:r w:rsidR="004761B8" w:rsidRPr="0029787A">
              <w:rPr>
                <w:color w:val="000000"/>
                <w:sz w:val="24"/>
                <w:szCs w:val="24"/>
                <w:lang w:eastAsia="ru-RU"/>
              </w:rPr>
              <w:t>.3.</w:t>
            </w:r>
            <w:r w:rsidR="00847726">
              <w:rPr>
                <w:color w:val="000000"/>
                <w:sz w:val="24"/>
                <w:szCs w:val="24"/>
                <w:lang w:eastAsia="ru-RU"/>
              </w:rPr>
              <w:t>6</w:t>
            </w:r>
            <w:r w:rsidR="004761B8" w:rsidRPr="0029787A">
              <w:rPr>
                <w:color w:val="000000"/>
                <w:sz w:val="24"/>
                <w:szCs w:val="24"/>
                <w:lang w:eastAsia="ru-RU"/>
              </w:rPr>
              <w:t xml:space="preserve">. </w:t>
            </w:r>
            <w:r w:rsidR="004761B8" w:rsidRPr="0029787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r w:rsidR="004761B8" w:rsidRPr="0029787A">
              <w:rPr>
                <w:color w:val="000000"/>
                <w:sz w:val="24"/>
                <w:szCs w:val="24"/>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r w:rsidR="004761B8">
              <w:rPr>
                <w:color w:val="000000"/>
                <w:sz w:val="24"/>
                <w:szCs w:val="24"/>
              </w:rPr>
              <w:t xml:space="preserve"> </w:t>
            </w:r>
            <w:r w:rsidR="004761B8" w:rsidRPr="0029787A">
              <w:rPr>
                <w:color w:val="000000"/>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07065F" w:rsidRPr="0029787A" w:rsidTr="007A07A4">
        <w:tc>
          <w:tcPr>
            <w:tcW w:w="5000" w:type="pct"/>
            <w:gridSpan w:val="2"/>
            <w:shd w:val="clear" w:color="auto" w:fill="auto"/>
            <w:tcMar>
              <w:top w:w="75" w:type="dxa"/>
              <w:left w:w="75" w:type="dxa"/>
              <w:bottom w:w="75" w:type="dxa"/>
              <w:right w:w="450" w:type="dxa"/>
            </w:tcMar>
          </w:tcPr>
          <w:p w:rsidR="0007065F" w:rsidRDefault="005672FE" w:rsidP="00710BA1">
            <w:pPr>
              <w:spacing w:line="240" w:lineRule="exact"/>
              <w:ind w:right="-309" w:firstLine="0"/>
              <w:rPr>
                <w:sz w:val="24"/>
                <w:szCs w:val="24"/>
                <w:lang w:eastAsia="ru-RU"/>
              </w:rPr>
            </w:pPr>
            <w:r>
              <w:rPr>
                <w:sz w:val="24"/>
                <w:szCs w:val="24"/>
                <w:lang w:eastAsia="ru-RU"/>
              </w:rPr>
              <w:lastRenderedPageBreak/>
              <w:t>9</w:t>
            </w:r>
            <w:r w:rsidR="0007065F">
              <w:rPr>
                <w:sz w:val="24"/>
                <w:szCs w:val="24"/>
                <w:lang w:eastAsia="ru-RU"/>
              </w:rPr>
              <w:t>.3.</w:t>
            </w:r>
            <w:r w:rsidR="00710BA1">
              <w:rPr>
                <w:sz w:val="24"/>
                <w:szCs w:val="24"/>
                <w:lang w:eastAsia="ru-RU"/>
              </w:rPr>
              <w:t>6.1</w:t>
            </w:r>
            <w:r w:rsidR="0007065F">
              <w:rPr>
                <w:sz w:val="24"/>
                <w:szCs w:val="24"/>
                <w:lang w:eastAsia="ru-RU"/>
              </w:rPr>
              <w:t>.</w:t>
            </w:r>
            <w:r w:rsidR="0007065F" w:rsidRPr="00EA7645">
              <w:rPr>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710BA1">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.3.</w:t>
            </w:r>
            <w:r w:rsidR="00710BA1">
              <w:rPr>
                <w:sz w:val="24"/>
                <w:szCs w:val="24"/>
                <w:lang w:eastAsia="ru-RU"/>
              </w:rPr>
              <w:t>7</w:t>
            </w:r>
            <w:r w:rsidR="004761B8" w:rsidRPr="0029787A">
              <w:rPr>
                <w:sz w:val="24"/>
                <w:szCs w:val="24"/>
                <w:lang w:eastAsia="ru-RU"/>
              </w:rPr>
              <w:t>. Обладание участником закупки исключительными правами на результаты интеллектуальной деятельности.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Не установлены</w:t>
            </w:r>
          </w:p>
        </w:tc>
      </w:tr>
      <w:tr w:rsidR="009A14B4" w:rsidRPr="0029787A" w:rsidTr="004761B8">
        <w:tc>
          <w:tcPr>
            <w:tcW w:w="2158" w:type="pct"/>
            <w:shd w:val="clear" w:color="auto" w:fill="auto"/>
            <w:tcMar>
              <w:top w:w="75" w:type="dxa"/>
              <w:left w:w="75" w:type="dxa"/>
              <w:bottom w:w="75" w:type="dxa"/>
              <w:right w:w="450" w:type="dxa"/>
            </w:tcMar>
          </w:tcPr>
          <w:p w:rsidR="009A14B4" w:rsidRDefault="009A14B4" w:rsidP="00710BA1">
            <w:pPr>
              <w:autoSpaceDE w:val="0"/>
              <w:autoSpaceDN w:val="0"/>
              <w:adjustRightInd w:val="0"/>
              <w:spacing w:line="240" w:lineRule="exact"/>
              <w:ind w:right="-337" w:firstLine="0"/>
              <w:rPr>
                <w:sz w:val="24"/>
                <w:szCs w:val="24"/>
                <w:lang w:eastAsia="ru-RU"/>
              </w:rPr>
            </w:pPr>
            <w:r w:rsidRPr="00533CC5">
              <w:rPr>
                <w:sz w:val="24"/>
                <w:szCs w:val="24"/>
                <w:lang w:eastAsia="ru-RU"/>
              </w:rPr>
              <w:t>9.3.8. Участник закупки не является офшорной компанией</w:t>
            </w:r>
          </w:p>
        </w:tc>
        <w:tc>
          <w:tcPr>
            <w:tcW w:w="2842" w:type="pct"/>
            <w:shd w:val="clear" w:color="auto" w:fill="auto"/>
            <w:tcMar>
              <w:top w:w="75" w:type="dxa"/>
              <w:left w:w="75" w:type="dxa"/>
              <w:bottom w:w="75" w:type="dxa"/>
              <w:right w:w="75" w:type="dxa"/>
            </w:tcMar>
          </w:tcPr>
          <w:p w:rsidR="009A14B4" w:rsidRPr="0029787A" w:rsidRDefault="009A14B4" w:rsidP="001E2E5D">
            <w:pPr>
              <w:spacing w:line="240" w:lineRule="exact"/>
              <w:ind w:firstLine="0"/>
              <w:rPr>
                <w:sz w:val="24"/>
                <w:szCs w:val="24"/>
              </w:rPr>
            </w:pP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337" w:firstLine="0"/>
              <w:rPr>
                <w:sz w:val="24"/>
                <w:szCs w:val="24"/>
                <w:lang w:eastAsia="ru-RU"/>
              </w:rPr>
            </w:pPr>
            <w:r>
              <w:rPr>
                <w:sz w:val="24"/>
                <w:szCs w:val="24"/>
                <w:lang w:eastAsia="ru-RU"/>
              </w:rPr>
              <w:t>9</w:t>
            </w:r>
            <w:r w:rsidR="004761B8" w:rsidRPr="0029787A">
              <w:rPr>
                <w:sz w:val="24"/>
                <w:szCs w:val="24"/>
                <w:lang w:eastAsia="ru-RU"/>
              </w:rPr>
              <w:t>.4. Дополнительные требования к участникам закупки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Не установлены</w:t>
            </w:r>
          </w:p>
        </w:tc>
      </w:tr>
      <w:tr w:rsidR="009A14B4" w:rsidRPr="0029787A" w:rsidTr="007A07A4">
        <w:tc>
          <w:tcPr>
            <w:tcW w:w="5000" w:type="pct"/>
            <w:gridSpan w:val="2"/>
            <w:shd w:val="clear" w:color="auto" w:fill="auto"/>
            <w:tcMar>
              <w:top w:w="75" w:type="dxa"/>
              <w:left w:w="75" w:type="dxa"/>
              <w:bottom w:w="75" w:type="dxa"/>
              <w:right w:w="450" w:type="dxa"/>
            </w:tcMar>
          </w:tcPr>
          <w:p w:rsidR="009A14B4" w:rsidRDefault="009A14B4" w:rsidP="001E2E5D">
            <w:pPr>
              <w:spacing w:line="240" w:lineRule="exact"/>
              <w:ind w:firstLine="0"/>
              <w:jc w:val="center"/>
              <w:rPr>
                <w:b/>
                <w:sz w:val="24"/>
                <w:szCs w:val="24"/>
                <w:u w:val="single"/>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firstLine="0"/>
              <w:jc w:val="center"/>
              <w:rPr>
                <w:b/>
                <w:sz w:val="24"/>
                <w:szCs w:val="24"/>
                <w:u w:val="single"/>
              </w:rPr>
            </w:pPr>
            <w:r>
              <w:rPr>
                <w:b/>
                <w:sz w:val="24"/>
                <w:szCs w:val="24"/>
                <w:u w:val="single"/>
              </w:rPr>
              <w:t>10</w:t>
            </w:r>
            <w:r w:rsidR="004761B8" w:rsidRPr="0029787A">
              <w:rPr>
                <w:b/>
                <w:sz w:val="24"/>
                <w:szCs w:val="24"/>
                <w:u w:val="single"/>
              </w:rPr>
              <w:t>. Требования к содержанию, составу заявки на участие и инструкция по ее заполнению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autoSpaceDE w:val="0"/>
              <w:autoSpaceDN w:val="0"/>
              <w:adjustRightInd w:val="0"/>
              <w:spacing w:line="240" w:lineRule="exact"/>
              <w:ind w:right="-187" w:firstLine="0"/>
              <w:rPr>
                <w:sz w:val="24"/>
                <w:szCs w:val="24"/>
              </w:rPr>
            </w:pPr>
            <w:r>
              <w:rPr>
                <w:sz w:val="24"/>
                <w:szCs w:val="24"/>
              </w:rPr>
              <w:t xml:space="preserve"> 10</w:t>
            </w:r>
            <w:r w:rsidR="004761B8" w:rsidRPr="0029787A">
              <w:rPr>
                <w:sz w:val="24"/>
                <w:szCs w:val="24"/>
              </w:rPr>
              <w:t>.1. Заявка на участие в электронном аукционе состоит из двух частей.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D97DA7">
            <w:pPr>
              <w:autoSpaceDE w:val="0"/>
              <w:autoSpaceDN w:val="0"/>
              <w:adjustRightInd w:val="0"/>
              <w:spacing w:line="240" w:lineRule="exact"/>
              <w:ind w:right="-308" w:firstLine="0"/>
              <w:rPr>
                <w:sz w:val="24"/>
                <w:szCs w:val="24"/>
              </w:rPr>
            </w:pPr>
            <w:r>
              <w:rPr>
                <w:sz w:val="24"/>
                <w:szCs w:val="24"/>
              </w:rPr>
              <w:t>10</w:t>
            </w:r>
            <w:r w:rsidR="004761B8" w:rsidRPr="0029787A">
              <w:rPr>
                <w:sz w:val="24"/>
                <w:szCs w:val="24"/>
              </w:rPr>
              <w:t>.2</w:t>
            </w:r>
            <w:r w:rsidR="004500AA" w:rsidRPr="00F66CDC">
              <w:rPr>
                <w:sz w:val="24"/>
                <w:szCs w:val="24"/>
              </w:rPr>
              <w:t xml:space="preserve"> Первая часть заявки на участие в электронном аукционе должна содержать следующую информацию: согласие участника аукциона на выполнение работы на условиях, предусмотренных документацией об аукционе, а также конкретные показатели используемого товара, соответствующие значениям, установленны</w:t>
            </w:r>
            <w:r w:rsidR="00842AE4">
              <w:rPr>
                <w:sz w:val="24"/>
                <w:szCs w:val="24"/>
              </w:rPr>
              <w:t>м документацией об аукционе,</w:t>
            </w:r>
            <w:r w:rsidR="00842AE4" w:rsidRPr="005F3D6D">
              <w:rPr>
                <w:b/>
                <w:color w:val="000000"/>
                <w:szCs w:val="28"/>
              </w:rPr>
              <w:t xml:space="preserve"> </w:t>
            </w:r>
            <w:r w:rsidR="00842AE4" w:rsidRPr="00842AE4">
              <w:rPr>
                <w:color w:val="000000"/>
                <w:sz w:val="24"/>
                <w:szCs w:val="24"/>
              </w:rPr>
              <w:t>наименование страны происхождения товара</w:t>
            </w:r>
            <w:r w:rsidR="00842AE4">
              <w:rPr>
                <w:sz w:val="24"/>
                <w:szCs w:val="24"/>
              </w:rPr>
              <w:t xml:space="preserve"> </w:t>
            </w:r>
            <w:r w:rsidR="00A278C8">
              <w:rPr>
                <w:sz w:val="24"/>
                <w:szCs w:val="24"/>
              </w:rPr>
              <w:t>(Приложение №3)</w:t>
            </w:r>
            <w:r w:rsidR="004500AA" w:rsidRPr="00F66CDC">
              <w:rPr>
                <w:sz w:val="24"/>
                <w:szCs w:val="24"/>
              </w:rPr>
              <w:t xml:space="preserve">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187" w:firstLine="0"/>
              <w:rPr>
                <w:sz w:val="24"/>
                <w:szCs w:val="24"/>
              </w:rPr>
            </w:pPr>
            <w:r>
              <w:rPr>
                <w:sz w:val="24"/>
                <w:szCs w:val="24"/>
              </w:rPr>
              <w:t>10</w:t>
            </w:r>
            <w:r w:rsidR="004761B8" w:rsidRPr="0029787A">
              <w:rPr>
                <w:sz w:val="24"/>
                <w:szCs w:val="24"/>
              </w:rPr>
              <w:t>.3. Вторая часть заявки на участие в электронном аукционе должна содержать следующие документы и информацию:</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ED24E9" w:rsidRDefault="004761B8" w:rsidP="001E2E5D">
            <w:pPr>
              <w:autoSpaceDE w:val="0"/>
              <w:autoSpaceDN w:val="0"/>
              <w:adjustRightInd w:val="0"/>
              <w:spacing w:line="240" w:lineRule="exact"/>
              <w:ind w:right="-295" w:firstLine="0"/>
              <w:rPr>
                <w:b/>
                <w:bCs/>
                <w:sz w:val="24"/>
                <w:szCs w:val="24"/>
              </w:rPr>
            </w:pPr>
            <w:r w:rsidRPr="0029787A">
              <w:rPr>
                <w:b/>
                <w:sz w:val="24"/>
                <w:szCs w:val="24"/>
              </w:rPr>
              <w:t xml:space="preserve">1) </w:t>
            </w:r>
            <w:r w:rsidRPr="00ED24E9">
              <w:rPr>
                <w:b/>
                <w:bCs/>
                <w:sz w:val="24"/>
                <w:szCs w:val="24"/>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w:t>
            </w:r>
            <w:r w:rsidRPr="00ED24E9">
              <w:rPr>
                <w:bCs/>
                <w:sz w:val="24"/>
                <w:szCs w:val="24"/>
              </w:rPr>
              <w:t xml:space="preserve">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w:t>
            </w:r>
            <w:r w:rsidRPr="00ED24E9">
              <w:rPr>
                <w:b/>
                <w:bCs/>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1E2E5D">
            <w:pPr>
              <w:autoSpaceDE w:val="0"/>
              <w:autoSpaceDN w:val="0"/>
              <w:adjustRightInd w:val="0"/>
              <w:spacing w:line="240" w:lineRule="exact"/>
              <w:ind w:right="-406" w:firstLine="0"/>
              <w:rPr>
                <w:sz w:val="24"/>
                <w:szCs w:val="24"/>
                <w:lang w:eastAsia="ru-RU"/>
              </w:rPr>
            </w:pPr>
            <w:r w:rsidRPr="0029787A">
              <w:rPr>
                <w:sz w:val="24"/>
                <w:szCs w:val="24"/>
                <w:lang w:eastAsia="ru-RU"/>
              </w:rPr>
              <w:t xml:space="preserve">2)документы (или копии документов), подтверждающие соответствие участника закупки требованиям, установленным в соответствии с </w:t>
            </w:r>
            <w:r w:rsidRPr="0029787A">
              <w:rPr>
                <w:sz w:val="24"/>
                <w:szCs w:val="24"/>
                <w:lang w:eastAsia="ru-RU"/>
              </w:rPr>
              <w:lastRenderedPageBreak/>
              <w:t>законодательством Российской Федерации к лицам, осуществляющим выполнение Работ (оказание Услуг), являющихся объектом закупки.</w:t>
            </w:r>
          </w:p>
        </w:tc>
        <w:tc>
          <w:tcPr>
            <w:tcW w:w="2842" w:type="pct"/>
            <w:shd w:val="clear" w:color="auto" w:fill="auto"/>
            <w:tcMar>
              <w:top w:w="75" w:type="dxa"/>
              <w:left w:w="75" w:type="dxa"/>
              <w:bottom w:w="75" w:type="dxa"/>
              <w:right w:w="75" w:type="dxa"/>
            </w:tcMar>
          </w:tcPr>
          <w:p w:rsidR="004761B8" w:rsidRPr="0029787A" w:rsidRDefault="004E1F52" w:rsidP="006E23B6">
            <w:pPr>
              <w:spacing w:line="240" w:lineRule="exact"/>
              <w:ind w:firstLine="0"/>
              <w:rPr>
                <w:sz w:val="24"/>
                <w:szCs w:val="24"/>
              </w:rPr>
            </w:pPr>
            <w:r w:rsidRPr="0029787A">
              <w:rPr>
                <w:sz w:val="24"/>
                <w:szCs w:val="24"/>
              </w:rPr>
              <w:lastRenderedPageBreak/>
              <w:t>Не требуется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autoSpaceDE w:val="0"/>
              <w:autoSpaceDN w:val="0"/>
              <w:adjustRightInd w:val="0"/>
              <w:spacing w:line="240" w:lineRule="exact"/>
              <w:ind w:right="-337" w:firstLine="0"/>
              <w:rPr>
                <w:sz w:val="24"/>
                <w:szCs w:val="24"/>
                <w:u w:val="single"/>
                <w:lang w:eastAsia="ru-RU"/>
              </w:rPr>
            </w:pPr>
            <w:r>
              <w:rPr>
                <w:sz w:val="24"/>
                <w:szCs w:val="24"/>
                <w:lang w:eastAsia="ru-RU"/>
              </w:rPr>
              <w:lastRenderedPageBreak/>
              <w:t>3</w:t>
            </w:r>
            <w:r w:rsidRPr="0029787A">
              <w:rPr>
                <w:sz w:val="24"/>
                <w:szCs w:val="24"/>
                <w:lang w:eastAsia="ru-RU"/>
              </w:rPr>
              <w:t xml:space="preserve">) документы (или копии документов), подтверждающие соответствие участника закупки дополнительным требованиям, установленным в пункте </w:t>
            </w:r>
            <w:r w:rsidR="00710BA1">
              <w:rPr>
                <w:sz w:val="24"/>
                <w:szCs w:val="24"/>
                <w:lang w:eastAsia="ru-RU"/>
              </w:rPr>
              <w:t>8</w:t>
            </w:r>
            <w:r w:rsidRPr="0029787A">
              <w:rPr>
                <w:sz w:val="24"/>
                <w:szCs w:val="24"/>
                <w:lang w:eastAsia="ru-RU"/>
              </w:rPr>
              <w:t>.4 документации об аукционе в электронной форме (при наличии таких требований):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A72423">
            <w:pPr>
              <w:spacing w:line="240" w:lineRule="exact"/>
              <w:ind w:right="-308" w:firstLine="0"/>
              <w:rPr>
                <w:b/>
                <w:sz w:val="24"/>
                <w:szCs w:val="24"/>
                <w:lang w:eastAsia="ru-RU"/>
              </w:rPr>
            </w:pPr>
            <w:r>
              <w:rPr>
                <w:sz w:val="24"/>
                <w:szCs w:val="24"/>
                <w:lang w:eastAsia="ru-RU"/>
              </w:rPr>
              <w:t>4</w:t>
            </w:r>
            <w:r w:rsidRPr="0029787A">
              <w:rPr>
                <w:sz w:val="24"/>
                <w:szCs w:val="24"/>
                <w:lang w:eastAsia="ru-RU"/>
              </w:rPr>
              <w:t xml:space="preserve">) </w:t>
            </w:r>
            <w:r w:rsidRPr="0029787A">
              <w:rPr>
                <w:b/>
                <w:sz w:val="24"/>
                <w:szCs w:val="24"/>
                <w:lang w:eastAsia="ru-RU"/>
              </w:rPr>
              <w:t>декларацию о соответствии участника закупки требованиям, установленным пунк</w:t>
            </w:r>
            <w:r>
              <w:rPr>
                <w:b/>
                <w:sz w:val="24"/>
                <w:szCs w:val="24"/>
                <w:lang w:eastAsia="ru-RU"/>
              </w:rPr>
              <w:t>тами</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Pr>
                <w:b/>
                <w:sz w:val="24"/>
                <w:szCs w:val="24"/>
                <w:lang w:eastAsia="ru-RU"/>
              </w:rPr>
              <w:t>2</w:t>
            </w:r>
            <w:r w:rsidRPr="0029787A">
              <w:rPr>
                <w:b/>
                <w:sz w:val="24"/>
                <w:szCs w:val="24"/>
                <w:lang w:eastAsia="ru-RU"/>
              </w:rPr>
              <w:t xml:space="preserve">.- </w:t>
            </w:r>
            <w:r w:rsidR="00A72423">
              <w:rPr>
                <w:b/>
                <w:sz w:val="24"/>
                <w:szCs w:val="24"/>
                <w:lang w:eastAsia="ru-RU"/>
              </w:rPr>
              <w:t>9</w:t>
            </w:r>
            <w:r w:rsidRPr="0029787A">
              <w:rPr>
                <w:b/>
                <w:sz w:val="24"/>
                <w:szCs w:val="24"/>
                <w:lang w:eastAsia="ru-RU"/>
              </w:rPr>
              <w:t>.3.</w:t>
            </w:r>
            <w:r w:rsidR="00710BA1">
              <w:rPr>
                <w:b/>
                <w:sz w:val="24"/>
                <w:szCs w:val="24"/>
                <w:lang w:eastAsia="ru-RU"/>
              </w:rPr>
              <w:t>9</w:t>
            </w:r>
            <w:r w:rsidRPr="0029787A">
              <w:rPr>
                <w:b/>
                <w:sz w:val="24"/>
                <w:szCs w:val="24"/>
                <w:lang w:eastAsia="ru-RU"/>
              </w:rPr>
              <w:t xml:space="preserve">. документации об </w:t>
            </w:r>
            <w:r>
              <w:rPr>
                <w:b/>
                <w:sz w:val="24"/>
                <w:szCs w:val="24"/>
                <w:lang w:eastAsia="ru-RU"/>
              </w:rPr>
              <w:t xml:space="preserve">электронном </w:t>
            </w:r>
            <w:r w:rsidRPr="0029787A">
              <w:rPr>
                <w:b/>
                <w:sz w:val="24"/>
                <w:szCs w:val="24"/>
                <w:lang w:eastAsia="ru-RU"/>
              </w:rPr>
              <w:t xml:space="preserve">аукционе </w:t>
            </w:r>
            <w:r>
              <w:rPr>
                <w:b/>
                <w:sz w:val="24"/>
                <w:szCs w:val="24"/>
                <w:lang w:eastAsia="ru-RU"/>
              </w:rPr>
              <w:t>(пунктами 3-10 части 1 статьи 31 Федерального закона)</w:t>
            </w:r>
            <w:r w:rsidRPr="0029787A">
              <w:rPr>
                <w:b/>
                <w:sz w:val="24"/>
                <w:szCs w:val="24"/>
                <w:lang w:eastAsia="ru-RU"/>
              </w:rPr>
              <w:t>.</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1E2E5D">
            <w:pPr>
              <w:spacing w:line="240" w:lineRule="exact"/>
              <w:ind w:right="-337" w:firstLine="0"/>
              <w:rPr>
                <w:sz w:val="24"/>
                <w:szCs w:val="24"/>
                <w:lang w:eastAsia="ru-RU"/>
              </w:rPr>
            </w:pPr>
            <w:r>
              <w:rPr>
                <w:sz w:val="24"/>
                <w:szCs w:val="24"/>
                <w:lang w:eastAsia="ru-RU"/>
              </w:rPr>
              <w:t>5</w:t>
            </w:r>
            <w:r w:rsidRPr="0029787A">
              <w:rPr>
                <w:sz w:val="24"/>
                <w:szCs w:val="24"/>
                <w:lang w:eastAsia="ru-RU"/>
              </w:rPr>
              <w:t>) копии документов, подтверждающих соответствие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 и представление указанных документов предусмотрено документацией об электронном аукционе.</w:t>
            </w:r>
          </w:p>
        </w:tc>
        <w:tc>
          <w:tcPr>
            <w:tcW w:w="2842" w:type="pct"/>
            <w:shd w:val="clear" w:color="auto" w:fill="auto"/>
          </w:tcPr>
          <w:p w:rsidR="004761B8" w:rsidRPr="0029787A" w:rsidRDefault="004761B8" w:rsidP="001E2E5D">
            <w:pPr>
              <w:spacing w:line="240" w:lineRule="exact"/>
              <w:ind w:firstLine="0"/>
              <w:rPr>
                <w:sz w:val="24"/>
                <w:szCs w:val="24"/>
                <w:lang w:eastAsia="ru-RU"/>
              </w:rPr>
            </w:pPr>
            <w:r w:rsidRPr="0029787A">
              <w:rPr>
                <w:sz w:val="24"/>
                <w:szCs w:val="24"/>
                <w:lang w:eastAsia="ru-RU"/>
              </w:rPr>
              <w:t xml:space="preserve"> 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tabs>
                <w:tab w:val="left" w:pos="10699"/>
              </w:tabs>
              <w:spacing w:line="240" w:lineRule="exact"/>
              <w:ind w:right="-308" w:firstLine="0"/>
              <w:rPr>
                <w:sz w:val="24"/>
                <w:szCs w:val="24"/>
                <w:lang w:eastAsia="ru-RU"/>
              </w:rPr>
            </w:pPr>
            <w:r>
              <w:rPr>
                <w:sz w:val="24"/>
                <w:szCs w:val="24"/>
                <w:lang w:eastAsia="ru-RU"/>
              </w:rPr>
              <w:t>6</w:t>
            </w:r>
            <w:r w:rsidRPr="0029787A">
              <w:rPr>
                <w:sz w:val="24"/>
                <w:szCs w:val="24"/>
                <w:lang w:eastAsia="ru-RU"/>
              </w:rPr>
              <w:t xml:space="preserve">) </w:t>
            </w:r>
            <w:r w:rsidRPr="0029787A">
              <w:rPr>
                <w:b/>
                <w:sz w:val="24"/>
                <w:szCs w:val="24"/>
                <w:lang w:eastAsia="ru-RU"/>
              </w:rPr>
              <w:t>решение об одобрении или о совершении крупной сделки либо копия данного решения в случае</w:t>
            </w:r>
            <w:r w:rsidRPr="0029787A">
              <w:rPr>
                <w:sz w:val="24"/>
                <w:szCs w:val="24"/>
                <w:lang w:eastAsia="ru-RU"/>
              </w:rPr>
              <w:t>,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10BA1">
            <w:pPr>
              <w:tabs>
                <w:tab w:val="left" w:pos="4603"/>
                <w:tab w:val="left" w:pos="4745"/>
              </w:tabs>
              <w:spacing w:line="240" w:lineRule="exact"/>
              <w:ind w:right="-337" w:firstLine="0"/>
              <w:rPr>
                <w:sz w:val="24"/>
                <w:szCs w:val="24"/>
                <w:lang w:eastAsia="ru-RU"/>
              </w:rPr>
            </w:pPr>
            <w:r>
              <w:rPr>
                <w:sz w:val="24"/>
                <w:szCs w:val="24"/>
                <w:lang w:eastAsia="ru-RU"/>
              </w:rPr>
              <w:t>7</w:t>
            </w:r>
            <w:r w:rsidRPr="0029787A">
              <w:rPr>
                <w:sz w:val="24"/>
                <w:szCs w:val="24"/>
                <w:lang w:eastAsia="ru-RU"/>
              </w:rPr>
              <w:t xml:space="preserve">) документы (или копии документов), подтверждающие право участника закупки на получение преимущества в соответствии </w:t>
            </w:r>
            <w:r>
              <w:rPr>
                <w:sz w:val="24"/>
                <w:szCs w:val="24"/>
                <w:lang w:eastAsia="ru-RU"/>
              </w:rPr>
              <w:t xml:space="preserve">с </w:t>
            </w:r>
            <w:r w:rsidRPr="0029787A">
              <w:rPr>
                <w:sz w:val="24"/>
                <w:szCs w:val="24"/>
                <w:lang w:eastAsia="ru-RU"/>
              </w:rPr>
              <w:t>раздел</w:t>
            </w:r>
            <w:r>
              <w:rPr>
                <w:sz w:val="24"/>
                <w:szCs w:val="24"/>
                <w:lang w:eastAsia="ru-RU"/>
              </w:rPr>
              <w:t>ом</w:t>
            </w:r>
            <w:r w:rsidRPr="0029787A">
              <w:rPr>
                <w:sz w:val="24"/>
                <w:szCs w:val="24"/>
                <w:lang w:eastAsia="ru-RU"/>
              </w:rPr>
              <w:t xml:space="preserve"> </w:t>
            </w:r>
            <w:r w:rsidR="00710BA1">
              <w:rPr>
                <w:sz w:val="24"/>
                <w:szCs w:val="24"/>
                <w:lang w:eastAsia="ru-RU"/>
              </w:rPr>
              <w:t>7</w:t>
            </w:r>
            <w:r w:rsidRPr="0029787A">
              <w:rPr>
                <w:sz w:val="24"/>
                <w:szCs w:val="24"/>
                <w:lang w:eastAsia="ru-RU"/>
              </w:rPr>
              <w:t xml:space="preserve"> документации об </w:t>
            </w:r>
            <w:r>
              <w:rPr>
                <w:sz w:val="24"/>
                <w:szCs w:val="24"/>
                <w:lang w:eastAsia="ru-RU"/>
              </w:rPr>
              <w:t xml:space="preserve">электронном </w:t>
            </w:r>
            <w:r w:rsidRPr="0029787A">
              <w:rPr>
                <w:sz w:val="24"/>
                <w:szCs w:val="24"/>
                <w:lang w:eastAsia="ru-RU"/>
              </w:rPr>
              <w:t>аукционе</w:t>
            </w:r>
            <w:r>
              <w:rPr>
                <w:sz w:val="24"/>
                <w:szCs w:val="24"/>
                <w:lang w:eastAsia="ru-RU"/>
              </w:rPr>
              <w:t>:</w:t>
            </w:r>
          </w:p>
        </w:tc>
        <w:tc>
          <w:tcPr>
            <w:tcW w:w="2842" w:type="pct"/>
            <w:shd w:val="clear" w:color="auto" w:fill="auto"/>
          </w:tcPr>
          <w:p w:rsidR="004761B8" w:rsidRDefault="004761B8" w:rsidP="00ED2CBC">
            <w:pPr>
              <w:ind w:firstLine="0"/>
              <w:jc w:val="left"/>
              <w:rPr>
                <w:sz w:val="24"/>
                <w:szCs w:val="24"/>
                <w:lang w:eastAsia="ru-RU"/>
              </w:rPr>
            </w:pPr>
            <w:r>
              <w:rPr>
                <w:sz w:val="24"/>
                <w:szCs w:val="24"/>
                <w:lang w:eastAsia="ru-RU"/>
              </w:rPr>
              <w:t xml:space="preserve"> 1)</w:t>
            </w:r>
            <w:r w:rsidRPr="00544E20">
              <w:rPr>
                <w:b/>
                <w:sz w:val="24"/>
                <w:szCs w:val="24"/>
                <w:lang w:eastAsia="ru-RU"/>
              </w:rPr>
              <w:t>Для субъектов малого предпринимательства:</w:t>
            </w:r>
            <w:r>
              <w:rPr>
                <w:sz w:val="24"/>
                <w:szCs w:val="24"/>
                <w:lang w:eastAsia="ru-RU"/>
              </w:rPr>
              <w:t xml:space="preserve"> декларация о принадлежности к субъектам малого предпринимательства;</w:t>
            </w:r>
          </w:p>
          <w:p w:rsidR="004761B8" w:rsidRPr="00ED2CBC" w:rsidRDefault="004761B8" w:rsidP="00ED2CBC">
            <w:pPr>
              <w:spacing w:line="240" w:lineRule="exact"/>
              <w:ind w:firstLine="0"/>
              <w:rPr>
                <w:color w:val="FF0000"/>
                <w:sz w:val="24"/>
                <w:szCs w:val="24"/>
                <w:lang w:eastAsia="ru-RU"/>
              </w:rPr>
            </w:pPr>
            <w:r>
              <w:rPr>
                <w:sz w:val="24"/>
                <w:szCs w:val="24"/>
                <w:lang w:eastAsia="ru-RU"/>
              </w:rPr>
              <w:t>2)</w:t>
            </w:r>
            <w:r w:rsidRPr="00544E20">
              <w:rPr>
                <w:b/>
                <w:sz w:val="24"/>
                <w:szCs w:val="24"/>
                <w:lang w:eastAsia="ru-RU"/>
              </w:rPr>
              <w:t>Для социально ориентированных некоммерческих организаций:</w:t>
            </w:r>
            <w:r>
              <w:rPr>
                <w:sz w:val="24"/>
                <w:szCs w:val="24"/>
                <w:lang w:eastAsia="ru-RU"/>
              </w:rPr>
              <w:t xml:space="preserve"> декларация о принадлежности к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осуществляющим в соответствии с учредительными документами виды деятельности, предусмотренные пунктом 1 статьи 31.1 Федерального закона от 12 января 1996 года №7-ФЗ «О некоммерческих организациях».</w:t>
            </w:r>
          </w:p>
        </w:tc>
      </w:tr>
      <w:tr w:rsidR="004761B8" w:rsidRPr="0029787A" w:rsidTr="004761B8">
        <w:tc>
          <w:tcPr>
            <w:tcW w:w="2158" w:type="pct"/>
            <w:shd w:val="clear" w:color="auto" w:fill="auto"/>
            <w:tcMar>
              <w:top w:w="75" w:type="dxa"/>
              <w:left w:w="75" w:type="dxa"/>
              <w:bottom w:w="75" w:type="dxa"/>
              <w:right w:w="450" w:type="dxa"/>
            </w:tcMar>
          </w:tcPr>
          <w:p w:rsidR="004761B8" w:rsidRPr="00A71E46" w:rsidRDefault="004761B8" w:rsidP="005672FE">
            <w:pPr>
              <w:autoSpaceDE w:val="0"/>
              <w:autoSpaceDN w:val="0"/>
              <w:adjustRightInd w:val="0"/>
              <w:spacing w:line="240" w:lineRule="exact"/>
              <w:ind w:right="-408" w:firstLine="0"/>
              <w:rPr>
                <w:bCs/>
                <w:sz w:val="24"/>
                <w:szCs w:val="24"/>
              </w:rPr>
            </w:pPr>
            <w:r w:rsidRPr="00A71E46">
              <w:rPr>
                <w:sz w:val="24"/>
                <w:szCs w:val="24"/>
                <w:lang w:eastAsia="ru-RU"/>
              </w:rPr>
              <w:t xml:space="preserve">8) документы (или копии документов), </w:t>
            </w:r>
            <w:r w:rsidRPr="00A71E46">
              <w:rPr>
                <w:bCs/>
                <w:sz w:val="24"/>
                <w:szCs w:val="24"/>
              </w:rPr>
              <w:t xml:space="preserve">подтверждающие соответствие участника такого аукциона и (или) предлагаемых им товара, работы или услуги условиям, запретам и ограничениям, установленным </w:t>
            </w:r>
            <w:r w:rsidRPr="00A71E46">
              <w:rPr>
                <w:bCs/>
                <w:sz w:val="24"/>
                <w:szCs w:val="24"/>
              </w:rPr>
              <w:lastRenderedPageBreak/>
              <w:t>заказчиком</w:t>
            </w:r>
            <w:r w:rsidRPr="00A71E46">
              <w:rPr>
                <w:sz w:val="24"/>
                <w:szCs w:val="24"/>
                <w:lang w:eastAsia="ru-RU"/>
              </w:rPr>
              <w:t xml:space="preserve"> в разделе </w:t>
            </w:r>
            <w:r w:rsidR="005672FE">
              <w:rPr>
                <w:sz w:val="24"/>
                <w:szCs w:val="24"/>
                <w:lang w:eastAsia="ru-RU"/>
              </w:rPr>
              <w:t>8</w:t>
            </w:r>
            <w:r w:rsidRPr="00A71E46">
              <w:rPr>
                <w:sz w:val="24"/>
                <w:szCs w:val="24"/>
                <w:lang w:eastAsia="ru-RU"/>
              </w:rPr>
              <w:t xml:space="preserve"> документации об </w:t>
            </w:r>
            <w:r>
              <w:rPr>
                <w:sz w:val="24"/>
                <w:szCs w:val="24"/>
                <w:lang w:eastAsia="ru-RU"/>
              </w:rPr>
              <w:t xml:space="preserve">электронном </w:t>
            </w:r>
            <w:r w:rsidRPr="00A71E46">
              <w:rPr>
                <w:sz w:val="24"/>
                <w:szCs w:val="24"/>
                <w:lang w:eastAsia="ru-RU"/>
              </w:rPr>
              <w:t>аукционе</w:t>
            </w:r>
            <w:r>
              <w:rPr>
                <w:bCs/>
                <w:sz w:val="24"/>
                <w:szCs w:val="24"/>
              </w:rPr>
              <w:t>.</w:t>
            </w:r>
          </w:p>
        </w:tc>
        <w:tc>
          <w:tcPr>
            <w:tcW w:w="2842" w:type="pct"/>
            <w:shd w:val="clear" w:color="auto" w:fill="auto"/>
          </w:tcPr>
          <w:p w:rsidR="004761B8" w:rsidRPr="0029787A" w:rsidRDefault="004761B8" w:rsidP="001E2E5D">
            <w:pPr>
              <w:spacing w:line="240" w:lineRule="exact"/>
              <w:ind w:firstLine="0"/>
              <w:rPr>
                <w:sz w:val="24"/>
                <w:szCs w:val="24"/>
                <w:lang w:eastAsia="ru-RU"/>
              </w:rPr>
            </w:pPr>
            <w:r>
              <w:rPr>
                <w:sz w:val="24"/>
                <w:szCs w:val="24"/>
                <w:lang w:eastAsia="ru-RU"/>
              </w:rPr>
              <w:lastRenderedPageBreak/>
              <w:t xml:space="preserve"> </w:t>
            </w:r>
            <w:r w:rsidRPr="0029787A">
              <w:rPr>
                <w:sz w:val="24"/>
                <w:szCs w:val="24"/>
                <w:lang w:eastAsia="ru-RU"/>
              </w:rPr>
              <w:t>Не требуется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5672FE" w:rsidP="001E2E5D">
            <w:pPr>
              <w:spacing w:line="240" w:lineRule="exact"/>
              <w:ind w:right="-445" w:firstLine="0"/>
              <w:rPr>
                <w:sz w:val="24"/>
                <w:szCs w:val="24"/>
                <w:lang w:eastAsia="ru-RU"/>
              </w:rPr>
            </w:pPr>
            <w:r>
              <w:rPr>
                <w:color w:val="000000"/>
                <w:sz w:val="24"/>
                <w:szCs w:val="24"/>
              </w:rPr>
              <w:lastRenderedPageBreak/>
              <w:t>10</w:t>
            </w:r>
            <w:r w:rsidR="004761B8" w:rsidRPr="0029787A">
              <w:rPr>
                <w:color w:val="000000"/>
                <w:sz w:val="24"/>
                <w:szCs w:val="24"/>
              </w:rPr>
              <w:t xml:space="preserve">.4. Инструкция по заполнению заявки на участие в </w:t>
            </w:r>
            <w:r w:rsidR="004761B8" w:rsidRPr="0029787A">
              <w:rPr>
                <w:sz w:val="24"/>
                <w:szCs w:val="24"/>
                <w:lang w:eastAsia="ru-RU"/>
              </w:rPr>
              <w:t>электронном аукционе</w:t>
            </w:r>
            <w:r w:rsidR="004761B8" w:rsidRPr="0029787A">
              <w:rPr>
                <w:color w:val="000000"/>
                <w:sz w:val="24"/>
                <w:szCs w:val="24"/>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Default="005672FE" w:rsidP="005672FE">
            <w:pPr>
              <w:spacing w:line="240" w:lineRule="exact"/>
              <w:ind w:right="-445" w:firstLine="0"/>
              <w:rPr>
                <w:color w:val="000000"/>
                <w:sz w:val="24"/>
                <w:szCs w:val="24"/>
              </w:rPr>
            </w:pPr>
            <w:r>
              <w:rPr>
                <w:color w:val="000000"/>
                <w:sz w:val="24"/>
                <w:szCs w:val="24"/>
              </w:rPr>
              <w:t>10</w:t>
            </w:r>
            <w:r w:rsidR="004761B8" w:rsidRPr="0029787A">
              <w:rPr>
                <w:color w:val="000000"/>
                <w:sz w:val="24"/>
                <w:szCs w:val="24"/>
              </w:rPr>
              <w:t xml:space="preserve">.4.1. Первая часть заявки на участие в </w:t>
            </w:r>
            <w:r w:rsidR="004761B8" w:rsidRPr="0029787A">
              <w:rPr>
                <w:sz w:val="24"/>
                <w:szCs w:val="24"/>
                <w:lang w:eastAsia="ru-RU"/>
              </w:rPr>
              <w:t>электронном аукционе</w:t>
            </w:r>
            <w:r w:rsidR="004761B8" w:rsidRPr="0029787A">
              <w:rPr>
                <w:color w:val="000000"/>
                <w:sz w:val="24"/>
                <w:szCs w:val="24"/>
              </w:rPr>
              <w:t xml:space="preserve"> должна содержать сведения, указанные в пункте </w:t>
            </w:r>
            <w:r>
              <w:rPr>
                <w:color w:val="000000"/>
                <w:sz w:val="24"/>
                <w:szCs w:val="24"/>
              </w:rPr>
              <w:t>10</w:t>
            </w:r>
            <w:r w:rsidR="004761B8" w:rsidRPr="0029787A">
              <w:rPr>
                <w:color w:val="000000"/>
                <w:sz w:val="24"/>
                <w:szCs w:val="24"/>
              </w:rPr>
              <w:t>.2 документации об аукционе в электронной форме.</w:t>
            </w:r>
          </w:p>
          <w:p w:rsidR="00D34FA5" w:rsidRDefault="00D34FA5" w:rsidP="00D34FA5">
            <w:pPr>
              <w:autoSpaceDE w:val="0"/>
              <w:autoSpaceDN w:val="0"/>
              <w:adjustRightInd w:val="0"/>
              <w:ind w:right="-303" w:firstLine="0"/>
              <w:rPr>
                <w:color w:val="000000"/>
                <w:sz w:val="24"/>
                <w:szCs w:val="24"/>
              </w:rPr>
            </w:pPr>
            <w:r w:rsidRPr="00122D4F">
              <w:rPr>
                <w:color w:val="000000"/>
                <w:sz w:val="24"/>
                <w:szCs w:val="24"/>
              </w:rPr>
              <w:t>При оформлении первой части заявки на участие в электронном аукционе участник закупки должен учитывать следующее:</w:t>
            </w:r>
          </w:p>
          <w:p w:rsidR="007D1411" w:rsidRPr="00F66CDC" w:rsidRDefault="007D1411" w:rsidP="007D1411">
            <w:pPr>
              <w:tabs>
                <w:tab w:val="left" w:pos="9645"/>
              </w:tabs>
              <w:ind w:right="-269"/>
              <w:rPr>
                <w:color w:val="000000"/>
                <w:sz w:val="24"/>
                <w:szCs w:val="24"/>
              </w:rPr>
            </w:pPr>
            <w:r>
              <w:rPr>
                <w:color w:val="000000"/>
                <w:sz w:val="24"/>
                <w:szCs w:val="24"/>
              </w:rPr>
              <w:t>-</w:t>
            </w:r>
            <w:r w:rsidR="00D34FA5">
              <w:rPr>
                <w:color w:val="000000"/>
                <w:sz w:val="24"/>
                <w:szCs w:val="24"/>
              </w:rPr>
              <w:t xml:space="preserve"> </w:t>
            </w:r>
            <w:r>
              <w:rPr>
                <w:color w:val="000000"/>
                <w:sz w:val="24"/>
                <w:szCs w:val="24"/>
              </w:rPr>
              <w:t>п</w:t>
            </w:r>
            <w:r w:rsidRPr="00F66CDC">
              <w:rPr>
                <w:color w:val="000000"/>
                <w:sz w:val="24"/>
                <w:szCs w:val="24"/>
              </w:rPr>
              <w:t xml:space="preserve">ри описании условий и предложений участниками закупки должны приниматься общепринятые обозначения, сокращения и наименования в соответствии с требованиями действующих нормативных документов и документации об аукционе в электронной форме. </w:t>
            </w:r>
          </w:p>
          <w:p w:rsidR="007D1411" w:rsidRPr="00F66CDC" w:rsidRDefault="007D1411" w:rsidP="007D1411">
            <w:pPr>
              <w:tabs>
                <w:tab w:val="left" w:pos="9645"/>
              </w:tabs>
              <w:ind w:right="-269"/>
              <w:rPr>
                <w:color w:val="000000"/>
                <w:sz w:val="24"/>
                <w:szCs w:val="24"/>
              </w:rPr>
            </w:pPr>
            <w:r>
              <w:rPr>
                <w:color w:val="000000"/>
                <w:sz w:val="24"/>
                <w:szCs w:val="24"/>
              </w:rPr>
              <w:t>- с</w:t>
            </w:r>
            <w:r w:rsidRPr="00F66CDC">
              <w:rPr>
                <w:color w:val="000000"/>
                <w:sz w:val="24"/>
                <w:szCs w:val="24"/>
              </w:rPr>
              <w:t>ведения, которые содержатся в заявках участников на участие в аукционе, не должны допускать двусмысленных толкований.</w:t>
            </w:r>
          </w:p>
          <w:p w:rsidR="00D34FA5" w:rsidRPr="0029787A" w:rsidRDefault="007D1411" w:rsidP="007D1411">
            <w:pPr>
              <w:spacing w:line="240" w:lineRule="exact"/>
              <w:ind w:right="-445" w:firstLine="0"/>
              <w:rPr>
                <w:color w:val="000000"/>
                <w:sz w:val="24"/>
                <w:szCs w:val="24"/>
              </w:rPr>
            </w:pPr>
            <w:r>
              <w:rPr>
                <w:color w:val="000000"/>
                <w:sz w:val="24"/>
                <w:szCs w:val="24"/>
              </w:rPr>
              <w:t xml:space="preserve">           -</w:t>
            </w:r>
            <w:r w:rsidR="009A1550">
              <w:rPr>
                <w:color w:val="000000"/>
                <w:sz w:val="24"/>
                <w:szCs w:val="24"/>
              </w:rPr>
              <w:t xml:space="preserve"> </w:t>
            </w:r>
            <w:r>
              <w:rPr>
                <w:color w:val="000000"/>
                <w:sz w:val="24"/>
                <w:szCs w:val="24"/>
              </w:rPr>
              <w:t>к</w:t>
            </w:r>
            <w:r w:rsidRPr="00F66CDC">
              <w:rPr>
                <w:color w:val="000000"/>
                <w:sz w:val="24"/>
                <w:szCs w:val="24"/>
              </w:rPr>
              <w:t>онкретные значения показателей, соответствующие значениям, установленным в документации об электронном аукционе, должны быть указаны без использования оборотов «не более», «не менее», «не хуже», «должен» и его производных и т.д.</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A72423" w:rsidP="001E2E5D">
            <w:pPr>
              <w:autoSpaceDE w:val="0"/>
              <w:autoSpaceDN w:val="0"/>
              <w:adjustRightInd w:val="0"/>
              <w:spacing w:line="240" w:lineRule="exact"/>
              <w:ind w:right="-329" w:firstLine="0"/>
              <w:rPr>
                <w:sz w:val="24"/>
                <w:szCs w:val="24"/>
                <w:lang w:eastAsia="ru-RU"/>
              </w:rPr>
            </w:pPr>
            <w:r>
              <w:rPr>
                <w:color w:val="000000"/>
                <w:sz w:val="24"/>
                <w:szCs w:val="24"/>
              </w:rPr>
              <w:t>10</w:t>
            </w:r>
            <w:r w:rsidR="004761B8" w:rsidRPr="0029787A">
              <w:rPr>
                <w:color w:val="000000"/>
                <w:sz w:val="24"/>
                <w:szCs w:val="24"/>
              </w:rPr>
              <w:t xml:space="preserve">.4.2. </w:t>
            </w:r>
            <w:r w:rsidR="004761B8" w:rsidRPr="0029787A">
              <w:rPr>
                <w:sz w:val="24"/>
                <w:szCs w:val="24"/>
                <w:lang w:eastAsia="ru-RU"/>
              </w:rPr>
              <w:t>Участник закупки не допускается к участию в электронном аукционе в случае:</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1) непредоставления информации, предусмотренной пунктом </w:t>
            </w:r>
            <w:r w:rsidR="005672FE">
              <w:rPr>
                <w:sz w:val="24"/>
                <w:szCs w:val="24"/>
                <w:lang w:eastAsia="ru-RU"/>
              </w:rPr>
              <w:t>10</w:t>
            </w:r>
            <w:r w:rsidRPr="0029787A">
              <w:rPr>
                <w:sz w:val="24"/>
                <w:szCs w:val="24"/>
                <w:lang w:eastAsia="ru-RU"/>
              </w:rPr>
              <w:t>.2 документации об аукционе в электронной форме, или предоставления недостоверной информации;</w:t>
            </w:r>
          </w:p>
          <w:p w:rsidR="004761B8" w:rsidRPr="0029787A" w:rsidRDefault="004761B8" w:rsidP="001E2E5D">
            <w:pPr>
              <w:autoSpaceDE w:val="0"/>
              <w:autoSpaceDN w:val="0"/>
              <w:adjustRightInd w:val="0"/>
              <w:spacing w:line="240" w:lineRule="exact"/>
              <w:ind w:right="-329" w:firstLine="0"/>
              <w:rPr>
                <w:sz w:val="24"/>
                <w:szCs w:val="24"/>
                <w:lang w:eastAsia="ru-RU"/>
              </w:rPr>
            </w:pPr>
            <w:r w:rsidRPr="0029787A">
              <w:rPr>
                <w:sz w:val="24"/>
                <w:szCs w:val="24"/>
                <w:lang w:eastAsia="ru-RU"/>
              </w:rPr>
              <w:t xml:space="preserve">2) несоответствия сведений, предусмотренных в пункте </w:t>
            </w:r>
            <w:r w:rsidR="005672FE">
              <w:rPr>
                <w:sz w:val="24"/>
                <w:szCs w:val="24"/>
                <w:lang w:eastAsia="ru-RU"/>
              </w:rPr>
              <w:t>10</w:t>
            </w:r>
            <w:r w:rsidRPr="0029787A">
              <w:rPr>
                <w:sz w:val="24"/>
                <w:szCs w:val="24"/>
                <w:lang w:eastAsia="ru-RU"/>
              </w:rPr>
              <w:t>.2 документации об аукционе в электронной форме, требованиям документации.</w:t>
            </w:r>
          </w:p>
          <w:p w:rsidR="004761B8" w:rsidRPr="0029787A" w:rsidRDefault="004761B8" w:rsidP="001E2E5D">
            <w:pPr>
              <w:autoSpaceDE w:val="0"/>
              <w:autoSpaceDN w:val="0"/>
              <w:adjustRightInd w:val="0"/>
              <w:spacing w:line="240" w:lineRule="exact"/>
              <w:ind w:right="-329" w:firstLine="0"/>
              <w:rPr>
                <w:color w:val="000000"/>
                <w:sz w:val="24"/>
                <w:szCs w:val="24"/>
              </w:rPr>
            </w:pPr>
            <w:r w:rsidRPr="0029787A">
              <w:rPr>
                <w:sz w:val="24"/>
                <w:szCs w:val="24"/>
                <w:lang w:eastAsia="ru-RU"/>
              </w:rPr>
              <w:t xml:space="preserve">10.4.3. </w:t>
            </w:r>
            <w:r w:rsidRPr="0029787A">
              <w:rPr>
                <w:color w:val="000000"/>
                <w:sz w:val="24"/>
                <w:szCs w:val="24"/>
              </w:rPr>
              <w:t xml:space="preserve">Вторая часть заявки на участие в аукционе в электронной форме должна содержать документы и сведения, указанные в пункте </w:t>
            </w:r>
            <w:r w:rsidR="005672FE">
              <w:rPr>
                <w:color w:val="000000"/>
                <w:sz w:val="24"/>
                <w:szCs w:val="24"/>
              </w:rPr>
              <w:t>10</w:t>
            </w:r>
            <w:r w:rsidRPr="0029787A">
              <w:rPr>
                <w:color w:val="000000"/>
                <w:sz w:val="24"/>
                <w:szCs w:val="24"/>
              </w:rPr>
              <w:t>.3 документации об аукционе в электронной форме.</w:t>
            </w:r>
          </w:p>
          <w:p w:rsidR="004761B8" w:rsidRPr="0029787A" w:rsidRDefault="005672FE" w:rsidP="001E2E5D">
            <w:pPr>
              <w:autoSpaceDE w:val="0"/>
              <w:autoSpaceDN w:val="0"/>
              <w:adjustRightInd w:val="0"/>
              <w:spacing w:line="240" w:lineRule="exact"/>
              <w:ind w:right="-329" w:firstLine="0"/>
              <w:rPr>
                <w:color w:val="000000"/>
                <w:sz w:val="24"/>
                <w:szCs w:val="24"/>
              </w:rPr>
            </w:pPr>
            <w:r>
              <w:rPr>
                <w:color w:val="000000"/>
                <w:sz w:val="24"/>
                <w:szCs w:val="24"/>
              </w:rPr>
              <w:t>10</w:t>
            </w:r>
            <w:r w:rsidR="004761B8" w:rsidRPr="0029787A">
              <w:rPr>
                <w:color w:val="000000"/>
                <w:sz w:val="24"/>
                <w:szCs w:val="24"/>
              </w:rPr>
              <w:t>.4.4. Участник закупки формирует заявку на участие в аукционе в электронной форме в соответствии с требованиями Федерального закона, требованиями настоящей документации об аукционе в электронной форме, а также регламентом электронной торговой площадки, на которой будет проводиться открытый аукцион в электронной форме.</w:t>
            </w:r>
          </w:p>
          <w:p w:rsidR="004761B8" w:rsidRPr="0029787A" w:rsidRDefault="005672FE" w:rsidP="001E2E5D">
            <w:pPr>
              <w:autoSpaceDE w:val="0"/>
              <w:autoSpaceDN w:val="0"/>
              <w:adjustRightInd w:val="0"/>
              <w:spacing w:line="240" w:lineRule="exact"/>
              <w:ind w:right="-329" w:firstLine="0"/>
              <w:rPr>
                <w:sz w:val="24"/>
                <w:szCs w:val="24"/>
              </w:rPr>
            </w:pPr>
            <w:r>
              <w:rPr>
                <w:color w:val="000000"/>
                <w:sz w:val="24"/>
                <w:szCs w:val="24"/>
              </w:rPr>
              <w:t>10</w:t>
            </w:r>
            <w:r w:rsidR="004761B8" w:rsidRPr="0029787A">
              <w:rPr>
                <w:color w:val="000000"/>
                <w:sz w:val="24"/>
                <w:szCs w:val="24"/>
              </w:rPr>
              <w:t xml:space="preserve">.4.5. </w:t>
            </w:r>
            <w:r w:rsidR="004761B8" w:rsidRPr="0029787A">
              <w:rPr>
                <w:sz w:val="24"/>
                <w:szCs w:val="24"/>
              </w:rPr>
              <w:t>Заявка на участие в аукционе в электронной форме, а также все документы, входящие в состав такой заявки, должны быть составлены на русском языке. Заявка на участие в аукционе в электронной форме, а также все документы, входящие в состав такой заявки могут быть составлены на другом языке при наличии нотариально заверенного перевода на русский язык.</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5672FE">
            <w:pPr>
              <w:spacing w:line="240" w:lineRule="exact"/>
              <w:ind w:firstLine="0"/>
              <w:jc w:val="center"/>
              <w:rPr>
                <w:sz w:val="24"/>
                <w:szCs w:val="24"/>
                <w:lang w:eastAsia="ru-RU"/>
              </w:rPr>
            </w:pPr>
            <w:r w:rsidRPr="0029787A">
              <w:rPr>
                <w:b/>
                <w:sz w:val="24"/>
                <w:szCs w:val="24"/>
                <w:u w:val="single"/>
                <w:lang w:eastAsia="ru-RU"/>
              </w:rPr>
              <w:t>1</w:t>
            </w:r>
            <w:r w:rsidR="005672FE">
              <w:rPr>
                <w:b/>
                <w:sz w:val="24"/>
                <w:szCs w:val="24"/>
                <w:u w:val="single"/>
                <w:lang w:eastAsia="ru-RU"/>
              </w:rPr>
              <w:t>1</w:t>
            </w:r>
            <w:r w:rsidRPr="0029787A">
              <w:rPr>
                <w:b/>
                <w:sz w:val="24"/>
                <w:szCs w:val="24"/>
                <w:u w:val="single"/>
                <w:lang w:eastAsia="ru-RU"/>
              </w:rPr>
              <w:t>. Адрес электронной площадки, срок, место и порядок подачи заявок участников закупки</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.1. Адрес электронной площадки в информационно-телекоммуника-ционной сети «Интернет»:</w:t>
            </w:r>
          </w:p>
        </w:tc>
        <w:tc>
          <w:tcPr>
            <w:tcW w:w="2842" w:type="pct"/>
            <w:shd w:val="clear" w:color="auto" w:fill="auto"/>
            <w:tcMar>
              <w:top w:w="75" w:type="dxa"/>
              <w:left w:w="75" w:type="dxa"/>
              <w:bottom w:w="75" w:type="dxa"/>
              <w:right w:w="75" w:type="dxa"/>
            </w:tcMar>
          </w:tcPr>
          <w:p w:rsidR="004761B8" w:rsidRPr="0029787A" w:rsidRDefault="004761B8" w:rsidP="0011325F">
            <w:pPr>
              <w:spacing w:line="240" w:lineRule="exact"/>
              <w:ind w:firstLine="0"/>
              <w:rPr>
                <w:sz w:val="24"/>
                <w:szCs w:val="24"/>
                <w:lang w:eastAsia="ru-RU"/>
              </w:rPr>
            </w:pPr>
            <w:r w:rsidRPr="0011325F">
              <w:rPr>
                <w:sz w:val="24"/>
                <w:szCs w:val="24"/>
                <w:lang w:val="en-US"/>
              </w:rPr>
              <w:t>sberbank</w:t>
            </w:r>
            <w:r w:rsidRPr="0011325F">
              <w:rPr>
                <w:sz w:val="24"/>
                <w:szCs w:val="24"/>
              </w:rPr>
              <w:t>-</w:t>
            </w:r>
            <w:r w:rsidRPr="0011325F">
              <w:rPr>
                <w:sz w:val="24"/>
                <w:szCs w:val="24"/>
                <w:lang w:val="en-US"/>
              </w:rPr>
              <w:t>ast</w:t>
            </w:r>
            <w:r w:rsidRPr="0011325F">
              <w:rPr>
                <w:sz w:val="24"/>
                <w:szCs w:val="24"/>
              </w:rPr>
              <w:t>.</w:t>
            </w:r>
            <w:r w:rsidRPr="0011325F">
              <w:rPr>
                <w:sz w:val="24"/>
                <w:szCs w:val="24"/>
                <w:lang w:val="en-US"/>
              </w:rPr>
              <w:t>ru</w:t>
            </w:r>
          </w:p>
        </w:tc>
      </w:tr>
      <w:tr w:rsidR="00667858" w:rsidRPr="0029787A" w:rsidTr="004761B8">
        <w:tc>
          <w:tcPr>
            <w:tcW w:w="2158" w:type="pct"/>
            <w:shd w:val="clear" w:color="auto" w:fill="auto"/>
            <w:tcMar>
              <w:top w:w="75" w:type="dxa"/>
              <w:left w:w="75" w:type="dxa"/>
              <w:bottom w:w="75" w:type="dxa"/>
              <w:right w:w="450" w:type="dxa"/>
            </w:tcMar>
          </w:tcPr>
          <w:p w:rsidR="00667858" w:rsidRPr="00D97DA7" w:rsidRDefault="00667858" w:rsidP="005672FE">
            <w:pPr>
              <w:autoSpaceDE w:val="0"/>
              <w:autoSpaceDN w:val="0"/>
              <w:adjustRightInd w:val="0"/>
              <w:spacing w:line="240" w:lineRule="exact"/>
              <w:ind w:right="-337" w:firstLine="0"/>
              <w:rPr>
                <w:sz w:val="24"/>
                <w:szCs w:val="24"/>
                <w:lang w:eastAsia="ru-RU"/>
              </w:rPr>
            </w:pPr>
            <w:r w:rsidRPr="00D97DA7">
              <w:rPr>
                <w:sz w:val="24"/>
                <w:szCs w:val="24"/>
                <w:lang w:eastAsia="ru-RU"/>
              </w:rPr>
              <w:t>11.2. Начало срока подачи заявок:</w:t>
            </w:r>
          </w:p>
        </w:tc>
        <w:tc>
          <w:tcPr>
            <w:tcW w:w="2842" w:type="pct"/>
            <w:shd w:val="clear" w:color="auto" w:fill="auto"/>
            <w:tcMar>
              <w:top w:w="75" w:type="dxa"/>
              <w:left w:w="75" w:type="dxa"/>
              <w:bottom w:w="75" w:type="dxa"/>
              <w:right w:w="75" w:type="dxa"/>
            </w:tcMar>
          </w:tcPr>
          <w:p w:rsidR="00667858" w:rsidRPr="00D97DA7" w:rsidRDefault="00012C3B" w:rsidP="002F71E9">
            <w:pPr>
              <w:ind w:right="64" w:firstLine="0"/>
              <w:rPr>
                <w:sz w:val="24"/>
                <w:szCs w:val="24"/>
                <w:lang w:eastAsia="ru-RU"/>
              </w:rPr>
            </w:pPr>
            <w:r>
              <w:rPr>
                <w:sz w:val="24"/>
                <w:szCs w:val="24"/>
                <w:lang w:eastAsia="ru-RU"/>
              </w:rPr>
              <w:t>25</w:t>
            </w:r>
            <w:r w:rsidR="00357CE8">
              <w:rPr>
                <w:sz w:val="24"/>
                <w:szCs w:val="24"/>
                <w:lang w:eastAsia="ru-RU"/>
              </w:rPr>
              <w:t>.06</w:t>
            </w:r>
            <w:r w:rsidR="00667858" w:rsidRPr="00357CE8">
              <w:rPr>
                <w:sz w:val="24"/>
                <w:szCs w:val="24"/>
                <w:lang w:eastAsia="ru-RU"/>
              </w:rPr>
              <w:t>.201</w:t>
            </w:r>
            <w:r w:rsidR="00CB7C52">
              <w:rPr>
                <w:sz w:val="24"/>
                <w:szCs w:val="24"/>
                <w:lang w:eastAsia="ru-RU"/>
              </w:rPr>
              <w:t>9</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.3. Дата и время окончания срока подачи заявок:</w:t>
            </w:r>
          </w:p>
        </w:tc>
        <w:tc>
          <w:tcPr>
            <w:tcW w:w="2842" w:type="pct"/>
            <w:shd w:val="clear" w:color="auto" w:fill="auto"/>
            <w:tcMar>
              <w:top w:w="75" w:type="dxa"/>
              <w:left w:w="75" w:type="dxa"/>
              <w:bottom w:w="75" w:type="dxa"/>
              <w:right w:w="75" w:type="dxa"/>
            </w:tcMar>
          </w:tcPr>
          <w:p w:rsidR="00667858" w:rsidRPr="006E01FC" w:rsidRDefault="00614CD4" w:rsidP="002F71E9">
            <w:pPr>
              <w:spacing w:line="240" w:lineRule="exact"/>
              <w:ind w:firstLine="0"/>
              <w:rPr>
                <w:sz w:val="24"/>
                <w:szCs w:val="24"/>
                <w:highlight w:val="yellow"/>
                <w:lang w:eastAsia="ru-RU"/>
              </w:rPr>
            </w:pPr>
            <w:r>
              <w:rPr>
                <w:sz w:val="24"/>
                <w:szCs w:val="24"/>
                <w:lang w:eastAsia="ru-RU"/>
              </w:rPr>
              <w:t>11</w:t>
            </w:r>
            <w:r w:rsidR="00667858" w:rsidRPr="00357CE8">
              <w:rPr>
                <w:sz w:val="24"/>
                <w:szCs w:val="24"/>
                <w:lang w:eastAsia="ru-RU"/>
              </w:rPr>
              <w:t>.0</w:t>
            </w:r>
            <w:r w:rsidR="00357CE8">
              <w:rPr>
                <w:sz w:val="24"/>
                <w:szCs w:val="24"/>
                <w:lang w:eastAsia="ru-RU"/>
              </w:rPr>
              <w:t>7</w:t>
            </w:r>
            <w:r w:rsidR="00CB7C52">
              <w:rPr>
                <w:sz w:val="24"/>
                <w:szCs w:val="24"/>
                <w:lang w:eastAsia="ru-RU"/>
              </w:rPr>
              <w:t>.2019</w:t>
            </w:r>
            <w:r w:rsidR="00667858" w:rsidRPr="00357CE8">
              <w:rPr>
                <w:sz w:val="24"/>
                <w:szCs w:val="24"/>
                <w:lang w:eastAsia="ru-RU"/>
              </w:rPr>
              <w:t xml:space="preserve"> в 11 ч.00 мин.</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.4.Дата окончания срока рассмотрения первых частей заявок:</w:t>
            </w:r>
          </w:p>
        </w:tc>
        <w:tc>
          <w:tcPr>
            <w:tcW w:w="2842" w:type="pct"/>
            <w:shd w:val="clear" w:color="auto" w:fill="auto"/>
            <w:tcMar>
              <w:top w:w="75" w:type="dxa"/>
              <w:left w:w="75" w:type="dxa"/>
              <w:bottom w:w="75" w:type="dxa"/>
              <w:right w:w="75" w:type="dxa"/>
            </w:tcMar>
          </w:tcPr>
          <w:p w:rsidR="00667858" w:rsidRPr="006E01FC" w:rsidRDefault="00005331" w:rsidP="002F71E9">
            <w:pPr>
              <w:spacing w:line="240" w:lineRule="exact"/>
              <w:ind w:firstLine="0"/>
              <w:rPr>
                <w:sz w:val="24"/>
                <w:szCs w:val="24"/>
                <w:highlight w:val="yellow"/>
                <w:lang w:eastAsia="ru-RU"/>
              </w:rPr>
            </w:pPr>
            <w:r>
              <w:rPr>
                <w:sz w:val="24"/>
                <w:szCs w:val="24"/>
                <w:lang w:eastAsia="ru-RU"/>
              </w:rPr>
              <w:t>12</w:t>
            </w:r>
            <w:r w:rsidR="00357CE8">
              <w:rPr>
                <w:sz w:val="24"/>
                <w:szCs w:val="24"/>
                <w:lang w:eastAsia="ru-RU"/>
              </w:rPr>
              <w:t>.07</w:t>
            </w:r>
            <w:r w:rsidR="00667858" w:rsidRPr="00357CE8">
              <w:rPr>
                <w:sz w:val="24"/>
                <w:szCs w:val="24"/>
                <w:lang w:eastAsia="ru-RU"/>
              </w:rPr>
              <w:t>.201</w:t>
            </w:r>
            <w:r w:rsidR="00CB7C52">
              <w:rPr>
                <w:sz w:val="24"/>
                <w:szCs w:val="24"/>
                <w:lang w:eastAsia="ru-RU"/>
              </w:rPr>
              <w:t>9</w:t>
            </w:r>
          </w:p>
        </w:tc>
      </w:tr>
      <w:tr w:rsidR="00667858" w:rsidRPr="0029787A" w:rsidTr="004761B8">
        <w:tc>
          <w:tcPr>
            <w:tcW w:w="2158" w:type="pct"/>
            <w:shd w:val="clear" w:color="auto" w:fill="auto"/>
            <w:tcMar>
              <w:top w:w="75" w:type="dxa"/>
              <w:left w:w="75" w:type="dxa"/>
              <w:bottom w:w="75" w:type="dxa"/>
              <w:right w:w="450" w:type="dxa"/>
            </w:tcMar>
          </w:tcPr>
          <w:p w:rsidR="00667858" w:rsidRPr="0029787A" w:rsidRDefault="0066785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Pr>
                <w:sz w:val="24"/>
                <w:szCs w:val="24"/>
                <w:lang w:eastAsia="ru-RU"/>
              </w:rPr>
              <w:t>1</w:t>
            </w:r>
            <w:r w:rsidRPr="0029787A">
              <w:rPr>
                <w:sz w:val="24"/>
                <w:szCs w:val="24"/>
                <w:lang w:eastAsia="ru-RU"/>
              </w:rPr>
              <w:t>.5. Дата проведения электронного аукциона:</w:t>
            </w:r>
          </w:p>
        </w:tc>
        <w:tc>
          <w:tcPr>
            <w:tcW w:w="2842" w:type="pct"/>
            <w:shd w:val="clear" w:color="auto" w:fill="auto"/>
            <w:tcMar>
              <w:top w:w="75" w:type="dxa"/>
              <w:left w:w="75" w:type="dxa"/>
              <w:bottom w:w="75" w:type="dxa"/>
              <w:right w:w="75" w:type="dxa"/>
            </w:tcMar>
          </w:tcPr>
          <w:p w:rsidR="00667858" w:rsidRPr="0070429F" w:rsidRDefault="00012C3B" w:rsidP="002F71E9">
            <w:pPr>
              <w:spacing w:line="240" w:lineRule="exact"/>
              <w:ind w:firstLine="0"/>
              <w:rPr>
                <w:sz w:val="24"/>
                <w:szCs w:val="24"/>
                <w:highlight w:val="yellow"/>
                <w:lang w:eastAsia="ru-RU"/>
              </w:rPr>
            </w:pPr>
            <w:r>
              <w:rPr>
                <w:sz w:val="24"/>
                <w:szCs w:val="24"/>
                <w:lang w:eastAsia="ru-RU"/>
              </w:rPr>
              <w:t>15</w:t>
            </w:r>
            <w:r w:rsidR="00357CE8">
              <w:rPr>
                <w:sz w:val="24"/>
                <w:szCs w:val="24"/>
                <w:lang w:eastAsia="ru-RU"/>
              </w:rPr>
              <w:t>.07</w:t>
            </w:r>
            <w:r w:rsidR="00667858" w:rsidRPr="00357CE8">
              <w:rPr>
                <w:sz w:val="24"/>
                <w:szCs w:val="24"/>
                <w:lang w:eastAsia="ru-RU"/>
              </w:rPr>
              <w:t>.201</w:t>
            </w:r>
            <w:r w:rsidR="00CB7C52">
              <w:rPr>
                <w:sz w:val="24"/>
                <w:szCs w:val="24"/>
                <w:lang w:eastAsia="ru-RU"/>
              </w:rPr>
              <w:t>9</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t>1</w:t>
            </w:r>
            <w:r w:rsidR="005672FE">
              <w:rPr>
                <w:sz w:val="24"/>
                <w:szCs w:val="24"/>
                <w:lang w:eastAsia="ru-RU"/>
              </w:rPr>
              <w:t>1</w:t>
            </w:r>
            <w:r w:rsidRPr="0029787A">
              <w:rPr>
                <w:sz w:val="24"/>
                <w:szCs w:val="24"/>
                <w:lang w:eastAsia="ru-RU"/>
              </w:rPr>
              <w:t>.6. Место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autoSpaceDE w:val="0"/>
              <w:autoSpaceDN w:val="0"/>
              <w:adjustRightInd w:val="0"/>
              <w:spacing w:line="240" w:lineRule="exact"/>
              <w:ind w:firstLine="0"/>
              <w:rPr>
                <w:sz w:val="24"/>
                <w:szCs w:val="24"/>
              </w:rPr>
            </w:pPr>
            <w:r w:rsidRPr="0029787A">
              <w:rPr>
                <w:sz w:val="24"/>
                <w:szCs w:val="24"/>
              </w:rPr>
              <w:t xml:space="preserve">Заявка на участие в электронном аукционе направляется участником закупки оператору электронной площадки. </w:t>
            </w:r>
          </w:p>
          <w:p w:rsidR="004761B8" w:rsidRPr="0029787A" w:rsidRDefault="004761B8" w:rsidP="005672FE">
            <w:pPr>
              <w:spacing w:line="240" w:lineRule="exact"/>
              <w:ind w:firstLine="0"/>
              <w:rPr>
                <w:sz w:val="24"/>
                <w:szCs w:val="24"/>
                <w:lang w:eastAsia="ru-RU"/>
              </w:rPr>
            </w:pPr>
            <w:r w:rsidRPr="0029787A">
              <w:rPr>
                <w:sz w:val="24"/>
                <w:szCs w:val="24"/>
              </w:rPr>
              <w:t>Сведения об электронной площадке указаны в разделе 1</w:t>
            </w:r>
            <w:r w:rsidR="005672FE">
              <w:rPr>
                <w:sz w:val="24"/>
                <w:szCs w:val="24"/>
              </w:rPr>
              <w:t>1</w:t>
            </w:r>
            <w:r w:rsidRPr="0029787A">
              <w:rPr>
                <w:sz w:val="24"/>
                <w:szCs w:val="24"/>
              </w:rPr>
              <w:t>.1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5672FE">
            <w:pPr>
              <w:autoSpaceDE w:val="0"/>
              <w:autoSpaceDN w:val="0"/>
              <w:adjustRightInd w:val="0"/>
              <w:spacing w:line="240" w:lineRule="exact"/>
              <w:ind w:right="-337" w:firstLine="0"/>
              <w:rPr>
                <w:sz w:val="24"/>
                <w:szCs w:val="24"/>
                <w:lang w:eastAsia="ru-RU"/>
              </w:rPr>
            </w:pPr>
            <w:r w:rsidRPr="0029787A">
              <w:rPr>
                <w:sz w:val="24"/>
                <w:szCs w:val="24"/>
                <w:lang w:eastAsia="ru-RU"/>
              </w:rPr>
              <w:lastRenderedPageBreak/>
              <w:t>1</w:t>
            </w:r>
            <w:r w:rsidR="005672FE">
              <w:rPr>
                <w:sz w:val="24"/>
                <w:szCs w:val="24"/>
                <w:lang w:eastAsia="ru-RU"/>
              </w:rPr>
              <w:t>1</w:t>
            </w:r>
            <w:r w:rsidRPr="0029787A">
              <w:rPr>
                <w:sz w:val="24"/>
                <w:szCs w:val="24"/>
                <w:lang w:eastAsia="ru-RU"/>
              </w:rPr>
              <w:t>.7. Порядок подачи заявок участников закупки:</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firstLine="0"/>
              <w:rPr>
                <w:sz w:val="24"/>
                <w:szCs w:val="24"/>
              </w:rPr>
            </w:pPr>
            <w:r w:rsidRPr="0029787A">
              <w:rPr>
                <w:sz w:val="24"/>
                <w:szCs w:val="24"/>
                <w:lang w:eastAsia="ru-RU"/>
              </w:rPr>
              <w:t xml:space="preserve">Участник закупки осуществляет подачу заявки в соответствии с порядком, установленным статьей 66 </w:t>
            </w:r>
            <w:r>
              <w:rPr>
                <w:sz w:val="24"/>
                <w:szCs w:val="24"/>
              </w:rPr>
              <w:t>Федерального закона</w:t>
            </w:r>
            <w:r w:rsidRPr="0029787A">
              <w:rPr>
                <w:sz w:val="24"/>
                <w:szCs w:val="24"/>
              </w:rPr>
              <w:t>.</w:t>
            </w:r>
          </w:p>
          <w:p w:rsidR="004761B8" w:rsidRPr="0029787A" w:rsidRDefault="004761B8" w:rsidP="001E2E5D">
            <w:pPr>
              <w:spacing w:line="240" w:lineRule="exact"/>
              <w:ind w:firstLine="0"/>
              <w:rPr>
                <w:sz w:val="24"/>
                <w:szCs w:val="24"/>
                <w:lang w:eastAsia="ru-RU"/>
              </w:rPr>
            </w:pPr>
            <w:r w:rsidRPr="0029787A">
              <w:rPr>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4761B8" w:rsidRPr="0029787A" w:rsidRDefault="004761B8" w:rsidP="001E2E5D">
            <w:pPr>
              <w:spacing w:line="240" w:lineRule="exact"/>
              <w:ind w:firstLine="0"/>
              <w:rPr>
                <w:sz w:val="24"/>
                <w:szCs w:val="24"/>
                <w:lang w:eastAsia="ru-RU"/>
              </w:rPr>
            </w:pPr>
            <w:r w:rsidRPr="0029787A">
              <w:rPr>
                <w:sz w:val="24"/>
                <w:szCs w:val="24"/>
                <w:lang w:eastAsia="ru-RU"/>
              </w:rPr>
              <w:t>Заявка на участие в электронном аукционе направляется участником аукциона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4761B8" w:rsidRPr="0029787A" w:rsidRDefault="004761B8" w:rsidP="001E2E5D">
            <w:pPr>
              <w:spacing w:line="240" w:lineRule="exact"/>
              <w:ind w:firstLine="0"/>
              <w:rPr>
                <w:sz w:val="24"/>
                <w:szCs w:val="24"/>
                <w:lang w:eastAsia="ru-RU"/>
              </w:rPr>
            </w:pPr>
            <w:r w:rsidRPr="0029787A">
              <w:rPr>
                <w:sz w:val="24"/>
                <w:szCs w:val="24"/>
              </w:rPr>
              <w:t xml:space="preserve">Требования к содержанию, составу заявки на участие и инструкция по ее заполнению содержатся в разделе </w:t>
            </w:r>
            <w:r w:rsidR="006C222D">
              <w:rPr>
                <w:sz w:val="24"/>
                <w:szCs w:val="24"/>
              </w:rPr>
              <w:t>9</w:t>
            </w:r>
            <w:r w:rsidRPr="0029787A">
              <w:rPr>
                <w:sz w:val="24"/>
                <w:szCs w:val="24"/>
              </w:rPr>
              <w:t xml:space="preserve"> документации об аукционе в электронной форме.</w:t>
            </w:r>
          </w:p>
          <w:p w:rsidR="004761B8" w:rsidRPr="0029787A" w:rsidRDefault="004761B8" w:rsidP="001E2E5D">
            <w:pPr>
              <w:spacing w:line="240" w:lineRule="exact"/>
              <w:ind w:firstLine="0"/>
              <w:rPr>
                <w:sz w:val="24"/>
                <w:szCs w:val="24"/>
                <w:lang w:eastAsia="ru-RU"/>
              </w:rPr>
            </w:pPr>
            <w:r w:rsidRPr="0029787A">
              <w:rPr>
                <w:sz w:val="24"/>
                <w:szCs w:val="24"/>
                <w:lang w:eastAsia="ru-RU"/>
              </w:rPr>
              <w:t>Участник электронного аукциона вправе подать только одну заявку на участие в электронном аукционе в отношении объекта закупки.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firstLine="0"/>
              <w:jc w:val="center"/>
              <w:rPr>
                <w:b/>
                <w:sz w:val="24"/>
                <w:szCs w:val="24"/>
                <w:u w:val="single"/>
                <w:lang w:eastAsia="ru-RU"/>
              </w:rPr>
            </w:pPr>
            <w:r w:rsidRPr="0029787A">
              <w:rPr>
                <w:b/>
                <w:sz w:val="24"/>
                <w:szCs w:val="24"/>
                <w:u w:val="single"/>
                <w:lang w:eastAsia="ru-RU"/>
              </w:rPr>
              <w:t>1</w:t>
            </w:r>
            <w:r w:rsidR="007A139D">
              <w:rPr>
                <w:b/>
                <w:sz w:val="24"/>
                <w:szCs w:val="24"/>
                <w:u w:val="single"/>
                <w:lang w:eastAsia="ru-RU"/>
              </w:rPr>
              <w:t>2</w:t>
            </w:r>
            <w:r w:rsidRPr="0029787A">
              <w:rPr>
                <w:b/>
                <w:sz w:val="24"/>
                <w:szCs w:val="24"/>
                <w:u w:val="single"/>
                <w:lang w:eastAsia="ru-RU"/>
              </w:rPr>
              <w:t>. Порядок, даты начала и окончания срока предоставления участникам такого аукциона разъяснений положений документации об аукционе в электронной форме</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.1. Порядок предоставления разъяснений:</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67" w:firstLine="0"/>
              <w:rPr>
                <w:sz w:val="24"/>
                <w:szCs w:val="24"/>
                <w:lang w:eastAsia="ru-RU"/>
              </w:rPr>
            </w:pPr>
            <w:r w:rsidRPr="0029787A">
              <w:rPr>
                <w:sz w:val="24"/>
                <w:szCs w:val="24"/>
                <w:lang w:eastAsia="ru-RU"/>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об аукционе в электронной форме.</w:t>
            </w:r>
          </w:p>
          <w:p w:rsidR="004761B8" w:rsidRPr="0029787A" w:rsidRDefault="004761B8" w:rsidP="001E2E5D">
            <w:pPr>
              <w:autoSpaceDE w:val="0"/>
              <w:autoSpaceDN w:val="0"/>
              <w:adjustRightInd w:val="0"/>
              <w:spacing w:line="240" w:lineRule="exact"/>
              <w:ind w:right="67" w:firstLine="0"/>
              <w:rPr>
                <w:sz w:val="24"/>
                <w:szCs w:val="24"/>
              </w:rPr>
            </w:pPr>
            <w:r w:rsidRPr="00C37A43">
              <w:rPr>
                <w:sz w:val="24"/>
                <w:szCs w:val="24"/>
              </w:rPr>
              <w:t>Участник закупки вправе направить не более чем три запроса о даче разъяснений положений данной документации в отношении одного такого аукциона</w:t>
            </w:r>
            <w:r w:rsidRPr="0029787A">
              <w:rPr>
                <w:sz w:val="24"/>
                <w:szCs w:val="24"/>
              </w:rPr>
              <w:t>.</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В течение одного часа с момента поступления указанного запроса он направляется оператором электронной площадки заказчику.</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В течение двух дней с даты поступления от оператора электронной площадки запроса в единой информационной системе размещаются разъяснения положений документации с указанием предмета запроса, но без указания участника такого аукциона, от которого поступил указанный запрос.</w:t>
            </w:r>
          </w:p>
          <w:p w:rsidR="004761B8" w:rsidRPr="0029787A" w:rsidRDefault="004761B8" w:rsidP="001E2E5D">
            <w:pPr>
              <w:autoSpaceDE w:val="0"/>
              <w:autoSpaceDN w:val="0"/>
              <w:adjustRightInd w:val="0"/>
              <w:spacing w:line="240" w:lineRule="exact"/>
              <w:ind w:right="67" w:firstLine="0"/>
              <w:rPr>
                <w:sz w:val="24"/>
                <w:szCs w:val="24"/>
              </w:rPr>
            </w:pPr>
            <w:r w:rsidRPr="0029787A">
              <w:rPr>
                <w:sz w:val="24"/>
                <w:szCs w:val="24"/>
              </w:rPr>
              <w:t>Разъяснения положений документации об электронном аукционе не должны изменять ее суть.</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 xml:space="preserve">.2. Дата начала срока предоставления разъяснений: </w:t>
            </w:r>
          </w:p>
        </w:tc>
        <w:tc>
          <w:tcPr>
            <w:tcW w:w="2842" w:type="pct"/>
            <w:shd w:val="clear" w:color="auto" w:fill="auto"/>
            <w:tcMar>
              <w:top w:w="75" w:type="dxa"/>
              <w:left w:w="75" w:type="dxa"/>
              <w:bottom w:w="75" w:type="dxa"/>
              <w:right w:w="75" w:type="dxa"/>
            </w:tcMar>
          </w:tcPr>
          <w:p w:rsidR="004761B8" w:rsidRDefault="00F44306" w:rsidP="00667858">
            <w:pPr>
              <w:spacing w:line="240" w:lineRule="exact"/>
              <w:ind w:right="66" w:firstLine="0"/>
              <w:rPr>
                <w:color w:val="000000" w:themeColor="text1"/>
                <w:sz w:val="24"/>
                <w:szCs w:val="24"/>
                <w:lang w:eastAsia="ru-RU"/>
              </w:rPr>
            </w:pPr>
            <w:r>
              <w:rPr>
                <w:color w:val="000000" w:themeColor="text1"/>
                <w:sz w:val="24"/>
                <w:szCs w:val="24"/>
                <w:lang w:eastAsia="ru-RU"/>
              </w:rPr>
              <w:t>С момента размещения извещения о проведении электронного аукциона в единой информационной системе</w:t>
            </w:r>
            <w:r w:rsidR="00CB7C52">
              <w:rPr>
                <w:color w:val="000000" w:themeColor="text1"/>
                <w:sz w:val="24"/>
                <w:szCs w:val="24"/>
                <w:lang w:eastAsia="ru-RU"/>
              </w:rPr>
              <w:t>.</w:t>
            </w:r>
          </w:p>
          <w:p w:rsidR="00CB7C52" w:rsidRPr="00CB7C52" w:rsidRDefault="00012C3B" w:rsidP="00667858">
            <w:pPr>
              <w:spacing w:line="240" w:lineRule="exact"/>
              <w:ind w:right="66" w:firstLine="0"/>
              <w:rPr>
                <w:b/>
                <w:color w:val="000000" w:themeColor="text1"/>
                <w:sz w:val="24"/>
                <w:szCs w:val="24"/>
                <w:lang w:eastAsia="ru-RU"/>
              </w:rPr>
            </w:pPr>
            <w:r>
              <w:rPr>
                <w:b/>
                <w:color w:val="000000" w:themeColor="text1"/>
                <w:sz w:val="24"/>
                <w:szCs w:val="24"/>
                <w:lang w:eastAsia="ru-RU"/>
              </w:rPr>
              <w:t>25</w:t>
            </w:r>
            <w:r w:rsidR="00CB7C52" w:rsidRPr="00CB7C52">
              <w:rPr>
                <w:b/>
                <w:color w:val="000000" w:themeColor="text1"/>
                <w:sz w:val="24"/>
                <w:szCs w:val="24"/>
                <w:lang w:eastAsia="ru-RU"/>
              </w:rPr>
              <w:t>.06.2019</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right="-337" w:firstLine="0"/>
              <w:rPr>
                <w:sz w:val="24"/>
                <w:szCs w:val="24"/>
                <w:lang w:eastAsia="ru-RU"/>
              </w:rPr>
            </w:pPr>
            <w:r w:rsidRPr="0029787A">
              <w:rPr>
                <w:sz w:val="24"/>
                <w:szCs w:val="24"/>
                <w:lang w:eastAsia="ru-RU"/>
              </w:rPr>
              <w:t>1</w:t>
            </w:r>
            <w:r w:rsidR="007A139D">
              <w:rPr>
                <w:sz w:val="24"/>
                <w:szCs w:val="24"/>
                <w:lang w:eastAsia="ru-RU"/>
              </w:rPr>
              <w:t>2</w:t>
            </w:r>
            <w:r w:rsidRPr="0029787A">
              <w:rPr>
                <w:sz w:val="24"/>
                <w:szCs w:val="24"/>
                <w:lang w:eastAsia="ru-RU"/>
              </w:rPr>
              <w:t>.3. Дата окончания срока предоставления разъяснений:</w:t>
            </w:r>
          </w:p>
        </w:tc>
        <w:tc>
          <w:tcPr>
            <w:tcW w:w="2842" w:type="pct"/>
            <w:shd w:val="clear" w:color="auto" w:fill="auto"/>
            <w:tcMar>
              <w:top w:w="75" w:type="dxa"/>
              <w:left w:w="75" w:type="dxa"/>
              <w:bottom w:w="75" w:type="dxa"/>
              <w:right w:w="75" w:type="dxa"/>
            </w:tcMar>
          </w:tcPr>
          <w:p w:rsidR="004761B8" w:rsidRDefault="003554BB" w:rsidP="007A07A4">
            <w:pPr>
              <w:autoSpaceDE w:val="0"/>
              <w:autoSpaceDN w:val="0"/>
              <w:adjustRightInd w:val="0"/>
              <w:spacing w:line="240" w:lineRule="exact"/>
              <w:ind w:right="66" w:firstLine="0"/>
              <w:rPr>
                <w:sz w:val="24"/>
                <w:szCs w:val="24"/>
              </w:rPr>
            </w:pPr>
            <w:r>
              <w:rPr>
                <w:sz w:val="24"/>
                <w:szCs w:val="24"/>
              </w:rPr>
              <w:t>Н</w:t>
            </w:r>
            <w:r w:rsidR="004761B8" w:rsidRPr="000D320E">
              <w:rPr>
                <w:sz w:val="24"/>
                <w:szCs w:val="24"/>
              </w:rPr>
              <w:t>е позднее, чем за три дня до даты окончания срока подачи заявок на участие в аукционе в электронной форме.</w:t>
            </w:r>
          </w:p>
          <w:p w:rsidR="00CB7C52" w:rsidRPr="00CB7C52" w:rsidRDefault="00005331" w:rsidP="007A07A4">
            <w:pPr>
              <w:autoSpaceDE w:val="0"/>
              <w:autoSpaceDN w:val="0"/>
              <w:adjustRightInd w:val="0"/>
              <w:spacing w:line="240" w:lineRule="exact"/>
              <w:ind w:right="66" w:firstLine="0"/>
              <w:rPr>
                <w:b/>
                <w:sz w:val="24"/>
                <w:szCs w:val="24"/>
              </w:rPr>
            </w:pPr>
            <w:r>
              <w:rPr>
                <w:b/>
                <w:sz w:val="24"/>
                <w:szCs w:val="24"/>
              </w:rPr>
              <w:t>09</w:t>
            </w:r>
            <w:r w:rsidR="0091029A">
              <w:rPr>
                <w:b/>
                <w:sz w:val="24"/>
                <w:szCs w:val="24"/>
              </w:rPr>
              <w:t>.07</w:t>
            </w:r>
            <w:r w:rsidR="00CB7C52" w:rsidRPr="00CB7C52">
              <w:rPr>
                <w:b/>
                <w:sz w:val="24"/>
                <w:szCs w:val="24"/>
              </w:rPr>
              <w:t>.2019</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autoSpaceDE w:val="0"/>
              <w:autoSpaceDN w:val="0"/>
              <w:adjustRightInd w:val="0"/>
              <w:spacing w:line="240" w:lineRule="exact"/>
              <w:ind w:firstLine="0"/>
              <w:jc w:val="center"/>
              <w:rPr>
                <w:sz w:val="24"/>
                <w:szCs w:val="24"/>
              </w:rPr>
            </w:pPr>
            <w:r w:rsidRPr="0029787A">
              <w:rPr>
                <w:b/>
                <w:sz w:val="24"/>
                <w:szCs w:val="24"/>
                <w:u w:val="single"/>
                <w:lang w:eastAsia="ru-RU"/>
              </w:rPr>
              <w:t>1</w:t>
            </w:r>
            <w:r w:rsidR="007A139D">
              <w:rPr>
                <w:b/>
                <w:sz w:val="24"/>
                <w:szCs w:val="24"/>
                <w:u w:val="single"/>
                <w:lang w:eastAsia="ru-RU"/>
              </w:rPr>
              <w:t>3</w:t>
            </w:r>
            <w:r w:rsidRPr="0029787A">
              <w:rPr>
                <w:b/>
                <w:sz w:val="24"/>
                <w:szCs w:val="24"/>
                <w:u w:val="single"/>
                <w:lang w:eastAsia="ru-RU"/>
              </w:rPr>
              <w:t>. Обеспечение заявок на участие в закупке: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CB7C52" w:rsidRDefault="004761B8" w:rsidP="00CB7C52">
            <w:pPr>
              <w:spacing w:line="240" w:lineRule="exact"/>
              <w:ind w:firstLine="0"/>
              <w:rPr>
                <w:b/>
                <w:sz w:val="24"/>
                <w:szCs w:val="24"/>
              </w:rPr>
            </w:pPr>
            <w:r w:rsidRPr="0029787A">
              <w:rPr>
                <w:sz w:val="24"/>
                <w:szCs w:val="24"/>
                <w:lang w:eastAsia="ru-RU"/>
              </w:rPr>
              <w:t>1</w:t>
            </w:r>
            <w:r w:rsidR="007A139D">
              <w:rPr>
                <w:sz w:val="24"/>
                <w:szCs w:val="24"/>
                <w:lang w:eastAsia="ru-RU"/>
              </w:rPr>
              <w:t>3</w:t>
            </w:r>
            <w:r w:rsidRPr="0029787A">
              <w:rPr>
                <w:sz w:val="24"/>
                <w:szCs w:val="24"/>
                <w:lang w:eastAsia="ru-RU"/>
              </w:rPr>
              <w:t>.1. Размер обеспечения заявки на участие в электронно</w:t>
            </w:r>
            <w:r>
              <w:rPr>
                <w:sz w:val="24"/>
                <w:szCs w:val="24"/>
                <w:lang w:eastAsia="ru-RU"/>
              </w:rPr>
              <w:t>м</w:t>
            </w:r>
            <w:r w:rsidRPr="0029787A">
              <w:rPr>
                <w:sz w:val="24"/>
                <w:szCs w:val="24"/>
                <w:lang w:eastAsia="ru-RU"/>
              </w:rPr>
              <w:t xml:space="preserve"> аукционе составляет</w:t>
            </w:r>
            <w:r w:rsidR="00CB7C52">
              <w:rPr>
                <w:sz w:val="24"/>
                <w:szCs w:val="24"/>
                <w:lang w:eastAsia="ru-RU"/>
              </w:rPr>
              <w:t xml:space="preserve">      </w:t>
            </w:r>
            <w:r w:rsidRPr="0029787A">
              <w:rPr>
                <w:sz w:val="24"/>
                <w:szCs w:val="24"/>
                <w:lang w:eastAsia="ru-RU"/>
              </w:rPr>
              <w:t xml:space="preserve"> </w:t>
            </w:r>
            <w:r w:rsidR="00CB7C52">
              <w:rPr>
                <w:b/>
                <w:sz w:val="24"/>
                <w:szCs w:val="24"/>
              </w:rPr>
              <w:t xml:space="preserve">44158.77  ( сорок четыре тысячи сто пятьдесят восемь рублей, 77 </w:t>
            </w:r>
            <w:r w:rsidR="00CB7C52" w:rsidRPr="00EC1887">
              <w:rPr>
                <w:b/>
                <w:sz w:val="24"/>
                <w:szCs w:val="24"/>
              </w:rPr>
              <w:t>копе</w:t>
            </w:r>
            <w:r w:rsidR="00CB7C52">
              <w:rPr>
                <w:b/>
                <w:sz w:val="24"/>
                <w:szCs w:val="24"/>
              </w:rPr>
              <w:t>ек</w:t>
            </w:r>
            <w:r w:rsidR="00CB7C52" w:rsidRPr="00EC1887">
              <w:rPr>
                <w:b/>
                <w:sz w:val="24"/>
                <w:szCs w:val="24"/>
              </w:rPr>
              <w:t>)</w:t>
            </w:r>
            <w:r>
              <w:rPr>
                <w:sz w:val="24"/>
                <w:szCs w:val="24"/>
              </w:rPr>
              <w:t xml:space="preserve"> </w:t>
            </w:r>
            <w:r w:rsidRPr="00601EDC">
              <w:rPr>
                <w:b/>
                <w:sz w:val="24"/>
                <w:szCs w:val="24"/>
              </w:rPr>
              <w:t xml:space="preserve">- </w:t>
            </w:r>
            <w:r w:rsidRPr="0029787A">
              <w:rPr>
                <w:sz w:val="24"/>
                <w:szCs w:val="24"/>
                <w:lang w:eastAsia="ru-RU"/>
              </w:rPr>
              <w:t>(1 %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308" w:firstLine="0"/>
              <w:rPr>
                <w:sz w:val="24"/>
                <w:szCs w:val="24"/>
                <w:lang w:eastAsia="ru-RU"/>
              </w:rPr>
            </w:pPr>
            <w:r w:rsidRPr="0029787A">
              <w:rPr>
                <w:sz w:val="24"/>
                <w:szCs w:val="24"/>
                <w:lang w:eastAsia="ru-RU"/>
              </w:rPr>
              <w:lastRenderedPageBreak/>
              <w:t>1</w:t>
            </w:r>
            <w:r w:rsidR="007A139D">
              <w:rPr>
                <w:sz w:val="24"/>
                <w:szCs w:val="24"/>
                <w:lang w:eastAsia="ru-RU"/>
              </w:rPr>
              <w:t>3</w:t>
            </w:r>
            <w:r w:rsidRPr="0029787A">
              <w:rPr>
                <w:sz w:val="24"/>
                <w:szCs w:val="24"/>
                <w:lang w:eastAsia="ru-RU"/>
              </w:rPr>
              <w:t>.2. Порядок внесения денежных средств в качестве обеспечения заявок на участие в закупке.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.2.1.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1</w:t>
            </w:r>
            <w:r w:rsidR="007A139D">
              <w:rPr>
                <w:sz w:val="24"/>
                <w:szCs w:val="24"/>
              </w:rPr>
              <w:t>3</w:t>
            </w:r>
            <w:r w:rsidRPr="0029787A">
              <w:rPr>
                <w:sz w:val="24"/>
                <w:szCs w:val="24"/>
              </w:rPr>
              <w:t>.2.2. Обеспечение заявки на участие в электронном аукционе предоставляется участником закупки только путем внесения денежных средств.</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внесения денежных средств в качестве обеспечения заявки, при проведении электронного аукциона, участник закупки перечисляет необходимые денежные средства на счет оператора электронной площадки в банке.</w:t>
            </w:r>
          </w:p>
          <w:p w:rsidR="004761B8" w:rsidRPr="0029787A" w:rsidRDefault="004761B8" w:rsidP="001E2E5D">
            <w:pPr>
              <w:autoSpaceDE w:val="0"/>
              <w:autoSpaceDN w:val="0"/>
              <w:adjustRightInd w:val="0"/>
              <w:spacing w:line="240" w:lineRule="exact"/>
              <w:ind w:right="-308" w:firstLine="0"/>
              <w:rPr>
                <w:sz w:val="24"/>
                <w:szCs w:val="24"/>
              </w:rPr>
            </w:pPr>
            <w:r w:rsidRPr="0029787A">
              <w:rPr>
                <w:sz w:val="24"/>
                <w:szCs w:val="24"/>
              </w:rPr>
              <w:t>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электронных аукционов.</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.2.3. Участие в электронном аукционе возможно при наличии на лицевом счете участника закупки, денежных средств в размере не менее чем размер обеспечения заявки на участие в электронном аукционе.</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.2.4.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заявки.</w:t>
            </w:r>
          </w:p>
          <w:p w:rsidR="004761B8" w:rsidRPr="0029787A" w:rsidRDefault="004761B8" w:rsidP="001E2E5D">
            <w:pPr>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.2.5.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заявки.</w:t>
            </w:r>
          </w:p>
          <w:p w:rsidR="004761B8" w:rsidRPr="0029787A" w:rsidRDefault="004761B8" w:rsidP="007A139D">
            <w:pPr>
              <w:autoSpaceDE w:val="0"/>
              <w:autoSpaceDN w:val="0"/>
              <w:adjustRightInd w:val="0"/>
              <w:spacing w:line="240" w:lineRule="exact"/>
              <w:ind w:right="-308" w:firstLine="0"/>
              <w:rPr>
                <w:sz w:val="24"/>
                <w:szCs w:val="24"/>
                <w:lang w:eastAsia="ru-RU"/>
              </w:rPr>
            </w:pPr>
            <w:r w:rsidRPr="0029787A">
              <w:rPr>
                <w:sz w:val="24"/>
                <w:szCs w:val="24"/>
                <w:lang w:eastAsia="ru-RU"/>
              </w:rPr>
              <w:t>1</w:t>
            </w:r>
            <w:r w:rsidR="007A139D">
              <w:rPr>
                <w:sz w:val="24"/>
                <w:szCs w:val="24"/>
                <w:lang w:eastAsia="ru-RU"/>
              </w:rPr>
              <w:t>3</w:t>
            </w:r>
            <w:r w:rsidRPr="0029787A">
              <w:rPr>
                <w:sz w:val="24"/>
                <w:szCs w:val="24"/>
                <w:lang w:eastAsia="ru-RU"/>
              </w:rPr>
              <w:t>.2.</w:t>
            </w:r>
            <w:r>
              <w:rPr>
                <w:sz w:val="24"/>
                <w:szCs w:val="24"/>
                <w:lang w:eastAsia="ru-RU"/>
              </w:rPr>
              <w:t>6</w:t>
            </w:r>
            <w:r w:rsidRPr="0029787A">
              <w:rPr>
                <w:sz w:val="24"/>
                <w:szCs w:val="24"/>
                <w:lang w:eastAsia="ru-RU"/>
              </w:rPr>
              <w:t>.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участниками за соблюдение срока возврата им указанных средств.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7A139D">
            <w:pPr>
              <w:spacing w:line="240" w:lineRule="exact"/>
              <w:ind w:right="-187" w:firstLine="0"/>
              <w:jc w:val="center"/>
              <w:rPr>
                <w:sz w:val="24"/>
                <w:szCs w:val="24"/>
                <w:lang w:eastAsia="ru-RU"/>
              </w:rPr>
            </w:pPr>
            <w:r w:rsidRPr="0029787A">
              <w:rPr>
                <w:b/>
                <w:sz w:val="24"/>
                <w:szCs w:val="24"/>
                <w:u w:val="single"/>
                <w:lang w:eastAsia="ru-RU"/>
              </w:rPr>
              <w:t>1</w:t>
            </w:r>
            <w:r w:rsidR="007A139D">
              <w:rPr>
                <w:b/>
                <w:sz w:val="24"/>
                <w:szCs w:val="24"/>
                <w:u w:val="single"/>
                <w:lang w:eastAsia="ru-RU"/>
              </w:rPr>
              <w:t>4</w:t>
            </w:r>
            <w:r w:rsidRPr="0029787A">
              <w:rPr>
                <w:b/>
                <w:sz w:val="24"/>
                <w:szCs w:val="24"/>
                <w:u w:val="single"/>
                <w:lang w:eastAsia="ru-RU"/>
              </w:rPr>
              <w:t>. Обеспечение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C52">
            <w:pPr>
              <w:autoSpaceDE w:val="0"/>
              <w:autoSpaceDN w:val="0"/>
              <w:adjustRightInd w:val="0"/>
              <w:spacing w:line="240" w:lineRule="exact"/>
              <w:ind w:right="-309"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.1. Размер обеспечения исполнения контракта</w:t>
            </w:r>
            <w:r w:rsidR="008211F0" w:rsidRPr="00EC1887">
              <w:rPr>
                <w:b/>
                <w:sz w:val="24"/>
                <w:szCs w:val="24"/>
              </w:rPr>
              <w:t>)</w:t>
            </w:r>
            <w:r w:rsidR="008211F0" w:rsidRPr="00976224">
              <w:rPr>
                <w:sz w:val="24"/>
                <w:szCs w:val="24"/>
              </w:rPr>
              <w:t xml:space="preserve"> </w:t>
            </w:r>
            <w:r w:rsidRPr="00C403DD">
              <w:rPr>
                <w:b/>
                <w:sz w:val="24"/>
                <w:szCs w:val="24"/>
              </w:rPr>
              <w:t>-</w:t>
            </w:r>
            <w:r w:rsidR="00EA3EEE">
              <w:rPr>
                <w:b/>
                <w:sz w:val="24"/>
                <w:szCs w:val="24"/>
              </w:rPr>
              <w:t>220793.85</w:t>
            </w:r>
            <w:r w:rsidR="00EA3EEE" w:rsidRPr="00EC1887">
              <w:rPr>
                <w:b/>
                <w:sz w:val="24"/>
                <w:szCs w:val="24"/>
              </w:rPr>
              <w:t>(</w:t>
            </w:r>
            <w:r w:rsidR="00EA3EEE">
              <w:rPr>
                <w:b/>
                <w:sz w:val="24"/>
                <w:szCs w:val="24"/>
              </w:rPr>
              <w:t>двести двадцать тысяч семьсот девяносто три рубля,85</w:t>
            </w:r>
            <w:r w:rsidR="00EA3EEE" w:rsidRPr="00EC1887">
              <w:rPr>
                <w:b/>
                <w:sz w:val="24"/>
                <w:szCs w:val="24"/>
              </w:rPr>
              <w:t xml:space="preserve"> копеек</w:t>
            </w:r>
            <w:r>
              <w:rPr>
                <w:sz w:val="24"/>
                <w:szCs w:val="24"/>
                <w:lang w:eastAsia="ru-RU"/>
              </w:rPr>
              <w:t xml:space="preserve"> </w:t>
            </w:r>
            <w:r w:rsidRPr="0029787A">
              <w:rPr>
                <w:sz w:val="24"/>
                <w:szCs w:val="24"/>
                <w:lang w:eastAsia="ru-RU"/>
              </w:rPr>
              <w:t>(</w:t>
            </w:r>
            <w:r>
              <w:rPr>
                <w:sz w:val="24"/>
                <w:szCs w:val="24"/>
                <w:lang w:eastAsia="ru-RU"/>
              </w:rPr>
              <w:t>5</w:t>
            </w:r>
            <w:r w:rsidRPr="0029787A">
              <w:rPr>
                <w:sz w:val="24"/>
                <w:szCs w:val="24"/>
                <w:lang w:eastAsia="ru-RU"/>
              </w:rPr>
              <w:t xml:space="preserve"> %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 Порядок предоставления и требования к обеспечению исполнения контракта.</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1</w:t>
            </w:r>
            <w:r w:rsidR="007A139D">
              <w:rPr>
                <w:sz w:val="24"/>
                <w:szCs w:val="24"/>
                <w:lang w:eastAsia="ru-RU"/>
              </w:rPr>
              <w:t>4</w:t>
            </w:r>
            <w:r w:rsidRPr="0029787A">
              <w:rPr>
                <w:sz w:val="24"/>
                <w:szCs w:val="24"/>
                <w:lang w:eastAsia="ru-RU"/>
              </w:rPr>
              <w:t>.2.1. Исполнение контракта может обеспечиваться:</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1) предоставлением банковской гарантии.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2) внесением денежных средств.</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4761B8" w:rsidRPr="0029787A" w:rsidRDefault="004761B8" w:rsidP="001E2E5D">
            <w:pPr>
              <w:spacing w:line="240" w:lineRule="exact"/>
              <w:ind w:right="-309" w:firstLine="0"/>
              <w:rPr>
                <w:sz w:val="24"/>
                <w:szCs w:val="24"/>
              </w:rPr>
            </w:pPr>
            <w:r w:rsidRPr="0029787A">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B03A96" w:rsidRPr="0040387D" w:rsidRDefault="00B03A96" w:rsidP="00B03A96">
            <w:pPr>
              <w:spacing w:line="240" w:lineRule="exact"/>
              <w:ind w:firstLine="0"/>
              <w:rPr>
                <w:b/>
                <w:sz w:val="24"/>
                <w:szCs w:val="24"/>
              </w:rPr>
            </w:pPr>
            <w:r w:rsidRPr="0040387D">
              <w:rPr>
                <w:b/>
                <w:sz w:val="24"/>
                <w:szCs w:val="24"/>
              </w:rPr>
              <w:t>Администрация Боровёнковского сельского поселения</w:t>
            </w:r>
          </w:p>
          <w:p w:rsidR="00B03A96" w:rsidRPr="00B03A96" w:rsidRDefault="00B03A96" w:rsidP="00B03A96">
            <w:pPr>
              <w:pStyle w:val="af0"/>
              <w:ind w:firstLine="0"/>
              <w:rPr>
                <w:sz w:val="24"/>
                <w:szCs w:val="24"/>
              </w:rPr>
            </w:pPr>
            <w:r w:rsidRPr="00B03A96">
              <w:rPr>
                <w:sz w:val="24"/>
                <w:szCs w:val="24"/>
              </w:rPr>
              <w:t>р/с 4030</w:t>
            </w:r>
            <w:r w:rsidR="00301CED">
              <w:rPr>
                <w:sz w:val="24"/>
                <w:szCs w:val="24"/>
              </w:rPr>
              <w:t>2810540303008047</w:t>
            </w:r>
            <w:r w:rsidRPr="00B03A96">
              <w:rPr>
                <w:sz w:val="24"/>
                <w:szCs w:val="24"/>
              </w:rPr>
              <w:t xml:space="preserve"> в Отделении Новгород</w:t>
            </w:r>
          </w:p>
          <w:p w:rsidR="00B03A96" w:rsidRPr="00B03A96" w:rsidRDefault="00B03A96" w:rsidP="00B03A96">
            <w:pPr>
              <w:pStyle w:val="af0"/>
              <w:ind w:firstLine="0"/>
              <w:rPr>
                <w:sz w:val="24"/>
                <w:szCs w:val="24"/>
              </w:rPr>
            </w:pPr>
            <w:r w:rsidRPr="00B03A96">
              <w:rPr>
                <w:sz w:val="24"/>
                <w:szCs w:val="24"/>
              </w:rPr>
              <w:t>УФК по Новгородской области (Администрация Боровёнковского сельского  поселения  л/сч.05503014150)</w:t>
            </w:r>
          </w:p>
          <w:p w:rsidR="00B03A96" w:rsidRPr="00B03A96" w:rsidRDefault="00B03A96" w:rsidP="00B03A96">
            <w:pPr>
              <w:spacing w:line="240" w:lineRule="exact"/>
              <w:ind w:right="-309" w:firstLine="251"/>
              <w:rPr>
                <w:sz w:val="24"/>
                <w:szCs w:val="24"/>
              </w:rPr>
            </w:pPr>
            <w:r w:rsidRPr="00B03A96">
              <w:rPr>
                <w:sz w:val="24"/>
                <w:szCs w:val="24"/>
              </w:rPr>
              <w:t xml:space="preserve">БИК 044959001, </w:t>
            </w:r>
          </w:p>
          <w:p w:rsidR="00B03A96" w:rsidRPr="00B03A96" w:rsidRDefault="00B03A96" w:rsidP="00B03A96">
            <w:pPr>
              <w:spacing w:line="240" w:lineRule="exact"/>
              <w:ind w:right="-309" w:firstLine="251"/>
              <w:rPr>
                <w:sz w:val="24"/>
                <w:szCs w:val="24"/>
              </w:rPr>
            </w:pPr>
            <w:r w:rsidRPr="00B03A96">
              <w:rPr>
                <w:sz w:val="24"/>
                <w:szCs w:val="24"/>
              </w:rPr>
              <w:t>ИНН: 5311005988, КПП 531101001</w:t>
            </w:r>
          </w:p>
          <w:p w:rsidR="00B03A96" w:rsidRDefault="00B03A96" w:rsidP="00B03A96">
            <w:pPr>
              <w:ind w:firstLine="0"/>
              <w:rPr>
                <w:sz w:val="24"/>
                <w:szCs w:val="24"/>
              </w:rPr>
            </w:pPr>
            <w:r w:rsidRPr="00976224">
              <w:rPr>
                <w:sz w:val="24"/>
                <w:szCs w:val="24"/>
                <w:u w:val="single"/>
              </w:rPr>
              <w:t>Назначение платежа</w:t>
            </w:r>
            <w:r w:rsidRPr="00976224">
              <w:rPr>
                <w:sz w:val="24"/>
                <w:szCs w:val="24"/>
              </w:rPr>
              <w:t>: обеспечение исполнения контракта</w:t>
            </w:r>
            <w:r>
              <w:rPr>
                <w:sz w:val="24"/>
                <w:szCs w:val="24"/>
              </w:rPr>
              <w:t xml:space="preserve"> на</w:t>
            </w:r>
            <w:r w:rsidRPr="00976224">
              <w:rPr>
                <w:sz w:val="24"/>
                <w:szCs w:val="24"/>
              </w:rPr>
              <w:t xml:space="preserve"> </w:t>
            </w:r>
            <w:r>
              <w:rPr>
                <w:sz w:val="24"/>
                <w:szCs w:val="24"/>
              </w:rPr>
              <w:t>в</w:t>
            </w:r>
            <w:r w:rsidRPr="00E628B7">
              <w:rPr>
                <w:sz w:val="24"/>
                <w:szCs w:val="24"/>
              </w:rPr>
              <w:t>ыполнение работ по ремонту ав</w:t>
            </w:r>
            <w:r>
              <w:rPr>
                <w:sz w:val="24"/>
                <w:szCs w:val="24"/>
              </w:rPr>
              <w:t>томобильных дорог</w:t>
            </w:r>
            <w:r w:rsidRPr="00E628B7">
              <w:rPr>
                <w:sz w:val="24"/>
                <w:szCs w:val="24"/>
              </w:rPr>
              <w:t xml:space="preserve"> общего пользования местного значения</w:t>
            </w:r>
            <w:r>
              <w:rPr>
                <w:sz w:val="24"/>
                <w:szCs w:val="24"/>
              </w:rPr>
              <w:t xml:space="preserve"> в границах населенных пунктов Боровёнковского сельского поселения</w:t>
            </w:r>
          </w:p>
          <w:p w:rsidR="00B03A96" w:rsidRPr="00E628B7" w:rsidRDefault="00B03A96" w:rsidP="00B03A96">
            <w:pPr>
              <w:ind w:firstLine="0"/>
              <w:rPr>
                <w:sz w:val="24"/>
                <w:szCs w:val="24"/>
              </w:rPr>
            </w:pPr>
            <w:r>
              <w:rPr>
                <w:sz w:val="24"/>
                <w:szCs w:val="24"/>
              </w:rPr>
              <w:t xml:space="preserve"> (</w:t>
            </w:r>
            <w:r w:rsidR="00CD6164">
              <w:rPr>
                <w:b/>
                <w:sz w:val="24"/>
                <w:szCs w:val="24"/>
              </w:rPr>
              <w:t>д. Шарово, д.Теребуново, дПесчанка, д.Дерняки участок №5,№6,№7,д.Висленев Остров, д.Верховик от дома №1 до дома №11</w:t>
            </w:r>
            <w:r>
              <w:rPr>
                <w:sz w:val="24"/>
                <w:szCs w:val="24"/>
              </w:rPr>
              <w:t>)</w:t>
            </w:r>
            <w:r w:rsidRPr="00E628B7">
              <w:rPr>
                <w:sz w:val="24"/>
                <w:szCs w:val="24"/>
              </w:rPr>
              <w:t xml:space="preserve"> Новгородской области</w:t>
            </w:r>
            <w:r>
              <w:rPr>
                <w:sz w:val="24"/>
                <w:szCs w:val="24"/>
              </w:rPr>
              <w:t>,</w:t>
            </w:r>
            <w:r w:rsidRPr="00E628B7">
              <w:rPr>
                <w:sz w:val="24"/>
                <w:szCs w:val="24"/>
              </w:rPr>
              <w:t xml:space="preserve"> Окуловского района.</w:t>
            </w:r>
          </w:p>
          <w:p w:rsidR="00B03A96" w:rsidRDefault="00B03A96" w:rsidP="001E2E5D">
            <w:pPr>
              <w:spacing w:line="240" w:lineRule="exact"/>
              <w:ind w:right="-309" w:firstLine="0"/>
              <w:rPr>
                <w:sz w:val="24"/>
                <w:szCs w:val="24"/>
              </w:rPr>
            </w:pPr>
          </w:p>
          <w:p w:rsidR="004761B8" w:rsidRPr="0029787A"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.2.2. Банковская гарантия должна быть выдана банком, включенным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4761B8" w:rsidRPr="0029787A" w:rsidRDefault="004761B8" w:rsidP="001E2E5D">
            <w:pPr>
              <w:spacing w:line="240" w:lineRule="exact"/>
              <w:ind w:right="-309" w:firstLine="0"/>
              <w:rPr>
                <w:sz w:val="24"/>
                <w:szCs w:val="24"/>
              </w:rPr>
            </w:pPr>
            <w:r w:rsidRPr="0029787A">
              <w:rPr>
                <w:sz w:val="24"/>
                <w:szCs w:val="24"/>
                <w:lang w:eastAsia="ru-RU"/>
              </w:rPr>
              <w:lastRenderedPageBreak/>
              <w:t xml:space="preserve">Банковская гарантия должна соответствовать требованиям, предусмотренным в статье 45 </w:t>
            </w:r>
            <w:r w:rsidRPr="0029787A">
              <w:rPr>
                <w:sz w:val="24"/>
                <w:szCs w:val="24"/>
              </w:rPr>
              <w:t>Федерального закона.</w:t>
            </w:r>
          </w:p>
          <w:p w:rsidR="004761B8" w:rsidRPr="0029787A" w:rsidRDefault="004761B8" w:rsidP="001E2E5D">
            <w:pPr>
              <w:spacing w:line="240" w:lineRule="exact"/>
              <w:ind w:right="-309" w:firstLine="0"/>
              <w:rPr>
                <w:sz w:val="24"/>
                <w:szCs w:val="24"/>
              </w:rPr>
            </w:pPr>
            <w:r w:rsidRPr="0029787A">
              <w:rPr>
                <w:sz w:val="24"/>
                <w:szCs w:val="24"/>
              </w:rPr>
              <w:t>Срок действия банковской гарантии должен превышать срок действия контракта не менее чем на один месяц.</w:t>
            </w:r>
          </w:p>
          <w:p w:rsidR="004761B8" w:rsidRPr="0029787A" w:rsidRDefault="004761B8" w:rsidP="001E2E5D">
            <w:pPr>
              <w:spacing w:line="240" w:lineRule="exact"/>
              <w:ind w:right="-309" w:firstLine="0"/>
              <w:rPr>
                <w:sz w:val="24"/>
                <w:szCs w:val="24"/>
              </w:rPr>
            </w:pPr>
            <w:r w:rsidRPr="0029787A">
              <w:rPr>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761B8" w:rsidRPr="0029787A" w:rsidRDefault="004761B8" w:rsidP="001E2E5D">
            <w:pPr>
              <w:spacing w:line="240" w:lineRule="exact"/>
              <w:ind w:right="-309" w:firstLine="0"/>
              <w:rPr>
                <w:sz w:val="24"/>
                <w:szCs w:val="24"/>
              </w:rPr>
            </w:pPr>
            <w:r w:rsidRPr="00542203">
              <w:rPr>
                <w:sz w:val="24"/>
                <w:szCs w:val="24"/>
              </w:rPr>
              <w:t>1</w:t>
            </w:r>
            <w:r w:rsidR="00394330">
              <w:rPr>
                <w:sz w:val="24"/>
                <w:szCs w:val="24"/>
              </w:rPr>
              <w:t>4</w:t>
            </w:r>
            <w:r w:rsidRPr="00542203">
              <w:rPr>
                <w:sz w:val="24"/>
                <w:szCs w:val="24"/>
              </w:rPr>
              <w:t xml:space="preserve">.2.3. </w:t>
            </w:r>
            <w:r w:rsidRPr="0029787A">
              <w:rPr>
                <w:sz w:val="24"/>
                <w:szCs w:val="24"/>
              </w:rPr>
              <w:t>Документ, подтверждающий предоставление обеспечения исполнения контракта должен быть предоставлен заказчику, в соответствии со статьей 70 Федерального закона и разделом 16 документации об электронном аукционе, до заключения контракта.</w:t>
            </w:r>
          </w:p>
          <w:p w:rsidR="004761B8" w:rsidRDefault="004761B8" w:rsidP="001E2E5D">
            <w:pPr>
              <w:spacing w:line="240" w:lineRule="exact"/>
              <w:ind w:right="-309" w:firstLine="0"/>
              <w:rPr>
                <w:sz w:val="24"/>
                <w:szCs w:val="24"/>
                <w:lang w:eastAsia="ru-RU"/>
              </w:rPr>
            </w:pPr>
            <w:r w:rsidRPr="0029787A">
              <w:rPr>
                <w:sz w:val="24"/>
                <w:szCs w:val="24"/>
                <w:lang w:eastAsia="ru-RU"/>
              </w:rPr>
              <w:t>1</w:t>
            </w:r>
            <w:r w:rsidR="00394330">
              <w:rPr>
                <w:sz w:val="24"/>
                <w:szCs w:val="24"/>
                <w:lang w:eastAsia="ru-RU"/>
              </w:rPr>
              <w:t>4</w:t>
            </w:r>
            <w:r w:rsidRPr="0029787A">
              <w:rPr>
                <w:sz w:val="24"/>
                <w:szCs w:val="24"/>
                <w:lang w:eastAsia="ru-RU"/>
              </w:rPr>
              <w:t>.2.4.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761B8" w:rsidRDefault="004761B8" w:rsidP="001E2E5D">
            <w:pPr>
              <w:spacing w:line="240" w:lineRule="exact"/>
              <w:ind w:right="-309" w:firstLine="0"/>
              <w:rPr>
                <w:sz w:val="24"/>
                <w:szCs w:val="24"/>
              </w:rPr>
            </w:pPr>
            <w:r w:rsidRPr="00990647">
              <w:rPr>
                <w:sz w:val="24"/>
                <w:szCs w:val="24"/>
              </w:rPr>
              <w:t>1</w:t>
            </w:r>
            <w:r w:rsidR="00394330">
              <w:rPr>
                <w:sz w:val="24"/>
                <w:szCs w:val="24"/>
              </w:rPr>
              <w:t>4</w:t>
            </w:r>
            <w:r w:rsidRPr="00990647">
              <w:rPr>
                <w:sz w:val="24"/>
                <w:szCs w:val="24"/>
              </w:rPr>
              <w:t xml:space="preserve">.2.5. В случае если </w:t>
            </w:r>
            <w:r>
              <w:rPr>
                <w:sz w:val="24"/>
                <w:szCs w:val="24"/>
              </w:rPr>
              <w:t>п</w:t>
            </w:r>
            <w:r w:rsidRPr="00990647">
              <w:rPr>
                <w:sz w:val="24"/>
                <w:szCs w:val="24"/>
              </w:rPr>
              <w:t xml:space="preserve">одрядчик в качестве способа обеспечения исполнения </w:t>
            </w:r>
            <w:r>
              <w:rPr>
                <w:sz w:val="24"/>
                <w:szCs w:val="24"/>
              </w:rPr>
              <w:t>к</w:t>
            </w:r>
            <w:r w:rsidRPr="00990647">
              <w:rPr>
                <w:sz w:val="24"/>
                <w:szCs w:val="24"/>
              </w:rPr>
              <w:t xml:space="preserve">онтракта выбрал внесение денежных средств на указанный счет </w:t>
            </w:r>
            <w:r>
              <w:rPr>
                <w:sz w:val="24"/>
                <w:szCs w:val="24"/>
              </w:rPr>
              <w:t>з</w:t>
            </w:r>
            <w:r w:rsidRPr="00990647">
              <w:rPr>
                <w:sz w:val="24"/>
                <w:szCs w:val="24"/>
              </w:rPr>
              <w:t xml:space="preserve">аказчика и если </w:t>
            </w:r>
            <w:r>
              <w:rPr>
                <w:sz w:val="24"/>
                <w:szCs w:val="24"/>
              </w:rPr>
              <w:t>п</w:t>
            </w:r>
            <w:r w:rsidRPr="00990647">
              <w:rPr>
                <w:sz w:val="24"/>
                <w:szCs w:val="24"/>
              </w:rPr>
              <w:t xml:space="preserve">одрядчик исполнил взятые на себя по </w:t>
            </w:r>
            <w:r>
              <w:rPr>
                <w:sz w:val="24"/>
                <w:szCs w:val="24"/>
              </w:rPr>
              <w:t>к</w:t>
            </w:r>
            <w:r w:rsidRPr="00990647">
              <w:rPr>
                <w:sz w:val="24"/>
                <w:szCs w:val="24"/>
              </w:rPr>
              <w:t xml:space="preserve">онтракту обязательства надлежащим образом, </w:t>
            </w:r>
            <w:r>
              <w:rPr>
                <w:sz w:val="24"/>
                <w:szCs w:val="24"/>
              </w:rPr>
              <w:t>з</w:t>
            </w:r>
            <w:r w:rsidRPr="00990647">
              <w:rPr>
                <w:sz w:val="24"/>
                <w:szCs w:val="24"/>
              </w:rPr>
              <w:t xml:space="preserve">аказчик обязан возвратить ему денежные средства в течение 10 рабочих дней со дня получения </w:t>
            </w:r>
            <w:r>
              <w:rPr>
                <w:sz w:val="24"/>
                <w:szCs w:val="24"/>
              </w:rPr>
              <w:t>з</w:t>
            </w:r>
            <w:r w:rsidRPr="00990647">
              <w:rPr>
                <w:sz w:val="24"/>
                <w:szCs w:val="24"/>
              </w:rPr>
              <w:t xml:space="preserve">аказчиком соответствующего письменного требования </w:t>
            </w:r>
            <w:r>
              <w:rPr>
                <w:sz w:val="24"/>
                <w:szCs w:val="24"/>
              </w:rPr>
              <w:t>п</w:t>
            </w:r>
            <w:r w:rsidRPr="00990647">
              <w:rPr>
                <w:sz w:val="24"/>
                <w:szCs w:val="24"/>
              </w:rPr>
              <w:t>одрядчика, при наличии подписанных Сторонами актов выполненных работ (КС-2, КС-3).</w:t>
            </w:r>
          </w:p>
          <w:p w:rsidR="004761B8" w:rsidRPr="00990647" w:rsidRDefault="004761B8" w:rsidP="00394330">
            <w:pPr>
              <w:spacing w:line="240" w:lineRule="exact"/>
              <w:ind w:right="-309" w:firstLine="0"/>
              <w:rPr>
                <w:sz w:val="24"/>
                <w:szCs w:val="24"/>
                <w:lang w:eastAsia="ru-RU"/>
              </w:rPr>
            </w:pPr>
            <w:r>
              <w:rPr>
                <w:sz w:val="24"/>
                <w:szCs w:val="24"/>
              </w:rPr>
              <w:t>1</w:t>
            </w:r>
            <w:r w:rsidR="00394330">
              <w:rPr>
                <w:sz w:val="24"/>
                <w:szCs w:val="24"/>
              </w:rPr>
              <w:t>4</w:t>
            </w:r>
            <w:r>
              <w:rPr>
                <w:sz w:val="24"/>
                <w:szCs w:val="24"/>
              </w:rPr>
              <w:t xml:space="preserve">.2.6. </w:t>
            </w:r>
            <w:r>
              <w:rPr>
                <w:rFonts w:eastAsia="Times New Roman"/>
                <w:sz w:val="24"/>
                <w:szCs w:val="24"/>
                <w:lang w:eastAsia="ru-RU"/>
              </w:rPr>
              <w:t>В случае, если участником закупки, с которым заключается контракт, является государственное или муниципальное казенное учреждение, требования об обеспечении исполнения контракта к такому участнику не применяются.</w:t>
            </w:r>
          </w:p>
        </w:tc>
      </w:tr>
      <w:tr w:rsidR="004761B8" w:rsidRPr="0029787A" w:rsidTr="004761B8">
        <w:tc>
          <w:tcPr>
            <w:tcW w:w="2158" w:type="pct"/>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lang w:eastAsia="ru-RU"/>
              </w:rPr>
            </w:pPr>
            <w:r w:rsidRPr="0029787A">
              <w:rPr>
                <w:sz w:val="24"/>
                <w:szCs w:val="24"/>
                <w:lang w:eastAsia="ru-RU"/>
              </w:rPr>
              <w:lastRenderedPageBreak/>
              <w:t>1</w:t>
            </w:r>
            <w:r w:rsidR="00CB7A0D">
              <w:rPr>
                <w:sz w:val="24"/>
                <w:szCs w:val="24"/>
                <w:lang w:eastAsia="ru-RU"/>
              </w:rPr>
              <w:t>4</w:t>
            </w:r>
            <w:r w:rsidRPr="0029787A">
              <w:rPr>
                <w:sz w:val="24"/>
                <w:szCs w:val="24"/>
                <w:lang w:eastAsia="ru-RU"/>
              </w:rPr>
              <w:t xml:space="preserve">.3. </w:t>
            </w:r>
            <w:r w:rsidRPr="0029787A">
              <w:rPr>
                <w:sz w:val="24"/>
                <w:szCs w:val="24"/>
              </w:rPr>
              <w:t>Информация о банковском сопровождении контракта</w:t>
            </w:r>
          </w:p>
        </w:tc>
        <w:tc>
          <w:tcPr>
            <w:tcW w:w="2842" w:type="pct"/>
            <w:shd w:val="clear" w:color="auto" w:fill="auto"/>
            <w:tcMar>
              <w:top w:w="75" w:type="dxa"/>
              <w:left w:w="75" w:type="dxa"/>
              <w:bottom w:w="75" w:type="dxa"/>
              <w:right w:w="75" w:type="dxa"/>
            </w:tcMar>
          </w:tcPr>
          <w:p w:rsidR="004761B8" w:rsidRPr="0029787A" w:rsidRDefault="004761B8" w:rsidP="001E2E5D">
            <w:pPr>
              <w:spacing w:line="240" w:lineRule="exact"/>
              <w:ind w:right="-187" w:firstLine="0"/>
              <w:rPr>
                <w:sz w:val="24"/>
                <w:szCs w:val="24"/>
                <w:lang w:eastAsia="ru-RU"/>
              </w:rPr>
            </w:pPr>
            <w:r w:rsidRPr="0029787A">
              <w:rPr>
                <w:sz w:val="24"/>
                <w:szCs w:val="24"/>
                <w:lang w:eastAsia="ru-RU"/>
              </w:rPr>
              <w:t xml:space="preserve">Банковское сопровождение контракта </w:t>
            </w:r>
          </w:p>
          <w:p w:rsidR="004761B8" w:rsidRPr="0029787A" w:rsidRDefault="004761B8" w:rsidP="001E2E5D">
            <w:pPr>
              <w:spacing w:line="240" w:lineRule="exact"/>
              <w:ind w:right="-187" w:firstLine="0"/>
              <w:rPr>
                <w:sz w:val="24"/>
                <w:szCs w:val="24"/>
                <w:lang w:eastAsia="ru-RU"/>
              </w:rPr>
            </w:pPr>
            <w:r w:rsidRPr="0029787A">
              <w:rPr>
                <w:sz w:val="24"/>
                <w:szCs w:val="24"/>
                <w:lang w:eastAsia="ru-RU"/>
              </w:rPr>
              <w:t>не предусмотрено.</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right="-187" w:firstLine="0"/>
              <w:jc w:val="center"/>
              <w:rPr>
                <w:sz w:val="24"/>
                <w:szCs w:val="24"/>
                <w:lang w:eastAsia="ru-RU"/>
              </w:rPr>
            </w:pPr>
            <w:r w:rsidRPr="0029787A">
              <w:rPr>
                <w:b/>
                <w:sz w:val="24"/>
                <w:szCs w:val="24"/>
                <w:u w:val="single"/>
                <w:lang w:eastAsia="ru-RU"/>
              </w:rPr>
              <w:t>1</w:t>
            </w:r>
            <w:r w:rsidR="00CB7A0D">
              <w:rPr>
                <w:b/>
                <w:sz w:val="24"/>
                <w:szCs w:val="24"/>
                <w:u w:val="single"/>
                <w:lang w:eastAsia="ru-RU"/>
              </w:rPr>
              <w:t>5</w:t>
            </w:r>
            <w:r w:rsidRPr="0029787A">
              <w:rPr>
                <w:b/>
                <w:sz w:val="24"/>
                <w:szCs w:val="24"/>
                <w:u w:val="single"/>
                <w:lang w:eastAsia="ru-RU"/>
              </w:rPr>
              <w:t>. Антидемпинговые меры</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.1. Если при проведении аукциона в электронной форме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п.14.1. настоящей документации об электронном аукционе,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п.15.2.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 xml:space="preserve">.2. </w:t>
            </w:r>
            <w:r w:rsidRPr="0029787A">
              <w:rPr>
                <w:color w:val="000000"/>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w:t>
            </w:r>
            <w:r>
              <w:rPr>
                <w:color w:val="000000"/>
                <w:sz w:val="24"/>
                <w:szCs w:val="24"/>
              </w:rPr>
              <w:t xml:space="preserve"> </w:t>
            </w:r>
            <w:r w:rsidRPr="0029787A">
              <w:rPr>
                <w:color w:val="000000"/>
                <w:sz w:val="24"/>
                <w:szCs w:val="24"/>
              </w:rPr>
              <w:t xml:space="preserve">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w:t>
            </w:r>
            <w:r w:rsidRPr="0029787A">
              <w:rPr>
                <w:sz w:val="24"/>
                <w:szCs w:val="24"/>
                <w:lang w:eastAsia="ru-RU"/>
              </w:rPr>
              <w:t>в соответствии с п.15.1. настоящей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309" w:firstLine="0"/>
              <w:rPr>
                <w:sz w:val="24"/>
                <w:szCs w:val="24"/>
                <w:lang w:eastAsia="ru-RU"/>
              </w:rPr>
            </w:pPr>
            <w:r w:rsidRPr="0029787A">
              <w:rPr>
                <w:sz w:val="24"/>
                <w:szCs w:val="24"/>
                <w:lang w:eastAsia="ru-RU"/>
              </w:rPr>
              <w:t>1</w:t>
            </w:r>
            <w:r w:rsidR="00CB7A0D">
              <w:rPr>
                <w:sz w:val="24"/>
                <w:szCs w:val="24"/>
                <w:lang w:eastAsia="ru-RU"/>
              </w:rPr>
              <w:t>5</w:t>
            </w:r>
            <w:r w:rsidRPr="0029787A">
              <w:rPr>
                <w:sz w:val="24"/>
                <w:szCs w:val="24"/>
                <w:lang w:eastAsia="ru-RU"/>
              </w:rPr>
              <w:t>.3. Информация, предусмотренная пунктом 1</w:t>
            </w:r>
            <w:r w:rsidR="00CB7A0D">
              <w:rPr>
                <w:sz w:val="24"/>
                <w:szCs w:val="24"/>
                <w:lang w:eastAsia="ru-RU"/>
              </w:rPr>
              <w:t>5</w:t>
            </w:r>
            <w:r w:rsidRPr="0029787A">
              <w:rPr>
                <w:sz w:val="24"/>
                <w:szCs w:val="24"/>
                <w:lang w:eastAsia="ru-RU"/>
              </w:rPr>
              <w:t xml:space="preserve">.2. документации об электронном аукционе, предоставляется участником закупки при направлении заказчику подписанного проекта контракта.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540"/>
              <w:jc w:val="center"/>
              <w:outlineLvl w:val="0"/>
              <w:rPr>
                <w:b/>
                <w:sz w:val="24"/>
                <w:szCs w:val="24"/>
                <w:u w:val="single"/>
              </w:rPr>
            </w:pPr>
            <w:r w:rsidRPr="0029787A">
              <w:rPr>
                <w:b/>
                <w:sz w:val="24"/>
                <w:szCs w:val="24"/>
                <w:u w:val="single"/>
                <w:lang w:eastAsia="ru-RU"/>
              </w:rPr>
              <w:t>1</w:t>
            </w:r>
            <w:r w:rsidR="00CB7A0D">
              <w:rPr>
                <w:b/>
                <w:sz w:val="24"/>
                <w:szCs w:val="24"/>
                <w:u w:val="single"/>
                <w:lang w:eastAsia="ru-RU"/>
              </w:rPr>
              <w:t>6</w:t>
            </w:r>
            <w:r w:rsidRPr="0029787A">
              <w:rPr>
                <w:b/>
                <w:sz w:val="24"/>
                <w:szCs w:val="24"/>
                <w:u w:val="single"/>
                <w:lang w:eastAsia="ru-RU"/>
              </w:rPr>
              <w:t xml:space="preserve">. </w:t>
            </w:r>
            <w:r w:rsidRPr="0029787A">
              <w:rPr>
                <w:b/>
                <w:sz w:val="24"/>
                <w:szCs w:val="24"/>
                <w:u w:val="single"/>
              </w:rPr>
              <w:t>Заключение контракта по результатам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96E6C">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 </w:t>
            </w:r>
            <w:r w:rsidRPr="0029787A">
              <w:rPr>
                <w:sz w:val="24"/>
                <w:szCs w:val="24"/>
              </w:rPr>
              <w:t>Контракт заключается согласно прилагаемому к настоящей документации проекту (Приложение №</w:t>
            </w:r>
            <w:r w:rsidR="00E20988">
              <w:rPr>
                <w:sz w:val="24"/>
                <w:szCs w:val="24"/>
              </w:rPr>
              <w:t>4</w:t>
            </w:r>
            <w:r w:rsidR="000743EA">
              <w:rPr>
                <w:sz w:val="24"/>
                <w:szCs w:val="24"/>
              </w:rPr>
              <w:t xml:space="preserve"> </w:t>
            </w:r>
            <w:r w:rsidRPr="0029787A">
              <w:rPr>
                <w:sz w:val="24"/>
                <w:szCs w:val="24"/>
              </w:rPr>
              <w:t xml:space="preserve"> к документации об открытом аукционе в электронной форме).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lastRenderedPageBreak/>
              <w:t>1</w:t>
            </w:r>
            <w:r w:rsidR="00CB7A0D">
              <w:rPr>
                <w:sz w:val="24"/>
                <w:szCs w:val="24"/>
                <w:lang w:eastAsia="ru-RU"/>
              </w:rPr>
              <w:t>6</w:t>
            </w:r>
            <w:r w:rsidRPr="0029787A">
              <w:rPr>
                <w:sz w:val="24"/>
                <w:szCs w:val="24"/>
                <w:lang w:eastAsia="ru-RU"/>
              </w:rPr>
              <w:t xml:space="preserve">.2. </w:t>
            </w:r>
            <w:r w:rsidRPr="0029787A">
              <w:rPr>
                <w:sz w:val="24"/>
                <w:szCs w:val="24"/>
              </w:rPr>
              <w:t xml:space="preserve">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 </w:t>
            </w:r>
            <w:r w:rsidRPr="0029787A">
              <w:rPr>
                <w:sz w:val="24"/>
                <w:szCs w:val="24"/>
                <w:lang w:eastAsia="ru-RU"/>
              </w:rPr>
              <w:t>после предоставления участником закупки, с которым заключается контракт,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.3. 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об электронном аукционе.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.4.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.5. Победитель электронного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.6. 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 подведения итогов электронного аукциона. </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.7. В течение трех рабочих дней с даты размещения заказчиком в единой информационной системе документов, предусмотренных пунктом 1</w:t>
            </w:r>
            <w:r w:rsidR="00CB7A0D">
              <w:rPr>
                <w:sz w:val="24"/>
                <w:szCs w:val="24"/>
                <w:lang w:eastAsia="ru-RU"/>
              </w:rPr>
              <w:t>6</w:t>
            </w:r>
            <w:r w:rsidRPr="0029787A">
              <w:rPr>
                <w:sz w:val="24"/>
                <w:szCs w:val="24"/>
                <w:lang w:eastAsia="ru-RU"/>
              </w:rPr>
              <w:t>.6 документации об электронном аукционе,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протокол разногласий.</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.8. </w:t>
            </w:r>
            <w:r w:rsidRPr="0029787A">
              <w:rPr>
                <w:sz w:val="24"/>
                <w:szCs w:val="24"/>
              </w:rPr>
              <w:t>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CB7A0D">
            <w:pPr>
              <w:autoSpaceDE w:val="0"/>
              <w:autoSpaceDN w:val="0"/>
              <w:adjustRightInd w:val="0"/>
              <w:spacing w:line="240" w:lineRule="exact"/>
              <w:ind w:right="-187" w:firstLine="0"/>
              <w:rPr>
                <w:sz w:val="24"/>
                <w:szCs w:val="24"/>
              </w:rPr>
            </w:pPr>
            <w:r w:rsidRPr="0029787A">
              <w:rPr>
                <w:sz w:val="24"/>
                <w:szCs w:val="24"/>
                <w:lang w:eastAsia="ru-RU"/>
              </w:rPr>
              <w:t>1</w:t>
            </w:r>
            <w:r w:rsidR="00CB7A0D">
              <w:rPr>
                <w:sz w:val="24"/>
                <w:szCs w:val="24"/>
                <w:lang w:eastAsia="ru-RU"/>
              </w:rPr>
              <w:t>6</w:t>
            </w:r>
            <w:r w:rsidRPr="0029787A">
              <w:rPr>
                <w:sz w:val="24"/>
                <w:szCs w:val="24"/>
                <w:lang w:eastAsia="ru-RU"/>
              </w:rPr>
              <w:t xml:space="preserve">.9. </w:t>
            </w:r>
            <w:r w:rsidRPr="0029787A">
              <w:rPr>
                <w:sz w:val="24"/>
                <w:szCs w:val="24"/>
              </w:rPr>
              <w:t>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CB7A0D">
              <w:rPr>
                <w:sz w:val="24"/>
                <w:szCs w:val="24"/>
                <w:lang w:eastAsia="ru-RU"/>
              </w:rPr>
              <w:t>6</w:t>
            </w:r>
            <w:r w:rsidRPr="0029787A">
              <w:rPr>
                <w:sz w:val="24"/>
                <w:szCs w:val="24"/>
                <w:lang w:eastAsia="ru-RU"/>
              </w:rPr>
              <w:t xml:space="preserve">.10. Победитель электронного аукциона признается уклонившимся от заключения </w:t>
            </w:r>
            <w:r w:rsidRPr="0029787A">
              <w:rPr>
                <w:sz w:val="24"/>
                <w:szCs w:val="24"/>
                <w:lang w:eastAsia="ru-RU"/>
              </w:rPr>
              <w:lastRenderedPageBreak/>
              <w:t>контракта в случае, если в сроки, предусмотренные настоящим разделом,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по истечении тринадцати дней с даты размещения в единой информационной системе протокола подведения итогов электронного аукциона, не предоставил обеспечение исполнения контракта в срок, установленный для заключения контракта, или не исполнил требования, предусмотренные разделом 1</w:t>
            </w:r>
            <w:r w:rsidR="00DF3C0D">
              <w:rPr>
                <w:sz w:val="24"/>
                <w:szCs w:val="24"/>
                <w:lang w:eastAsia="ru-RU"/>
              </w:rPr>
              <w:t>6</w:t>
            </w:r>
            <w:r w:rsidRPr="0029787A">
              <w:rPr>
                <w:sz w:val="24"/>
                <w:szCs w:val="24"/>
                <w:lang w:eastAsia="ru-RU"/>
              </w:rPr>
              <w:t xml:space="preserve"> документации об электронном аукционе (в случае снижения при проведении такого аукциона цены контракта на двадцать пять процентов и более от начальной (максимальной) цены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lastRenderedPageBreak/>
              <w:t>1</w:t>
            </w:r>
            <w:r w:rsidR="00DF3C0D">
              <w:rPr>
                <w:sz w:val="24"/>
                <w:szCs w:val="24"/>
                <w:lang w:eastAsia="ru-RU"/>
              </w:rPr>
              <w:t>6</w:t>
            </w:r>
            <w:r w:rsidRPr="0029787A">
              <w:rPr>
                <w:sz w:val="24"/>
                <w:szCs w:val="24"/>
                <w:lang w:eastAsia="ru-RU"/>
              </w:rPr>
              <w:t xml:space="preserve">.11. </w:t>
            </w:r>
            <w:r w:rsidRPr="0029787A">
              <w:rPr>
                <w:sz w:val="24"/>
                <w:szCs w:val="24"/>
              </w:rPr>
              <w:t>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электронного аукциона, который предложил такую же, как и победитель электронного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электронного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электронного аукциона уклонившимся от заключения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.12. Участник электронного аукциона, признанный победителем такого аукциона в соответствии с пунктом 1</w:t>
            </w:r>
            <w:r w:rsidR="00DF3C0D">
              <w:rPr>
                <w:sz w:val="24"/>
                <w:szCs w:val="24"/>
                <w:lang w:eastAsia="ru-RU"/>
              </w:rPr>
              <w:t>6</w:t>
            </w:r>
            <w:r w:rsidRPr="0029787A">
              <w:rPr>
                <w:sz w:val="24"/>
                <w:szCs w:val="24"/>
                <w:lang w:eastAsia="ru-RU"/>
              </w:rPr>
              <w:t>.11 документации об электронном аукционе, вправе подписать контракт и передать его заказчику в порядке и в сроки, которые предусмотрены пунктом 1</w:t>
            </w:r>
            <w:r w:rsidR="00DF3C0D">
              <w:rPr>
                <w:sz w:val="24"/>
                <w:szCs w:val="24"/>
                <w:lang w:eastAsia="ru-RU"/>
              </w:rPr>
              <w:t>6</w:t>
            </w:r>
            <w:r w:rsidRPr="0029787A">
              <w:rPr>
                <w:sz w:val="24"/>
                <w:szCs w:val="24"/>
                <w:lang w:eastAsia="ru-RU"/>
              </w:rPr>
              <w:t>.4 документации об электронном аукционе,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Если этот победитель уклонился от заключения контракта, такой аукцион признается несостоявшимся.</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autoSpaceDE w:val="0"/>
              <w:autoSpaceDN w:val="0"/>
              <w:adjustRightInd w:val="0"/>
              <w:spacing w:line="240" w:lineRule="exact"/>
              <w:ind w:right="-187" w:firstLine="0"/>
              <w:rPr>
                <w:sz w:val="24"/>
                <w:szCs w:val="24"/>
              </w:rPr>
            </w:pPr>
            <w:r w:rsidRPr="0029787A">
              <w:rPr>
                <w:sz w:val="24"/>
                <w:szCs w:val="24"/>
                <w:lang w:eastAsia="ru-RU"/>
              </w:rPr>
              <w:t>1</w:t>
            </w:r>
            <w:r w:rsidR="00DF3C0D">
              <w:rPr>
                <w:sz w:val="24"/>
                <w:szCs w:val="24"/>
                <w:lang w:eastAsia="ru-RU"/>
              </w:rPr>
              <w:t>6</w:t>
            </w:r>
            <w:r w:rsidRPr="0029787A">
              <w:rPr>
                <w:sz w:val="24"/>
                <w:szCs w:val="24"/>
                <w:lang w:eastAsia="ru-RU"/>
              </w:rPr>
              <w:t xml:space="preserve">.13. </w:t>
            </w:r>
            <w:r w:rsidRPr="0029787A">
              <w:rPr>
                <w:sz w:val="24"/>
                <w:szCs w:val="24"/>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настоящим разделом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187" w:firstLine="0"/>
              <w:rPr>
                <w:sz w:val="24"/>
                <w:szCs w:val="24"/>
                <w:lang w:eastAsia="ru-RU"/>
              </w:rPr>
            </w:pPr>
            <w:r w:rsidRPr="0029787A">
              <w:rPr>
                <w:sz w:val="24"/>
                <w:szCs w:val="24"/>
                <w:lang w:eastAsia="ru-RU"/>
              </w:rPr>
              <w:t>1</w:t>
            </w:r>
            <w:r w:rsidR="00DF3C0D">
              <w:rPr>
                <w:sz w:val="24"/>
                <w:szCs w:val="24"/>
                <w:lang w:eastAsia="ru-RU"/>
              </w:rPr>
              <w:t>6</w:t>
            </w:r>
            <w:r w:rsidRPr="0029787A">
              <w:rPr>
                <w:sz w:val="24"/>
                <w:szCs w:val="24"/>
                <w:lang w:eastAsia="ru-RU"/>
              </w:rPr>
              <w:t>.14. В случае, если при проведении электронного аукциона цена контракта снижена до половины процента начальной (максимальной) цены контракта или ниже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autoSpaceDE w:val="0"/>
              <w:autoSpaceDN w:val="0"/>
              <w:adjustRightInd w:val="0"/>
              <w:spacing w:line="240" w:lineRule="exact"/>
              <w:ind w:right="-187" w:firstLine="540"/>
              <w:jc w:val="center"/>
              <w:rPr>
                <w:b/>
                <w:sz w:val="24"/>
                <w:szCs w:val="24"/>
                <w:u w:val="single"/>
              </w:rPr>
            </w:pPr>
            <w:r w:rsidRPr="0029787A">
              <w:rPr>
                <w:b/>
                <w:sz w:val="24"/>
                <w:szCs w:val="24"/>
                <w:u w:val="single"/>
              </w:rPr>
              <w:t>1</w:t>
            </w:r>
            <w:r w:rsidR="00DF3C0D">
              <w:rPr>
                <w:b/>
                <w:sz w:val="24"/>
                <w:szCs w:val="24"/>
                <w:u w:val="single"/>
              </w:rPr>
              <w:t>7</w:t>
            </w:r>
            <w:r w:rsidRPr="0029787A">
              <w:rPr>
                <w:b/>
                <w:sz w:val="24"/>
                <w:szCs w:val="24"/>
                <w:u w:val="single"/>
              </w:rPr>
              <w:t>. Изменение условий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.1. При заключении и исполнении контракта изменение его условий не допускается, за исключением случаев, предусмотренных в пункте 1</w:t>
            </w:r>
            <w:r w:rsidR="00DF3C0D">
              <w:rPr>
                <w:sz w:val="24"/>
                <w:szCs w:val="24"/>
              </w:rPr>
              <w:t>7</w:t>
            </w:r>
            <w:r w:rsidRPr="0029787A">
              <w:rPr>
                <w:sz w:val="24"/>
                <w:szCs w:val="24"/>
              </w:rPr>
              <w:t>.2 документации об электронном аукционе.</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.2.1. При снижении цены контракта без изменения предусмотренных контрактом объема работ, качества выполняемых работ и иных условий контракта;</w:t>
            </w:r>
          </w:p>
          <w:p w:rsidR="004761B8" w:rsidRPr="0029787A" w:rsidRDefault="004761B8" w:rsidP="001E2E5D">
            <w:pPr>
              <w:autoSpaceDE w:val="0"/>
              <w:autoSpaceDN w:val="0"/>
              <w:adjustRightInd w:val="0"/>
              <w:spacing w:line="240" w:lineRule="exact"/>
              <w:ind w:right="-445" w:firstLine="0"/>
              <w:rPr>
                <w:sz w:val="24"/>
                <w:szCs w:val="24"/>
              </w:rPr>
            </w:pPr>
            <w:r w:rsidRPr="0029787A">
              <w:rPr>
                <w:sz w:val="24"/>
                <w:szCs w:val="24"/>
              </w:rPr>
              <w:t>1</w:t>
            </w:r>
            <w:r w:rsidR="00DF3C0D">
              <w:rPr>
                <w:sz w:val="24"/>
                <w:szCs w:val="24"/>
              </w:rPr>
              <w:t>7</w:t>
            </w:r>
            <w:r w:rsidRPr="0029787A">
              <w:rPr>
                <w:sz w:val="24"/>
                <w:szCs w:val="24"/>
              </w:rPr>
              <w:t xml:space="preserve">.2.2. Если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w:t>
            </w:r>
            <w:r w:rsidRPr="0029787A">
              <w:rPr>
                <w:sz w:val="24"/>
                <w:szCs w:val="24"/>
              </w:rPr>
              <w:lastRenderedPageBreak/>
              <w:t>объем выполняемых работ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4761B8" w:rsidRPr="0029787A" w:rsidRDefault="004761B8" w:rsidP="00DF3C0D">
            <w:pPr>
              <w:autoSpaceDE w:val="0"/>
              <w:autoSpaceDN w:val="0"/>
              <w:adjustRightInd w:val="0"/>
              <w:spacing w:line="240" w:lineRule="exact"/>
              <w:ind w:right="-321" w:firstLine="0"/>
              <w:rPr>
                <w:color w:val="FF0000"/>
                <w:sz w:val="24"/>
                <w:szCs w:val="24"/>
              </w:rPr>
            </w:pPr>
            <w:r w:rsidRPr="0029787A">
              <w:rPr>
                <w:sz w:val="24"/>
                <w:szCs w:val="24"/>
              </w:rPr>
              <w:t>1</w:t>
            </w:r>
            <w:r w:rsidR="00DF3C0D">
              <w:rPr>
                <w:sz w:val="24"/>
                <w:szCs w:val="24"/>
              </w:rPr>
              <w:t>7</w:t>
            </w:r>
            <w:r w:rsidRPr="0029787A">
              <w:rPr>
                <w:sz w:val="24"/>
                <w:szCs w:val="24"/>
              </w:rPr>
              <w:t>.2.3.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Сокращение объема работ при уменьшении цены контракта осуществляется в соответствии с методикой сокращения объема работ при уменьшении цены контракта, утвержденной Правительством Российской Федерации.</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8A274B">
            <w:pPr>
              <w:spacing w:line="240" w:lineRule="exact"/>
              <w:ind w:firstLine="0"/>
              <w:jc w:val="center"/>
              <w:rPr>
                <w:b/>
                <w:sz w:val="24"/>
                <w:szCs w:val="24"/>
                <w:lang w:eastAsia="ru-RU"/>
              </w:rPr>
            </w:pPr>
            <w:r w:rsidRPr="0029787A">
              <w:rPr>
                <w:b/>
                <w:sz w:val="24"/>
                <w:szCs w:val="24"/>
                <w:lang w:eastAsia="ru-RU"/>
              </w:rPr>
              <w:lastRenderedPageBreak/>
              <w:t>1</w:t>
            </w:r>
            <w:r w:rsidR="00DF3C0D">
              <w:rPr>
                <w:b/>
                <w:sz w:val="24"/>
                <w:szCs w:val="24"/>
                <w:lang w:eastAsia="ru-RU"/>
              </w:rPr>
              <w:t>8</w:t>
            </w:r>
            <w:r w:rsidRPr="0029787A">
              <w:rPr>
                <w:b/>
                <w:sz w:val="24"/>
                <w:szCs w:val="24"/>
                <w:lang w:eastAsia="ru-RU"/>
              </w:rPr>
              <w:t>. Расторжение контракта</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.1. Расторжение контракта допускается по соглашению сторон, по решению суда, в случае одностороннего отказа стороны контракта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29787A">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9787A" w:rsidRDefault="004761B8" w:rsidP="00DF3C0D">
            <w:pPr>
              <w:spacing w:line="240" w:lineRule="exact"/>
              <w:ind w:right="-308" w:firstLine="0"/>
              <w:rPr>
                <w:color w:val="000000"/>
                <w:sz w:val="24"/>
                <w:szCs w:val="24"/>
                <w:lang w:eastAsia="ru-RU"/>
              </w:rPr>
            </w:pPr>
            <w:r w:rsidRPr="0029787A">
              <w:rPr>
                <w:color w:val="000000"/>
                <w:sz w:val="24"/>
                <w:szCs w:val="24"/>
                <w:lang w:eastAsia="ru-RU"/>
              </w:rPr>
              <w:t>1</w:t>
            </w:r>
            <w:r w:rsidR="00DF3C0D">
              <w:rPr>
                <w:color w:val="000000"/>
                <w:sz w:val="24"/>
                <w:szCs w:val="24"/>
                <w:lang w:eastAsia="ru-RU"/>
              </w:rPr>
              <w:t>8</w:t>
            </w:r>
            <w:r w:rsidRPr="0029787A">
              <w:rPr>
                <w:color w:val="000000"/>
                <w:sz w:val="24"/>
                <w:szCs w:val="24"/>
                <w:lang w:eastAsia="ru-RU"/>
              </w:rPr>
              <w:t xml:space="preserve">.2. Заказчик, подрядчик вправе принять решение об одностороннем отказе от исполнения контракта </w:t>
            </w:r>
            <w:r w:rsidRPr="0029787A">
              <w:rPr>
                <w:color w:val="000000"/>
                <w:sz w:val="24"/>
                <w:szCs w:val="24"/>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color w:val="000000"/>
                <w:sz w:val="24"/>
                <w:szCs w:val="24"/>
              </w:rPr>
              <w:t xml:space="preserve"> </w:t>
            </w:r>
            <w:r w:rsidRPr="002C4A3D">
              <w:rPr>
                <w:sz w:val="24"/>
                <w:szCs w:val="24"/>
              </w:rPr>
              <w:t>и с соблюдением положений ст. 95 Федерального закона</w:t>
            </w:r>
            <w:r w:rsidRPr="002C4A3D">
              <w:rPr>
                <w:color w:val="000000"/>
                <w:sz w:val="24"/>
                <w:szCs w:val="24"/>
                <w:lang w:eastAsia="ru-RU"/>
              </w:rPr>
              <w:t>.</w:t>
            </w:r>
          </w:p>
        </w:tc>
      </w:tr>
      <w:tr w:rsidR="004761B8" w:rsidRPr="0029787A" w:rsidTr="007A07A4">
        <w:tc>
          <w:tcPr>
            <w:tcW w:w="5000" w:type="pct"/>
            <w:gridSpan w:val="2"/>
            <w:shd w:val="clear" w:color="auto" w:fill="auto"/>
            <w:tcMar>
              <w:top w:w="75" w:type="dxa"/>
              <w:left w:w="75" w:type="dxa"/>
              <w:bottom w:w="75" w:type="dxa"/>
              <w:right w:w="450" w:type="dxa"/>
            </w:tcMar>
          </w:tcPr>
          <w:p w:rsidR="004761B8" w:rsidRPr="0026131D" w:rsidRDefault="004761B8" w:rsidP="007A07A4">
            <w:pPr>
              <w:widowControl w:val="0"/>
              <w:tabs>
                <w:tab w:val="left" w:pos="1418"/>
                <w:tab w:val="left" w:pos="1474"/>
                <w:tab w:val="left" w:pos="1560"/>
              </w:tabs>
              <w:autoSpaceDE w:val="0"/>
              <w:autoSpaceDN w:val="0"/>
              <w:adjustRightInd w:val="0"/>
              <w:spacing w:line="240" w:lineRule="exact"/>
              <w:ind w:right="-281" w:firstLine="0"/>
              <w:rPr>
                <w:sz w:val="24"/>
                <w:szCs w:val="24"/>
              </w:rPr>
            </w:pPr>
            <w:r>
              <w:rPr>
                <w:color w:val="000000"/>
                <w:sz w:val="24"/>
                <w:szCs w:val="24"/>
                <w:lang w:eastAsia="ru-RU"/>
              </w:rPr>
              <w:t>1</w:t>
            </w:r>
            <w:r w:rsidR="00DF3C0D">
              <w:rPr>
                <w:color w:val="000000"/>
                <w:sz w:val="24"/>
                <w:szCs w:val="24"/>
                <w:lang w:eastAsia="ru-RU"/>
              </w:rPr>
              <w:t>8</w:t>
            </w:r>
            <w:r>
              <w:rPr>
                <w:color w:val="000000"/>
                <w:sz w:val="24"/>
                <w:szCs w:val="24"/>
                <w:lang w:eastAsia="ru-RU"/>
              </w:rPr>
              <w:t>.3.</w:t>
            </w:r>
            <w:r w:rsidRPr="00A81AEF">
              <w:t xml:space="preserve"> </w:t>
            </w:r>
            <w:r w:rsidRPr="0026131D">
              <w:rPr>
                <w:sz w:val="24"/>
                <w:szCs w:val="24"/>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rsidR="004761B8" w:rsidRPr="0029787A" w:rsidRDefault="004761B8" w:rsidP="001E2E5D">
            <w:pPr>
              <w:spacing w:line="240" w:lineRule="exact"/>
              <w:ind w:right="-308" w:firstLine="0"/>
              <w:rPr>
                <w:color w:val="000000"/>
                <w:sz w:val="24"/>
                <w:szCs w:val="24"/>
                <w:lang w:eastAsia="ru-RU"/>
              </w:rPr>
            </w:pPr>
          </w:p>
        </w:tc>
      </w:tr>
      <w:tr w:rsidR="004761B8" w:rsidRPr="0029787A" w:rsidTr="007A07A4">
        <w:tc>
          <w:tcPr>
            <w:tcW w:w="5000" w:type="pct"/>
            <w:gridSpan w:val="2"/>
            <w:shd w:val="clear" w:color="auto" w:fill="auto"/>
            <w:tcMar>
              <w:top w:w="75" w:type="dxa"/>
              <w:left w:w="75" w:type="dxa"/>
              <w:bottom w:w="75" w:type="dxa"/>
              <w:right w:w="450" w:type="dxa"/>
            </w:tcMar>
          </w:tcPr>
          <w:p w:rsidR="004761B8" w:rsidRPr="004B56CE" w:rsidRDefault="004761B8" w:rsidP="007A07A4">
            <w:pPr>
              <w:pStyle w:val="1"/>
              <w:ind w:right="-281"/>
              <w:jc w:val="both"/>
              <w:rPr>
                <w:rFonts w:ascii="Times New Roman" w:hAnsi="Times New Roman"/>
                <w:sz w:val="24"/>
                <w:szCs w:val="24"/>
              </w:rPr>
            </w:pPr>
            <w:r w:rsidRPr="0026131D">
              <w:rPr>
                <w:rFonts w:ascii="Times New Roman" w:hAnsi="Times New Roman"/>
                <w:color w:val="000000"/>
                <w:sz w:val="24"/>
                <w:szCs w:val="24"/>
                <w:lang w:eastAsia="ru-RU"/>
              </w:rPr>
              <w:t>1</w:t>
            </w:r>
            <w:r w:rsidR="00DF3C0D">
              <w:rPr>
                <w:rFonts w:ascii="Times New Roman" w:hAnsi="Times New Roman"/>
                <w:color w:val="000000"/>
                <w:sz w:val="24"/>
                <w:szCs w:val="24"/>
                <w:lang w:eastAsia="ru-RU"/>
              </w:rPr>
              <w:t>8</w:t>
            </w:r>
            <w:r w:rsidRPr="0026131D">
              <w:rPr>
                <w:rFonts w:ascii="Times New Roman" w:hAnsi="Times New Roman"/>
                <w:color w:val="000000"/>
                <w:sz w:val="24"/>
                <w:szCs w:val="24"/>
                <w:lang w:eastAsia="ru-RU"/>
              </w:rPr>
              <w:t>.4.</w:t>
            </w:r>
            <w:r>
              <w:rPr>
                <w:color w:val="000000"/>
                <w:sz w:val="24"/>
                <w:szCs w:val="24"/>
                <w:lang w:eastAsia="ru-RU"/>
              </w:rPr>
              <w:t xml:space="preserve"> </w:t>
            </w:r>
            <w:r w:rsidRPr="004B56CE">
              <w:rPr>
                <w:rFonts w:ascii="Times New Roman" w:hAnsi="Times New Roman"/>
                <w:sz w:val="24"/>
                <w:szCs w:val="24"/>
              </w:rPr>
              <w:t>Расторжение Контракта производится Сторонами путем подписания соответствующего соглашения о расторжении.</w:t>
            </w:r>
          </w:p>
          <w:p w:rsidR="004761B8" w:rsidRDefault="004761B8" w:rsidP="001E2E5D">
            <w:pPr>
              <w:widowControl w:val="0"/>
              <w:tabs>
                <w:tab w:val="left" w:pos="1418"/>
                <w:tab w:val="left" w:pos="1474"/>
                <w:tab w:val="left" w:pos="1560"/>
              </w:tabs>
              <w:autoSpaceDE w:val="0"/>
              <w:autoSpaceDN w:val="0"/>
              <w:adjustRightInd w:val="0"/>
              <w:spacing w:line="240" w:lineRule="exact"/>
              <w:ind w:firstLine="0"/>
              <w:rPr>
                <w:color w:val="000000"/>
                <w:sz w:val="24"/>
                <w:szCs w:val="24"/>
                <w:lang w:eastAsia="ru-RU"/>
              </w:rPr>
            </w:pPr>
          </w:p>
        </w:tc>
      </w:tr>
      <w:tr w:rsidR="001843C9" w:rsidRPr="0029787A" w:rsidTr="007A07A4">
        <w:tc>
          <w:tcPr>
            <w:tcW w:w="5000" w:type="pct"/>
            <w:gridSpan w:val="2"/>
            <w:shd w:val="clear" w:color="auto" w:fill="auto"/>
            <w:tcMar>
              <w:top w:w="75" w:type="dxa"/>
              <w:left w:w="75" w:type="dxa"/>
              <w:bottom w:w="75" w:type="dxa"/>
              <w:right w:w="450" w:type="dxa"/>
            </w:tcMar>
          </w:tcPr>
          <w:p w:rsidR="001843C9" w:rsidRPr="0026131D" w:rsidRDefault="001843C9" w:rsidP="008A274B">
            <w:pPr>
              <w:pStyle w:val="1"/>
              <w:ind w:right="-281"/>
              <w:jc w:val="center"/>
              <w:rPr>
                <w:rFonts w:ascii="Times New Roman" w:hAnsi="Times New Roman"/>
                <w:color w:val="000000"/>
                <w:sz w:val="24"/>
                <w:szCs w:val="24"/>
                <w:lang w:eastAsia="ru-RU"/>
              </w:rPr>
            </w:pPr>
            <w:r w:rsidRPr="00F66CDC">
              <w:rPr>
                <w:rFonts w:ascii="Times New Roman" w:hAnsi="Times New Roman"/>
                <w:b/>
                <w:bCs/>
                <w:color w:val="000000"/>
                <w:sz w:val="24"/>
                <w:szCs w:val="24"/>
                <w:lang w:eastAsia="ru-RU"/>
              </w:rPr>
              <w:t>19. Прочие условия</w:t>
            </w:r>
          </w:p>
        </w:tc>
      </w:tr>
      <w:tr w:rsidR="001843C9" w:rsidRPr="0029787A" w:rsidTr="007A07A4">
        <w:tc>
          <w:tcPr>
            <w:tcW w:w="5000" w:type="pct"/>
            <w:gridSpan w:val="2"/>
            <w:shd w:val="clear" w:color="auto" w:fill="auto"/>
            <w:tcMar>
              <w:top w:w="75" w:type="dxa"/>
              <w:left w:w="75" w:type="dxa"/>
              <w:bottom w:w="75" w:type="dxa"/>
              <w:right w:w="450" w:type="dxa"/>
            </w:tcMar>
          </w:tcPr>
          <w:p w:rsidR="001843C9" w:rsidRDefault="001843C9" w:rsidP="007A07A4">
            <w:pPr>
              <w:pStyle w:val="1"/>
              <w:ind w:right="-281"/>
              <w:jc w:val="both"/>
              <w:rPr>
                <w:rFonts w:ascii="Times New Roman" w:hAnsi="Times New Roman"/>
                <w:b/>
                <w:bCs/>
                <w:color w:val="000000"/>
                <w:sz w:val="24"/>
                <w:szCs w:val="24"/>
                <w:lang w:eastAsia="ru-RU"/>
              </w:rPr>
            </w:pPr>
            <w:r w:rsidRPr="00F66CDC">
              <w:rPr>
                <w:rFonts w:ascii="Times New Roman" w:hAnsi="Times New Roman"/>
                <w:color w:val="000000"/>
                <w:sz w:val="24"/>
                <w:szCs w:val="24"/>
                <w:lang w:eastAsia="ru-RU"/>
              </w:rPr>
              <w:t>19.1. До даты начала функционирования операторов электронных площадок</w:t>
            </w:r>
            <w:r>
              <w:rPr>
                <w:rFonts w:ascii="Times New Roman" w:hAnsi="Times New Roman"/>
                <w:color w:val="000000"/>
                <w:sz w:val="24"/>
                <w:szCs w:val="24"/>
                <w:lang w:eastAsia="ru-RU"/>
              </w:rPr>
              <w:t xml:space="preserve"> </w:t>
            </w:r>
            <w:r w:rsidRPr="00F66CDC">
              <w:rPr>
                <w:rFonts w:ascii="Times New Roman" w:hAnsi="Times New Roman"/>
                <w:color w:val="000000"/>
                <w:sz w:val="24"/>
                <w:szCs w:val="24"/>
                <w:lang w:eastAsia="ru-RU"/>
              </w:rPr>
              <w:t>, прошедших отбор в соответствии с частью 4 статьи 59 Федерального закона, электронные аукционы, заключение контрактов по результатам электронных аукционов осуществляются на ранее прошедших отбор электронных площадках в порядке, установленном Федеральным законом.</w:t>
            </w:r>
          </w:p>
        </w:tc>
      </w:tr>
    </w:tbl>
    <w:p w:rsidR="001E4250" w:rsidRPr="0029787A" w:rsidRDefault="001E4250" w:rsidP="001E4250">
      <w:pPr>
        <w:spacing w:line="240" w:lineRule="exact"/>
        <w:ind w:firstLine="0"/>
        <w:rPr>
          <w:sz w:val="24"/>
          <w:szCs w:val="24"/>
        </w:rPr>
      </w:pPr>
    </w:p>
    <w:p w:rsidR="001E4250" w:rsidRPr="0029787A" w:rsidRDefault="001E4250" w:rsidP="001E4250">
      <w:pPr>
        <w:spacing w:line="240" w:lineRule="exact"/>
        <w:rPr>
          <w:sz w:val="24"/>
          <w:szCs w:val="24"/>
        </w:rPr>
      </w:pPr>
    </w:p>
    <w:p w:rsidR="001E4250" w:rsidRPr="00976224" w:rsidRDefault="001E4250" w:rsidP="001E4250">
      <w:pPr>
        <w:spacing w:line="240" w:lineRule="exact"/>
        <w:rPr>
          <w:sz w:val="24"/>
          <w:szCs w:val="24"/>
        </w:rPr>
      </w:pPr>
    </w:p>
    <w:p w:rsidR="00C11640" w:rsidRDefault="00C11640"/>
    <w:p w:rsidR="00877CA4" w:rsidRPr="001E4250" w:rsidRDefault="00C96850" w:rsidP="000368F3">
      <w:pPr>
        <w:keepNext/>
        <w:keepLines/>
        <w:ind w:firstLine="0"/>
        <w:jc w:val="right"/>
        <w:rPr>
          <w:sz w:val="24"/>
          <w:szCs w:val="24"/>
        </w:rPr>
      </w:pPr>
      <w:r>
        <w:t xml:space="preserve">                        </w:t>
      </w:r>
      <w:r w:rsidR="009B0609">
        <w:t xml:space="preserve">     </w:t>
      </w:r>
      <w:r w:rsidR="009936C5">
        <w:t xml:space="preserve">                              </w:t>
      </w:r>
      <w:r w:rsidR="008E7403">
        <w:t xml:space="preserve">  </w:t>
      </w:r>
      <w:r w:rsidR="001E4250" w:rsidRPr="001E4250">
        <w:rPr>
          <w:sz w:val="24"/>
          <w:szCs w:val="24"/>
        </w:rPr>
        <w:t xml:space="preserve">Приложение </w:t>
      </w:r>
      <w:r w:rsidR="00D97DA7">
        <w:rPr>
          <w:sz w:val="24"/>
          <w:szCs w:val="24"/>
        </w:rPr>
        <w:t>№</w:t>
      </w:r>
      <w:r w:rsidR="001E4250" w:rsidRPr="001E4250">
        <w:rPr>
          <w:sz w:val="24"/>
          <w:szCs w:val="24"/>
        </w:rPr>
        <w:t>1</w:t>
      </w:r>
      <w:r w:rsidR="00D35CE9" w:rsidRPr="00D35CE9">
        <w:rPr>
          <w:sz w:val="24"/>
          <w:szCs w:val="24"/>
        </w:rPr>
        <w:t xml:space="preserve"> </w:t>
      </w:r>
      <w:r w:rsidR="00D35CE9" w:rsidRPr="001E4250">
        <w:rPr>
          <w:sz w:val="24"/>
          <w:szCs w:val="24"/>
        </w:rPr>
        <w:t>к документации об</w:t>
      </w:r>
    </w:p>
    <w:p w:rsidR="00D35CE9" w:rsidRDefault="00D35CE9" w:rsidP="000368F3">
      <w:pPr>
        <w:keepNext/>
        <w:keepLines/>
        <w:ind w:firstLine="0"/>
        <w:jc w:val="right"/>
        <w:rPr>
          <w:sz w:val="24"/>
          <w:szCs w:val="24"/>
        </w:rPr>
      </w:pPr>
      <w:r>
        <w:rPr>
          <w:sz w:val="24"/>
          <w:szCs w:val="24"/>
        </w:rPr>
        <w:t xml:space="preserve">                                                         </w:t>
      </w:r>
      <w:r w:rsidR="009715F9">
        <w:rPr>
          <w:sz w:val="24"/>
          <w:szCs w:val="24"/>
        </w:rPr>
        <w:t xml:space="preserve">                            </w:t>
      </w:r>
      <w:r w:rsidR="009B0609">
        <w:rPr>
          <w:sz w:val="24"/>
          <w:szCs w:val="24"/>
        </w:rPr>
        <w:t xml:space="preserve">электронном </w:t>
      </w:r>
      <w:r w:rsidR="001E4250" w:rsidRPr="001E4250">
        <w:rPr>
          <w:sz w:val="24"/>
          <w:szCs w:val="24"/>
        </w:rPr>
        <w:t>аукционе,</w:t>
      </w:r>
      <w:r>
        <w:rPr>
          <w:sz w:val="24"/>
          <w:szCs w:val="24"/>
        </w:rPr>
        <w:t xml:space="preserve"> ут</w:t>
      </w:r>
      <w:r w:rsidR="001E4250" w:rsidRPr="001E4250">
        <w:rPr>
          <w:sz w:val="24"/>
          <w:szCs w:val="24"/>
        </w:rPr>
        <w:t xml:space="preserve">вержденной </w:t>
      </w:r>
      <w:r>
        <w:rPr>
          <w:sz w:val="24"/>
          <w:szCs w:val="24"/>
        </w:rPr>
        <w:t xml:space="preserve">               </w:t>
      </w:r>
    </w:p>
    <w:p w:rsidR="00D35CE9" w:rsidRDefault="00D35CE9" w:rsidP="000368F3">
      <w:pPr>
        <w:keepNext/>
        <w:keepLines/>
        <w:ind w:firstLine="0"/>
        <w:jc w:val="right"/>
        <w:rPr>
          <w:sz w:val="24"/>
          <w:szCs w:val="24"/>
        </w:rPr>
      </w:pPr>
      <w:r>
        <w:rPr>
          <w:sz w:val="24"/>
          <w:szCs w:val="24"/>
        </w:rPr>
        <w:t xml:space="preserve">                                                         </w:t>
      </w:r>
      <w:r w:rsidR="005B1902">
        <w:rPr>
          <w:sz w:val="24"/>
          <w:szCs w:val="24"/>
        </w:rPr>
        <w:t xml:space="preserve">  </w:t>
      </w:r>
      <w:r w:rsidR="00877CA4">
        <w:rPr>
          <w:sz w:val="24"/>
          <w:szCs w:val="24"/>
        </w:rPr>
        <w:t xml:space="preserve">             </w:t>
      </w:r>
      <w:r w:rsidR="00521C8C">
        <w:rPr>
          <w:sz w:val="24"/>
          <w:szCs w:val="24"/>
        </w:rPr>
        <w:t xml:space="preserve">             </w:t>
      </w:r>
      <w:r w:rsidR="00793723">
        <w:rPr>
          <w:sz w:val="24"/>
          <w:szCs w:val="24"/>
        </w:rPr>
        <w:t xml:space="preserve">постановлением </w:t>
      </w:r>
      <w:r w:rsidR="001E4250" w:rsidRPr="001E4250">
        <w:rPr>
          <w:sz w:val="24"/>
          <w:szCs w:val="24"/>
        </w:rPr>
        <w:t xml:space="preserve">Администрации </w:t>
      </w:r>
    </w:p>
    <w:p w:rsidR="009B0609" w:rsidRDefault="00D35CE9" w:rsidP="000368F3">
      <w:pPr>
        <w:keepNext/>
        <w:keepLines/>
        <w:ind w:firstLine="0"/>
        <w:jc w:val="right"/>
        <w:rPr>
          <w:sz w:val="24"/>
          <w:szCs w:val="24"/>
        </w:rPr>
      </w:pPr>
      <w:r>
        <w:rPr>
          <w:sz w:val="24"/>
          <w:szCs w:val="24"/>
        </w:rPr>
        <w:t xml:space="preserve">                                                         </w:t>
      </w:r>
      <w:r w:rsidR="00521C8C">
        <w:rPr>
          <w:sz w:val="24"/>
          <w:szCs w:val="24"/>
        </w:rPr>
        <w:t xml:space="preserve">                            </w:t>
      </w:r>
      <w:r w:rsidR="003554BB">
        <w:rPr>
          <w:sz w:val="24"/>
          <w:szCs w:val="24"/>
        </w:rPr>
        <w:t>Боровёнковского сельского</w:t>
      </w:r>
      <w:r w:rsidR="001E4250" w:rsidRPr="001E4250">
        <w:rPr>
          <w:sz w:val="24"/>
          <w:szCs w:val="24"/>
        </w:rPr>
        <w:t xml:space="preserve"> поселения </w:t>
      </w:r>
    </w:p>
    <w:p w:rsidR="001E4250" w:rsidRPr="00AE2E52" w:rsidRDefault="00D35CE9" w:rsidP="000368F3">
      <w:pPr>
        <w:keepNext/>
        <w:keepLines/>
        <w:jc w:val="right"/>
        <w:rPr>
          <w:sz w:val="24"/>
          <w:szCs w:val="24"/>
        </w:rPr>
      </w:pPr>
      <w:r>
        <w:rPr>
          <w:b/>
          <w:color w:val="0000FF"/>
          <w:sz w:val="24"/>
          <w:szCs w:val="24"/>
        </w:rPr>
        <w:t xml:space="preserve">                                                                          </w:t>
      </w:r>
      <w:r w:rsidR="006C3FCA" w:rsidRPr="00AE2E52">
        <w:rPr>
          <w:sz w:val="24"/>
          <w:szCs w:val="24"/>
        </w:rPr>
        <w:t xml:space="preserve">от </w:t>
      </w:r>
      <w:r w:rsidR="00900783" w:rsidRPr="00AE2E52">
        <w:rPr>
          <w:sz w:val="24"/>
          <w:szCs w:val="24"/>
        </w:rPr>
        <w:t>25</w:t>
      </w:r>
      <w:r w:rsidRPr="00AE2E52">
        <w:rPr>
          <w:sz w:val="24"/>
          <w:szCs w:val="24"/>
        </w:rPr>
        <w:t>.</w:t>
      </w:r>
      <w:r w:rsidR="006C3FCA" w:rsidRPr="00AE2E52">
        <w:rPr>
          <w:sz w:val="24"/>
          <w:szCs w:val="24"/>
        </w:rPr>
        <w:t>0</w:t>
      </w:r>
      <w:r w:rsidR="00357CE8" w:rsidRPr="00AE2E52">
        <w:rPr>
          <w:sz w:val="24"/>
          <w:szCs w:val="24"/>
        </w:rPr>
        <w:t>6</w:t>
      </w:r>
      <w:r w:rsidR="006C3FCA" w:rsidRPr="00AE2E52">
        <w:rPr>
          <w:sz w:val="24"/>
          <w:szCs w:val="24"/>
        </w:rPr>
        <w:t>.</w:t>
      </w:r>
      <w:r w:rsidR="001E4250" w:rsidRPr="00AE2E52">
        <w:rPr>
          <w:sz w:val="24"/>
          <w:szCs w:val="24"/>
        </w:rPr>
        <w:t>201</w:t>
      </w:r>
      <w:r w:rsidR="00EA3EEE" w:rsidRPr="00AE2E52">
        <w:rPr>
          <w:sz w:val="24"/>
          <w:szCs w:val="24"/>
        </w:rPr>
        <w:t>9</w:t>
      </w:r>
      <w:r w:rsidR="00695A0A" w:rsidRPr="00AE2E52">
        <w:rPr>
          <w:sz w:val="24"/>
          <w:szCs w:val="24"/>
        </w:rPr>
        <w:t xml:space="preserve"> </w:t>
      </w:r>
      <w:r w:rsidR="001E4250" w:rsidRPr="00AE2E52">
        <w:rPr>
          <w:sz w:val="24"/>
          <w:szCs w:val="24"/>
        </w:rPr>
        <w:t>года №</w:t>
      </w:r>
      <w:r w:rsidR="00900783" w:rsidRPr="00AE2E52">
        <w:rPr>
          <w:sz w:val="24"/>
          <w:szCs w:val="24"/>
        </w:rPr>
        <w:t>70</w:t>
      </w:r>
      <w:r w:rsidR="007B5EFC" w:rsidRPr="00AE2E52">
        <w:rPr>
          <w:sz w:val="24"/>
          <w:szCs w:val="24"/>
        </w:rPr>
        <w:t xml:space="preserve"> </w:t>
      </w:r>
    </w:p>
    <w:p w:rsidR="001E4250" w:rsidRPr="003A4C02" w:rsidRDefault="001E4250" w:rsidP="00D97DA7">
      <w:pPr>
        <w:keepNext/>
        <w:keepLines/>
        <w:ind w:firstLine="0"/>
        <w:rPr>
          <w:b/>
          <w:sz w:val="20"/>
          <w:szCs w:val="20"/>
        </w:rPr>
      </w:pPr>
    </w:p>
    <w:p w:rsidR="00C96850" w:rsidRPr="00D97DA7" w:rsidRDefault="007F5103" w:rsidP="008026FC">
      <w:pPr>
        <w:keepNext/>
        <w:keepLines/>
        <w:ind w:firstLine="0"/>
        <w:rPr>
          <w:b/>
          <w:sz w:val="20"/>
          <w:szCs w:val="20"/>
        </w:rPr>
      </w:pPr>
      <w:r w:rsidRPr="003A4C02">
        <w:rPr>
          <w:b/>
          <w:sz w:val="20"/>
          <w:szCs w:val="20"/>
        </w:rPr>
        <w:t xml:space="preserve">                             </w:t>
      </w:r>
      <w:r w:rsidR="009936C5" w:rsidRPr="003A4C02">
        <w:rPr>
          <w:b/>
          <w:sz w:val="20"/>
          <w:szCs w:val="20"/>
        </w:rPr>
        <w:t xml:space="preserve"> </w:t>
      </w:r>
      <w:r w:rsidR="00F8202B" w:rsidRPr="003A4C02">
        <w:rPr>
          <w:b/>
          <w:sz w:val="20"/>
          <w:szCs w:val="20"/>
        </w:rPr>
        <w:t xml:space="preserve">  </w:t>
      </w:r>
      <w:r w:rsidR="00B427E0" w:rsidRPr="003A4C02">
        <w:rPr>
          <w:b/>
          <w:sz w:val="20"/>
          <w:szCs w:val="20"/>
        </w:rPr>
        <w:t xml:space="preserve"> </w:t>
      </w:r>
      <w:r w:rsidR="008026FC" w:rsidRPr="003A4C02">
        <w:rPr>
          <w:b/>
          <w:sz w:val="20"/>
          <w:szCs w:val="20"/>
        </w:rPr>
        <w:t xml:space="preserve">   </w:t>
      </w:r>
      <w:r w:rsidR="00744497" w:rsidRPr="003A4C02">
        <w:rPr>
          <w:b/>
          <w:sz w:val="20"/>
          <w:szCs w:val="20"/>
        </w:rPr>
        <w:t xml:space="preserve">   </w:t>
      </w:r>
      <w:r w:rsidR="008026FC" w:rsidRPr="003A4C02">
        <w:rPr>
          <w:b/>
          <w:sz w:val="20"/>
          <w:szCs w:val="20"/>
        </w:rPr>
        <w:t xml:space="preserve">    </w:t>
      </w:r>
      <w:r w:rsidR="00886516" w:rsidRPr="003A4C02">
        <w:rPr>
          <w:b/>
          <w:sz w:val="20"/>
          <w:szCs w:val="20"/>
        </w:rPr>
        <w:t xml:space="preserve">           </w:t>
      </w:r>
      <w:r w:rsidR="003A4C02">
        <w:rPr>
          <w:b/>
          <w:sz w:val="20"/>
          <w:szCs w:val="20"/>
        </w:rPr>
        <w:t xml:space="preserve">           </w:t>
      </w:r>
      <w:r w:rsidR="008026FC" w:rsidRPr="003A4C02">
        <w:rPr>
          <w:b/>
          <w:sz w:val="20"/>
          <w:szCs w:val="20"/>
        </w:rPr>
        <w:t>ТЕХНИЧЕСКОЕ ЗАДАНИЕ</w:t>
      </w:r>
    </w:p>
    <w:p w:rsidR="003A4C02" w:rsidRPr="003A4C02" w:rsidRDefault="00886516" w:rsidP="006F3005">
      <w:pPr>
        <w:pStyle w:val="3"/>
        <w:spacing w:after="0"/>
        <w:jc w:val="center"/>
        <w:rPr>
          <w:b/>
          <w:sz w:val="24"/>
          <w:szCs w:val="24"/>
        </w:rPr>
      </w:pPr>
      <w:r w:rsidRPr="003A4C02">
        <w:rPr>
          <w:b/>
          <w:sz w:val="24"/>
          <w:szCs w:val="24"/>
        </w:rPr>
        <w:t>на</w:t>
      </w:r>
      <w:r w:rsidR="003A4C02" w:rsidRPr="003A4C02">
        <w:rPr>
          <w:b/>
          <w:sz w:val="24"/>
          <w:szCs w:val="24"/>
        </w:rPr>
        <w:t xml:space="preserve"> </w:t>
      </w:r>
      <w:r w:rsidR="003A4C02">
        <w:rPr>
          <w:b/>
          <w:sz w:val="24"/>
          <w:szCs w:val="24"/>
        </w:rPr>
        <w:t>в</w:t>
      </w:r>
      <w:r w:rsidR="003A4C02" w:rsidRPr="003A4C02">
        <w:rPr>
          <w:b/>
          <w:sz w:val="24"/>
          <w:szCs w:val="24"/>
        </w:rPr>
        <w:t>ыполнение работ по ремонту автомобильной дороги общего пользования местного значения Боровёнковского сельского поселения(</w:t>
      </w:r>
      <w:r w:rsidR="006F3005">
        <w:rPr>
          <w:b/>
          <w:sz w:val="24"/>
          <w:szCs w:val="24"/>
        </w:rPr>
        <w:t>д. Шарово, д.Теребуново, дПесчанка, д.Дерняки участок №5,№6,№7,д.Висленев Остров, д.Верховик от дома №1 до дома №11</w:t>
      </w:r>
      <w:r w:rsidR="003A4C02" w:rsidRPr="003A4C02">
        <w:rPr>
          <w:b/>
          <w:sz w:val="24"/>
          <w:szCs w:val="24"/>
        </w:rPr>
        <w:t>),  Новгородской области, Окуловского района.</w:t>
      </w:r>
    </w:p>
    <w:p w:rsidR="00886516" w:rsidRDefault="00886516" w:rsidP="00886516">
      <w:pPr>
        <w:pStyle w:val="3"/>
        <w:keepNext/>
        <w:keepLines/>
        <w:spacing w:after="0"/>
        <w:jc w:val="center"/>
        <w:rPr>
          <w:b/>
          <w:sz w:val="24"/>
          <w:szCs w:val="24"/>
        </w:rPr>
      </w:pPr>
      <w:r w:rsidRPr="00446A6F">
        <w:rPr>
          <w:b/>
          <w:sz w:val="24"/>
          <w:szCs w:val="24"/>
        </w:rPr>
        <w:lastRenderedPageBreak/>
        <w:t xml:space="preserve"> </w:t>
      </w:r>
      <w:r w:rsidR="003A4C02">
        <w:rPr>
          <w:b/>
          <w:sz w:val="24"/>
          <w:szCs w:val="24"/>
        </w:rPr>
        <w:t xml:space="preserve"> </w:t>
      </w:r>
    </w:p>
    <w:p w:rsidR="00886516" w:rsidRDefault="00886516" w:rsidP="008026FC">
      <w:pPr>
        <w:pStyle w:val="3"/>
        <w:keepNext/>
        <w:keepLines/>
        <w:spacing w:after="0"/>
        <w:rPr>
          <w:b/>
          <w:sz w:val="24"/>
          <w:szCs w:val="24"/>
        </w:rPr>
      </w:pPr>
    </w:p>
    <w:p w:rsidR="008026FC" w:rsidRDefault="008026FC" w:rsidP="008026FC">
      <w:pPr>
        <w:pStyle w:val="3"/>
        <w:keepNext/>
        <w:keepLines/>
        <w:spacing w:after="0"/>
        <w:rPr>
          <w:b/>
          <w:sz w:val="24"/>
          <w:szCs w:val="24"/>
        </w:rPr>
      </w:pPr>
      <w:r w:rsidRPr="000D23B8">
        <w:rPr>
          <w:b/>
          <w:sz w:val="24"/>
          <w:szCs w:val="24"/>
        </w:rPr>
        <w:t xml:space="preserve"> 1.Общая часть.</w:t>
      </w:r>
    </w:p>
    <w:p w:rsidR="00C96850" w:rsidRPr="000D23B8" w:rsidRDefault="00C96850" w:rsidP="008026FC">
      <w:pPr>
        <w:pStyle w:val="3"/>
        <w:keepNext/>
        <w:keepLines/>
        <w:spacing w:after="0"/>
        <w:rPr>
          <w:b/>
          <w:sz w:val="24"/>
          <w:szCs w:val="24"/>
        </w:rPr>
      </w:pPr>
    </w:p>
    <w:tbl>
      <w:tblPr>
        <w:tblW w:w="979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11"/>
        <w:gridCol w:w="2095"/>
        <w:gridCol w:w="6985"/>
      </w:tblGrid>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 п/п</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firstLine="0"/>
              <w:rPr>
                <w:b/>
                <w:sz w:val="24"/>
                <w:szCs w:val="24"/>
              </w:rPr>
            </w:pPr>
            <w:r w:rsidRPr="001E4250">
              <w:rPr>
                <w:b/>
                <w:sz w:val="24"/>
                <w:szCs w:val="24"/>
              </w:rPr>
              <w:t>Наименование</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jc w:val="center"/>
              <w:rPr>
                <w:sz w:val="24"/>
                <w:szCs w:val="24"/>
              </w:rPr>
            </w:pPr>
            <w:r w:rsidRPr="00B83749">
              <w:rPr>
                <w:sz w:val="24"/>
                <w:szCs w:val="24"/>
              </w:rPr>
              <w:t>1.</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r w:rsidRPr="00B83749">
              <w:rPr>
                <w:sz w:val="24"/>
                <w:szCs w:val="24"/>
              </w:rPr>
              <w:t>Заказчик</w:t>
            </w:r>
          </w:p>
        </w:tc>
        <w:tc>
          <w:tcPr>
            <w:tcW w:w="6985" w:type="dxa"/>
            <w:tcBorders>
              <w:top w:val="single" w:sz="4" w:space="0" w:color="auto"/>
              <w:left w:val="single" w:sz="4" w:space="0" w:color="auto"/>
              <w:bottom w:val="single" w:sz="4" w:space="0" w:color="auto"/>
              <w:right w:val="single" w:sz="4" w:space="0" w:color="auto"/>
            </w:tcBorders>
          </w:tcPr>
          <w:p w:rsidR="008026FC" w:rsidRPr="00B83749" w:rsidRDefault="008026FC" w:rsidP="006544A8">
            <w:pPr>
              <w:keepNext/>
              <w:keepLines/>
              <w:ind w:firstLine="0"/>
              <w:rPr>
                <w:sz w:val="24"/>
                <w:szCs w:val="24"/>
              </w:rPr>
            </w:pPr>
            <w:r w:rsidRPr="00B83749">
              <w:rPr>
                <w:sz w:val="24"/>
                <w:szCs w:val="24"/>
              </w:rPr>
              <w:t>Адм</w:t>
            </w:r>
            <w:r w:rsidR="006544A8">
              <w:rPr>
                <w:sz w:val="24"/>
                <w:szCs w:val="24"/>
              </w:rPr>
              <w:t>инистрация Боровёнковского сельского поселения</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2</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Наименование выполняемых работ</w:t>
            </w:r>
          </w:p>
        </w:tc>
        <w:tc>
          <w:tcPr>
            <w:tcW w:w="6985" w:type="dxa"/>
            <w:tcBorders>
              <w:top w:val="single" w:sz="4" w:space="0" w:color="auto"/>
              <w:left w:val="single" w:sz="4" w:space="0" w:color="auto"/>
              <w:bottom w:val="single" w:sz="4" w:space="0" w:color="auto"/>
              <w:right w:val="single" w:sz="4" w:space="0" w:color="auto"/>
            </w:tcBorders>
          </w:tcPr>
          <w:p w:rsidR="003554BB" w:rsidRPr="00D34342" w:rsidRDefault="003554BB" w:rsidP="00D34342">
            <w:pPr>
              <w:ind w:firstLine="0"/>
              <w:rPr>
                <w:sz w:val="24"/>
                <w:szCs w:val="24"/>
              </w:rPr>
            </w:pPr>
            <w:r w:rsidRPr="00716A09">
              <w:rPr>
                <w:sz w:val="24"/>
                <w:szCs w:val="24"/>
              </w:rPr>
              <w:t>Выполнение работ по ремонту автомобильной дороги общего п</w:t>
            </w:r>
            <w:r>
              <w:rPr>
                <w:sz w:val="24"/>
                <w:szCs w:val="24"/>
              </w:rPr>
              <w:t>ользования местного значения</w:t>
            </w:r>
            <w:r w:rsidR="00D34342">
              <w:rPr>
                <w:sz w:val="24"/>
                <w:szCs w:val="24"/>
              </w:rPr>
              <w:t xml:space="preserve"> </w:t>
            </w:r>
            <w:r>
              <w:rPr>
                <w:sz w:val="24"/>
                <w:szCs w:val="24"/>
              </w:rPr>
              <w:t>Боровёнковского сельского поселения(</w:t>
            </w:r>
            <w:r w:rsidR="006F3005">
              <w:rPr>
                <w:b/>
                <w:sz w:val="24"/>
                <w:szCs w:val="24"/>
              </w:rPr>
              <w:t>д. Шарово, д.Теребуново, дПесчанка, д.Дерняки участок №5,№6,№7,д.Висленев Остров, д.Верховик от дома №1 до дома №11</w:t>
            </w:r>
            <w:r>
              <w:rPr>
                <w:sz w:val="24"/>
                <w:szCs w:val="24"/>
              </w:rPr>
              <w:t xml:space="preserve">), </w:t>
            </w:r>
            <w:r w:rsidRPr="00716A09">
              <w:rPr>
                <w:sz w:val="24"/>
                <w:szCs w:val="24"/>
              </w:rPr>
              <w:t xml:space="preserve"> Новгородской области, Окуловского района.</w:t>
            </w:r>
          </w:p>
          <w:p w:rsidR="008026FC" w:rsidRPr="00886516" w:rsidRDefault="008026FC" w:rsidP="00886516">
            <w:pPr>
              <w:keepNext/>
              <w:keepLines/>
              <w:ind w:firstLine="0"/>
              <w:jc w:val="left"/>
              <w:rPr>
                <w:sz w:val="24"/>
                <w:szCs w:val="24"/>
              </w:rPr>
            </w:pPr>
          </w:p>
        </w:tc>
      </w:tr>
      <w:tr w:rsidR="008026FC" w:rsidRPr="00E600F2"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3 3.</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B83749" w:rsidRDefault="008026FC" w:rsidP="004826BD">
            <w:pPr>
              <w:keepNext/>
              <w:keepLines/>
              <w:ind w:firstLine="0"/>
              <w:rPr>
                <w:sz w:val="24"/>
                <w:szCs w:val="24"/>
              </w:rPr>
            </w:pPr>
            <w:r w:rsidRPr="00B83749">
              <w:rPr>
                <w:sz w:val="24"/>
                <w:szCs w:val="24"/>
              </w:rPr>
              <w:t>Идентификацион</w:t>
            </w:r>
            <w:r w:rsidRPr="00B83749">
              <w:rPr>
                <w:b/>
                <w:sz w:val="24"/>
                <w:szCs w:val="24"/>
              </w:rPr>
              <w:t>-</w:t>
            </w:r>
            <w:r>
              <w:rPr>
                <w:sz w:val="24"/>
                <w:szCs w:val="24"/>
              </w:rPr>
              <w:t xml:space="preserve"> </w:t>
            </w:r>
            <w:r w:rsidRPr="00B83749">
              <w:rPr>
                <w:sz w:val="24"/>
                <w:szCs w:val="24"/>
              </w:rPr>
              <w:t>ный код закупки:</w:t>
            </w:r>
          </w:p>
        </w:tc>
        <w:tc>
          <w:tcPr>
            <w:tcW w:w="6985" w:type="dxa"/>
            <w:tcBorders>
              <w:top w:val="single" w:sz="4" w:space="0" w:color="auto"/>
              <w:left w:val="single" w:sz="4" w:space="0" w:color="auto"/>
              <w:bottom w:val="single" w:sz="4" w:space="0" w:color="auto"/>
              <w:right w:val="single" w:sz="4" w:space="0" w:color="auto"/>
            </w:tcBorders>
          </w:tcPr>
          <w:p w:rsidR="008026FC" w:rsidRPr="004F0A29" w:rsidRDefault="00D34342" w:rsidP="004826BD">
            <w:pPr>
              <w:keepNext/>
              <w:keepLines/>
              <w:ind w:firstLine="0"/>
              <w:rPr>
                <w:sz w:val="24"/>
                <w:szCs w:val="24"/>
              </w:rPr>
            </w:pPr>
            <w:r>
              <w:rPr>
                <w:sz w:val="24"/>
                <w:szCs w:val="24"/>
              </w:rPr>
              <w:t>193531100598853110100100020014211244</w:t>
            </w:r>
          </w:p>
        </w:tc>
      </w:tr>
      <w:tr w:rsidR="008026FC" w:rsidRPr="001E4250" w:rsidTr="004826BD">
        <w:trPr>
          <w:trHeight w:val="3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ind w:left="34" w:firstLine="0"/>
              <w:jc w:val="center"/>
              <w:rPr>
                <w:sz w:val="24"/>
                <w:szCs w:val="24"/>
              </w:rPr>
            </w:pPr>
            <w:r>
              <w:rPr>
                <w:color w:val="000000"/>
                <w:sz w:val="24"/>
                <w:szCs w:val="24"/>
              </w:rPr>
              <w:t>4.</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Срок исполнения 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ind w:firstLine="0"/>
              <w:rPr>
                <w:sz w:val="24"/>
                <w:szCs w:val="24"/>
              </w:rPr>
            </w:pPr>
            <w:r>
              <w:rPr>
                <w:sz w:val="24"/>
                <w:szCs w:val="24"/>
              </w:rPr>
              <w:t xml:space="preserve">   </w:t>
            </w:r>
          </w:p>
          <w:p w:rsidR="008026FC" w:rsidRDefault="008026FC" w:rsidP="00886516">
            <w:pPr>
              <w:keepNext/>
              <w:keepLines/>
              <w:ind w:firstLine="0"/>
              <w:rPr>
                <w:sz w:val="24"/>
                <w:szCs w:val="24"/>
              </w:rPr>
            </w:pPr>
            <w:r>
              <w:rPr>
                <w:sz w:val="24"/>
                <w:szCs w:val="24"/>
              </w:rPr>
              <w:t xml:space="preserve">С момента подписания контракта </w:t>
            </w:r>
            <w:r w:rsidRPr="00037260">
              <w:rPr>
                <w:b/>
                <w:sz w:val="24"/>
                <w:szCs w:val="24"/>
              </w:rPr>
              <w:t xml:space="preserve">до </w:t>
            </w:r>
            <w:r w:rsidR="00E20988">
              <w:rPr>
                <w:b/>
                <w:sz w:val="24"/>
                <w:szCs w:val="24"/>
              </w:rPr>
              <w:t>2</w:t>
            </w:r>
            <w:r w:rsidR="00CD6164">
              <w:rPr>
                <w:b/>
                <w:sz w:val="24"/>
                <w:szCs w:val="24"/>
              </w:rPr>
              <w:t xml:space="preserve"> сентября </w:t>
            </w:r>
            <w:r w:rsidRPr="00037260">
              <w:rPr>
                <w:b/>
                <w:sz w:val="24"/>
                <w:szCs w:val="24"/>
              </w:rPr>
              <w:t xml:space="preserve"> 201</w:t>
            </w:r>
            <w:r w:rsidR="00EA3EEE">
              <w:rPr>
                <w:b/>
                <w:sz w:val="24"/>
                <w:szCs w:val="24"/>
              </w:rPr>
              <w:t>9</w:t>
            </w:r>
            <w:r w:rsidRPr="00037260">
              <w:rPr>
                <w:b/>
                <w:sz w:val="24"/>
                <w:szCs w:val="24"/>
              </w:rPr>
              <w:t xml:space="preserve"> года</w:t>
            </w:r>
            <w:r w:rsidR="00E20988">
              <w:rPr>
                <w:b/>
                <w:sz w:val="24"/>
                <w:szCs w:val="24"/>
              </w:rPr>
              <w:t xml:space="preserve"> (включительно)</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2</w:t>
            </w:r>
            <w:r>
              <w:rPr>
                <w:sz w:val="24"/>
                <w:szCs w:val="24"/>
              </w:rPr>
              <w:t>5</w:t>
            </w:r>
            <w:r w:rsidRPr="001E4250">
              <w:rPr>
                <w:sz w:val="24"/>
                <w:szCs w:val="24"/>
              </w:rPr>
              <w:t>.</w:t>
            </w:r>
          </w:p>
          <w:p w:rsidR="008026FC" w:rsidRPr="001E4250" w:rsidRDefault="008026FC" w:rsidP="004826BD">
            <w:pPr>
              <w:keepNext/>
              <w:keepLines/>
              <w:jc w:val="center"/>
              <w:rPr>
                <w:sz w:val="24"/>
                <w:szCs w:val="24"/>
              </w:rPr>
            </w:pPr>
            <w:r>
              <w:rPr>
                <w:sz w:val="24"/>
                <w:szCs w:val="24"/>
              </w:rPr>
              <w:t>2</w:t>
            </w:r>
          </w:p>
          <w:p w:rsidR="008026FC" w:rsidRPr="001E4250" w:rsidRDefault="008026FC" w:rsidP="004826BD">
            <w:pPr>
              <w:keepNext/>
              <w:keepLines/>
              <w:jc w:val="center"/>
              <w:rPr>
                <w:sz w:val="24"/>
                <w:szCs w:val="24"/>
              </w:rPr>
            </w:pP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Источник финансирования</w:t>
            </w:r>
          </w:p>
        </w:tc>
        <w:tc>
          <w:tcPr>
            <w:tcW w:w="6985" w:type="dxa"/>
            <w:tcBorders>
              <w:top w:val="single" w:sz="4" w:space="0" w:color="auto"/>
              <w:left w:val="single" w:sz="4" w:space="0" w:color="auto"/>
              <w:bottom w:val="single" w:sz="4" w:space="0" w:color="auto"/>
              <w:right w:val="single" w:sz="4" w:space="0" w:color="auto"/>
            </w:tcBorders>
          </w:tcPr>
          <w:p w:rsidR="008026FC" w:rsidRPr="001E4250" w:rsidRDefault="003554BB" w:rsidP="004826BD">
            <w:pPr>
              <w:keepNext/>
              <w:keepLines/>
              <w:ind w:firstLine="0"/>
              <w:rPr>
                <w:sz w:val="24"/>
                <w:szCs w:val="24"/>
              </w:rPr>
            </w:pPr>
            <w:r>
              <w:rPr>
                <w:sz w:val="24"/>
                <w:szCs w:val="24"/>
              </w:rPr>
              <w:t xml:space="preserve">Бюджет Боровёнковского сельского </w:t>
            </w:r>
            <w:r w:rsidR="008026FC">
              <w:rPr>
                <w:sz w:val="24"/>
                <w:szCs w:val="24"/>
              </w:rPr>
              <w:t>поселения (в том числе субсидии  из областного бюджета Новгородской области).</w:t>
            </w:r>
            <w:r w:rsidR="008026FC" w:rsidRPr="004F621E">
              <w:rPr>
                <w:sz w:val="24"/>
                <w:szCs w:val="24"/>
                <w:lang w:eastAsia="ru-RU"/>
              </w:rPr>
              <w:t xml:space="preserve">   </w:t>
            </w:r>
          </w:p>
        </w:tc>
      </w:tr>
      <w:tr w:rsidR="008026FC" w:rsidRPr="001E4250" w:rsidTr="004826BD">
        <w:trPr>
          <w:trHeight w:val="193"/>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Pr>
                <w:sz w:val="24"/>
                <w:szCs w:val="24"/>
              </w:rPr>
              <w:t>66.</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247430" w:rsidRDefault="008026FC" w:rsidP="004826BD">
            <w:pPr>
              <w:ind w:firstLine="0"/>
              <w:rPr>
                <w:bCs/>
                <w:sz w:val="24"/>
                <w:szCs w:val="24"/>
              </w:rPr>
            </w:pPr>
            <w:r w:rsidRPr="00247430">
              <w:rPr>
                <w:bCs/>
                <w:sz w:val="24"/>
                <w:szCs w:val="24"/>
              </w:rPr>
              <w:t>Оплата</w:t>
            </w:r>
          </w:p>
          <w:p w:rsidR="008026FC" w:rsidRPr="00247430" w:rsidRDefault="008026FC" w:rsidP="004826BD">
            <w:pPr>
              <w:ind w:firstLine="0"/>
              <w:rPr>
                <w:bCs/>
                <w:sz w:val="24"/>
                <w:szCs w:val="24"/>
              </w:rPr>
            </w:pPr>
          </w:p>
          <w:p w:rsidR="008026FC" w:rsidRPr="00E757C5" w:rsidRDefault="008026FC" w:rsidP="004826BD">
            <w:pPr>
              <w:ind w:firstLine="0"/>
              <w:rPr>
                <w:sz w:val="24"/>
                <w:szCs w:val="24"/>
              </w:rPr>
            </w:pPr>
            <w:r w:rsidRPr="00247430">
              <w:rPr>
                <w:bCs/>
                <w:sz w:val="24"/>
                <w:szCs w:val="24"/>
              </w:rPr>
              <w:t>Форма оплаты</w:t>
            </w:r>
          </w:p>
        </w:tc>
        <w:tc>
          <w:tcPr>
            <w:tcW w:w="6985" w:type="dxa"/>
            <w:tcBorders>
              <w:top w:val="single" w:sz="4" w:space="0" w:color="auto"/>
              <w:left w:val="single" w:sz="4" w:space="0" w:color="auto"/>
              <w:bottom w:val="single" w:sz="4" w:space="0" w:color="auto"/>
              <w:right w:val="single" w:sz="4" w:space="0" w:color="auto"/>
            </w:tcBorders>
          </w:tcPr>
          <w:p w:rsidR="008026FC" w:rsidRPr="00EE78FE" w:rsidRDefault="008026FC" w:rsidP="004826BD">
            <w:pPr>
              <w:ind w:firstLine="0"/>
              <w:rPr>
                <w:bCs/>
                <w:sz w:val="24"/>
                <w:szCs w:val="24"/>
              </w:rPr>
            </w:pPr>
            <w:r w:rsidRPr="00EE78FE">
              <w:rPr>
                <w:bCs/>
                <w:sz w:val="24"/>
                <w:szCs w:val="24"/>
              </w:rPr>
              <w:t>по актам за фактически выполненные работы КС-2, КС-3</w:t>
            </w:r>
          </w:p>
          <w:p w:rsidR="008026FC" w:rsidRDefault="008026FC" w:rsidP="004826BD">
            <w:pPr>
              <w:keepNext/>
              <w:keepLines/>
              <w:ind w:left="34"/>
              <w:rPr>
                <w:sz w:val="24"/>
                <w:szCs w:val="24"/>
              </w:rPr>
            </w:pPr>
          </w:p>
          <w:p w:rsidR="008026FC" w:rsidRPr="00EE78FE" w:rsidRDefault="008026FC" w:rsidP="004826BD">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8026FC" w:rsidRPr="002B0340" w:rsidRDefault="008026FC" w:rsidP="004826BD">
            <w:pPr>
              <w:ind w:firstLine="0"/>
              <w:rPr>
                <w:bCs/>
                <w:color w:val="000000"/>
                <w:sz w:val="24"/>
                <w:szCs w:val="24"/>
              </w:rPr>
            </w:pPr>
            <w:r w:rsidRPr="00EE78FE">
              <w:rPr>
                <w:bCs/>
                <w:color w:val="000000"/>
                <w:sz w:val="24"/>
                <w:szCs w:val="24"/>
              </w:rPr>
              <w:t>Авансирование не предусмотрено.</w:t>
            </w:r>
          </w:p>
        </w:tc>
      </w:tr>
      <w:tr w:rsidR="008026FC" w:rsidRPr="001E4250" w:rsidTr="004826BD">
        <w:trPr>
          <w:trHeight w:val="233"/>
        </w:trPr>
        <w:tc>
          <w:tcPr>
            <w:tcW w:w="702" w:type="dxa"/>
            <w:tcBorders>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3</w:t>
            </w:r>
            <w:r>
              <w:rPr>
                <w:sz w:val="24"/>
                <w:szCs w:val="24"/>
              </w:rPr>
              <w:t>7</w:t>
            </w:r>
            <w:r w:rsidRPr="001E4250">
              <w:rPr>
                <w:sz w:val="24"/>
                <w:szCs w:val="24"/>
              </w:rPr>
              <w:t>.</w:t>
            </w:r>
          </w:p>
        </w:tc>
        <w:tc>
          <w:tcPr>
            <w:tcW w:w="2106" w:type="dxa"/>
            <w:gridSpan w:val="2"/>
            <w:tcBorders>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r w:rsidRPr="00E757C5">
              <w:rPr>
                <w:sz w:val="24"/>
                <w:szCs w:val="24"/>
              </w:rPr>
              <w:t>Место выполнения работ</w:t>
            </w:r>
          </w:p>
        </w:tc>
        <w:tc>
          <w:tcPr>
            <w:tcW w:w="6985" w:type="dxa"/>
            <w:tcBorders>
              <w:top w:val="single" w:sz="4" w:space="0" w:color="auto"/>
              <w:left w:val="single" w:sz="4" w:space="0" w:color="auto"/>
              <w:bottom w:val="single" w:sz="4" w:space="0" w:color="auto"/>
              <w:right w:val="single" w:sz="4" w:space="0" w:color="auto"/>
            </w:tcBorders>
          </w:tcPr>
          <w:p w:rsidR="006F3005" w:rsidRDefault="00FC765F" w:rsidP="006F3005">
            <w:pPr>
              <w:pStyle w:val="3"/>
              <w:spacing w:after="0"/>
              <w:jc w:val="center"/>
              <w:rPr>
                <w:b/>
                <w:sz w:val="24"/>
                <w:szCs w:val="24"/>
              </w:rPr>
            </w:pPr>
            <w:r>
              <w:rPr>
                <w:sz w:val="24"/>
                <w:szCs w:val="24"/>
              </w:rPr>
              <w:t>Боровёнковское сельское поселение</w:t>
            </w:r>
            <w:r w:rsidR="006F3005">
              <w:rPr>
                <w:b/>
                <w:sz w:val="24"/>
                <w:szCs w:val="24"/>
              </w:rPr>
              <w:t xml:space="preserve"> (д. Шарово, д.Теребуново, д</w:t>
            </w:r>
            <w:r w:rsidR="00D34342">
              <w:rPr>
                <w:b/>
                <w:sz w:val="24"/>
                <w:szCs w:val="24"/>
              </w:rPr>
              <w:t>.</w:t>
            </w:r>
            <w:r w:rsidR="006F3005">
              <w:rPr>
                <w:b/>
                <w:sz w:val="24"/>
                <w:szCs w:val="24"/>
              </w:rPr>
              <w:t>Песчанка, д.Дерняки участок №5,№6,№7,д.Висленев Остров, д.Верховик от дома №1 до дома №11)</w:t>
            </w:r>
          </w:p>
          <w:p w:rsidR="008026FC" w:rsidRPr="001E4250" w:rsidRDefault="006F3005" w:rsidP="006F3005">
            <w:pPr>
              <w:keepNext/>
              <w:keepLines/>
              <w:ind w:right="85" w:firstLine="0"/>
              <w:rPr>
                <w:sz w:val="24"/>
                <w:szCs w:val="24"/>
              </w:rPr>
            </w:pPr>
            <w:r>
              <w:rPr>
                <w:sz w:val="24"/>
                <w:szCs w:val="24"/>
              </w:rPr>
              <w:t xml:space="preserve"> </w:t>
            </w:r>
            <w:r w:rsidR="002F4000">
              <w:rPr>
                <w:sz w:val="24"/>
                <w:szCs w:val="24"/>
              </w:rPr>
              <w:t xml:space="preserve">, </w:t>
            </w:r>
            <w:r w:rsidR="002F4000" w:rsidRPr="00716A09">
              <w:rPr>
                <w:sz w:val="24"/>
                <w:szCs w:val="24"/>
              </w:rPr>
              <w:t xml:space="preserve"> Новгородской области, Окуловского района</w:t>
            </w:r>
          </w:p>
        </w:tc>
      </w:tr>
      <w:tr w:rsidR="008026FC" w:rsidRPr="001E4250" w:rsidTr="004826BD">
        <w:trPr>
          <w:trHeight w:val="3482"/>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4</w:t>
            </w:r>
            <w:r>
              <w:rPr>
                <w:sz w:val="24"/>
                <w:szCs w:val="24"/>
              </w:rPr>
              <w:t>8</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Pr>
                <w:sz w:val="24"/>
                <w:szCs w:val="24"/>
              </w:rPr>
              <w:t>Т</w:t>
            </w:r>
            <w:r w:rsidRPr="00E757C5">
              <w:rPr>
                <w:sz w:val="24"/>
                <w:szCs w:val="24"/>
              </w:rPr>
              <w:t>ребования к выполнению работ</w:t>
            </w: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851"/>
              </w:tabs>
              <w:spacing w:after="40"/>
              <w:ind w:firstLine="0"/>
              <w:rPr>
                <w:sz w:val="24"/>
                <w:szCs w:val="24"/>
              </w:rPr>
            </w:pPr>
          </w:p>
          <w:p w:rsidR="00A01E90" w:rsidRPr="00ED7368" w:rsidRDefault="008026FC" w:rsidP="00A01E90">
            <w:pPr>
              <w:autoSpaceDE w:val="0"/>
              <w:autoSpaceDN w:val="0"/>
              <w:adjustRightInd w:val="0"/>
              <w:ind w:firstLine="708"/>
              <w:outlineLvl w:val="0"/>
              <w:rPr>
                <w:sz w:val="24"/>
                <w:szCs w:val="24"/>
              </w:rPr>
            </w:pPr>
            <w:r>
              <w:rPr>
                <w:sz w:val="24"/>
                <w:szCs w:val="24"/>
              </w:rPr>
              <w:t xml:space="preserve">Выполняемые работы должны соответствовать требованиям действующих регламентов, ГОСТ, СНиП, </w:t>
            </w:r>
            <w:r w:rsidRPr="001E4250">
              <w:rPr>
                <w:sz w:val="24"/>
                <w:szCs w:val="24"/>
              </w:rPr>
              <w:t>СП 78.13330.2012 Автомобильные дороги. Актуализированная редакция СНиП 3.06.03-85</w:t>
            </w:r>
            <w:r>
              <w:rPr>
                <w:sz w:val="24"/>
                <w:szCs w:val="24"/>
              </w:rPr>
              <w:t xml:space="preserve"> </w:t>
            </w:r>
            <w:r w:rsidRPr="001E4250">
              <w:rPr>
                <w:sz w:val="24"/>
                <w:szCs w:val="24"/>
              </w:rPr>
              <w:t>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ОС-28/1270-ис.;</w:t>
            </w:r>
            <w:r w:rsidR="00A01E90" w:rsidRPr="00516A58">
              <w:rPr>
                <w:sz w:val="24"/>
                <w:szCs w:val="24"/>
              </w:rPr>
              <w:t xml:space="preserve"> Обеспечение при выполнении  работ требований </w:t>
            </w:r>
            <w:r w:rsidR="00A01E90" w:rsidRPr="005E63FB">
              <w:rPr>
                <w:rStyle w:val="af4"/>
                <w:rFonts w:eastAsiaTheme="minorEastAsia"/>
                <w:sz w:val="24"/>
              </w:rPr>
              <w:t>"</w:t>
            </w:r>
            <w:r w:rsidR="00A01E90" w:rsidRPr="00A01E90">
              <w:rPr>
                <w:rStyle w:val="af4"/>
                <w:rFonts w:ascii="Times New Roman" w:eastAsiaTheme="minorEastAsia" w:hAnsi="Times New Roman"/>
                <w:b w:val="0"/>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8026FC" w:rsidRDefault="008026FC" w:rsidP="004826BD">
            <w:pPr>
              <w:keepNext/>
              <w:keepLines/>
              <w:tabs>
                <w:tab w:val="num" w:pos="34"/>
                <w:tab w:val="left" w:pos="960"/>
              </w:tabs>
              <w:ind w:firstLine="0"/>
              <w:rPr>
                <w:sz w:val="24"/>
                <w:szCs w:val="24"/>
              </w:rPr>
            </w:pPr>
            <w:r>
              <w:rPr>
                <w:sz w:val="24"/>
                <w:szCs w:val="24"/>
              </w:rPr>
              <w:t xml:space="preserve">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8026FC" w:rsidRDefault="008026FC" w:rsidP="004826BD">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8026FC" w:rsidRDefault="008026FC" w:rsidP="004826BD">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8026FC" w:rsidRDefault="008026FC" w:rsidP="004826BD">
            <w:pPr>
              <w:keepNext/>
              <w:keepLines/>
              <w:tabs>
                <w:tab w:val="num" w:pos="34"/>
                <w:tab w:val="left" w:pos="960"/>
              </w:tabs>
              <w:ind w:firstLine="0"/>
              <w:rPr>
                <w:sz w:val="24"/>
                <w:szCs w:val="24"/>
              </w:rPr>
            </w:pPr>
            <w:r>
              <w:rPr>
                <w:sz w:val="24"/>
                <w:szCs w:val="24"/>
              </w:rPr>
              <w:t>- соблюдать требования охраны труда;</w:t>
            </w:r>
          </w:p>
          <w:p w:rsidR="008026FC" w:rsidRDefault="008026FC" w:rsidP="004826BD">
            <w:pPr>
              <w:keepNext/>
              <w:keepLines/>
              <w:tabs>
                <w:tab w:val="num" w:pos="34"/>
                <w:tab w:val="left" w:pos="960"/>
              </w:tabs>
              <w:ind w:firstLine="0"/>
              <w:rPr>
                <w:sz w:val="24"/>
                <w:szCs w:val="24"/>
              </w:rPr>
            </w:pPr>
            <w:r>
              <w:rPr>
                <w:sz w:val="24"/>
                <w:szCs w:val="24"/>
              </w:rPr>
              <w:t>- соблюдать безопасное производство работ;</w:t>
            </w:r>
          </w:p>
          <w:p w:rsidR="008026FC" w:rsidRDefault="008026FC" w:rsidP="004826BD">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8026FC" w:rsidRDefault="008026FC" w:rsidP="004826BD">
            <w:pPr>
              <w:keepNext/>
              <w:keepLines/>
              <w:tabs>
                <w:tab w:val="num" w:pos="34"/>
                <w:tab w:val="left" w:pos="960"/>
              </w:tabs>
              <w:ind w:firstLine="0"/>
              <w:rPr>
                <w:sz w:val="24"/>
                <w:szCs w:val="24"/>
              </w:rPr>
            </w:pPr>
            <w:r>
              <w:rPr>
                <w:sz w:val="24"/>
                <w:szCs w:val="24"/>
              </w:rPr>
              <w:t>- безопасности дорожного движения.</w:t>
            </w:r>
          </w:p>
          <w:p w:rsidR="00A01E90" w:rsidRPr="00ED7368" w:rsidRDefault="008026FC" w:rsidP="00A01E90">
            <w:pPr>
              <w:autoSpaceDE w:val="0"/>
              <w:autoSpaceDN w:val="0"/>
              <w:adjustRightInd w:val="0"/>
              <w:ind w:firstLine="708"/>
              <w:outlineLvl w:val="0"/>
              <w:rPr>
                <w:sz w:val="24"/>
                <w:szCs w:val="24"/>
              </w:rPr>
            </w:pPr>
            <w:r>
              <w:rPr>
                <w:sz w:val="24"/>
                <w:szCs w:val="24"/>
              </w:rPr>
              <w:lastRenderedPageBreak/>
              <w:t>Все производимые работы должны выполняться в строгом соответствии с требованиями по технике безопасности, пожарной безопасности СНиП 12-03-2001и</w:t>
            </w:r>
            <w:r w:rsidRPr="003C48DC">
              <w:rPr>
                <w:sz w:val="24"/>
                <w:szCs w:val="24"/>
              </w:rPr>
              <w:t xml:space="preserve"> СНиП 12-04-2002 </w:t>
            </w:r>
            <w:r>
              <w:rPr>
                <w:sz w:val="24"/>
                <w:szCs w:val="24"/>
              </w:rPr>
              <w:t xml:space="preserve"> – «Безопасность труда при строительстве».Часть1. 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 xml:space="preserve">ГОСТ 12.1.044-89 «Система стандартов безопасности труда. </w:t>
            </w:r>
            <w:r w:rsidRPr="00357CE8">
              <w:rPr>
                <w:sz w:val="24"/>
                <w:szCs w:val="24"/>
              </w:rPr>
              <w:t>Пожаровзрывоопасность веществ и материалов. Номенклатура показателей и методы их определения</w:t>
            </w:r>
            <w:r w:rsidRPr="001E4250">
              <w:rPr>
                <w:sz w:val="24"/>
                <w:szCs w:val="24"/>
              </w:rPr>
              <w:t>»;</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r w:rsidR="00A01E90" w:rsidRPr="00516A58">
              <w:rPr>
                <w:sz w:val="24"/>
                <w:szCs w:val="24"/>
              </w:rPr>
              <w:t xml:space="preserve"> Обеспечение при выполнении  работ требований </w:t>
            </w:r>
            <w:r w:rsidR="00A01E90" w:rsidRPr="00A01E90">
              <w:rPr>
                <w:rStyle w:val="af4"/>
                <w:rFonts w:ascii="Times New Roman" w:eastAsiaTheme="minorEastAsia" w:hAnsi="Times New Roman"/>
                <w:b w:val="0"/>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A01E90" w:rsidRPr="00A01E90">
              <w:rPr>
                <w:b/>
                <w:color w:val="000000"/>
                <w:sz w:val="24"/>
                <w:szCs w:val="24"/>
              </w:rPr>
              <w:t>.</w:t>
            </w:r>
          </w:p>
          <w:p w:rsidR="008026FC" w:rsidRDefault="008026FC" w:rsidP="004826BD">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8026FC" w:rsidRPr="001E4250" w:rsidRDefault="008026FC" w:rsidP="004826BD">
            <w:pPr>
              <w:keepNext/>
              <w:keepLines/>
              <w:ind w:firstLine="0"/>
              <w:rPr>
                <w:sz w:val="24"/>
                <w:szCs w:val="24"/>
              </w:rPr>
            </w:pPr>
            <w:r w:rsidRPr="001E4250">
              <w:rPr>
                <w:sz w:val="24"/>
                <w:szCs w:val="24"/>
              </w:rPr>
              <w:t>Подрядчик обязан выполнять все сопутствующие работы выполнение которых неразрывно связано с выполнением основного вида работ.</w:t>
            </w:r>
          </w:p>
          <w:p w:rsidR="008026FC" w:rsidRDefault="008026FC" w:rsidP="0003726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r w:rsidR="00037260">
              <w:rPr>
                <w:sz w:val="24"/>
                <w:szCs w:val="24"/>
              </w:rPr>
              <w:t xml:space="preserve"> При необходимости, </w:t>
            </w:r>
            <w:r w:rsidR="00037260" w:rsidRPr="003C48DC">
              <w:rPr>
                <w:sz w:val="24"/>
                <w:szCs w:val="24"/>
              </w:rPr>
              <w:t>Подрядчик обязан разработать и согласовать с органами ГИБДД временную схему организации движения на время производства работ.</w:t>
            </w:r>
          </w:p>
          <w:p w:rsidR="00037260" w:rsidRPr="001E4250" w:rsidRDefault="00037260" w:rsidP="00037260">
            <w:pPr>
              <w:ind w:firstLine="0"/>
              <w:rPr>
                <w:sz w:val="24"/>
                <w:szCs w:val="24"/>
              </w:rPr>
            </w:pPr>
          </w:p>
        </w:tc>
      </w:tr>
      <w:tr w:rsidR="008026FC" w:rsidRPr="001E4250" w:rsidTr="004826BD">
        <w:trPr>
          <w:trHeight w:val="1564"/>
        </w:trPr>
        <w:tc>
          <w:tcPr>
            <w:tcW w:w="702" w:type="dxa"/>
            <w:tcBorders>
              <w:top w:val="single" w:sz="4" w:space="0" w:color="auto"/>
              <w:left w:val="single" w:sz="4" w:space="0" w:color="auto"/>
              <w:right w:val="single" w:sz="4" w:space="0" w:color="auto"/>
            </w:tcBorders>
          </w:tcPr>
          <w:p w:rsidR="008026FC" w:rsidRDefault="008026FC" w:rsidP="004826BD">
            <w:pPr>
              <w:keepNext/>
              <w:keepLines/>
              <w:jc w:val="center"/>
              <w:rPr>
                <w:sz w:val="24"/>
                <w:szCs w:val="24"/>
              </w:rPr>
            </w:pPr>
          </w:p>
          <w:p w:rsidR="008026FC" w:rsidRPr="001E4250" w:rsidRDefault="008026FC" w:rsidP="004826BD">
            <w:pPr>
              <w:keepNext/>
              <w:keepLines/>
              <w:ind w:firstLine="0"/>
              <w:jc w:val="center"/>
              <w:rPr>
                <w:sz w:val="24"/>
                <w:szCs w:val="24"/>
              </w:rPr>
            </w:pPr>
            <w:r>
              <w:rPr>
                <w:sz w:val="24"/>
                <w:szCs w:val="24"/>
              </w:rPr>
              <w:t>9.</w:t>
            </w:r>
          </w:p>
          <w:p w:rsidR="008026FC" w:rsidRDefault="008026FC" w:rsidP="004826BD">
            <w:pPr>
              <w:jc w:val="center"/>
              <w:rPr>
                <w:sz w:val="24"/>
                <w:szCs w:val="24"/>
              </w:rPr>
            </w:pPr>
          </w:p>
          <w:p w:rsidR="008026FC" w:rsidRPr="00B33701" w:rsidRDefault="008026FC" w:rsidP="004826BD">
            <w:pPr>
              <w:jc w:val="center"/>
              <w:rPr>
                <w:sz w:val="24"/>
                <w:szCs w:val="24"/>
              </w:rPr>
            </w:pPr>
          </w:p>
        </w:tc>
        <w:tc>
          <w:tcPr>
            <w:tcW w:w="2106" w:type="dxa"/>
            <w:gridSpan w:val="2"/>
            <w:tcBorders>
              <w:top w:val="single" w:sz="4" w:space="0" w:color="auto"/>
              <w:left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8026FC" w:rsidRPr="00E757C5" w:rsidRDefault="008026FC" w:rsidP="004826BD">
            <w:pPr>
              <w:keepNext/>
              <w:keepLines/>
              <w:ind w:firstLine="0"/>
              <w:rPr>
                <w:sz w:val="24"/>
                <w:szCs w:val="24"/>
              </w:rPr>
            </w:pP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4826BD">
            <w:pPr>
              <w:keepNext/>
              <w:keepLines/>
              <w:tabs>
                <w:tab w:val="left" w:pos="624"/>
              </w:tabs>
              <w:ind w:firstLine="0"/>
              <w:rPr>
                <w:sz w:val="24"/>
                <w:szCs w:val="24"/>
              </w:rPr>
            </w:pPr>
          </w:p>
          <w:p w:rsidR="008026FC" w:rsidRDefault="008026FC" w:rsidP="004826BD">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8026FC" w:rsidRDefault="008026FC" w:rsidP="004826BD">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8026FC" w:rsidRPr="001E4250" w:rsidTr="00C96850">
        <w:trPr>
          <w:trHeight w:val="1086"/>
        </w:trPr>
        <w:tc>
          <w:tcPr>
            <w:tcW w:w="713"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jc w:val="center"/>
              <w:rPr>
                <w:sz w:val="24"/>
                <w:szCs w:val="24"/>
              </w:rPr>
            </w:pPr>
            <w:r w:rsidRPr="00E757C5">
              <w:rPr>
                <w:sz w:val="24"/>
                <w:szCs w:val="24"/>
              </w:rPr>
              <w:t>6</w:t>
            </w:r>
            <w:r>
              <w:rPr>
                <w:sz w:val="24"/>
                <w:szCs w:val="24"/>
              </w:rPr>
              <w:t>10</w:t>
            </w:r>
            <w:r w:rsidRPr="00E757C5">
              <w:rPr>
                <w:sz w:val="24"/>
                <w:szCs w:val="24"/>
              </w:rPr>
              <w:t>.</w:t>
            </w:r>
          </w:p>
        </w:tc>
        <w:tc>
          <w:tcPr>
            <w:tcW w:w="2095" w:type="dxa"/>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ind w:firstLine="0"/>
              <w:rPr>
                <w:sz w:val="24"/>
                <w:szCs w:val="24"/>
              </w:rPr>
            </w:pPr>
          </w:p>
          <w:p w:rsidR="008026FC" w:rsidRPr="00E757C5" w:rsidRDefault="008026FC" w:rsidP="004826BD">
            <w:pPr>
              <w:keepNext/>
              <w:keepLines/>
              <w:ind w:firstLine="0"/>
              <w:rPr>
                <w:sz w:val="24"/>
                <w:szCs w:val="24"/>
              </w:rPr>
            </w:pPr>
            <w:r w:rsidRPr="00E757C5">
              <w:rPr>
                <w:sz w:val="24"/>
                <w:szCs w:val="24"/>
              </w:rPr>
              <w:t xml:space="preserve">Гарантийные сроки </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sz w:val="24"/>
                <w:szCs w:val="24"/>
              </w:rPr>
            </w:pPr>
          </w:p>
          <w:p w:rsidR="008026FC" w:rsidRPr="002953FB" w:rsidRDefault="008026FC" w:rsidP="00C9685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с даты подписания Сторонами акта приемки выполненных работ или акта устранения недостатков. </w:t>
            </w:r>
          </w:p>
          <w:p w:rsidR="008026FC" w:rsidRPr="002953FB" w:rsidRDefault="008026FC" w:rsidP="00C9685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8026FC" w:rsidRPr="002953FB" w:rsidRDefault="008026FC" w:rsidP="00C96850">
            <w:pPr>
              <w:ind w:firstLine="0"/>
              <w:rPr>
                <w:iCs/>
                <w:color w:val="FF0000"/>
                <w:sz w:val="24"/>
                <w:szCs w:val="24"/>
              </w:rPr>
            </w:pPr>
            <w:r w:rsidRPr="002953FB">
              <w:rPr>
                <w:b/>
                <w:iCs/>
                <w:sz w:val="24"/>
                <w:szCs w:val="24"/>
              </w:rPr>
              <w:t>П</w:t>
            </w:r>
            <w:r w:rsidRPr="002953FB">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8026FC" w:rsidRPr="001E4250" w:rsidTr="004826BD">
        <w:trPr>
          <w:trHeight w:val="770"/>
        </w:trPr>
        <w:tc>
          <w:tcPr>
            <w:tcW w:w="702" w:type="dxa"/>
            <w:tcBorders>
              <w:top w:val="single" w:sz="4" w:space="0" w:color="auto"/>
              <w:left w:val="single" w:sz="4" w:space="0" w:color="auto"/>
              <w:bottom w:val="single" w:sz="4" w:space="0" w:color="auto"/>
              <w:right w:val="single" w:sz="4" w:space="0" w:color="auto"/>
            </w:tcBorders>
          </w:tcPr>
          <w:p w:rsidR="008026FC" w:rsidRPr="001E4250" w:rsidRDefault="008026FC" w:rsidP="004826BD">
            <w:pPr>
              <w:keepNext/>
              <w:keepLines/>
              <w:jc w:val="center"/>
              <w:rPr>
                <w:sz w:val="24"/>
                <w:szCs w:val="24"/>
              </w:rPr>
            </w:pPr>
            <w:r w:rsidRPr="001E4250">
              <w:rPr>
                <w:sz w:val="24"/>
                <w:szCs w:val="24"/>
              </w:rPr>
              <w:t>1</w:t>
            </w:r>
            <w:r>
              <w:rPr>
                <w:sz w:val="24"/>
                <w:szCs w:val="24"/>
              </w:rPr>
              <w:t>11</w:t>
            </w:r>
            <w:r w:rsidRPr="001E4250">
              <w:rPr>
                <w:sz w:val="24"/>
                <w:szCs w:val="24"/>
              </w:rPr>
              <w:t>.</w:t>
            </w:r>
          </w:p>
        </w:tc>
        <w:tc>
          <w:tcPr>
            <w:tcW w:w="2106" w:type="dxa"/>
            <w:gridSpan w:val="2"/>
            <w:tcBorders>
              <w:top w:val="single" w:sz="4" w:space="0" w:color="auto"/>
              <w:left w:val="single" w:sz="4" w:space="0" w:color="auto"/>
              <w:bottom w:val="single" w:sz="4" w:space="0" w:color="auto"/>
              <w:right w:val="single" w:sz="4" w:space="0" w:color="auto"/>
            </w:tcBorders>
          </w:tcPr>
          <w:p w:rsidR="008026FC" w:rsidRPr="00E757C5" w:rsidRDefault="008026FC" w:rsidP="004826BD">
            <w:pPr>
              <w:keepNext/>
              <w:keepLines/>
              <w:autoSpaceDE w:val="0"/>
              <w:autoSpaceDN w:val="0"/>
              <w:adjustRightInd w:val="0"/>
              <w:ind w:firstLine="0"/>
              <w:outlineLvl w:val="2"/>
              <w:rPr>
                <w:sz w:val="24"/>
                <w:szCs w:val="24"/>
              </w:rPr>
            </w:pPr>
          </w:p>
          <w:p w:rsidR="008026FC" w:rsidRPr="00E757C5" w:rsidRDefault="008026FC" w:rsidP="004826BD">
            <w:pPr>
              <w:keepNext/>
              <w:keepLines/>
              <w:autoSpaceDE w:val="0"/>
              <w:autoSpaceDN w:val="0"/>
              <w:adjustRightInd w:val="0"/>
              <w:ind w:firstLine="0"/>
              <w:outlineLvl w:val="2"/>
              <w:rPr>
                <w:sz w:val="24"/>
                <w:szCs w:val="24"/>
              </w:rPr>
            </w:pPr>
            <w:r w:rsidRPr="00E757C5">
              <w:rPr>
                <w:sz w:val="24"/>
                <w:szCs w:val="24"/>
              </w:rPr>
              <w:t>Порядок сдачи - приемки выполненных работ</w:t>
            </w:r>
          </w:p>
        </w:tc>
        <w:tc>
          <w:tcPr>
            <w:tcW w:w="6985" w:type="dxa"/>
            <w:tcBorders>
              <w:top w:val="single" w:sz="4" w:space="0" w:color="auto"/>
              <w:left w:val="single" w:sz="4" w:space="0" w:color="auto"/>
              <w:bottom w:val="single" w:sz="4" w:space="0" w:color="auto"/>
              <w:right w:val="single" w:sz="4" w:space="0" w:color="auto"/>
            </w:tcBorders>
          </w:tcPr>
          <w:p w:rsidR="008026FC" w:rsidRDefault="008026FC" w:rsidP="00C96850">
            <w:pPr>
              <w:ind w:firstLine="0"/>
              <w:rPr>
                <w:bCs/>
                <w:color w:val="000000"/>
                <w:sz w:val="24"/>
                <w:szCs w:val="24"/>
              </w:rPr>
            </w:pPr>
          </w:p>
          <w:p w:rsidR="00C96850" w:rsidRPr="004D495A" w:rsidRDefault="008026FC" w:rsidP="00C96850">
            <w:pPr>
              <w:ind w:firstLine="0"/>
              <w:rPr>
                <w:spacing w:val="-1"/>
                <w:sz w:val="24"/>
                <w:szCs w:val="24"/>
              </w:rPr>
            </w:pPr>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 формы КС-3</w:t>
            </w:r>
            <w:r w:rsidRPr="004D495A">
              <w:rPr>
                <w:spacing w:val="-1"/>
                <w:sz w:val="24"/>
                <w:szCs w:val="24"/>
              </w:rPr>
              <w:t>.</w:t>
            </w:r>
          </w:p>
          <w:p w:rsidR="008026FC" w:rsidRDefault="008026FC" w:rsidP="00C96850">
            <w:pPr>
              <w:pStyle w:val="2"/>
              <w:spacing w:after="0" w:line="240" w:lineRule="auto"/>
              <w:ind w:left="0"/>
              <w:rPr>
                <w:rFonts w:ascii="Times New Roman" w:hAnsi="Times New Roman" w:cs="Times New Roman"/>
              </w:rPr>
            </w:pPr>
            <w:r w:rsidRPr="007437E7">
              <w:rPr>
                <w:rFonts w:ascii="Times New Roman" w:hAnsi="Times New Roman" w:cs="Times New Roman"/>
              </w:rPr>
              <w:t>Приемка выполненных работ осуществляется и оформляется в соответствии с действующими требованиями ГОСТов,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C96850" w:rsidRPr="00C96850" w:rsidRDefault="00C96850" w:rsidP="00C96850">
            <w:pPr>
              <w:pStyle w:val="2"/>
              <w:spacing w:after="0" w:line="240" w:lineRule="auto"/>
              <w:ind w:left="0"/>
              <w:rPr>
                <w:rFonts w:ascii="Times New Roman" w:hAnsi="Times New Roman" w:cs="Times New Roman"/>
              </w:rPr>
            </w:pPr>
          </w:p>
          <w:p w:rsidR="008026FC" w:rsidRPr="007437E7" w:rsidRDefault="008026FC" w:rsidP="00C96850">
            <w:pPr>
              <w:shd w:val="clear" w:color="auto" w:fill="FFFFFF"/>
              <w:ind w:firstLine="0"/>
              <w:rPr>
                <w:spacing w:val="-1"/>
                <w:sz w:val="24"/>
                <w:szCs w:val="24"/>
              </w:rPr>
            </w:pPr>
            <w:r w:rsidRPr="007437E7">
              <w:rPr>
                <w:sz w:val="24"/>
                <w:szCs w:val="24"/>
              </w:rPr>
              <w:t xml:space="preserve">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w:t>
            </w:r>
            <w:r w:rsidRPr="007437E7">
              <w:rPr>
                <w:sz w:val="24"/>
                <w:szCs w:val="24"/>
              </w:rPr>
              <w:lastRenderedPageBreak/>
              <w:t>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8026FC" w:rsidRPr="007437E7" w:rsidRDefault="008026FC" w:rsidP="00C9685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8026FC" w:rsidRDefault="008026FC" w:rsidP="00C9685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C96850" w:rsidRPr="007437E7" w:rsidRDefault="00C96850" w:rsidP="00C96850">
            <w:pPr>
              <w:keepNext/>
              <w:keepLines/>
              <w:ind w:left="34" w:firstLine="0"/>
              <w:rPr>
                <w:sz w:val="24"/>
                <w:szCs w:val="24"/>
              </w:rPr>
            </w:pPr>
          </w:p>
          <w:p w:rsidR="008026FC" w:rsidRPr="007E7A74" w:rsidRDefault="008026FC" w:rsidP="00C9685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8026FC" w:rsidRDefault="008026FC" w:rsidP="008026FC">
      <w:pPr>
        <w:ind w:firstLine="0"/>
        <w:rPr>
          <w:b/>
          <w:sz w:val="24"/>
          <w:szCs w:val="24"/>
        </w:rPr>
      </w:pPr>
    </w:p>
    <w:p w:rsidR="008026FC" w:rsidRDefault="00A01E90" w:rsidP="008026FC">
      <w:pPr>
        <w:ind w:firstLine="0"/>
        <w:rPr>
          <w:b/>
          <w:sz w:val="24"/>
          <w:szCs w:val="24"/>
        </w:rPr>
      </w:pPr>
      <w:r>
        <w:rPr>
          <w:b/>
          <w:sz w:val="24"/>
          <w:szCs w:val="24"/>
        </w:rPr>
        <w:t>2</w:t>
      </w:r>
      <w:r w:rsidR="008026FC">
        <w:rPr>
          <w:b/>
          <w:sz w:val="24"/>
          <w:szCs w:val="24"/>
        </w:rPr>
        <w:t>.Техническая част</w:t>
      </w:r>
      <w:r w:rsidR="000368F3">
        <w:rPr>
          <w:b/>
          <w:sz w:val="24"/>
          <w:szCs w:val="24"/>
        </w:rPr>
        <w:t>ь</w:t>
      </w:r>
    </w:p>
    <w:p w:rsidR="00744497" w:rsidRDefault="008026FC" w:rsidP="00744497">
      <w:pPr>
        <w:ind w:firstLine="0"/>
        <w:rPr>
          <w:b/>
          <w:bCs/>
          <w:sz w:val="24"/>
          <w:szCs w:val="24"/>
        </w:rPr>
      </w:pPr>
      <w:r>
        <w:rPr>
          <w:b/>
          <w:sz w:val="24"/>
          <w:szCs w:val="24"/>
        </w:rPr>
        <w:t xml:space="preserve"> </w:t>
      </w:r>
      <w:r w:rsidRPr="0092586C">
        <w:rPr>
          <w:b/>
          <w:bCs/>
          <w:sz w:val="24"/>
          <w:szCs w:val="24"/>
        </w:rPr>
        <w:t>Ведомость объемов работ.</w:t>
      </w:r>
    </w:p>
    <w:p w:rsidR="00CA2C9A" w:rsidRDefault="00CA2C9A" w:rsidP="00CA2C9A">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w:t>
      </w:r>
      <w:r w:rsidR="000200AA">
        <w:rPr>
          <w:sz w:val="24"/>
          <w:szCs w:val="24"/>
        </w:rPr>
        <w:t xml:space="preserve">вёнковского сельского поселения </w:t>
      </w:r>
      <w:r w:rsidR="002828B8">
        <w:rPr>
          <w:sz w:val="24"/>
          <w:szCs w:val="24"/>
        </w:rPr>
        <w:t>д.Шарово</w:t>
      </w:r>
      <w:r w:rsidR="000200AA">
        <w:rPr>
          <w:sz w:val="24"/>
          <w:szCs w:val="24"/>
        </w:rPr>
        <w:t>,</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2959"/>
        <w:gridCol w:w="1410"/>
        <w:gridCol w:w="1411"/>
        <w:gridCol w:w="2958"/>
      </w:tblGrid>
      <w:tr w:rsidR="003169E8" w:rsidRPr="006D651C" w:rsidTr="003169E8">
        <w:trPr>
          <w:trHeight w:val="498"/>
        </w:trPr>
        <w:tc>
          <w:tcPr>
            <w:tcW w:w="199" w:type="pct"/>
            <w:tcBorders>
              <w:top w:val="single" w:sz="12" w:space="0" w:color="auto"/>
              <w:left w:val="single" w:sz="12" w:space="0" w:color="auto"/>
              <w:bottom w:val="single" w:sz="12" w:space="0" w:color="auto"/>
              <w:right w:val="nil"/>
            </w:tcBorders>
          </w:tcPr>
          <w:p w:rsidR="003169E8" w:rsidRPr="006D651C" w:rsidRDefault="003169E8" w:rsidP="003169E8">
            <w:pPr>
              <w:ind w:left="85" w:right="85" w:firstLine="0"/>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trHeight w:val="266"/>
        </w:trPr>
        <w:tc>
          <w:tcPr>
            <w:tcW w:w="199" w:type="pct"/>
            <w:tcBorders>
              <w:top w:val="single" w:sz="12" w:space="0" w:color="auto"/>
              <w:left w:val="single" w:sz="12"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w:t>
            </w:r>
            <w:r>
              <w:rPr>
                <w:sz w:val="20"/>
                <w:szCs w:val="20"/>
              </w:rPr>
              <w:t xml:space="preserve"> автодороги протяженностью  378 </w:t>
            </w:r>
            <w:r w:rsidRPr="006D651C">
              <w:rPr>
                <w:sz w:val="20"/>
                <w:szCs w:val="20"/>
              </w:rPr>
              <w:t>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1,134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2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0,907</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8</w:t>
            </w:r>
            <w:r w:rsidRPr="006D651C">
              <w:rPr>
                <w:sz w:val="20"/>
                <w:szCs w:val="20"/>
              </w:rPr>
              <w:t xml:space="preserve"> см, дост</w:t>
            </w:r>
            <w:r>
              <w:rPr>
                <w:sz w:val="20"/>
                <w:szCs w:val="20"/>
              </w:rPr>
              <w:t>авка материала на расстояние 100</w:t>
            </w:r>
            <w:r w:rsidRPr="006D651C">
              <w:rPr>
                <w:sz w:val="20"/>
                <w:szCs w:val="20"/>
              </w:rPr>
              <w:t xml:space="preserve"> км из карьера "Коровкино" Боровичского района)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199"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110,654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t xml:space="preserve"> 3</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1,361</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100</w:t>
            </w:r>
            <w:r w:rsidRPr="006D651C">
              <w:rPr>
                <w:sz w:val="20"/>
                <w:szCs w:val="20"/>
              </w:rPr>
              <w:t xml:space="preserve"> км из карьера "Коровкино" Боровичского района)</w:t>
            </w:r>
          </w:p>
        </w:tc>
      </w:tr>
      <w:tr w:rsidR="003169E8" w:rsidRPr="006D651C" w:rsidTr="003169E8">
        <w:trPr>
          <w:trHeight w:val="266"/>
        </w:trPr>
        <w:tc>
          <w:tcPr>
            <w:tcW w:w="199" w:type="pct"/>
            <w:vMerge/>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4"/>
                <w:szCs w:val="24"/>
              </w:rPr>
              <w:lastRenderedPageBreak/>
              <w:t xml:space="preserve"> </w:t>
            </w:r>
          </w:p>
        </w:tc>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1196"/>
        </w:trPr>
        <w:tc>
          <w:tcPr>
            <w:tcW w:w="19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4"/>
                <w:szCs w:val="24"/>
              </w:rPr>
            </w:pPr>
            <w:r w:rsidRPr="006D651C">
              <w:rPr>
                <w:sz w:val="24"/>
                <w:szCs w:val="24"/>
              </w:rPr>
              <w:t>3.1</w:t>
            </w:r>
          </w:p>
        </w:tc>
        <w:tc>
          <w:tcPr>
            <w:tcW w:w="1601"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Pr>
                <w:sz w:val="20"/>
                <w:szCs w:val="20"/>
              </w:rPr>
              <w:t>171,486</w:t>
            </w:r>
          </w:p>
        </w:tc>
        <w:tc>
          <w:tcPr>
            <w:tcW w:w="1601"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bl>
    <w:p w:rsidR="003169E8" w:rsidRPr="00716A09" w:rsidRDefault="003169E8" w:rsidP="00CA2C9A">
      <w:pPr>
        <w:ind w:firstLine="0"/>
        <w:rPr>
          <w:sz w:val="24"/>
          <w:szCs w:val="24"/>
        </w:rPr>
      </w:pPr>
    </w:p>
    <w:p w:rsidR="00062E5B" w:rsidRPr="00530E72" w:rsidRDefault="00062E5B" w:rsidP="00062E5B">
      <w:pPr>
        <w:ind w:firstLine="0"/>
        <w:rPr>
          <w:sz w:val="24"/>
          <w:szCs w:val="24"/>
        </w:rPr>
      </w:pPr>
      <w:r w:rsidRPr="0092586C">
        <w:rPr>
          <w:b/>
          <w:bCs/>
          <w:sz w:val="24"/>
          <w:szCs w:val="24"/>
        </w:rPr>
        <w:t>Ведомость объемов работ.</w:t>
      </w:r>
    </w:p>
    <w:p w:rsidR="00ED00FC" w:rsidRDefault="00062E5B" w:rsidP="00062E5B">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w:t>
      </w:r>
      <w:r w:rsidR="003169E8">
        <w:rPr>
          <w:sz w:val="24"/>
          <w:szCs w:val="24"/>
        </w:rPr>
        <w:t>ния</w:t>
      </w:r>
      <w:r w:rsidR="003169E8" w:rsidRPr="003169E8">
        <w:rPr>
          <w:sz w:val="20"/>
          <w:szCs w:val="20"/>
        </w:rPr>
        <w:t xml:space="preserve"> </w:t>
      </w:r>
      <w:r w:rsidR="003169E8" w:rsidRPr="003169E8">
        <w:rPr>
          <w:sz w:val="24"/>
          <w:szCs w:val="24"/>
        </w:rPr>
        <w:t>д. Теребуново</w:t>
      </w:r>
      <w:r w:rsidR="003169E8">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2949"/>
        <w:gridCol w:w="1405"/>
        <w:gridCol w:w="1405"/>
        <w:gridCol w:w="2949"/>
      </w:tblGrid>
      <w:tr w:rsidR="003169E8" w:rsidRPr="006D651C" w:rsidTr="003169E8">
        <w:trPr>
          <w:trHeight w:val="266"/>
        </w:trPr>
        <w:tc>
          <w:tcPr>
            <w:tcW w:w="5000" w:type="pct"/>
            <w:gridSpan w:val="5"/>
            <w:tcBorders>
              <w:top w:val="nil"/>
              <w:left w:val="nil"/>
              <w:bottom w:val="nil"/>
              <w:right w:val="nil"/>
            </w:tcBorders>
          </w:tcPr>
          <w:p w:rsidR="003169E8" w:rsidRPr="006D651C" w:rsidRDefault="003169E8" w:rsidP="003169E8">
            <w:pPr>
              <w:ind w:left="85" w:right="85"/>
              <w:jc w:val="center"/>
              <w:rPr>
                <w:sz w:val="20"/>
                <w:szCs w:val="20"/>
              </w:rPr>
            </w:pPr>
          </w:p>
        </w:tc>
      </w:tr>
      <w:tr w:rsidR="003169E8" w:rsidRPr="006D651C" w:rsidTr="003169E8">
        <w:trPr>
          <w:trHeight w:val="498"/>
        </w:trPr>
        <w:tc>
          <w:tcPr>
            <w:tcW w:w="482" w:type="pct"/>
            <w:tcBorders>
              <w:top w:val="single" w:sz="12" w:space="0" w:color="auto"/>
              <w:left w:val="single" w:sz="12"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Позиция</w:t>
            </w:r>
          </w:p>
        </w:tc>
        <w:tc>
          <w:tcPr>
            <w:tcW w:w="153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530"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trHeight w:val="266"/>
        </w:trPr>
        <w:tc>
          <w:tcPr>
            <w:tcW w:w="482" w:type="pct"/>
            <w:tcBorders>
              <w:top w:val="single" w:sz="12" w:space="0" w:color="auto"/>
              <w:left w:val="single" w:sz="12"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4"/>
                <w:szCs w:val="24"/>
              </w:rPr>
              <w:t xml:space="preserve"> </w:t>
            </w:r>
            <w:r w:rsidRPr="006D651C">
              <w:rPr>
                <w:sz w:val="20"/>
                <w:szCs w:val="20"/>
              </w:rPr>
              <w:t>1</w:t>
            </w:r>
          </w:p>
        </w:tc>
        <w:tc>
          <w:tcPr>
            <w:tcW w:w="1530"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t>2</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729"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530"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r w:rsidRPr="006D651C">
              <w:rPr>
                <w:sz w:val="24"/>
                <w:szCs w:val="24"/>
              </w:rPr>
              <w:t>1</w:t>
            </w:r>
          </w:p>
        </w:tc>
        <w:tc>
          <w:tcPr>
            <w:tcW w:w="1530"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w:t>
            </w:r>
            <w:r>
              <w:rPr>
                <w:sz w:val="20"/>
                <w:szCs w:val="20"/>
              </w:rPr>
              <w:t xml:space="preserve"> автодороги протяженностью  500</w:t>
            </w:r>
            <w:r w:rsidRPr="006D651C">
              <w:rPr>
                <w:sz w:val="20"/>
                <w:szCs w:val="20"/>
              </w:rPr>
              <w:t xml:space="preserve"> метров, шириной 3 метра со щебеночным покрытием</w:t>
            </w: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м2 площади основания</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1,5</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rPr>
                <w:sz w:val="20"/>
                <w:szCs w:val="20"/>
              </w:rPr>
            </w:pPr>
            <w:r w:rsidRPr="006D651C">
              <w:rPr>
                <w:sz w:val="24"/>
                <w:szCs w:val="24"/>
              </w:rPr>
              <w:t>2</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1,8</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12</w:t>
            </w:r>
            <w:r w:rsidRPr="006D651C">
              <w:rPr>
                <w:sz w:val="20"/>
                <w:szCs w:val="20"/>
              </w:rPr>
              <w:t xml:space="preserve"> см, дост</w:t>
            </w:r>
            <w:r>
              <w:rPr>
                <w:sz w:val="20"/>
                <w:szCs w:val="20"/>
              </w:rPr>
              <w:t>авка материала на расстояние 94</w:t>
            </w:r>
            <w:r w:rsidRPr="006D651C">
              <w:rPr>
                <w:sz w:val="20"/>
                <w:szCs w:val="20"/>
              </w:rPr>
              <w:t xml:space="preserve"> км из карьера "Коровкино" Боровичского района)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2.1</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729"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219,6</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r w:rsidRPr="006D651C">
              <w:rPr>
                <w:sz w:val="24"/>
                <w:szCs w:val="24"/>
              </w:rPr>
              <w:t>3</w:t>
            </w: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729"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Pr>
                <w:sz w:val="20"/>
                <w:szCs w:val="20"/>
              </w:rPr>
              <w:t>1,8</w:t>
            </w:r>
          </w:p>
        </w:tc>
        <w:tc>
          <w:tcPr>
            <w:tcW w:w="1530"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94</w:t>
            </w:r>
            <w:r w:rsidRPr="006D651C">
              <w:rPr>
                <w:sz w:val="20"/>
                <w:szCs w:val="20"/>
              </w:rPr>
              <w:t xml:space="preserve"> км из карьера "Коровкино" Боровичского района)</w:t>
            </w:r>
          </w:p>
        </w:tc>
      </w:tr>
      <w:tr w:rsidR="003169E8" w:rsidRPr="006D651C"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Pr="006D651C" w:rsidRDefault="003169E8" w:rsidP="00A01E90">
            <w:pPr>
              <w:ind w:left="85" w:right="85"/>
              <w:jc w:val="center"/>
              <w:rPr>
                <w:sz w:val="20"/>
                <w:szCs w:val="20"/>
              </w:rPr>
            </w:pPr>
          </w:p>
        </w:tc>
        <w:tc>
          <w:tcPr>
            <w:tcW w:w="1530"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729"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530"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trHeight w:val="1196"/>
        </w:trPr>
        <w:tc>
          <w:tcPr>
            <w:tcW w:w="482" w:type="pct"/>
            <w:tcBorders>
              <w:top w:val="single" w:sz="4" w:space="0" w:color="auto"/>
              <w:left w:val="single" w:sz="4" w:space="0" w:color="auto"/>
              <w:bottom w:val="single" w:sz="4" w:space="0" w:color="auto"/>
              <w:right w:val="single" w:sz="4" w:space="0" w:color="auto"/>
            </w:tcBorders>
          </w:tcPr>
          <w:p w:rsidR="003169E8" w:rsidRPr="006D651C" w:rsidRDefault="003169E8" w:rsidP="0069610A">
            <w:pPr>
              <w:ind w:left="85" w:right="85" w:firstLine="0"/>
              <w:rPr>
                <w:sz w:val="24"/>
                <w:szCs w:val="24"/>
              </w:rPr>
            </w:pPr>
            <w:r w:rsidRPr="006D651C">
              <w:rPr>
                <w:sz w:val="24"/>
                <w:szCs w:val="24"/>
              </w:rPr>
              <w:t>3.1</w:t>
            </w:r>
          </w:p>
        </w:tc>
        <w:tc>
          <w:tcPr>
            <w:tcW w:w="1530"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72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729"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Pr>
                <w:sz w:val="20"/>
                <w:szCs w:val="20"/>
              </w:rPr>
              <w:t>226,8</w:t>
            </w:r>
          </w:p>
        </w:tc>
        <w:tc>
          <w:tcPr>
            <w:tcW w:w="153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r w:rsidR="003169E8" w:rsidTr="003169E8">
        <w:trPr>
          <w:trHeight w:val="1196"/>
        </w:trPr>
        <w:tc>
          <w:tcPr>
            <w:tcW w:w="482" w:type="pct"/>
            <w:tcBorders>
              <w:top w:val="single" w:sz="4" w:space="0" w:color="auto"/>
              <w:left w:val="single" w:sz="4" w:space="0" w:color="auto"/>
              <w:bottom w:val="single" w:sz="4" w:space="0" w:color="auto"/>
              <w:right w:val="single" w:sz="4" w:space="0" w:color="auto"/>
            </w:tcBorders>
          </w:tcPr>
          <w:p w:rsidR="003169E8" w:rsidRDefault="003169E8" w:rsidP="00A01E90">
            <w:pPr>
              <w:ind w:left="85" w:right="85"/>
              <w:jc w:val="center"/>
              <w:rPr>
                <w:sz w:val="20"/>
                <w:szCs w:val="20"/>
              </w:rPr>
            </w:pPr>
            <w:r>
              <w:rPr>
                <w:sz w:val="24"/>
                <w:szCs w:val="24"/>
              </w:rPr>
              <w:t>4</w:t>
            </w:r>
          </w:p>
        </w:tc>
        <w:tc>
          <w:tcPr>
            <w:tcW w:w="1530"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rPr>
                <w:sz w:val="20"/>
                <w:szCs w:val="20"/>
              </w:rPr>
            </w:pPr>
            <w:r>
              <w:rPr>
                <w:sz w:val="20"/>
                <w:szCs w:val="20"/>
              </w:rPr>
              <w:t xml:space="preserve">Восстановление защитных, дренажных и укрепительных устройств </w:t>
            </w:r>
          </w:p>
        </w:tc>
        <w:tc>
          <w:tcPr>
            <w:tcW w:w="729"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0"/>
                <w:szCs w:val="20"/>
              </w:rPr>
              <w:t>1000 м3 грунта</w:t>
            </w:r>
          </w:p>
        </w:tc>
        <w:tc>
          <w:tcPr>
            <w:tcW w:w="729"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right"/>
              <w:rPr>
                <w:sz w:val="20"/>
                <w:szCs w:val="20"/>
              </w:rPr>
            </w:pPr>
            <w:r>
              <w:rPr>
                <w:sz w:val="20"/>
                <w:szCs w:val="20"/>
              </w:rPr>
              <w:t>0,64</w:t>
            </w:r>
          </w:p>
        </w:tc>
        <w:tc>
          <w:tcPr>
            <w:tcW w:w="1530" w:type="pct"/>
            <w:tcBorders>
              <w:top w:val="single" w:sz="4" w:space="0" w:color="auto"/>
              <w:left w:val="single" w:sz="4" w:space="0" w:color="auto"/>
              <w:bottom w:val="single" w:sz="4" w:space="0" w:color="auto"/>
              <w:right w:val="single" w:sz="4" w:space="0" w:color="auto"/>
            </w:tcBorders>
          </w:tcPr>
          <w:p w:rsidR="003169E8" w:rsidRDefault="003169E8" w:rsidP="003169E8">
            <w:pPr>
              <w:ind w:left="85" w:right="85"/>
              <w:rPr>
                <w:sz w:val="20"/>
                <w:szCs w:val="20"/>
              </w:rPr>
            </w:pPr>
            <w:r>
              <w:rPr>
                <w:sz w:val="20"/>
                <w:szCs w:val="20"/>
              </w:rPr>
              <w:t xml:space="preserve">Разработка грунта в отвал экскаваторами "драглайн" или "обратная лопата" с ковшом вместимостью 0,5 (0,5-0,63) м3, группа грунтов 2 </w:t>
            </w:r>
          </w:p>
        </w:tc>
      </w:tr>
    </w:tbl>
    <w:p w:rsidR="003169E8" w:rsidRDefault="003169E8" w:rsidP="00ED00FC">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 xml:space="preserve">д. </w:t>
      </w:r>
      <w:r>
        <w:rPr>
          <w:sz w:val="24"/>
          <w:szCs w:val="24"/>
        </w:rPr>
        <w:t>Песчанка</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6"/>
        <w:gridCol w:w="1542"/>
        <w:gridCol w:w="1542"/>
        <w:gridCol w:w="3086"/>
        <w:gridCol w:w="382"/>
      </w:tblGrid>
      <w:tr w:rsidR="003169E8" w:rsidRPr="006D651C" w:rsidTr="003169E8">
        <w:trPr>
          <w:trHeight w:val="266"/>
        </w:trPr>
        <w:tc>
          <w:tcPr>
            <w:tcW w:w="5000" w:type="pct"/>
            <w:gridSpan w:val="5"/>
            <w:tcBorders>
              <w:top w:val="nil"/>
              <w:left w:val="nil"/>
              <w:bottom w:val="nil"/>
              <w:right w:val="nil"/>
            </w:tcBorders>
          </w:tcPr>
          <w:p w:rsidR="003169E8" w:rsidRPr="006D651C" w:rsidRDefault="003169E8" w:rsidP="003169E8">
            <w:pPr>
              <w:ind w:left="85" w:right="85"/>
              <w:jc w:val="center"/>
              <w:rPr>
                <w:sz w:val="20"/>
                <w:szCs w:val="20"/>
              </w:rPr>
            </w:pPr>
            <w:r w:rsidRPr="006D651C">
              <w:rPr>
                <w:sz w:val="24"/>
                <w:szCs w:val="24"/>
              </w:rPr>
              <w:t xml:space="preserve">  </w:t>
            </w:r>
          </w:p>
        </w:tc>
      </w:tr>
      <w:tr w:rsidR="003169E8" w:rsidRPr="006D651C" w:rsidTr="003169E8">
        <w:trPr>
          <w:gridAfter w:val="1"/>
          <w:wAfter w:w="198" w:type="pct"/>
          <w:trHeight w:val="498"/>
        </w:trPr>
        <w:tc>
          <w:tcPr>
            <w:tcW w:w="1601"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Техническое состояние и методы реставрации</w:t>
            </w:r>
          </w:p>
        </w:tc>
      </w:tr>
      <w:tr w:rsidR="003169E8" w:rsidRPr="006D651C" w:rsidTr="003169E8">
        <w:trPr>
          <w:gridAfter w:val="1"/>
          <w:wAfter w:w="198" w:type="pct"/>
          <w:trHeight w:val="266"/>
        </w:trPr>
        <w:tc>
          <w:tcPr>
            <w:tcW w:w="1601" w:type="pct"/>
            <w:tcBorders>
              <w:top w:val="single" w:sz="12" w:space="0" w:color="auto"/>
              <w:left w:val="single" w:sz="6" w:space="0" w:color="auto"/>
              <w:bottom w:val="single" w:sz="4" w:space="0" w:color="auto"/>
              <w:right w:val="nil"/>
            </w:tcBorders>
          </w:tcPr>
          <w:p w:rsidR="003169E8" w:rsidRPr="006D651C" w:rsidRDefault="003169E8" w:rsidP="003169E8">
            <w:pPr>
              <w:ind w:left="85" w:right="85"/>
              <w:jc w:val="center"/>
              <w:rPr>
                <w:sz w:val="20"/>
                <w:szCs w:val="20"/>
              </w:rPr>
            </w:pPr>
            <w:r w:rsidRPr="006D651C">
              <w:rPr>
                <w:sz w:val="20"/>
                <w:szCs w:val="20"/>
              </w:rPr>
              <w:lastRenderedPageBreak/>
              <w:t>2</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3169E8" w:rsidRPr="006D651C" w:rsidRDefault="003169E8" w:rsidP="003169E8">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6D651C" w:rsidRDefault="003169E8" w:rsidP="003169E8">
            <w:pPr>
              <w:ind w:left="85" w:right="85"/>
              <w:jc w:val="center"/>
              <w:rPr>
                <w:sz w:val="20"/>
                <w:szCs w:val="20"/>
              </w:rPr>
            </w:pPr>
            <w:r w:rsidRPr="006D651C">
              <w:rPr>
                <w:sz w:val="20"/>
                <w:szCs w:val="20"/>
              </w:rPr>
              <w:t>5</w:t>
            </w:r>
          </w:p>
        </w:tc>
      </w:tr>
      <w:tr w:rsidR="003169E8" w:rsidRPr="006D651C" w:rsidTr="003169E8">
        <w:trPr>
          <w:gridAfter w:val="1"/>
          <w:wAfter w:w="198" w:type="pct"/>
          <w:trHeight w:val="498"/>
        </w:trPr>
        <w:tc>
          <w:tcPr>
            <w:tcW w:w="1601" w:type="pct"/>
            <w:vMerge w:val="restart"/>
            <w:tcBorders>
              <w:top w:val="single" w:sz="4" w:space="0" w:color="auto"/>
              <w:left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Ремонт участка автодороги протяженностью  190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0,57</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0,456</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подстилающих слоев оснований из песчано-гравийной смеси (толщина слоя – 8 см, доставка материала на расстояние 100 км из карьера "Коровкино" Боровичского района)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55,632</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Смесь песчано-гравийная природная</w:t>
            </w:r>
          </w:p>
        </w:tc>
      </w:tr>
      <w:tr w:rsidR="003169E8" w:rsidRPr="006D651C" w:rsidTr="003169E8">
        <w:trPr>
          <w:gridAfter w:val="1"/>
          <w:wAfter w:w="198" w:type="pct"/>
          <w:trHeight w:val="498"/>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6D651C" w:rsidRDefault="003169E8" w:rsidP="003169E8">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6D651C" w:rsidRDefault="003169E8" w:rsidP="003169E8">
            <w:pPr>
              <w:ind w:left="85" w:right="85"/>
              <w:jc w:val="right"/>
              <w:rPr>
                <w:sz w:val="20"/>
                <w:szCs w:val="20"/>
              </w:rPr>
            </w:pPr>
            <w:r w:rsidRPr="006D651C">
              <w:rPr>
                <w:sz w:val="20"/>
                <w:szCs w:val="20"/>
              </w:rPr>
              <w:t>0,684</w:t>
            </w:r>
          </w:p>
        </w:tc>
        <w:tc>
          <w:tcPr>
            <w:tcW w:w="1601" w:type="pct"/>
            <w:tcBorders>
              <w:top w:val="single" w:sz="6" w:space="0" w:color="auto"/>
              <w:left w:val="single" w:sz="6" w:space="0" w:color="auto"/>
              <w:bottom w:val="nil"/>
              <w:right w:val="single" w:sz="12" w:space="0" w:color="auto"/>
            </w:tcBorders>
          </w:tcPr>
          <w:p w:rsidR="003169E8" w:rsidRPr="006D651C" w:rsidRDefault="003169E8" w:rsidP="003169E8">
            <w:pPr>
              <w:ind w:left="85" w:right="85"/>
              <w:rPr>
                <w:sz w:val="20"/>
                <w:szCs w:val="20"/>
              </w:rPr>
            </w:pPr>
            <w:r w:rsidRPr="006D651C">
              <w:rPr>
                <w:sz w:val="20"/>
                <w:szCs w:val="20"/>
              </w:rPr>
              <w:t>Устройство выравнивающих слоев покрытия из щебня (толщина слоя 12 см, доставка материала на расстояние 100 км из карьера "Коровкино" Боровичского района)</w:t>
            </w:r>
          </w:p>
        </w:tc>
      </w:tr>
      <w:tr w:rsidR="003169E8" w:rsidRPr="006D651C" w:rsidTr="003169E8">
        <w:trPr>
          <w:gridAfter w:val="1"/>
          <w:wAfter w:w="198" w:type="pct"/>
          <w:trHeight w:val="266"/>
        </w:trPr>
        <w:tc>
          <w:tcPr>
            <w:tcW w:w="1601" w:type="pct"/>
            <w:vMerge/>
            <w:tcBorders>
              <w:left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6D651C"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6D651C"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6D651C" w:rsidRDefault="003169E8" w:rsidP="003169E8">
            <w:pPr>
              <w:ind w:left="85" w:right="85"/>
              <w:rPr>
                <w:sz w:val="20"/>
                <w:szCs w:val="20"/>
              </w:rPr>
            </w:pPr>
          </w:p>
        </w:tc>
      </w:tr>
      <w:tr w:rsidR="003169E8" w:rsidRPr="006D651C" w:rsidTr="003169E8">
        <w:trPr>
          <w:gridAfter w:val="1"/>
          <w:wAfter w:w="198" w:type="pct"/>
          <w:trHeight w:val="1196"/>
        </w:trPr>
        <w:tc>
          <w:tcPr>
            <w:tcW w:w="1601" w:type="pct"/>
            <w:vMerge/>
            <w:tcBorders>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jc w:val="right"/>
              <w:rPr>
                <w:sz w:val="20"/>
                <w:szCs w:val="20"/>
              </w:rPr>
            </w:pPr>
            <w:r w:rsidRPr="006D651C">
              <w:rPr>
                <w:sz w:val="20"/>
                <w:szCs w:val="20"/>
              </w:rPr>
              <w:t>86,184</w:t>
            </w:r>
          </w:p>
        </w:tc>
        <w:tc>
          <w:tcPr>
            <w:tcW w:w="1601" w:type="pct"/>
            <w:tcBorders>
              <w:top w:val="single" w:sz="4" w:space="0" w:color="auto"/>
              <w:left w:val="single" w:sz="4" w:space="0" w:color="auto"/>
              <w:bottom w:val="single" w:sz="4" w:space="0" w:color="auto"/>
              <w:right w:val="single" w:sz="4" w:space="0" w:color="auto"/>
            </w:tcBorders>
          </w:tcPr>
          <w:p w:rsidR="003169E8" w:rsidRPr="006D651C" w:rsidRDefault="003169E8" w:rsidP="003169E8">
            <w:pPr>
              <w:ind w:left="85" w:right="85"/>
              <w:rPr>
                <w:sz w:val="20"/>
                <w:szCs w:val="20"/>
              </w:rPr>
            </w:pPr>
            <w:r w:rsidRPr="006D651C">
              <w:rPr>
                <w:sz w:val="20"/>
                <w:szCs w:val="20"/>
              </w:rPr>
              <w:t>Щебень из природного камня для строительных работ марка 600, фракция 20-40 мм</w:t>
            </w:r>
          </w:p>
        </w:tc>
      </w:tr>
    </w:tbl>
    <w:p w:rsidR="00062E5B" w:rsidRDefault="00062E5B" w:rsidP="00062E5B">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 xml:space="preserve">д. </w:t>
      </w:r>
      <w:r>
        <w:rPr>
          <w:sz w:val="20"/>
          <w:szCs w:val="20"/>
        </w:rPr>
        <w:t xml:space="preserve"> </w:t>
      </w:r>
      <w:r w:rsidRPr="003169E8">
        <w:rPr>
          <w:sz w:val="24"/>
          <w:szCs w:val="24"/>
        </w:rPr>
        <w:t>Дерняки, участок №5,№6, №7</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p w:rsidR="003169E8" w:rsidRDefault="003169E8" w:rsidP="00062E5B">
      <w:pPr>
        <w:rPr>
          <w:sz w:val="24"/>
          <w:szCs w:val="24"/>
        </w:rPr>
      </w:pPr>
    </w:p>
    <w:tbl>
      <w:tblPr>
        <w:tblW w:w="4984" w:type="pct"/>
        <w:tblInd w:w="15" w:type="dxa"/>
        <w:tblCellMar>
          <w:left w:w="0" w:type="dxa"/>
          <w:right w:w="0" w:type="dxa"/>
        </w:tblCellMar>
        <w:tblLook w:val="0000"/>
      </w:tblPr>
      <w:tblGrid>
        <w:gridCol w:w="931"/>
        <w:gridCol w:w="2949"/>
        <w:gridCol w:w="1405"/>
        <w:gridCol w:w="1405"/>
        <w:gridCol w:w="2947"/>
      </w:tblGrid>
      <w:tr w:rsidR="003169E8" w:rsidTr="003169E8">
        <w:trPr>
          <w:trHeight w:val="498"/>
        </w:trPr>
        <w:tc>
          <w:tcPr>
            <w:tcW w:w="482" w:type="pct"/>
            <w:tcBorders>
              <w:top w:val="single" w:sz="12" w:space="0" w:color="auto"/>
              <w:left w:val="single" w:sz="12" w:space="0" w:color="auto"/>
              <w:bottom w:val="single" w:sz="12" w:space="0" w:color="auto"/>
              <w:right w:val="nil"/>
            </w:tcBorders>
          </w:tcPr>
          <w:p w:rsidR="003169E8" w:rsidRDefault="003169E8" w:rsidP="003169E8">
            <w:pPr>
              <w:ind w:left="85" w:right="85"/>
              <w:jc w:val="center"/>
              <w:rPr>
                <w:sz w:val="20"/>
                <w:szCs w:val="20"/>
              </w:rPr>
            </w:pPr>
            <w:r>
              <w:rPr>
                <w:sz w:val="20"/>
                <w:szCs w:val="20"/>
              </w:rPr>
              <w:t>Позиция</w:t>
            </w:r>
          </w:p>
        </w:tc>
        <w:tc>
          <w:tcPr>
            <w:tcW w:w="1530"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Наименование конструктивных элементов</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Единица измерения</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Количество</w:t>
            </w:r>
          </w:p>
        </w:tc>
        <w:tc>
          <w:tcPr>
            <w:tcW w:w="1529" w:type="pct"/>
            <w:tcBorders>
              <w:top w:val="single" w:sz="12" w:space="0" w:color="auto"/>
              <w:left w:val="single" w:sz="6" w:space="0" w:color="auto"/>
              <w:bottom w:val="single" w:sz="12" w:space="0" w:color="auto"/>
              <w:right w:val="single" w:sz="12" w:space="0" w:color="auto"/>
            </w:tcBorders>
          </w:tcPr>
          <w:p w:rsidR="003169E8" w:rsidRDefault="003169E8" w:rsidP="003169E8">
            <w:pPr>
              <w:ind w:left="85" w:right="85"/>
              <w:jc w:val="center"/>
              <w:rPr>
                <w:sz w:val="20"/>
                <w:szCs w:val="20"/>
              </w:rPr>
            </w:pPr>
            <w:r>
              <w:rPr>
                <w:sz w:val="20"/>
                <w:szCs w:val="20"/>
              </w:rPr>
              <w:t>Техническое состояние и методы реставрации</w:t>
            </w:r>
          </w:p>
        </w:tc>
      </w:tr>
      <w:tr w:rsidR="003169E8" w:rsidTr="003169E8">
        <w:trPr>
          <w:trHeight w:val="266"/>
        </w:trPr>
        <w:tc>
          <w:tcPr>
            <w:tcW w:w="482" w:type="pct"/>
            <w:tcBorders>
              <w:top w:val="single" w:sz="12" w:space="0" w:color="auto"/>
              <w:left w:val="single" w:sz="12" w:space="0" w:color="auto"/>
              <w:bottom w:val="single" w:sz="4" w:space="0" w:color="auto"/>
              <w:right w:val="nil"/>
            </w:tcBorders>
          </w:tcPr>
          <w:p w:rsidR="003169E8" w:rsidRDefault="003169E8" w:rsidP="003169E8">
            <w:pPr>
              <w:ind w:left="85" w:right="85"/>
              <w:jc w:val="center"/>
              <w:rPr>
                <w:sz w:val="20"/>
                <w:szCs w:val="20"/>
              </w:rPr>
            </w:pPr>
            <w:r>
              <w:rPr>
                <w:sz w:val="24"/>
                <w:szCs w:val="24"/>
              </w:rPr>
              <w:t xml:space="preserve"> </w:t>
            </w:r>
            <w:r>
              <w:rPr>
                <w:sz w:val="20"/>
                <w:szCs w:val="20"/>
              </w:rPr>
              <w:t>1</w:t>
            </w:r>
          </w:p>
        </w:tc>
        <w:tc>
          <w:tcPr>
            <w:tcW w:w="1530" w:type="pct"/>
            <w:tcBorders>
              <w:top w:val="single" w:sz="12" w:space="0" w:color="auto"/>
              <w:left w:val="single" w:sz="6" w:space="0" w:color="auto"/>
              <w:bottom w:val="single" w:sz="4" w:space="0" w:color="auto"/>
              <w:right w:val="nil"/>
            </w:tcBorders>
          </w:tcPr>
          <w:p w:rsidR="003169E8" w:rsidRDefault="003169E8" w:rsidP="003169E8">
            <w:pPr>
              <w:ind w:left="85" w:right="85"/>
              <w:jc w:val="center"/>
              <w:rPr>
                <w:sz w:val="20"/>
                <w:szCs w:val="20"/>
              </w:rPr>
            </w:pPr>
            <w:r>
              <w:rPr>
                <w:sz w:val="20"/>
                <w:szCs w:val="20"/>
              </w:rPr>
              <w:t>2</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3</w:t>
            </w:r>
          </w:p>
        </w:tc>
        <w:tc>
          <w:tcPr>
            <w:tcW w:w="729" w:type="pct"/>
            <w:tcBorders>
              <w:top w:val="single" w:sz="12" w:space="0" w:color="auto"/>
              <w:left w:val="single" w:sz="6" w:space="0" w:color="auto"/>
              <w:bottom w:val="single" w:sz="12" w:space="0" w:color="auto"/>
              <w:right w:val="nil"/>
            </w:tcBorders>
          </w:tcPr>
          <w:p w:rsidR="003169E8" w:rsidRDefault="003169E8" w:rsidP="003169E8">
            <w:pPr>
              <w:ind w:left="85" w:right="85"/>
              <w:jc w:val="center"/>
              <w:rPr>
                <w:sz w:val="20"/>
                <w:szCs w:val="20"/>
              </w:rPr>
            </w:pPr>
            <w:r>
              <w:rPr>
                <w:sz w:val="20"/>
                <w:szCs w:val="20"/>
              </w:rPr>
              <w:t>4</w:t>
            </w:r>
          </w:p>
        </w:tc>
        <w:tc>
          <w:tcPr>
            <w:tcW w:w="1529" w:type="pct"/>
            <w:tcBorders>
              <w:top w:val="single" w:sz="12" w:space="0" w:color="auto"/>
              <w:left w:val="single" w:sz="6" w:space="0" w:color="auto"/>
              <w:bottom w:val="single" w:sz="12" w:space="0" w:color="auto"/>
              <w:right w:val="single" w:sz="12" w:space="0" w:color="auto"/>
            </w:tcBorders>
          </w:tcPr>
          <w:p w:rsidR="003169E8" w:rsidRDefault="003169E8" w:rsidP="003169E8">
            <w:pPr>
              <w:ind w:left="85" w:right="85"/>
              <w:jc w:val="center"/>
              <w:rPr>
                <w:sz w:val="20"/>
                <w:szCs w:val="20"/>
              </w:rPr>
            </w:pPr>
            <w:r>
              <w:rPr>
                <w:sz w:val="20"/>
                <w:szCs w:val="20"/>
              </w:rPr>
              <w:t>5</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1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sz w:val="20"/>
                <w:szCs w:val="20"/>
              </w:rPr>
            </w:pPr>
            <w:r>
              <w:rPr>
                <w:b/>
                <w:bCs/>
                <w:sz w:val="20"/>
                <w:szCs w:val="20"/>
              </w:rPr>
              <w:t xml:space="preserve">Восстановление дренажных, защитных и укрепительных устройств </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1,546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т</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2 164,4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3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sz w:val="20"/>
                <w:szCs w:val="20"/>
              </w:rPr>
            </w:pPr>
            <w:r>
              <w:rPr>
                <w:b/>
                <w:bCs/>
                <w:sz w:val="20"/>
                <w:szCs w:val="20"/>
              </w:rPr>
              <w:t xml:space="preserve">Замена отдельных звеньев водопропускных труб </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0,0042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lastRenderedPageBreak/>
              <w:t xml:space="preserve"> 4</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 км трубопровода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Демонтаж стальных водопроводных труб с гидравлическим испытанием диаметром 300 мм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5</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 м3 подушки</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0,012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Устройство подушек под фундаменты опор мостов песчано-щебеночных</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5.1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1,332</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3B650F">
              <w:rPr>
                <w:sz w:val="20"/>
                <w:szCs w:val="20"/>
              </w:rPr>
              <w:t>Щебень из природного камня для строительных работ марка 800, фракция 20-40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5.2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0,66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3B650F">
              <w:rPr>
                <w:sz w:val="20"/>
                <w:szCs w:val="20"/>
              </w:rPr>
              <w:t>Песок природный для строительных работ средний</w:t>
            </w: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6</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 км трубопровода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Укладка стальных водопроводных труб с гидравлическим испытанием диаметром 300 мм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6.1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Pr="008625E7" w:rsidRDefault="003169E8" w:rsidP="003169E8">
            <w:pPr>
              <w:ind w:left="85" w:right="85"/>
              <w:jc w:val="center"/>
              <w:rPr>
                <w:sz w:val="20"/>
                <w:szCs w:val="20"/>
              </w:rPr>
            </w:pPr>
            <w:r>
              <w:rPr>
                <w:sz w:val="20"/>
                <w:szCs w:val="20"/>
              </w:rPr>
              <w:t>м</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6D39">
              <w:rPr>
                <w:sz w:val="20"/>
                <w:szCs w:val="20"/>
              </w:rPr>
              <w:t>Трубы стальные электросварные прямошовные со снятой фаской из стали марок БСт2кп-БСт4кп и БСт2пс-БСт4пс наружный диаметр 325 мм, толщина стенки 6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7</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м3 грунта</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0,003</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Засыпка траншей и котлованов с перемещением грунта до 5 м бульдозерами мощностью 79 кВт (108 л.с.), группа грунтов 1</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8 </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3169E8" w:rsidRDefault="003169E8" w:rsidP="003169E8">
            <w:pPr>
              <w:ind w:left="85" w:right="85"/>
              <w:rPr>
                <w:b/>
                <w:bCs/>
                <w:sz w:val="20"/>
                <w:szCs w:val="20"/>
              </w:rPr>
            </w:pPr>
            <w:r>
              <w:rPr>
                <w:sz w:val="24"/>
                <w:szCs w:val="24"/>
              </w:rPr>
              <w:t xml:space="preserve"> </w:t>
            </w:r>
            <w:r>
              <w:rPr>
                <w:b/>
                <w:bCs/>
                <w:sz w:val="20"/>
                <w:szCs w:val="20"/>
              </w:rPr>
              <w:t>Участок №5 Протяженность 250 м (от начала уч. №5 до начала уч. №7 - 150 м, на перекрестке уч. №5 и уч. №6 - 100 м), ширина - 3,5 м</w:t>
            </w: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м2 площади основания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0,56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Исправление профиля оснований щебеночных с добавлением нового материала</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8.1</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6,44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8.2</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30,8</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20-40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9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м2 покрытия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0,875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Устройство покрытий толщиной 15 см при укатке щебня с пределом прочности на сжатие свыше 68,6 до 98,1 МПа (свыше 700 до 1000 кгc/см2) однослойных</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9.1</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8,75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5(3)-10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9.2</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13,125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9.3</w:t>
            </w:r>
          </w:p>
        </w:tc>
        <w:tc>
          <w:tcPr>
            <w:tcW w:w="1530" w:type="pct"/>
            <w:vMerge/>
            <w:tcBorders>
              <w:left w:val="single" w:sz="4" w:space="0" w:color="auto"/>
              <w:right w:val="single" w:sz="4" w:space="0" w:color="auto"/>
            </w:tcBorders>
          </w:tcPr>
          <w:p w:rsidR="003169E8" w:rsidRDefault="003169E8" w:rsidP="003169E8">
            <w:pPr>
              <w:ind w:left="85" w:right="85"/>
              <w:rPr>
                <w:b/>
                <w:bCs/>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165,375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8625E7">
              <w:rPr>
                <w:sz w:val="20"/>
                <w:szCs w:val="20"/>
              </w:rPr>
              <w:t>Щебень из природного камня для строительных работ марка 800, фракция 40-70 мм</w:t>
            </w:r>
          </w:p>
        </w:tc>
      </w:tr>
      <w:tr w:rsidR="003169E8" w:rsidTr="003169E8">
        <w:trPr>
          <w:trHeight w:val="498"/>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10</w:t>
            </w:r>
          </w:p>
        </w:tc>
        <w:tc>
          <w:tcPr>
            <w:tcW w:w="1530" w:type="pct"/>
            <w:vMerge w:val="restart"/>
            <w:tcBorders>
              <w:top w:val="single" w:sz="4" w:space="0" w:color="auto"/>
              <w:left w:val="single" w:sz="4" w:space="0" w:color="auto"/>
              <w:right w:val="single" w:sz="4" w:space="0" w:color="auto"/>
            </w:tcBorders>
          </w:tcPr>
          <w:p w:rsidR="003169E8" w:rsidRDefault="003169E8" w:rsidP="003169E8">
            <w:pPr>
              <w:ind w:left="85" w:right="85"/>
              <w:rPr>
                <w:b/>
                <w:bCs/>
                <w:sz w:val="20"/>
                <w:szCs w:val="20"/>
              </w:rPr>
            </w:pPr>
            <w:r>
              <w:rPr>
                <w:b/>
                <w:bCs/>
                <w:sz w:val="20"/>
                <w:szCs w:val="20"/>
              </w:rPr>
              <w:t xml:space="preserve">Восстановление профиля щебеночных, гравийных и грунтовых </w:t>
            </w:r>
            <w:r>
              <w:rPr>
                <w:b/>
                <w:bCs/>
                <w:sz w:val="20"/>
                <w:szCs w:val="20"/>
              </w:rPr>
              <w:lastRenderedPageBreak/>
              <w:t>улучшенных дорог с добавлением щебеночных или гравийных материалов в количестве до 900 м3 на один километр дороги</w:t>
            </w:r>
          </w:p>
          <w:p w:rsidR="003169E8" w:rsidRDefault="003169E8" w:rsidP="003169E8">
            <w:pPr>
              <w:ind w:left="85" w:right="85"/>
              <w:rPr>
                <w:b/>
                <w:bCs/>
                <w:sz w:val="20"/>
                <w:szCs w:val="20"/>
              </w:rPr>
            </w:pPr>
            <w:r>
              <w:rPr>
                <w:b/>
                <w:bCs/>
                <w:sz w:val="20"/>
                <w:szCs w:val="20"/>
              </w:rPr>
              <w:t>Участок №5: протяженность 253 м, ширина 3,5 м; участок №6: протяженность 116 м, ширина 3 м; участок №7: протяженность 154 м, ширина 3 м</w:t>
            </w:r>
          </w:p>
          <w:p w:rsidR="003169E8" w:rsidRDefault="003169E8" w:rsidP="003169E8">
            <w:pPr>
              <w:ind w:left="85" w:right="85"/>
              <w:rPr>
                <w:b/>
                <w:bCs/>
                <w:sz w:val="20"/>
                <w:szCs w:val="20"/>
              </w:rPr>
            </w:pPr>
            <w:r>
              <w:rPr>
                <w:b/>
                <w:bCs/>
                <w:sz w:val="20"/>
                <w:szCs w:val="20"/>
              </w:rPr>
              <w:t>(общая протяженность 523 м)</w:t>
            </w: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lastRenderedPageBreak/>
              <w:t>1000 м2 площади основания</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0,054</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 xml:space="preserve">Исправление профиля оснований щебеночных без добавления  нового материала </w:t>
            </w:r>
            <w:r>
              <w:rPr>
                <w:sz w:val="20"/>
                <w:szCs w:val="20"/>
              </w:rPr>
              <w:lastRenderedPageBreak/>
              <w:t>(участок №6, протяженность 16 м)</w:t>
            </w:r>
          </w:p>
        </w:tc>
      </w:tr>
      <w:tr w:rsidR="003169E8" w:rsidTr="003169E8">
        <w:trPr>
          <w:trHeight w:val="498"/>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0"/>
                <w:szCs w:val="20"/>
              </w:rPr>
            </w:pPr>
            <w:r>
              <w:rPr>
                <w:sz w:val="24"/>
                <w:szCs w:val="24"/>
              </w:rPr>
              <w:lastRenderedPageBreak/>
              <w:t xml:space="preserve">11 </w:t>
            </w:r>
          </w:p>
        </w:tc>
        <w:tc>
          <w:tcPr>
            <w:tcW w:w="1530" w:type="pct"/>
            <w:vMerge/>
            <w:tcBorders>
              <w:left w:val="single" w:sz="4" w:space="0" w:color="auto"/>
              <w:right w:val="single" w:sz="4" w:space="0" w:color="auto"/>
            </w:tcBorders>
          </w:tcPr>
          <w:p w:rsidR="003169E8" w:rsidRDefault="003169E8" w:rsidP="003169E8">
            <w:pPr>
              <w:ind w:left="85" w:right="85"/>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м2 площади основания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0,8855</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Исправление профиля оснований щебеночных с добавлением нового материала (участок №5, протяженность 253 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11.1</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10,183</w:t>
            </w:r>
          </w:p>
        </w:tc>
        <w:tc>
          <w:tcPr>
            <w:tcW w:w="1529" w:type="pct"/>
            <w:tcBorders>
              <w:top w:val="single" w:sz="6" w:space="0" w:color="auto"/>
              <w:left w:val="single" w:sz="6" w:space="0" w:color="auto"/>
              <w:bottom w:val="nil"/>
              <w:right w:val="single" w:sz="12" w:space="0" w:color="auto"/>
            </w:tcBorders>
          </w:tcPr>
          <w:p w:rsidR="003169E8" w:rsidRPr="008625E7" w:rsidRDefault="003169E8" w:rsidP="003169E8">
            <w:pPr>
              <w:ind w:left="85" w:right="85"/>
              <w:rPr>
                <w:sz w:val="20"/>
                <w:szCs w:val="20"/>
              </w:rPr>
            </w:pPr>
            <w:r w:rsidRPr="00462C1E">
              <w:rPr>
                <w:sz w:val="20"/>
                <w:szCs w:val="20"/>
              </w:rPr>
              <w:t>Щебень из природного камня для строительных работ марка 800, фракция 10-20 мм</w:t>
            </w: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11.2</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48,7</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Щебень из природного камня для строительных работ марка 800, фракция 20-40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0"/>
                <w:szCs w:val="20"/>
              </w:rPr>
            </w:pPr>
            <w:r>
              <w:rPr>
                <w:sz w:val="24"/>
                <w:szCs w:val="24"/>
              </w:rPr>
              <w:t xml:space="preserve">12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1000 м2 основания или покрытия</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2,0346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Устройство подстилающих и выравнивающих слоев оснований из щебня</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r w:rsidR="003169E8" w:rsidTr="003169E8">
        <w:trPr>
          <w:trHeight w:val="731"/>
        </w:trPr>
        <w:tc>
          <w:tcPr>
            <w:tcW w:w="482" w:type="pct"/>
            <w:tcBorders>
              <w:top w:val="single" w:sz="4" w:space="0" w:color="auto"/>
              <w:left w:val="single" w:sz="4" w:space="0" w:color="auto"/>
              <w:bottom w:val="single" w:sz="4" w:space="0" w:color="auto"/>
              <w:right w:val="single" w:sz="4" w:space="0" w:color="auto"/>
            </w:tcBorders>
          </w:tcPr>
          <w:p w:rsidR="003169E8" w:rsidRDefault="003169E8" w:rsidP="0069610A">
            <w:pPr>
              <w:ind w:left="85" w:right="85" w:firstLine="0"/>
              <w:rPr>
                <w:sz w:val="24"/>
                <w:szCs w:val="24"/>
              </w:rPr>
            </w:pPr>
            <w:r>
              <w:rPr>
                <w:sz w:val="24"/>
                <w:szCs w:val="24"/>
              </w:rPr>
              <w:t>12.1</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м3</w:t>
            </w:r>
          </w:p>
        </w:tc>
        <w:tc>
          <w:tcPr>
            <w:tcW w:w="729" w:type="pc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256,3596</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sidRPr="00462C1E">
              <w:rPr>
                <w:sz w:val="20"/>
                <w:szCs w:val="20"/>
              </w:rPr>
              <w:t>Щебень из природного камня для строительных работ марка 600, фракция 40-70 мм</w:t>
            </w:r>
          </w:p>
        </w:tc>
      </w:tr>
      <w:tr w:rsidR="003169E8" w:rsidTr="003169E8">
        <w:trPr>
          <w:trHeight w:val="731"/>
        </w:trPr>
        <w:tc>
          <w:tcPr>
            <w:tcW w:w="482" w:type="pct"/>
            <w:vMerge w:val="restart"/>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13</w:t>
            </w:r>
          </w:p>
        </w:tc>
        <w:tc>
          <w:tcPr>
            <w:tcW w:w="1530" w:type="pct"/>
            <w:vMerge/>
            <w:tcBorders>
              <w:left w:val="single" w:sz="4" w:space="0" w:color="auto"/>
              <w:right w:val="single" w:sz="4" w:space="0" w:color="auto"/>
            </w:tcBorders>
          </w:tcPr>
          <w:p w:rsidR="003169E8" w:rsidRDefault="003169E8" w:rsidP="003169E8">
            <w:pPr>
              <w:ind w:left="85" w:right="85"/>
              <w:jc w:val="right"/>
              <w:rPr>
                <w:sz w:val="20"/>
                <w:szCs w:val="20"/>
              </w:rPr>
            </w:pPr>
          </w:p>
        </w:tc>
        <w:tc>
          <w:tcPr>
            <w:tcW w:w="729" w:type="pct"/>
            <w:vMerge w:val="restart"/>
            <w:tcBorders>
              <w:top w:val="single" w:sz="6" w:space="0" w:color="auto"/>
              <w:left w:val="single" w:sz="4" w:space="0" w:color="auto"/>
              <w:bottom w:val="nil"/>
              <w:right w:val="nil"/>
            </w:tcBorders>
          </w:tcPr>
          <w:p w:rsidR="003169E8" w:rsidRDefault="003169E8" w:rsidP="003169E8">
            <w:pPr>
              <w:ind w:left="85" w:right="85"/>
              <w:jc w:val="center"/>
              <w:rPr>
                <w:sz w:val="20"/>
                <w:szCs w:val="20"/>
              </w:rPr>
            </w:pPr>
            <w:r>
              <w:rPr>
                <w:sz w:val="20"/>
                <w:szCs w:val="20"/>
              </w:rPr>
              <w:t>т</w:t>
            </w:r>
          </w:p>
        </w:tc>
        <w:tc>
          <w:tcPr>
            <w:tcW w:w="729" w:type="pct"/>
            <w:vMerge w:val="restart"/>
            <w:tcBorders>
              <w:top w:val="single" w:sz="6" w:space="0" w:color="auto"/>
              <w:left w:val="single" w:sz="6" w:space="0" w:color="auto"/>
              <w:bottom w:val="nil"/>
              <w:right w:val="nil"/>
            </w:tcBorders>
          </w:tcPr>
          <w:p w:rsidR="003169E8" w:rsidRDefault="003169E8" w:rsidP="003169E8">
            <w:pPr>
              <w:ind w:left="85" w:right="85"/>
              <w:jc w:val="right"/>
              <w:rPr>
                <w:sz w:val="20"/>
                <w:szCs w:val="20"/>
              </w:rPr>
            </w:pPr>
            <w:r>
              <w:rPr>
                <w:sz w:val="20"/>
                <w:szCs w:val="20"/>
              </w:rPr>
              <w:t>504,48</w:t>
            </w:r>
          </w:p>
        </w:tc>
        <w:tc>
          <w:tcPr>
            <w:tcW w:w="1529" w:type="pct"/>
            <w:tcBorders>
              <w:top w:val="single" w:sz="6" w:space="0" w:color="auto"/>
              <w:left w:val="single" w:sz="6" w:space="0" w:color="auto"/>
              <w:bottom w:val="nil"/>
              <w:right w:val="single" w:sz="12" w:space="0" w:color="auto"/>
            </w:tcBorders>
          </w:tcPr>
          <w:p w:rsidR="003169E8" w:rsidRDefault="003169E8" w:rsidP="003169E8">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 (из г. Боровичи на расстояние 75 км)</w:t>
            </w:r>
          </w:p>
        </w:tc>
      </w:tr>
      <w:tr w:rsidR="003169E8" w:rsidTr="003169E8">
        <w:trPr>
          <w:trHeight w:val="266"/>
        </w:trPr>
        <w:tc>
          <w:tcPr>
            <w:tcW w:w="482" w:type="pct"/>
            <w:vMerge/>
            <w:tcBorders>
              <w:top w:val="single" w:sz="4" w:space="0" w:color="auto"/>
              <w:left w:val="single" w:sz="4" w:space="0" w:color="auto"/>
              <w:bottom w:val="single" w:sz="4" w:space="0" w:color="auto"/>
              <w:right w:val="single" w:sz="4" w:space="0" w:color="auto"/>
            </w:tcBorders>
          </w:tcPr>
          <w:p w:rsidR="003169E8" w:rsidRDefault="003169E8" w:rsidP="003169E8">
            <w:pPr>
              <w:ind w:left="85" w:right="85"/>
              <w:jc w:val="center"/>
              <w:rPr>
                <w:sz w:val="20"/>
                <w:szCs w:val="20"/>
              </w:rPr>
            </w:pPr>
            <w:r>
              <w:rPr>
                <w:sz w:val="24"/>
                <w:szCs w:val="24"/>
              </w:rPr>
              <w:t xml:space="preserve"> </w:t>
            </w:r>
          </w:p>
        </w:tc>
        <w:tc>
          <w:tcPr>
            <w:tcW w:w="1530" w:type="pct"/>
            <w:vMerge/>
            <w:tcBorders>
              <w:left w:val="single" w:sz="4" w:space="0" w:color="auto"/>
              <w:bottom w:val="single" w:sz="4" w:space="0" w:color="auto"/>
              <w:right w:val="single" w:sz="4" w:space="0" w:color="auto"/>
            </w:tcBorders>
          </w:tcPr>
          <w:p w:rsidR="003169E8" w:rsidRDefault="003169E8" w:rsidP="003169E8">
            <w:pPr>
              <w:ind w:left="85" w:right="85"/>
              <w:jc w:val="right"/>
              <w:rPr>
                <w:sz w:val="20"/>
                <w:szCs w:val="20"/>
              </w:rPr>
            </w:pPr>
          </w:p>
        </w:tc>
        <w:tc>
          <w:tcPr>
            <w:tcW w:w="729" w:type="pct"/>
            <w:vMerge/>
            <w:tcBorders>
              <w:top w:val="nil"/>
              <w:left w:val="single" w:sz="4" w:space="0" w:color="auto"/>
              <w:bottom w:val="single" w:sz="6" w:space="0" w:color="auto"/>
              <w:right w:val="nil"/>
            </w:tcBorders>
          </w:tcPr>
          <w:p w:rsidR="003169E8" w:rsidRDefault="003169E8" w:rsidP="003169E8">
            <w:pPr>
              <w:ind w:left="85" w:right="85"/>
              <w:jc w:val="center"/>
              <w:rPr>
                <w:sz w:val="20"/>
                <w:szCs w:val="20"/>
              </w:rPr>
            </w:pPr>
          </w:p>
        </w:tc>
        <w:tc>
          <w:tcPr>
            <w:tcW w:w="729" w:type="pct"/>
            <w:vMerge/>
            <w:tcBorders>
              <w:top w:val="nil"/>
              <w:left w:val="single" w:sz="6" w:space="0" w:color="auto"/>
              <w:bottom w:val="single" w:sz="6" w:space="0" w:color="auto"/>
              <w:right w:val="nil"/>
            </w:tcBorders>
          </w:tcPr>
          <w:p w:rsidR="003169E8" w:rsidRDefault="003169E8" w:rsidP="003169E8">
            <w:pPr>
              <w:ind w:left="85" w:right="85"/>
              <w:jc w:val="right"/>
              <w:rPr>
                <w:sz w:val="20"/>
                <w:szCs w:val="20"/>
              </w:rPr>
            </w:pPr>
          </w:p>
        </w:tc>
        <w:tc>
          <w:tcPr>
            <w:tcW w:w="1529" w:type="pct"/>
            <w:tcBorders>
              <w:top w:val="nil"/>
              <w:left w:val="single" w:sz="6" w:space="0" w:color="auto"/>
              <w:bottom w:val="single" w:sz="6" w:space="0" w:color="auto"/>
              <w:right w:val="single" w:sz="12" w:space="0" w:color="auto"/>
            </w:tcBorders>
          </w:tcPr>
          <w:p w:rsidR="003169E8" w:rsidRDefault="003169E8" w:rsidP="003169E8">
            <w:pPr>
              <w:ind w:left="85" w:right="85"/>
              <w:rPr>
                <w:sz w:val="20"/>
                <w:szCs w:val="20"/>
              </w:rPr>
            </w:pPr>
          </w:p>
        </w:tc>
      </w:tr>
    </w:tbl>
    <w:p w:rsidR="003169E8" w:rsidRDefault="003169E8" w:rsidP="00062E5B">
      <w:pPr>
        <w:rPr>
          <w:sz w:val="24"/>
          <w:szCs w:val="24"/>
        </w:rPr>
      </w:pPr>
    </w:p>
    <w:p w:rsidR="003169E8" w:rsidRDefault="003169E8" w:rsidP="003169E8">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Pr="003169E8">
        <w:rPr>
          <w:sz w:val="24"/>
          <w:szCs w:val="24"/>
        </w:rPr>
        <w:t>д.</w:t>
      </w:r>
      <w:r w:rsidRPr="003169E8">
        <w:rPr>
          <w:sz w:val="20"/>
          <w:szCs w:val="20"/>
        </w:rPr>
        <w:t xml:space="preserve"> </w:t>
      </w:r>
      <w:r w:rsidRPr="003169E8">
        <w:rPr>
          <w:sz w:val="24"/>
          <w:szCs w:val="24"/>
        </w:rPr>
        <w:t>Висленев Остров</w:t>
      </w:r>
      <w:r w:rsidRPr="009508A7">
        <w:rPr>
          <w:sz w:val="20"/>
          <w:szCs w:val="20"/>
        </w:rPr>
        <w:t xml:space="preserve"> </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6"/>
        <w:gridCol w:w="1542"/>
        <w:gridCol w:w="1542"/>
        <w:gridCol w:w="3086"/>
        <w:gridCol w:w="382"/>
      </w:tblGrid>
      <w:tr w:rsidR="003169E8" w:rsidRPr="009508A7" w:rsidTr="003169E8">
        <w:trPr>
          <w:trHeight w:val="266"/>
        </w:trPr>
        <w:tc>
          <w:tcPr>
            <w:tcW w:w="5000" w:type="pct"/>
            <w:gridSpan w:val="5"/>
            <w:tcBorders>
              <w:top w:val="nil"/>
              <w:left w:val="nil"/>
              <w:bottom w:val="nil"/>
              <w:right w:val="nil"/>
            </w:tcBorders>
          </w:tcPr>
          <w:p w:rsidR="003169E8" w:rsidRPr="009508A7" w:rsidRDefault="003169E8" w:rsidP="003169E8">
            <w:pPr>
              <w:ind w:left="85" w:right="85"/>
              <w:jc w:val="center"/>
              <w:rPr>
                <w:sz w:val="20"/>
                <w:szCs w:val="20"/>
              </w:rPr>
            </w:pPr>
            <w:r w:rsidRPr="009508A7">
              <w:rPr>
                <w:sz w:val="24"/>
                <w:szCs w:val="24"/>
              </w:rPr>
              <w:t xml:space="preserve">  </w:t>
            </w:r>
          </w:p>
        </w:tc>
      </w:tr>
      <w:tr w:rsidR="003169E8" w:rsidRPr="009508A7" w:rsidTr="003169E8">
        <w:trPr>
          <w:gridAfter w:val="1"/>
          <w:wAfter w:w="199" w:type="pct"/>
          <w:trHeight w:val="498"/>
        </w:trPr>
        <w:tc>
          <w:tcPr>
            <w:tcW w:w="1601"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3169E8" w:rsidRPr="009508A7" w:rsidRDefault="003169E8" w:rsidP="003169E8">
            <w:pPr>
              <w:ind w:left="85" w:right="85"/>
              <w:jc w:val="center"/>
              <w:rPr>
                <w:sz w:val="20"/>
                <w:szCs w:val="20"/>
              </w:rPr>
            </w:pPr>
            <w:r w:rsidRPr="009508A7">
              <w:rPr>
                <w:sz w:val="20"/>
                <w:szCs w:val="20"/>
              </w:rPr>
              <w:t>Техническое состояние и методы реставрации</w:t>
            </w:r>
          </w:p>
        </w:tc>
      </w:tr>
      <w:tr w:rsidR="003169E8" w:rsidRPr="009508A7" w:rsidTr="003169E8">
        <w:trPr>
          <w:gridAfter w:val="1"/>
          <w:wAfter w:w="199" w:type="pct"/>
          <w:trHeight w:val="266"/>
        </w:trPr>
        <w:tc>
          <w:tcPr>
            <w:tcW w:w="1601" w:type="pct"/>
            <w:tcBorders>
              <w:top w:val="single" w:sz="12" w:space="0" w:color="auto"/>
              <w:left w:val="single" w:sz="6" w:space="0" w:color="auto"/>
              <w:bottom w:val="single" w:sz="4" w:space="0" w:color="auto"/>
              <w:right w:val="nil"/>
            </w:tcBorders>
          </w:tcPr>
          <w:p w:rsidR="003169E8" w:rsidRPr="009508A7" w:rsidRDefault="003169E8" w:rsidP="003169E8">
            <w:pPr>
              <w:ind w:left="85" w:right="85"/>
              <w:jc w:val="center"/>
              <w:rPr>
                <w:sz w:val="20"/>
                <w:szCs w:val="20"/>
              </w:rPr>
            </w:pPr>
            <w:r w:rsidRPr="009508A7">
              <w:rPr>
                <w:sz w:val="20"/>
                <w:szCs w:val="20"/>
              </w:rPr>
              <w:t>2</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3</w:t>
            </w:r>
          </w:p>
        </w:tc>
        <w:tc>
          <w:tcPr>
            <w:tcW w:w="800" w:type="pct"/>
            <w:tcBorders>
              <w:top w:val="single" w:sz="12" w:space="0" w:color="auto"/>
              <w:left w:val="single" w:sz="6" w:space="0" w:color="auto"/>
              <w:bottom w:val="single" w:sz="12" w:space="0" w:color="auto"/>
              <w:right w:val="nil"/>
            </w:tcBorders>
          </w:tcPr>
          <w:p w:rsidR="003169E8" w:rsidRPr="009508A7" w:rsidRDefault="003169E8" w:rsidP="003169E8">
            <w:pPr>
              <w:ind w:left="85" w:right="85"/>
              <w:jc w:val="center"/>
              <w:rPr>
                <w:sz w:val="20"/>
                <w:szCs w:val="20"/>
              </w:rPr>
            </w:pPr>
            <w:r w:rsidRPr="009508A7">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3169E8" w:rsidRPr="009508A7" w:rsidRDefault="003169E8" w:rsidP="003169E8">
            <w:pPr>
              <w:ind w:left="85" w:right="85"/>
              <w:jc w:val="center"/>
              <w:rPr>
                <w:sz w:val="20"/>
                <w:szCs w:val="20"/>
              </w:rPr>
            </w:pPr>
            <w:r w:rsidRPr="009508A7">
              <w:rPr>
                <w:sz w:val="20"/>
                <w:szCs w:val="20"/>
              </w:rPr>
              <w:t>5</w:t>
            </w:r>
          </w:p>
        </w:tc>
      </w:tr>
      <w:tr w:rsidR="003169E8" w:rsidRPr="009508A7" w:rsidTr="003169E8">
        <w:trPr>
          <w:gridAfter w:val="1"/>
          <w:wAfter w:w="199" w:type="pct"/>
          <w:trHeight w:val="498"/>
        </w:trPr>
        <w:tc>
          <w:tcPr>
            <w:tcW w:w="1601" w:type="pct"/>
            <w:vMerge w:val="restart"/>
            <w:tcBorders>
              <w:top w:val="single" w:sz="4" w:space="0" w:color="auto"/>
              <w:left w:val="single" w:sz="4" w:space="0" w:color="auto"/>
              <w:right w:val="single" w:sz="4" w:space="0" w:color="auto"/>
            </w:tcBorders>
          </w:tcPr>
          <w:p w:rsidR="003169E8" w:rsidRPr="009508A7" w:rsidRDefault="003169E8" w:rsidP="003169E8">
            <w:pPr>
              <w:ind w:left="85" w:right="85"/>
              <w:rPr>
                <w:sz w:val="20"/>
                <w:szCs w:val="20"/>
              </w:rPr>
            </w:pPr>
            <w:r w:rsidRPr="009508A7">
              <w:rPr>
                <w:sz w:val="20"/>
                <w:szCs w:val="20"/>
              </w:rPr>
              <w:t>Ремонт участка автодороги протяженностью  600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1,8</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Исправление профиля оснований гравийных без добавления нового материала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0,9</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Устройство подстилающих слоев оснований из песчано-гравийной смеси (толщина слоя – 5 см, доставка материала на расстояние 95 км из карьера "Коровкино" Боровичского района)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6"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6"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м3</w:t>
            </w:r>
          </w:p>
        </w:tc>
        <w:tc>
          <w:tcPr>
            <w:tcW w:w="800" w:type="pc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109,8</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Смесь песчано-гравийная природная</w:t>
            </w:r>
          </w:p>
        </w:tc>
      </w:tr>
      <w:tr w:rsidR="003169E8" w:rsidRPr="009508A7" w:rsidTr="003169E8">
        <w:trPr>
          <w:gridAfter w:val="1"/>
          <w:wAfter w:w="199" w:type="pct"/>
          <w:trHeight w:val="498"/>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3169E8" w:rsidRPr="009508A7" w:rsidRDefault="003169E8" w:rsidP="003169E8">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3169E8" w:rsidRPr="009508A7" w:rsidRDefault="003169E8" w:rsidP="003169E8">
            <w:pPr>
              <w:ind w:left="85" w:right="85"/>
              <w:jc w:val="right"/>
              <w:rPr>
                <w:sz w:val="20"/>
                <w:szCs w:val="20"/>
              </w:rPr>
            </w:pPr>
            <w:r w:rsidRPr="009508A7">
              <w:rPr>
                <w:sz w:val="20"/>
                <w:szCs w:val="20"/>
              </w:rPr>
              <w:t>2,16</w:t>
            </w:r>
          </w:p>
        </w:tc>
        <w:tc>
          <w:tcPr>
            <w:tcW w:w="1601" w:type="pct"/>
            <w:tcBorders>
              <w:top w:val="single" w:sz="6" w:space="0" w:color="auto"/>
              <w:left w:val="single" w:sz="6" w:space="0" w:color="auto"/>
              <w:bottom w:val="nil"/>
              <w:right w:val="single" w:sz="12" w:space="0" w:color="auto"/>
            </w:tcBorders>
          </w:tcPr>
          <w:p w:rsidR="003169E8" w:rsidRPr="009508A7" w:rsidRDefault="003169E8" w:rsidP="003169E8">
            <w:pPr>
              <w:ind w:left="85" w:right="85"/>
              <w:rPr>
                <w:sz w:val="20"/>
                <w:szCs w:val="20"/>
              </w:rPr>
            </w:pPr>
            <w:r w:rsidRPr="009508A7">
              <w:rPr>
                <w:sz w:val="20"/>
                <w:szCs w:val="20"/>
              </w:rPr>
              <w:t xml:space="preserve">Устройство выравнивающих слоев покрытия из щебня (толщина слоя 12 см, доставка материала на расстояние 95 км из карьера </w:t>
            </w:r>
            <w:r w:rsidRPr="009508A7">
              <w:rPr>
                <w:sz w:val="20"/>
                <w:szCs w:val="20"/>
              </w:rPr>
              <w:lastRenderedPageBreak/>
              <w:t>"Коровкино" Боровичского района)</w:t>
            </w:r>
          </w:p>
        </w:tc>
      </w:tr>
      <w:tr w:rsidR="003169E8" w:rsidRPr="009508A7" w:rsidTr="003169E8">
        <w:trPr>
          <w:gridAfter w:val="1"/>
          <w:wAfter w:w="199" w:type="pct"/>
          <w:trHeight w:val="266"/>
        </w:trPr>
        <w:tc>
          <w:tcPr>
            <w:tcW w:w="1601" w:type="pct"/>
            <w:vMerge/>
            <w:tcBorders>
              <w:left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vMerge/>
            <w:tcBorders>
              <w:top w:val="nil"/>
              <w:left w:val="single" w:sz="4" w:space="0" w:color="auto"/>
              <w:bottom w:val="single" w:sz="4" w:space="0" w:color="auto"/>
              <w:right w:val="nil"/>
            </w:tcBorders>
          </w:tcPr>
          <w:p w:rsidR="003169E8" w:rsidRPr="009508A7" w:rsidRDefault="003169E8" w:rsidP="003169E8">
            <w:pPr>
              <w:ind w:left="85" w:right="85"/>
              <w:jc w:val="center"/>
              <w:rPr>
                <w:sz w:val="20"/>
                <w:szCs w:val="20"/>
              </w:rPr>
            </w:pPr>
          </w:p>
        </w:tc>
        <w:tc>
          <w:tcPr>
            <w:tcW w:w="800" w:type="pct"/>
            <w:vMerge/>
            <w:tcBorders>
              <w:top w:val="nil"/>
              <w:left w:val="single" w:sz="6" w:space="0" w:color="auto"/>
              <w:bottom w:val="single" w:sz="4" w:space="0" w:color="auto"/>
              <w:right w:val="nil"/>
            </w:tcBorders>
          </w:tcPr>
          <w:p w:rsidR="003169E8" w:rsidRPr="009508A7" w:rsidRDefault="003169E8" w:rsidP="003169E8">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3169E8" w:rsidRPr="009508A7" w:rsidRDefault="003169E8" w:rsidP="003169E8">
            <w:pPr>
              <w:ind w:left="85" w:right="85"/>
              <w:rPr>
                <w:sz w:val="20"/>
                <w:szCs w:val="20"/>
              </w:rPr>
            </w:pPr>
          </w:p>
        </w:tc>
      </w:tr>
      <w:tr w:rsidR="003169E8" w:rsidRPr="009508A7" w:rsidTr="003169E8">
        <w:trPr>
          <w:gridAfter w:val="1"/>
          <w:wAfter w:w="199" w:type="pct"/>
          <w:trHeight w:val="1196"/>
        </w:trPr>
        <w:tc>
          <w:tcPr>
            <w:tcW w:w="1601" w:type="pct"/>
            <w:vMerge/>
            <w:tcBorders>
              <w:left w:val="single" w:sz="4" w:space="0" w:color="auto"/>
              <w:bottom w:val="single" w:sz="4" w:space="0" w:color="auto"/>
              <w:right w:val="single" w:sz="4" w:space="0" w:color="auto"/>
            </w:tcBorders>
          </w:tcPr>
          <w:p w:rsidR="003169E8" w:rsidRPr="009508A7" w:rsidRDefault="003169E8" w:rsidP="003169E8">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jc w:val="center"/>
              <w:rPr>
                <w:sz w:val="20"/>
                <w:szCs w:val="20"/>
              </w:rPr>
            </w:pPr>
            <w:r w:rsidRPr="009508A7">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jc w:val="right"/>
              <w:rPr>
                <w:sz w:val="20"/>
                <w:szCs w:val="20"/>
              </w:rPr>
            </w:pPr>
            <w:r w:rsidRPr="009508A7">
              <w:rPr>
                <w:sz w:val="20"/>
                <w:szCs w:val="20"/>
              </w:rPr>
              <w:t>272,16</w:t>
            </w:r>
          </w:p>
        </w:tc>
        <w:tc>
          <w:tcPr>
            <w:tcW w:w="1601" w:type="pct"/>
            <w:tcBorders>
              <w:top w:val="single" w:sz="4" w:space="0" w:color="auto"/>
              <w:left w:val="single" w:sz="4" w:space="0" w:color="auto"/>
              <w:bottom w:val="single" w:sz="4" w:space="0" w:color="auto"/>
              <w:right w:val="single" w:sz="4" w:space="0" w:color="auto"/>
            </w:tcBorders>
          </w:tcPr>
          <w:p w:rsidR="003169E8" w:rsidRPr="009508A7" w:rsidRDefault="003169E8" w:rsidP="003169E8">
            <w:pPr>
              <w:ind w:left="85" w:right="85"/>
              <w:rPr>
                <w:sz w:val="20"/>
                <w:szCs w:val="20"/>
              </w:rPr>
            </w:pPr>
            <w:r w:rsidRPr="009508A7">
              <w:rPr>
                <w:sz w:val="20"/>
                <w:szCs w:val="20"/>
              </w:rPr>
              <w:t>Щебень из природного камня для строительных работ марка 600, фракция 20-40 мм</w:t>
            </w:r>
          </w:p>
        </w:tc>
      </w:tr>
    </w:tbl>
    <w:p w:rsidR="003169E8" w:rsidRDefault="003169E8" w:rsidP="003169E8">
      <w:pPr>
        <w:rPr>
          <w:sz w:val="24"/>
          <w:szCs w:val="24"/>
        </w:rPr>
      </w:pPr>
    </w:p>
    <w:p w:rsidR="003169E8" w:rsidRPr="00530E72" w:rsidRDefault="003169E8" w:rsidP="003169E8">
      <w:pPr>
        <w:ind w:firstLine="0"/>
        <w:rPr>
          <w:sz w:val="24"/>
          <w:szCs w:val="24"/>
        </w:rPr>
      </w:pPr>
      <w:r w:rsidRPr="0092586C">
        <w:rPr>
          <w:b/>
          <w:bCs/>
          <w:sz w:val="24"/>
          <w:szCs w:val="24"/>
        </w:rPr>
        <w:t>Ведомость объемов работ.</w:t>
      </w:r>
    </w:p>
    <w:p w:rsidR="003169E8" w:rsidRDefault="003169E8" w:rsidP="003169E8">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поселения</w:t>
      </w:r>
      <w:r w:rsidRPr="003169E8">
        <w:rPr>
          <w:sz w:val="20"/>
          <w:szCs w:val="20"/>
        </w:rPr>
        <w:t xml:space="preserve"> </w:t>
      </w:r>
      <w:r w:rsidR="005D1FF3" w:rsidRPr="00A01E90">
        <w:rPr>
          <w:sz w:val="24"/>
          <w:szCs w:val="24"/>
        </w:rPr>
        <w:t>д. Верховик от дома №1 до дома №11</w:t>
      </w:r>
      <w:r w:rsidRPr="009508A7">
        <w:rPr>
          <w:sz w:val="20"/>
          <w:szCs w:val="20"/>
        </w:rPr>
        <w:t xml:space="preserve"> </w:t>
      </w:r>
      <w:r>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086"/>
        <w:gridCol w:w="1542"/>
        <w:gridCol w:w="1542"/>
        <w:gridCol w:w="3086"/>
        <w:gridCol w:w="382"/>
      </w:tblGrid>
      <w:tr w:rsidR="005D1FF3" w:rsidTr="005D1FF3">
        <w:trPr>
          <w:trHeight w:val="266"/>
        </w:trPr>
        <w:tc>
          <w:tcPr>
            <w:tcW w:w="5000" w:type="pct"/>
            <w:gridSpan w:val="5"/>
            <w:tcBorders>
              <w:top w:val="nil"/>
              <w:left w:val="nil"/>
              <w:bottom w:val="nil"/>
              <w:right w:val="nil"/>
            </w:tcBorders>
          </w:tcPr>
          <w:p w:rsidR="005D1FF3" w:rsidRDefault="005D1FF3" w:rsidP="005D1FF3">
            <w:pPr>
              <w:ind w:left="85" w:right="85"/>
              <w:jc w:val="center"/>
              <w:rPr>
                <w:sz w:val="20"/>
                <w:szCs w:val="20"/>
              </w:rPr>
            </w:pPr>
            <w:r>
              <w:rPr>
                <w:sz w:val="24"/>
                <w:szCs w:val="24"/>
              </w:rPr>
              <w:t xml:space="preserve">  </w:t>
            </w:r>
          </w:p>
        </w:tc>
      </w:tr>
      <w:tr w:rsidR="005D1FF3" w:rsidTr="005D1FF3">
        <w:trPr>
          <w:gridAfter w:val="1"/>
          <w:wAfter w:w="199" w:type="pct"/>
          <w:trHeight w:val="498"/>
        </w:trPr>
        <w:tc>
          <w:tcPr>
            <w:tcW w:w="1601"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5D1FF3" w:rsidRDefault="005D1FF3" w:rsidP="005D1FF3">
            <w:pPr>
              <w:ind w:left="85" w:right="85"/>
              <w:jc w:val="center"/>
              <w:rPr>
                <w:sz w:val="20"/>
                <w:szCs w:val="20"/>
              </w:rPr>
            </w:pPr>
            <w:r>
              <w:rPr>
                <w:sz w:val="20"/>
                <w:szCs w:val="20"/>
              </w:rPr>
              <w:t>Техническое состояние и методы реставрации</w:t>
            </w:r>
          </w:p>
        </w:tc>
      </w:tr>
      <w:tr w:rsidR="005D1FF3" w:rsidTr="005D1FF3">
        <w:trPr>
          <w:gridAfter w:val="1"/>
          <w:wAfter w:w="199" w:type="pct"/>
          <w:trHeight w:val="266"/>
        </w:trPr>
        <w:tc>
          <w:tcPr>
            <w:tcW w:w="1601" w:type="pct"/>
            <w:tcBorders>
              <w:top w:val="single" w:sz="12" w:space="0" w:color="auto"/>
              <w:left w:val="single" w:sz="6" w:space="0" w:color="auto"/>
              <w:bottom w:val="single" w:sz="4" w:space="0" w:color="auto"/>
              <w:right w:val="nil"/>
            </w:tcBorders>
          </w:tcPr>
          <w:p w:rsidR="005D1FF3" w:rsidRDefault="005D1FF3" w:rsidP="005D1FF3">
            <w:pPr>
              <w:ind w:left="85" w:right="85"/>
              <w:jc w:val="center"/>
              <w:rPr>
                <w:sz w:val="20"/>
                <w:szCs w:val="20"/>
              </w:rPr>
            </w:pPr>
            <w:r>
              <w:rPr>
                <w:sz w:val="20"/>
                <w:szCs w:val="20"/>
              </w:rPr>
              <w:t>2</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3</w:t>
            </w:r>
          </w:p>
        </w:tc>
        <w:tc>
          <w:tcPr>
            <w:tcW w:w="800" w:type="pct"/>
            <w:tcBorders>
              <w:top w:val="single" w:sz="12" w:space="0" w:color="auto"/>
              <w:left w:val="single" w:sz="6" w:space="0" w:color="auto"/>
              <w:bottom w:val="single" w:sz="12" w:space="0" w:color="auto"/>
              <w:right w:val="nil"/>
            </w:tcBorders>
          </w:tcPr>
          <w:p w:rsidR="005D1FF3" w:rsidRDefault="005D1FF3" w:rsidP="005D1FF3">
            <w:pPr>
              <w:ind w:left="85" w:right="85"/>
              <w:jc w:val="center"/>
              <w:rPr>
                <w:sz w:val="20"/>
                <w:szCs w:val="20"/>
              </w:rPr>
            </w:pPr>
            <w:r>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5D1FF3" w:rsidRDefault="005D1FF3" w:rsidP="005D1FF3">
            <w:pPr>
              <w:ind w:left="85" w:right="85"/>
              <w:jc w:val="center"/>
              <w:rPr>
                <w:sz w:val="20"/>
                <w:szCs w:val="20"/>
              </w:rPr>
            </w:pPr>
            <w:r>
              <w:rPr>
                <w:sz w:val="20"/>
                <w:szCs w:val="20"/>
              </w:rPr>
              <w:t>5</w:t>
            </w:r>
          </w:p>
        </w:tc>
      </w:tr>
      <w:tr w:rsidR="005D1FF3" w:rsidTr="005D1FF3">
        <w:trPr>
          <w:gridAfter w:val="1"/>
          <w:wAfter w:w="199" w:type="pct"/>
          <w:trHeight w:val="498"/>
        </w:trPr>
        <w:tc>
          <w:tcPr>
            <w:tcW w:w="1601" w:type="pct"/>
            <w:vMerge w:val="restart"/>
            <w:tcBorders>
              <w:top w:val="single" w:sz="4" w:space="0" w:color="auto"/>
              <w:left w:val="single" w:sz="4" w:space="0" w:color="auto"/>
              <w:right w:val="single" w:sz="4" w:space="0" w:color="auto"/>
            </w:tcBorders>
          </w:tcPr>
          <w:p w:rsidR="005D1FF3" w:rsidRDefault="005D1FF3" w:rsidP="005D1FF3">
            <w:pPr>
              <w:ind w:left="85" w:right="85"/>
              <w:rPr>
                <w:sz w:val="20"/>
                <w:szCs w:val="20"/>
              </w:rPr>
            </w:pPr>
            <w:r>
              <w:rPr>
                <w:sz w:val="20"/>
                <w:szCs w:val="20"/>
              </w:rPr>
              <w:t>Ремонт участка автодороги протяженностью  528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1,584</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Исправление профиля оснований гравийных без добавления нового материала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6"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6"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0,792</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Устройство подстилающих слоев оснований из песчано-гравийной смеси (толщина слоя – 5 см, доставка материала на расстояние 100 км из карьера "Коровкино" Боровичского района)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6"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6"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м3</w:t>
            </w:r>
          </w:p>
        </w:tc>
        <w:tc>
          <w:tcPr>
            <w:tcW w:w="800" w:type="pc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96,624</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Смесь песчано-гравийная природная</w:t>
            </w:r>
          </w:p>
        </w:tc>
      </w:tr>
      <w:tr w:rsidR="005D1FF3" w:rsidTr="005D1FF3">
        <w:trPr>
          <w:gridAfter w:val="1"/>
          <w:wAfter w:w="199" w:type="pct"/>
          <w:trHeight w:val="498"/>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5D1FF3" w:rsidRDefault="005D1FF3" w:rsidP="005D1FF3">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5D1FF3" w:rsidRDefault="005D1FF3" w:rsidP="005D1FF3">
            <w:pPr>
              <w:ind w:left="85" w:right="85"/>
              <w:jc w:val="right"/>
              <w:rPr>
                <w:sz w:val="20"/>
                <w:szCs w:val="20"/>
              </w:rPr>
            </w:pPr>
            <w:r>
              <w:rPr>
                <w:sz w:val="20"/>
                <w:szCs w:val="20"/>
              </w:rPr>
              <w:t>1,901</w:t>
            </w:r>
          </w:p>
        </w:tc>
        <w:tc>
          <w:tcPr>
            <w:tcW w:w="1601" w:type="pct"/>
            <w:tcBorders>
              <w:top w:val="single" w:sz="6" w:space="0" w:color="auto"/>
              <w:left w:val="single" w:sz="6" w:space="0" w:color="auto"/>
              <w:bottom w:val="nil"/>
              <w:right w:val="single" w:sz="12" w:space="0" w:color="auto"/>
            </w:tcBorders>
          </w:tcPr>
          <w:p w:rsidR="005D1FF3" w:rsidRDefault="005D1FF3" w:rsidP="005D1FF3">
            <w:pPr>
              <w:ind w:left="85" w:right="85"/>
              <w:rPr>
                <w:sz w:val="20"/>
                <w:szCs w:val="20"/>
              </w:rPr>
            </w:pPr>
            <w:r>
              <w:rPr>
                <w:sz w:val="20"/>
                <w:szCs w:val="20"/>
              </w:rPr>
              <w:t>Устройство выравнивающих слоев покрытия из щебня (толщина слоя 12 см, доставка материала на расстояние 100 км из карьера "Коровкино" Боровичского района)</w:t>
            </w:r>
          </w:p>
        </w:tc>
      </w:tr>
      <w:tr w:rsidR="005D1FF3" w:rsidTr="005D1FF3">
        <w:trPr>
          <w:gridAfter w:val="1"/>
          <w:wAfter w:w="199" w:type="pct"/>
          <w:trHeight w:val="266"/>
        </w:trPr>
        <w:tc>
          <w:tcPr>
            <w:tcW w:w="1601" w:type="pct"/>
            <w:vMerge/>
            <w:tcBorders>
              <w:left w:val="single" w:sz="4" w:space="0" w:color="auto"/>
              <w:right w:val="single" w:sz="4" w:space="0" w:color="auto"/>
            </w:tcBorders>
          </w:tcPr>
          <w:p w:rsidR="005D1FF3" w:rsidRDefault="005D1FF3" w:rsidP="005D1FF3">
            <w:pPr>
              <w:ind w:left="85" w:right="85"/>
              <w:jc w:val="right"/>
              <w:rPr>
                <w:sz w:val="20"/>
                <w:szCs w:val="20"/>
              </w:rPr>
            </w:pPr>
          </w:p>
        </w:tc>
        <w:tc>
          <w:tcPr>
            <w:tcW w:w="800" w:type="pct"/>
            <w:vMerge/>
            <w:tcBorders>
              <w:top w:val="nil"/>
              <w:left w:val="single" w:sz="4" w:space="0" w:color="auto"/>
              <w:bottom w:val="single" w:sz="4" w:space="0" w:color="auto"/>
              <w:right w:val="nil"/>
            </w:tcBorders>
          </w:tcPr>
          <w:p w:rsidR="005D1FF3" w:rsidRDefault="005D1FF3" w:rsidP="005D1FF3">
            <w:pPr>
              <w:ind w:left="85" w:right="85"/>
              <w:jc w:val="center"/>
              <w:rPr>
                <w:sz w:val="20"/>
                <w:szCs w:val="20"/>
              </w:rPr>
            </w:pPr>
          </w:p>
        </w:tc>
        <w:tc>
          <w:tcPr>
            <w:tcW w:w="800" w:type="pct"/>
            <w:vMerge/>
            <w:tcBorders>
              <w:top w:val="nil"/>
              <w:left w:val="single" w:sz="6" w:space="0" w:color="auto"/>
              <w:bottom w:val="single" w:sz="4" w:space="0" w:color="auto"/>
              <w:right w:val="nil"/>
            </w:tcBorders>
          </w:tcPr>
          <w:p w:rsidR="005D1FF3" w:rsidRDefault="005D1FF3" w:rsidP="005D1FF3">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5D1FF3" w:rsidRDefault="005D1FF3" w:rsidP="005D1FF3">
            <w:pPr>
              <w:ind w:left="85" w:right="85"/>
              <w:rPr>
                <w:sz w:val="20"/>
                <w:szCs w:val="20"/>
              </w:rPr>
            </w:pPr>
          </w:p>
        </w:tc>
      </w:tr>
      <w:tr w:rsidR="005D1FF3" w:rsidTr="005D1FF3">
        <w:trPr>
          <w:gridAfter w:val="1"/>
          <w:wAfter w:w="199" w:type="pct"/>
          <w:trHeight w:val="1196"/>
        </w:trPr>
        <w:tc>
          <w:tcPr>
            <w:tcW w:w="1601" w:type="pct"/>
            <w:vMerge/>
            <w:tcBorders>
              <w:left w:val="single" w:sz="4" w:space="0" w:color="auto"/>
              <w:bottom w:val="single" w:sz="4" w:space="0" w:color="auto"/>
              <w:right w:val="single" w:sz="4" w:space="0" w:color="auto"/>
            </w:tcBorders>
          </w:tcPr>
          <w:p w:rsidR="005D1FF3" w:rsidRDefault="005D1FF3" w:rsidP="005D1FF3">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jc w:val="center"/>
              <w:rPr>
                <w:sz w:val="20"/>
                <w:szCs w:val="20"/>
              </w:rPr>
            </w:pPr>
            <w:r>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jc w:val="right"/>
              <w:rPr>
                <w:sz w:val="20"/>
                <w:szCs w:val="20"/>
              </w:rPr>
            </w:pPr>
            <w:r>
              <w:rPr>
                <w:sz w:val="20"/>
                <w:szCs w:val="20"/>
              </w:rPr>
              <w:t>239,526</w:t>
            </w:r>
          </w:p>
        </w:tc>
        <w:tc>
          <w:tcPr>
            <w:tcW w:w="1601" w:type="pct"/>
            <w:tcBorders>
              <w:top w:val="single" w:sz="4" w:space="0" w:color="auto"/>
              <w:left w:val="single" w:sz="4" w:space="0" w:color="auto"/>
              <w:bottom w:val="single" w:sz="4" w:space="0" w:color="auto"/>
              <w:right w:val="single" w:sz="4" w:space="0" w:color="auto"/>
            </w:tcBorders>
          </w:tcPr>
          <w:p w:rsidR="005D1FF3" w:rsidRDefault="005D1FF3" w:rsidP="005D1FF3">
            <w:pPr>
              <w:ind w:left="85" w:right="85"/>
              <w:rPr>
                <w:sz w:val="20"/>
                <w:szCs w:val="20"/>
              </w:rPr>
            </w:pPr>
            <w:r>
              <w:rPr>
                <w:sz w:val="20"/>
                <w:szCs w:val="20"/>
              </w:rPr>
              <w:t>Щебень из природного камня для строительных работ марка 600, фракция 20-40 мм</w:t>
            </w:r>
          </w:p>
        </w:tc>
      </w:tr>
    </w:tbl>
    <w:p w:rsidR="003169E8" w:rsidRDefault="003169E8" w:rsidP="003169E8">
      <w:pPr>
        <w:rPr>
          <w:sz w:val="24"/>
          <w:szCs w:val="24"/>
        </w:rPr>
      </w:pPr>
    </w:p>
    <w:p w:rsidR="003C0956" w:rsidRPr="003169E8" w:rsidRDefault="003C0956" w:rsidP="003169E8">
      <w:pPr>
        <w:rPr>
          <w:sz w:val="24"/>
          <w:szCs w:val="24"/>
        </w:rPr>
        <w:sectPr w:rsidR="003C0956" w:rsidRPr="003169E8" w:rsidSect="00D42022">
          <w:headerReference w:type="default" r:id="rId10"/>
          <w:pgSz w:w="11906" w:h="16838"/>
          <w:pgMar w:top="567" w:right="992" w:bottom="992" w:left="1276" w:header="709" w:footer="709" w:gutter="0"/>
          <w:cols w:space="708"/>
          <w:docGrid w:linePitch="360"/>
        </w:sectPr>
      </w:pPr>
    </w:p>
    <w:p w:rsidR="00EF1A76" w:rsidRPr="009C577C" w:rsidRDefault="00DB685F" w:rsidP="00DB685F">
      <w:pPr>
        <w:ind w:firstLine="0"/>
        <w:rPr>
          <w:sz w:val="22"/>
        </w:rPr>
      </w:pPr>
      <w:r w:rsidRPr="009C577C">
        <w:rPr>
          <w:sz w:val="22"/>
        </w:rPr>
        <w:lastRenderedPageBreak/>
        <w:t xml:space="preserve">                                                                                                                                              </w:t>
      </w:r>
      <w:r w:rsidR="00F752DC" w:rsidRPr="009C577C">
        <w:rPr>
          <w:sz w:val="22"/>
        </w:rPr>
        <w:t xml:space="preserve">                         </w:t>
      </w:r>
      <w:r w:rsidR="009C577C">
        <w:rPr>
          <w:sz w:val="22"/>
        </w:rPr>
        <w:t xml:space="preserve">                                   </w:t>
      </w:r>
      <w:r w:rsidR="0015239F" w:rsidRPr="009C577C">
        <w:rPr>
          <w:sz w:val="22"/>
        </w:rPr>
        <w:t>П</w:t>
      </w:r>
      <w:r w:rsidR="001538C5" w:rsidRPr="009C577C">
        <w:rPr>
          <w:sz w:val="22"/>
        </w:rPr>
        <w:t>риложение</w:t>
      </w:r>
      <w:r w:rsidR="0015239F" w:rsidRPr="009C577C">
        <w:rPr>
          <w:sz w:val="22"/>
        </w:rPr>
        <w:t xml:space="preserve"> №</w:t>
      </w:r>
      <w:r w:rsidR="00521C8C">
        <w:rPr>
          <w:sz w:val="22"/>
        </w:rPr>
        <w:t xml:space="preserve"> </w:t>
      </w:r>
      <w:r w:rsidR="0015239F" w:rsidRPr="009C577C">
        <w:rPr>
          <w:sz w:val="22"/>
        </w:rPr>
        <w:t xml:space="preserve">2 к документации </w:t>
      </w:r>
      <w:r w:rsidR="00EF1A76" w:rsidRPr="009C577C">
        <w:rPr>
          <w:sz w:val="22"/>
        </w:rPr>
        <w:t xml:space="preserve"> </w:t>
      </w:r>
    </w:p>
    <w:p w:rsidR="00EF2B11" w:rsidRPr="009C577C" w:rsidRDefault="00EF1A76"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15239F" w:rsidRPr="009C577C">
        <w:rPr>
          <w:sz w:val="22"/>
        </w:rPr>
        <w:t xml:space="preserve">об </w:t>
      </w:r>
      <w:r w:rsidR="009B0609" w:rsidRPr="009C577C">
        <w:rPr>
          <w:sz w:val="22"/>
        </w:rPr>
        <w:t xml:space="preserve">электронном </w:t>
      </w:r>
      <w:r w:rsidR="0015239F" w:rsidRPr="009C577C">
        <w:rPr>
          <w:sz w:val="22"/>
        </w:rPr>
        <w:t>аукционе</w:t>
      </w:r>
      <w:r w:rsidR="00EF2B11" w:rsidRPr="009C577C">
        <w:rPr>
          <w:sz w:val="22"/>
        </w:rPr>
        <w:t xml:space="preserve">,                                                </w:t>
      </w:r>
    </w:p>
    <w:p w:rsidR="00343E84" w:rsidRPr="009C577C" w:rsidRDefault="00EF2B11" w:rsidP="00EF2B11">
      <w:pPr>
        <w:ind w:firstLine="567"/>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r w:rsidR="00343E84" w:rsidRPr="009C577C">
        <w:rPr>
          <w:sz w:val="22"/>
        </w:rPr>
        <w:t xml:space="preserve">утвержденной </w:t>
      </w:r>
      <w:r w:rsidRPr="009C577C">
        <w:rPr>
          <w:sz w:val="22"/>
        </w:rPr>
        <w:t>постановлением</w:t>
      </w:r>
    </w:p>
    <w:p w:rsidR="00343E84" w:rsidRPr="009C577C" w:rsidRDefault="00343E84" w:rsidP="00EF2B11">
      <w:pPr>
        <w:ind w:firstLine="567"/>
        <w:rPr>
          <w:sz w:val="22"/>
        </w:rPr>
      </w:pPr>
      <w:r w:rsidRPr="009C577C">
        <w:rPr>
          <w:sz w:val="22"/>
        </w:rPr>
        <w:t xml:space="preserve">                                                                                                                                              </w:t>
      </w:r>
      <w:r w:rsidR="00EF2B11" w:rsidRPr="009C577C">
        <w:rPr>
          <w:sz w:val="22"/>
        </w:rPr>
        <w:t xml:space="preserve">                      </w:t>
      </w:r>
      <w:r w:rsidR="00F752DC" w:rsidRPr="009C577C">
        <w:rPr>
          <w:sz w:val="22"/>
        </w:rPr>
        <w:t xml:space="preserve">  </w:t>
      </w:r>
      <w:r w:rsidR="000200AA">
        <w:rPr>
          <w:sz w:val="22"/>
        </w:rPr>
        <w:t xml:space="preserve">                </w:t>
      </w:r>
      <w:r w:rsidR="009C577C">
        <w:rPr>
          <w:sz w:val="22"/>
        </w:rPr>
        <w:t xml:space="preserve"> </w:t>
      </w:r>
      <w:r w:rsidR="00442022">
        <w:rPr>
          <w:sz w:val="22"/>
        </w:rPr>
        <w:t>Администрации</w:t>
      </w:r>
      <w:r w:rsidR="000200AA">
        <w:rPr>
          <w:sz w:val="22"/>
        </w:rPr>
        <w:t xml:space="preserve"> Боровёнковского сельского</w:t>
      </w:r>
    </w:p>
    <w:p w:rsidR="00EF2B11" w:rsidRPr="009C577C" w:rsidRDefault="00EF2B11" w:rsidP="00EF2B11">
      <w:pPr>
        <w:ind w:firstLine="0"/>
        <w:rPr>
          <w:sz w:val="22"/>
        </w:rPr>
      </w:pPr>
      <w:r w:rsidRPr="009C577C">
        <w:rPr>
          <w:sz w:val="22"/>
        </w:rPr>
        <w:t xml:space="preserve">                                                                                                                                                                   </w:t>
      </w:r>
      <w:r w:rsidR="00F752DC" w:rsidRPr="009C577C">
        <w:rPr>
          <w:sz w:val="22"/>
        </w:rPr>
        <w:t xml:space="preserve">       </w:t>
      </w:r>
      <w:r w:rsidR="009C577C">
        <w:rPr>
          <w:sz w:val="22"/>
        </w:rPr>
        <w:t xml:space="preserve">                               </w:t>
      </w:r>
      <w:r w:rsidR="00F752DC" w:rsidRPr="009C577C">
        <w:rPr>
          <w:sz w:val="22"/>
        </w:rPr>
        <w:t xml:space="preserve"> </w:t>
      </w:r>
      <w:r w:rsidRPr="004C4D85">
        <w:rPr>
          <w:sz w:val="22"/>
        </w:rPr>
        <w:t xml:space="preserve">поселения от </w:t>
      </w:r>
      <w:r w:rsidR="00900783">
        <w:rPr>
          <w:sz w:val="22"/>
        </w:rPr>
        <w:t>25</w:t>
      </w:r>
      <w:r w:rsidRPr="004C4D85">
        <w:rPr>
          <w:sz w:val="22"/>
        </w:rPr>
        <w:t>.</w:t>
      </w:r>
      <w:r w:rsidR="006C3FCA" w:rsidRPr="004C4D85">
        <w:rPr>
          <w:sz w:val="22"/>
        </w:rPr>
        <w:t>0</w:t>
      </w:r>
      <w:r w:rsidR="00357CE8" w:rsidRPr="004C4D85">
        <w:rPr>
          <w:sz w:val="22"/>
        </w:rPr>
        <w:t>6</w:t>
      </w:r>
      <w:r w:rsidR="006C3FCA" w:rsidRPr="004C4D85">
        <w:rPr>
          <w:sz w:val="22"/>
        </w:rPr>
        <w:t>.201</w:t>
      </w:r>
      <w:r w:rsidR="004C4D85">
        <w:rPr>
          <w:sz w:val="22"/>
        </w:rPr>
        <w:t>9</w:t>
      </w:r>
      <w:r w:rsidR="006C3FCA" w:rsidRPr="004C4D85">
        <w:rPr>
          <w:sz w:val="22"/>
        </w:rPr>
        <w:t xml:space="preserve"> года №</w:t>
      </w:r>
      <w:r w:rsidR="00900783">
        <w:rPr>
          <w:sz w:val="22"/>
        </w:rPr>
        <w:t>70</w:t>
      </w:r>
      <w:r w:rsidR="006C3FCA" w:rsidRPr="00357CE8">
        <w:rPr>
          <w:sz w:val="22"/>
        </w:rPr>
        <w:t xml:space="preserve"> </w:t>
      </w:r>
    </w:p>
    <w:p w:rsidR="00EF1A76" w:rsidRPr="009C577C" w:rsidRDefault="00343E84" w:rsidP="00572339">
      <w:pPr>
        <w:ind w:firstLine="567"/>
        <w:rPr>
          <w:sz w:val="22"/>
        </w:rPr>
      </w:pPr>
      <w:r w:rsidRPr="009C577C">
        <w:rPr>
          <w:sz w:val="22"/>
        </w:rPr>
        <w:t xml:space="preserve">                                                                                                                                               </w:t>
      </w:r>
      <w:r w:rsidR="00572339" w:rsidRPr="009C577C">
        <w:rPr>
          <w:sz w:val="22"/>
        </w:rPr>
        <w:t xml:space="preserve">                    </w:t>
      </w:r>
      <w:r w:rsidRPr="009C577C">
        <w:rPr>
          <w:sz w:val="22"/>
        </w:rPr>
        <w:t xml:space="preserve">                                                                                         </w:t>
      </w:r>
      <w:r w:rsidR="00572339" w:rsidRPr="009C577C">
        <w:rPr>
          <w:sz w:val="22"/>
        </w:rPr>
        <w:t xml:space="preserve">                           </w:t>
      </w:r>
      <w:r w:rsidRPr="009C577C">
        <w:rPr>
          <w:sz w:val="22"/>
        </w:rPr>
        <w:t xml:space="preserve">                    </w:t>
      </w:r>
      <w:r w:rsidR="00EF2B11" w:rsidRPr="009C577C">
        <w:rPr>
          <w:sz w:val="22"/>
        </w:rPr>
        <w:t xml:space="preserve">                      </w:t>
      </w:r>
    </w:p>
    <w:p w:rsidR="00EF1A76" w:rsidRPr="00414BB9" w:rsidRDefault="00EF1A76" w:rsidP="00EF1A76">
      <w:pPr>
        <w:ind w:firstLine="567"/>
        <w:jc w:val="center"/>
        <w:rPr>
          <w:b/>
          <w:sz w:val="24"/>
          <w:szCs w:val="24"/>
        </w:rPr>
      </w:pPr>
      <w:r w:rsidRPr="00414BB9">
        <w:rPr>
          <w:b/>
          <w:sz w:val="24"/>
          <w:szCs w:val="24"/>
        </w:rPr>
        <w:t>Обоснование начальной (максимальной) цены контракта</w:t>
      </w:r>
    </w:p>
    <w:p w:rsidR="008018D1" w:rsidRPr="005C0E5C" w:rsidRDefault="008018D1" w:rsidP="00EF1A76">
      <w:pPr>
        <w:ind w:firstLine="567"/>
        <w:jc w:val="center"/>
        <w:rPr>
          <w:sz w:val="24"/>
          <w:szCs w:val="24"/>
        </w:rPr>
      </w:pPr>
    </w:p>
    <w:p w:rsidR="00EF1A76" w:rsidRPr="006F3005" w:rsidRDefault="00EF1A76" w:rsidP="006F3005">
      <w:pPr>
        <w:pStyle w:val="3"/>
        <w:spacing w:after="0"/>
        <w:jc w:val="center"/>
        <w:rPr>
          <w:b/>
          <w:sz w:val="24"/>
          <w:szCs w:val="24"/>
        </w:rPr>
      </w:pPr>
      <w:r w:rsidRPr="00E81C18">
        <w:rPr>
          <w:sz w:val="24"/>
          <w:szCs w:val="24"/>
        </w:rPr>
        <w:t>Расчет начальной (максимальной) цены  контракта</w:t>
      </w:r>
      <w:r w:rsidRPr="008018D1">
        <w:rPr>
          <w:sz w:val="22"/>
        </w:rPr>
        <w:t xml:space="preserve"> </w:t>
      </w:r>
      <w:r w:rsidRPr="008018D1">
        <w:rPr>
          <w:b/>
          <w:sz w:val="22"/>
        </w:rPr>
        <w:t xml:space="preserve"> </w:t>
      </w:r>
      <w:r w:rsidR="00E81C18" w:rsidRPr="00716A09">
        <w:rPr>
          <w:sz w:val="24"/>
          <w:szCs w:val="24"/>
        </w:rPr>
        <w:t>Выполнение работ по ремонту автомобильной дороги общего п</w:t>
      </w:r>
      <w:r w:rsidR="00E81C18">
        <w:rPr>
          <w:sz w:val="24"/>
          <w:szCs w:val="24"/>
        </w:rPr>
        <w:t>ользования местного значения Боровёнковского сельского поселения</w:t>
      </w:r>
      <w:r w:rsidR="006F3005">
        <w:rPr>
          <w:sz w:val="24"/>
          <w:szCs w:val="24"/>
        </w:rPr>
        <w:t xml:space="preserve"> (</w:t>
      </w:r>
      <w:r w:rsidR="006F3005">
        <w:rPr>
          <w:b/>
          <w:sz w:val="24"/>
          <w:szCs w:val="24"/>
        </w:rPr>
        <w:t>д. Шарово, д.Теребуново, дПесчанка, д.Дерняки участок №5,№6,№7,д.Висленев Остров, д.Верховик от дома №1 до дома №11</w:t>
      </w:r>
      <w:r w:rsidR="00E81C18">
        <w:rPr>
          <w:sz w:val="24"/>
          <w:szCs w:val="24"/>
        </w:rPr>
        <w:t xml:space="preserve">), </w:t>
      </w:r>
      <w:r w:rsidR="00E81C18" w:rsidRPr="00716A09">
        <w:rPr>
          <w:sz w:val="24"/>
          <w:szCs w:val="24"/>
        </w:rPr>
        <w:t xml:space="preserve"> Новгородской области, Окуловского района</w:t>
      </w:r>
    </w:p>
    <w:tbl>
      <w:tblPr>
        <w:tblW w:w="15910" w:type="dxa"/>
        <w:tblInd w:w="-34" w:type="dxa"/>
        <w:tblLayout w:type="fixed"/>
        <w:tblLook w:val="04A0"/>
      </w:tblPr>
      <w:tblGrid>
        <w:gridCol w:w="15910"/>
      </w:tblGrid>
      <w:tr w:rsidR="006B40AC" w:rsidTr="00E81C18">
        <w:trPr>
          <w:trHeight w:val="599"/>
        </w:trPr>
        <w:tc>
          <w:tcPr>
            <w:tcW w:w="15910" w:type="dxa"/>
            <w:tcBorders>
              <w:top w:val="nil"/>
              <w:left w:val="nil"/>
              <w:bottom w:val="nil"/>
              <w:right w:val="nil"/>
            </w:tcBorders>
            <w:shd w:val="clear" w:color="auto" w:fill="auto"/>
            <w:hideMark/>
          </w:tcPr>
          <w:p w:rsidR="004736B0" w:rsidRDefault="004736B0" w:rsidP="008018D1">
            <w:pPr>
              <w:tabs>
                <w:tab w:val="left" w:pos="14918"/>
              </w:tabs>
              <w:ind w:right="1268" w:firstLine="318"/>
              <w:rPr>
                <w:b/>
                <w:sz w:val="20"/>
                <w:szCs w:val="20"/>
              </w:rPr>
            </w:pPr>
          </w:p>
          <w:p w:rsidR="00E81C18" w:rsidRPr="00E81C18" w:rsidRDefault="00E81C18" w:rsidP="006F3005">
            <w:pPr>
              <w:pStyle w:val="3"/>
              <w:spacing w:after="0"/>
              <w:jc w:val="center"/>
              <w:rPr>
                <w:b/>
                <w:sz w:val="24"/>
                <w:szCs w:val="24"/>
              </w:rPr>
            </w:pPr>
            <w:r>
              <w:rPr>
                <w:b/>
                <w:sz w:val="20"/>
                <w:szCs w:val="20"/>
              </w:rPr>
              <w:t>ОБЪЕКТ</w:t>
            </w:r>
            <w:r w:rsidR="008018D1">
              <w:rPr>
                <w:b/>
                <w:sz w:val="20"/>
                <w:szCs w:val="20"/>
              </w:rPr>
              <w:t xml:space="preserve"> :</w:t>
            </w:r>
            <w:r w:rsidR="008018D1" w:rsidRPr="00446A6F">
              <w:rPr>
                <w:b/>
                <w:sz w:val="24"/>
                <w:szCs w:val="24"/>
              </w:rPr>
              <w:t xml:space="preserve"> </w:t>
            </w:r>
            <w:r>
              <w:rPr>
                <w:sz w:val="24"/>
                <w:szCs w:val="24"/>
              </w:rPr>
              <w:t xml:space="preserve">ремонт </w:t>
            </w:r>
            <w:r w:rsidRPr="00716A09">
              <w:rPr>
                <w:sz w:val="24"/>
                <w:szCs w:val="24"/>
              </w:rPr>
              <w:t xml:space="preserve"> автомобильной дороги общего п</w:t>
            </w:r>
            <w:r>
              <w:rPr>
                <w:sz w:val="24"/>
                <w:szCs w:val="24"/>
              </w:rPr>
              <w:t>ользования местного значения Боровёнковского сельского поселения(</w:t>
            </w:r>
            <w:r w:rsidR="006F3005">
              <w:rPr>
                <w:b/>
                <w:sz w:val="24"/>
                <w:szCs w:val="24"/>
              </w:rPr>
              <w:t>д. Шарово, д.Теребуново, д</w:t>
            </w:r>
            <w:r w:rsidR="004C4D85">
              <w:rPr>
                <w:b/>
                <w:sz w:val="24"/>
                <w:szCs w:val="24"/>
              </w:rPr>
              <w:t>.</w:t>
            </w:r>
            <w:r w:rsidR="006F3005">
              <w:rPr>
                <w:b/>
                <w:sz w:val="24"/>
                <w:szCs w:val="24"/>
              </w:rPr>
              <w:t>Песчанка, д.Дерняки участок №5,№6,№7,д.Висленев Остров, д.Верховик от дома №1 до дома №11</w:t>
            </w:r>
            <w:r>
              <w:rPr>
                <w:sz w:val="24"/>
                <w:szCs w:val="24"/>
              </w:rPr>
              <w:t xml:space="preserve">), </w:t>
            </w:r>
            <w:r w:rsidRPr="00716A09">
              <w:rPr>
                <w:sz w:val="24"/>
                <w:szCs w:val="24"/>
              </w:rPr>
              <w:t xml:space="preserve"> Новгородской области, Окуловского района</w:t>
            </w:r>
          </w:p>
          <w:p w:rsidR="008018D1" w:rsidRPr="006B40AC" w:rsidRDefault="008018D1" w:rsidP="008018D1">
            <w:pPr>
              <w:tabs>
                <w:tab w:val="left" w:pos="14918"/>
              </w:tabs>
              <w:ind w:right="1268" w:firstLine="318"/>
              <w:rPr>
                <w:b/>
                <w:sz w:val="20"/>
                <w:szCs w:val="20"/>
              </w:rPr>
            </w:pPr>
          </w:p>
        </w:tc>
      </w:tr>
    </w:tbl>
    <w:p w:rsidR="005748EC" w:rsidRDefault="005748EC" w:rsidP="005748EC">
      <w:pPr>
        <w:ind w:firstLine="0"/>
        <w:jc w:val="left"/>
        <w:rPr>
          <w:b/>
          <w:sz w:val="24"/>
          <w:szCs w:val="24"/>
        </w:rPr>
      </w:pPr>
    </w:p>
    <w:tbl>
      <w:tblPr>
        <w:tblW w:w="15138" w:type="dxa"/>
        <w:tblLayout w:type="fixed"/>
        <w:tblCellMar>
          <w:left w:w="0" w:type="dxa"/>
          <w:right w:w="0" w:type="dxa"/>
        </w:tblCellMar>
        <w:tblLook w:val="0000"/>
      </w:tblPr>
      <w:tblGrid>
        <w:gridCol w:w="601"/>
        <w:gridCol w:w="1667"/>
        <w:gridCol w:w="4224"/>
        <w:gridCol w:w="771"/>
        <w:gridCol w:w="442"/>
        <w:gridCol w:w="1054"/>
        <w:gridCol w:w="324"/>
        <w:gridCol w:w="754"/>
        <w:gridCol w:w="760"/>
        <w:gridCol w:w="300"/>
        <w:gridCol w:w="301"/>
        <w:gridCol w:w="606"/>
        <w:gridCol w:w="153"/>
        <w:gridCol w:w="1060"/>
        <w:gridCol w:w="301"/>
        <w:gridCol w:w="759"/>
        <w:gridCol w:w="1061"/>
      </w:tblGrid>
      <w:tr w:rsidR="005748EC" w:rsidTr="005748EC">
        <w:trPr>
          <w:trHeight w:val="277"/>
        </w:trPr>
        <w:tc>
          <w:tcPr>
            <w:tcW w:w="15138" w:type="dxa"/>
            <w:gridSpan w:val="17"/>
            <w:tcBorders>
              <w:top w:val="nil"/>
              <w:left w:val="nil"/>
              <w:bottom w:val="nil"/>
              <w:right w:val="nil"/>
            </w:tcBorders>
          </w:tcPr>
          <w:p w:rsidR="00080B36" w:rsidRDefault="00080B36" w:rsidP="00080B36">
            <w:pPr>
              <w:tabs>
                <w:tab w:val="left" w:pos="11182"/>
              </w:tabs>
              <w:ind w:right="85"/>
              <w:rPr>
                <w:sz w:val="20"/>
                <w:szCs w:val="20"/>
              </w:rPr>
            </w:pPr>
            <w:r>
              <w:rPr>
                <w:sz w:val="20"/>
                <w:szCs w:val="20"/>
              </w:rPr>
              <w:tab/>
              <w:t>Утверждаю</w:t>
            </w:r>
          </w:p>
        </w:tc>
      </w:tr>
      <w:tr w:rsidR="005748EC" w:rsidTr="005748EC">
        <w:trPr>
          <w:trHeight w:val="277"/>
        </w:trPr>
        <w:tc>
          <w:tcPr>
            <w:tcW w:w="15138" w:type="dxa"/>
            <w:gridSpan w:val="17"/>
            <w:tcBorders>
              <w:top w:val="nil"/>
              <w:left w:val="nil"/>
              <w:bottom w:val="nil"/>
              <w:right w:val="nil"/>
            </w:tcBorders>
          </w:tcPr>
          <w:p w:rsidR="005748EC" w:rsidRPr="00080B36" w:rsidRDefault="005748EC" w:rsidP="00080B36">
            <w:pPr>
              <w:tabs>
                <w:tab w:val="left" w:pos="10969"/>
              </w:tabs>
              <w:ind w:left="85" w:right="85"/>
              <w:rPr>
                <w:sz w:val="20"/>
                <w:szCs w:val="20"/>
              </w:rPr>
            </w:pPr>
            <w:r>
              <w:rPr>
                <w:sz w:val="24"/>
                <w:szCs w:val="24"/>
              </w:rPr>
              <w:t xml:space="preserve"> </w:t>
            </w:r>
            <w:r w:rsidR="00080B36" w:rsidRPr="00080B36">
              <w:rPr>
                <w:sz w:val="20"/>
                <w:szCs w:val="20"/>
              </w:rPr>
              <w:tab/>
              <w:t>Глава Боровёнковского сельского поселения</w:t>
            </w:r>
          </w:p>
        </w:tc>
      </w:tr>
      <w:tr w:rsidR="00080B36" w:rsidTr="005748EC">
        <w:trPr>
          <w:trHeight w:val="277"/>
        </w:trPr>
        <w:tc>
          <w:tcPr>
            <w:tcW w:w="15138" w:type="dxa"/>
            <w:gridSpan w:val="17"/>
            <w:tcBorders>
              <w:top w:val="nil"/>
              <w:left w:val="nil"/>
              <w:bottom w:val="nil"/>
              <w:right w:val="nil"/>
            </w:tcBorders>
          </w:tcPr>
          <w:p w:rsidR="00080B36" w:rsidRDefault="00080B36" w:rsidP="00080B36">
            <w:pPr>
              <w:tabs>
                <w:tab w:val="left" w:pos="10560"/>
              </w:tabs>
              <w:ind w:left="85" w:right="85"/>
              <w:rPr>
                <w:sz w:val="24"/>
                <w:szCs w:val="24"/>
              </w:rPr>
            </w:pPr>
            <w:r>
              <w:rPr>
                <w:sz w:val="24"/>
                <w:szCs w:val="24"/>
              </w:rPr>
              <w:tab/>
              <w:t xml:space="preserve">____________________ </w:t>
            </w:r>
            <w:r w:rsidRPr="00080B36">
              <w:rPr>
                <w:sz w:val="22"/>
              </w:rPr>
              <w:t>Н.Г.Пискарева</w:t>
            </w: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080B36" w:rsidTr="005748EC">
        <w:trPr>
          <w:trHeight w:val="277"/>
        </w:trPr>
        <w:tc>
          <w:tcPr>
            <w:tcW w:w="15138" w:type="dxa"/>
            <w:gridSpan w:val="17"/>
            <w:tcBorders>
              <w:top w:val="nil"/>
              <w:left w:val="nil"/>
              <w:bottom w:val="nil"/>
              <w:right w:val="nil"/>
            </w:tcBorders>
          </w:tcPr>
          <w:p w:rsidR="00080B36" w:rsidRDefault="00080B36" w:rsidP="00080B36">
            <w:pPr>
              <w:ind w:left="85" w:right="85"/>
              <w:rPr>
                <w:sz w:val="24"/>
                <w:szCs w:val="24"/>
              </w:rPr>
            </w:pPr>
          </w:p>
        </w:tc>
      </w:tr>
      <w:tr w:rsidR="005748EC" w:rsidTr="005748EC">
        <w:trPr>
          <w:trHeight w:val="277"/>
        </w:trPr>
        <w:tc>
          <w:tcPr>
            <w:tcW w:w="15138" w:type="dxa"/>
            <w:gridSpan w:val="17"/>
            <w:tcBorders>
              <w:top w:val="nil"/>
              <w:left w:val="nil"/>
              <w:bottom w:val="nil"/>
              <w:right w:val="nil"/>
            </w:tcBorders>
          </w:tcPr>
          <w:p w:rsidR="005748EC" w:rsidRDefault="005748EC" w:rsidP="005748EC">
            <w:pPr>
              <w:ind w:left="85" w:right="85"/>
              <w:rPr>
                <w:b/>
                <w:sz w:val="20"/>
                <w:szCs w:val="20"/>
              </w:rPr>
            </w:pPr>
            <w:r>
              <w:rPr>
                <w:sz w:val="24"/>
                <w:szCs w:val="24"/>
              </w:rPr>
              <w:t xml:space="preserve"> </w:t>
            </w:r>
            <w:r>
              <w:rPr>
                <w:sz w:val="20"/>
                <w:szCs w:val="20"/>
              </w:rPr>
              <w:t xml:space="preserve">Объект </w:t>
            </w:r>
            <w:r w:rsidR="00080B36" w:rsidRPr="005748EC">
              <w:rPr>
                <w:b/>
                <w:sz w:val="20"/>
                <w:szCs w:val="20"/>
              </w:rPr>
              <w:t>ремонт автомобильной дороги общего пользования местного значения, расположенной по адресу :Новгородская область, Окуловский район, д.</w:t>
            </w:r>
            <w:r w:rsidR="00D34342">
              <w:rPr>
                <w:b/>
                <w:sz w:val="20"/>
                <w:szCs w:val="20"/>
              </w:rPr>
              <w:t>Шарово</w:t>
            </w:r>
          </w:p>
          <w:p w:rsidR="00D34342" w:rsidRDefault="00D34342" w:rsidP="005748EC">
            <w:pPr>
              <w:ind w:left="85" w:right="85"/>
              <w:rPr>
                <w:sz w:val="20"/>
                <w:szCs w:val="20"/>
              </w:rPr>
            </w:pPr>
          </w:p>
        </w:tc>
      </w:tr>
      <w:tr w:rsidR="00D34342" w:rsidRPr="003F55A2" w:rsidTr="00D34342">
        <w:trPr>
          <w:trHeight w:val="266"/>
        </w:trPr>
        <w:tc>
          <w:tcPr>
            <w:tcW w:w="15138" w:type="dxa"/>
            <w:gridSpan w:val="17"/>
            <w:tcBorders>
              <w:top w:val="nil"/>
              <w:left w:val="nil"/>
              <w:bottom w:val="nil"/>
              <w:right w:val="nil"/>
            </w:tcBorders>
          </w:tcPr>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3F55A2"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5</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на ремонт автомобильной дороги общего пользования местного значения в д. Шарово Боровёнковского сельского поселения   Окуловского района Новгородской области</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548,508 тыс.руб</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148,10 чел-ч</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23,568 тыс.руб</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right="85"/>
              <w:rPr>
                <w:sz w:val="20"/>
                <w:szCs w:val="20"/>
              </w:rPr>
            </w:pP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2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13"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32"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78"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13"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78"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2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78"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2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30 км"/>
              </w:smartTagPr>
              <w:r>
                <w:rPr>
                  <w:sz w:val="20"/>
                  <w:szCs w:val="20"/>
                </w:rPr>
                <w:t>378 метров</w:t>
              </w:r>
            </w:smartTag>
            <w:r>
              <w:rPr>
                <w:sz w:val="20"/>
                <w:szCs w:val="20"/>
              </w:rPr>
              <w:t xml:space="preserve">, ширина </w:t>
            </w:r>
            <w:smartTag w:uri="urn:schemas-microsoft-com:office:smarttags" w:element="metricconverter">
              <w:smartTagPr>
                <w:attr w:name="ProductID" w:val="30 км"/>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1,134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2 610</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501</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2 055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39,95</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V=1134/1000</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365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19,5</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30 км"/>
              </w:smartTagPr>
              <w:r>
                <w:rPr>
                  <w:sz w:val="20"/>
                  <w:szCs w:val="20"/>
                </w:rPr>
                <w:t>8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0,907</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2 301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174</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2 107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14,26</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191,94</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248</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13,43</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2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110,654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12 310</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30 км"/>
              </w:smartTagPr>
              <w:r>
                <w:rPr>
                  <w:sz w:val="20"/>
                  <w:szCs w:val="20"/>
                </w:rPr>
                <w:t>12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1,361</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3 467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406</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3 031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32,92</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ЭММ=3426,54*0,65; ЗПм=405,82*0,65</w:t>
            </w:r>
          </w:p>
        </w:tc>
        <w:tc>
          <w:tcPr>
            <w:tcW w:w="1213"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78"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28,04</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2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30 км"/>
              </w:smartTagPr>
              <w:r>
                <w:rPr>
                  <w:sz w:val="20"/>
                  <w:szCs w:val="20"/>
                </w:rPr>
                <w:t>70 мм</w:t>
              </w:r>
            </w:smartTag>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171,486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23 159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30 км"/>
              </w:smartTagPr>
              <w:r>
                <w:rPr>
                  <w:sz w:val="20"/>
                  <w:szCs w:val="20"/>
                </w:rPr>
                <w:t>100 км</w:t>
              </w:r>
            </w:smartTag>
            <w:r>
              <w:rPr>
                <w:sz w:val="20"/>
                <w:szCs w:val="20"/>
              </w:rPr>
              <w:t xml:space="preserve"> из карьера "Коровкино" Боровичского района)</w:t>
            </w:r>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451,42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178 148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Цед=53,62*7,36</w:t>
            </w: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24"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13"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- 451,42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78"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-73 360</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13"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7" w:type="dxa"/>
            <w:gridSpan w:val="8"/>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43 847</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1 081</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7 193</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87,13</w:t>
            </w:r>
          </w:p>
        </w:tc>
      </w:tr>
      <w:tr w:rsidR="00D34342" w:rsidTr="00D34342">
        <w:trPr>
          <w:trHeight w:val="266"/>
        </w:trPr>
        <w:tc>
          <w:tcPr>
            <w:tcW w:w="9837" w:type="dxa"/>
            <w:gridSpan w:val="8"/>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972</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60,97</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right="85"/>
              <w:rPr>
                <w:sz w:val="20"/>
                <w:szCs w:val="20"/>
              </w:rPr>
            </w:pPr>
          </w:p>
          <w:p w:rsidR="00D34342" w:rsidRDefault="00D34342" w:rsidP="00D34342">
            <w:pPr>
              <w:ind w:right="85"/>
              <w:rPr>
                <w:sz w:val="20"/>
                <w:szCs w:val="20"/>
              </w:rPr>
            </w:pPr>
          </w:p>
          <w:p w:rsidR="00D34342" w:rsidRDefault="00D34342" w:rsidP="00D34342">
            <w:pPr>
              <w:ind w:right="85"/>
              <w:rPr>
                <w:sz w:val="20"/>
                <w:szCs w:val="20"/>
              </w:rPr>
            </w:pPr>
          </w:p>
        </w:tc>
      </w:tr>
      <w:tr w:rsidR="00D34342" w:rsidTr="00D34342">
        <w:trPr>
          <w:trHeight w:val="266"/>
        </w:trPr>
        <w:tc>
          <w:tcPr>
            <w:tcW w:w="11198" w:type="dxa"/>
            <w:gridSpan w:val="11"/>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7 749</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4162*8,28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34 461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12384*4,12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51 022</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93 232</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(675+613)*11,48*1,42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20 996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(675+613)*11,48*0,81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11 977</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126 205</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4 661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3031*7,15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21 672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23189*7,77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180 179</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206 512</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(406+359)*11,48*1,42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12 471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(406+359)*11,48*0,81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7 114</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226 097</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352 302</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104 788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457 090</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457090*0,2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91 418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548 508</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bl>
    <w:p w:rsidR="00ED00FC" w:rsidRDefault="00ED00FC" w:rsidP="005748EC">
      <w:pPr>
        <w:ind w:firstLine="0"/>
        <w:jc w:val="left"/>
        <w:rPr>
          <w:b/>
          <w:sz w:val="24"/>
          <w:szCs w:val="24"/>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D34342" w:rsidRPr="00F6080C" w:rsidTr="00D34342">
        <w:trPr>
          <w:trHeight w:val="266"/>
        </w:trPr>
        <w:tc>
          <w:tcPr>
            <w:tcW w:w="15138" w:type="dxa"/>
            <w:gridSpan w:val="17"/>
            <w:tcBorders>
              <w:top w:val="nil"/>
              <w:left w:val="nil"/>
              <w:bottom w:val="nil"/>
              <w:right w:val="nil"/>
            </w:tcBorders>
          </w:tcPr>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F6080C"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2</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на ремонт автомобильной дороги общего пользования местного значения в д. Теребуново  Боровёнковского сельского поселения   Окуловского района Новгородской области</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827,908 тыс.руб</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235,51 чел-ч</w:t>
            </w:r>
          </w:p>
        </w:tc>
      </w:tr>
      <w:tr w:rsidR="00D34342" w:rsidTr="00D34342">
        <w:trPr>
          <w:trHeight w:val="266"/>
        </w:trPr>
        <w:tc>
          <w:tcPr>
            <w:tcW w:w="9083" w:type="dxa"/>
            <w:gridSpan w:val="7"/>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38,595 тыс.руб</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00 метров"/>
              </w:smartTagPr>
              <w:r>
                <w:rPr>
                  <w:sz w:val="20"/>
                  <w:szCs w:val="20"/>
                </w:rPr>
                <w:t>500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3 453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663</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2 718</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52,85</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25,8</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4 567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345</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4 181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28,3</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V=1500*0,12/100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493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26,66</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219,6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24 431</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4 585</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536</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4 009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43,54</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475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37,08</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70 мм"/>
              </w:smartTagPr>
              <w:r>
                <w:rPr>
                  <w:sz w:val="20"/>
                  <w:szCs w:val="20"/>
                </w:rPr>
                <w:t>70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226,8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30 629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ТССЦпг03-21-01-094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4 км"/>
              </w:smartTagPr>
              <w:r>
                <w:rPr>
                  <w:sz w:val="20"/>
                  <w:szCs w:val="20"/>
                </w:rPr>
                <w:t>94 км</w:t>
              </w:r>
            </w:smartTag>
            <w:r>
              <w:rPr>
                <w:sz w:val="20"/>
                <w:szCs w:val="20"/>
              </w:rPr>
              <w:t xml:space="preserve"> (доставка материала на расстояние </w:t>
            </w:r>
            <w:smartTag w:uri="urn:schemas-microsoft-com:office:smarttags" w:element="metricconverter">
              <w:smartTagPr>
                <w:attr w:name="ProductID" w:val="94 км"/>
              </w:smartTagPr>
              <w:r>
                <w:rPr>
                  <w:sz w:val="20"/>
                  <w:szCs w:val="20"/>
                </w:rPr>
                <w:t>94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714,24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374,77</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267 676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V=446,4*1,6; Цед=50,92*7,36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- 714,24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- 116 071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Восстановление защитных, дренажных и укрепительных устройств</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w:t>
            </w:r>
          </w:p>
        </w:tc>
        <w:tc>
          <w:tcPr>
            <w:tcW w:w="1667"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ТЕР01-01-003-08</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0,64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3 060,46</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2 935,96</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1 959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80</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1 879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6,71</w:t>
            </w:r>
          </w:p>
        </w:tc>
      </w:tr>
      <w:tr w:rsidR="00D34342" w:rsidTr="00D34342">
        <w:trPr>
          <w:trHeight w:val="521"/>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V=400*0,8*2/1000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3"/>
              </w:smartTagPr>
              <w:r>
                <w:rPr>
                  <w:sz w:val="20"/>
                  <w:szCs w:val="20"/>
                </w:rPr>
                <w:t>1000 м3</w:t>
              </w:r>
            </w:smartTag>
            <w:r>
              <w:rPr>
                <w:sz w:val="20"/>
                <w:szCs w:val="20"/>
              </w:rPr>
              <w:t xml:space="preserve">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c>
          <w:tcPr>
            <w:tcW w:w="10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447,66</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287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14,57</w:t>
            </w:r>
          </w:p>
        </w:tc>
      </w:tr>
      <w:tr w:rsidR="00D34342" w:rsidTr="00D34342">
        <w:trPr>
          <w:trHeight w:val="266"/>
        </w:trPr>
        <w:tc>
          <w:tcPr>
            <w:tcW w:w="9837" w:type="dxa"/>
            <w:gridSpan w:val="8"/>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6</w:t>
            </w:r>
            <w:r>
              <w:rPr>
                <w:sz w:val="20"/>
                <w:szCs w:val="20"/>
              </w:rPr>
              <w:lastRenderedPageBreak/>
              <w:t>9 624</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 xml:space="preserve">1 </w:t>
            </w:r>
            <w:r>
              <w:rPr>
                <w:sz w:val="20"/>
                <w:szCs w:val="20"/>
              </w:rPr>
              <w:lastRenderedPageBreak/>
              <w:t>624</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1</w:t>
            </w:r>
            <w:r>
              <w:rPr>
                <w:sz w:val="20"/>
                <w:szCs w:val="20"/>
              </w:rPr>
              <w:lastRenderedPageBreak/>
              <w:t>2 787</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lastRenderedPageBreak/>
              <w:t>131,4</w:t>
            </w:r>
          </w:p>
        </w:tc>
      </w:tr>
      <w:tr w:rsidR="00D34342" w:rsidTr="00D34342">
        <w:trPr>
          <w:trHeight w:val="266"/>
        </w:trPr>
        <w:tc>
          <w:tcPr>
            <w:tcW w:w="9837" w:type="dxa"/>
            <w:gridSpan w:val="8"/>
            <w:vMerge/>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p>
        </w:tc>
        <w:tc>
          <w:tcPr>
            <w:tcW w:w="1060"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1 738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104,11</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8" w:type="dxa"/>
            <w:gridSpan w:val="11"/>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1008*11,48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11 572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6899*8,28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57 124</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24542*4,12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101 113</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169 809</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(1,2)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(1008+976)*11,48*1,42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32 342</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(1008+976)*11,48*0,81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18 449</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220 600</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536*11,48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6 153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4009*7,15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28 664</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30669*7,77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238 298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273 115</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(536+475)*11,48*1,42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16 481</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(536+475)*11,48*0,81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9 401</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298 997</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Общестроительные работы (6)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(3)</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80*11,48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918</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(3)</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1879*6,38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11 988</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(3)</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0*5,65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0</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12 906</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Земляные работы, выполняемые механизированным способом (6)</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(3)</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(80+287)*11,48*0,95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4 003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(3)</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(80+287)*11,48*0,43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1 812</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18 721</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538 318</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151 605</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689 923</w:t>
            </w:r>
          </w:p>
        </w:tc>
      </w:tr>
      <w:tr w:rsidR="00D34342" w:rsidTr="00D34342">
        <w:trPr>
          <w:trHeight w:val="266"/>
        </w:trPr>
        <w:tc>
          <w:tcPr>
            <w:tcW w:w="7263" w:type="dxa"/>
            <w:gridSpan w:val="4"/>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D34342" w:rsidRDefault="00D34342" w:rsidP="00D34342">
            <w:pPr>
              <w:ind w:left="85" w:right="85"/>
              <w:jc w:val="right"/>
              <w:rPr>
                <w:sz w:val="20"/>
                <w:szCs w:val="20"/>
              </w:rPr>
            </w:pPr>
            <w:r>
              <w:rPr>
                <w:sz w:val="20"/>
                <w:szCs w:val="20"/>
              </w:rPr>
              <w:t>689923*0,2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137 984,6</w:t>
            </w:r>
          </w:p>
        </w:tc>
      </w:tr>
      <w:tr w:rsidR="00D34342" w:rsidTr="00D34342">
        <w:trPr>
          <w:trHeight w:val="266"/>
        </w:trPr>
        <w:tc>
          <w:tcPr>
            <w:tcW w:w="11198" w:type="dxa"/>
            <w:gridSpan w:val="11"/>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827 908</w:t>
            </w:r>
          </w:p>
        </w:tc>
      </w:tr>
      <w:tr w:rsidR="00D34342" w:rsidTr="00D34342">
        <w:trPr>
          <w:trHeight w:val="266"/>
        </w:trPr>
        <w:tc>
          <w:tcPr>
            <w:tcW w:w="15138" w:type="dxa"/>
            <w:gridSpan w:val="17"/>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8" w:type="dxa"/>
            <w:gridSpan w:val="2"/>
            <w:tcBorders>
              <w:top w:val="nil"/>
              <w:left w:val="nil"/>
              <w:bottom w:val="nil"/>
              <w:right w:val="nil"/>
            </w:tcBorders>
          </w:tcPr>
          <w:p w:rsidR="00D34342" w:rsidRDefault="00D34342" w:rsidP="00D34342">
            <w:pPr>
              <w:ind w:left="85" w:right="85"/>
              <w:rPr>
                <w:sz w:val="20"/>
                <w:szCs w:val="20"/>
              </w:rPr>
            </w:pPr>
          </w:p>
        </w:tc>
        <w:tc>
          <w:tcPr>
            <w:tcW w:w="8329" w:type="dxa"/>
            <w:gridSpan w:val="7"/>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bl>
    <w:p w:rsidR="00D34342" w:rsidRPr="00462C1E" w:rsidRDefault="00D34342" w:rsidP="00D34342">
      <w:r w:rsidRPr="00462C1E">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D4561A" w:rsidRDefault="00D34342" w:rsidP="00D34342">
      <w:r w:rsidRPr="00462C1E">
        <w:rPr>
          <w:color w:val="000000"/>
          <w:sz w:val="19"/>
          <w:szCs w:val="19"/>
          <w:shd w:val="clear" w:color="auto" w:fill="FFFFFF"/>
        </w:rPr>
        <w:t>________________Н.Г. Пискарева</w:t>
      </w:r>
    </w:p>
    <w:tbl>
      <w:tblPr>
        <w:tblW w:w="15138" w:type="dxa"/>
        <w:tblLayout w:type="fixed"/>
        <w:tblCellMar>
          <w:left w:w="0" w:type="dxa"/>
          <w:right w:w="0" w:type="dxa"/>
        </w:tblCellMar>
        <w:tblLook w:val="0000"/>
      </w:tblPr>
      <w:tblGrid>
        <w:gridCol w:w="600"/>
        <w:gridCol w:w="1661"/>
        <w:gridCol w:w="6"/>
        <w:gridCol w:w="4240"/>
        <w:gridCol w:w="754"/>
        <w:gridCol w:w="453"/>
        <w:gridCol w:w="1054"/>
        <w:gridCol w:w="313"/>
        <w:gridCol w:w="744"/>
        <w:gridCol w:w="10"/>
        <w:gridCol w:w="760"/>
        <w:gridCol w:w="301"/>
        <w:gridCol w:w="300"/>
        <w:gridCol w:w="606"/>
        <w:gridCol w:w="154"/>
        <w:gridCol w:w="1061"/>
        <w:gridCol w:w="299"/>
        <w:gridCol w:w="761"/>
        <w:gridCol w:w="1061"/>
      </w:tblGrid>
      <w:tr w:rsidR="00D34342" w:rsidTr="00D34342">
        <w:trPr>
          <w:trHeight w:val="112"/>
        </w:trPr>
        <w:tc>
          <w:tcPr>
            <w:tcW w:w="15138" w:type="dxa"/>
            <w:gridSpan w:val="19"/>
            <w:tcBorders>
              <w:top w:val="nil"/>
              <w:left w:val="nil"/>
              <w:bottom w:val="nil"/>
              <w:right w:val="nil"/>
            </w:tcBorders>
          </w:tcPr>
          <w:p w:rsidR="00D34342" w:rsidRDefault="00D34342" w:rsidP="00D34342">
            <w:pPr>
              <w:spacing w:line="200" w:lineRule="exact"/>
              <w:jc w:val="center"/>
              <w:rPr>
                <w:sz w:val="20"/>
                <w:szCs w:val="20"/>
              </w:rPr>
            </w:pPr>
            <w:r>
              <w:rPr>
                <w:sz w:val="20"/>
                <w:szCs w:val="20"/>
              </w:rPr>
              <w:t>ЛОКАЛЬНАЯ СМЕТА № 6</w:t>
            </w:r>
          </w:p>
        </w:tc>
      </w:tr>
      <w:tr w:rsidR="00D34342" w:rsidTr="00D34342">
        <w:trPr>
          <w:trHeight w:val="266"/>
        </w:trPr>
        <w:tc>
          <w:tcPr>
            <w:tcW w:w="15138" w:type="dxa"/>
            <w:gridSpan w:val="19"/>
            <w:tcBorders>
              <w:top w:val="nil"/>
              <w:left w:val="nil"/>
              <w:bottom w:val="nil"/>
              <w:right w:val="nil"/>
            </w:tcBorders>
          </w:tcPr>
          <w:p w:rsidR="00D34342" w:rsidRDefault="00D34342" w:rsidP="00D34342">
            <w:pPr>
              <w:spacing w:line="200" w:lineRule="exact"/>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Песчанка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275,701 тыс.руб</w:t>
            </w:r>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74,44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spacing w:line="200" w:lineRule="exact"/>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spacing w:line="200" w:lineRule="exact"/>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spacing w:line="200" w:lineRule="exact"/>
              <w:rPr>
                <w:sz w:val="20"/>
                <w:szCs w:val="20"/>
              </w:rPr>
            </w:pPr>
            <w:r>
              <w:rPr>
                <w:sz w:val="20"/>
                <w:szCs w:val="20"/>
              </w:rPr>
              <w:t>11,847 тыс.руб</w:t>
            </w:r>
          </w:p>
        </w:tc>
      </w:tr>
      <w:tr w:rsidR="00D34342" w:rsidTr="00D34342">
        <w:trPr>
          <w:trHeight w:val="201"/>
        </w:trPr>
        <w:tc>
          <w:tcPr>
            <w:tcW w:w="15138" w:type="dxa"/>
            <w:gridSpan w:val="19"/>
            <w:tcBorders>
              <w:top w:val="nil"/>
              <w:left w:val="nil"/>
              <w:bottom w:val="nil"/>
              <w:right w:val="nil"/>
            </w:tcBorders>
          </w:tcPr>
          <w:p w:rsidR="00D34342" w:rsidRDefault="00D34342" w:rsidP="00D34342">
            <w:pPr>
              <w:spacing w:line="200" w:lineRule="exact"/>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95"/>
        </w:trPr>
        <w:tc>
          <w:tcPr>
            <w:tcW w:w="15138" w:type="dxa"/>
            <w:gridSpan w:val="19"/>
            <w:tcBorders>
              <w:top w:val="nil"/>
              <w:left w:val="nil"/>
              <w:bottom w:val="nil"/>
              <w:right w:val="nil"/>
            </w:tcBorders>
          </w:tcPr>
          <w:p w:rsidR="00D34342" w:rsidRDefault="00D34342" w:rsidP="00D34342">
            <w:pPr>
              <w:spacing w:line="200" w:lineRule="exact"/>
              <w:rPr>
                <w:sz w:val="20"/>
                <w:szCs w:val="20"/>
              </w:rPr>
            </w:pP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82"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61"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1"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1"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190 метров"/>
              </w:smartTagPr>
              <w:r>
                <w:rPr>
                  <w:sz w:val="20"/>
                  <w:szCs w:val="20"/>
                </w:rPr>
                <w:t>190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0,57</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1 312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252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1 033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20,08</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9,8</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Pr>
                  <w:sz w:val="20"/>
                  <w:szCs w:val="20"/>
                </w:rPr>
                <w:t>8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0,456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1 157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1 059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7,17</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V=570*0,08/100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6,75</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55,632</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6 189</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0,684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1 742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1 523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16,55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V=570*0,12/100;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180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14,09</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86,184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11 639</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226,906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89 546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Цед=53,62*7,36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- 226,906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-36 874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5"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1"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22 039</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544</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3 615</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43,8</w:t>
            </w:r>
          </w:p>
        </w:tc>
      </w:tr>
      <w:tr w:rsidR="00D34342" w:rsidTr="00D34342">
        <w:trPr>
          <w:trHeight w:val="266"/>
        </w:trPr>
        <w:tc>
          <w:tcPr>
            <w:tcW w:w="9835"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1"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488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30,64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4"/>
                <w:szCs w:val="24"/>
              </w:rPr>
            </w:pPr>
            <w:r>
              <w:rPr>
                <w:sz w:val="24"/>
                <w:szCs w:val="24"/>
              </w:rPr>
              <w:t xml:space="preserve"> </w:t>
            </w:r>
          </w:p>
          <w:p w:rsidR="00D34342" w:rsidRDefault="00D34342" w:rsidP="00D34342">
            <w:pPr>
              <w:ind w:left="85" w:right="85"/>
              <w:rPr>
                <w:sz w:val="24"/>
                <w:szCs w:val="24"/>
              </w:rPr>
            </w:pPr>
          </w:p>
          <w:p w:rsidR="00D34342" w:rsidRDefault="00D34342" w:rsidP="00D34342">
            <w:pPr>
              <w:ind w:left="85" w:right="85"/>
              <w:rPr>
                <w:sz w:val="20"/>
                <w:szCs w:val="20"/>
              </w:rPr>
            </w:pP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3 903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2092*8,28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17 322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6226*4,12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25 651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46 876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(340+308)*11,48*1,42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10 563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(340+308)*11,48*0,81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6 026</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63 465</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2 342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1523*7,15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10 889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11654*7,77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90 552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103 783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(204+180)*11,48*1,42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6 260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(204+180)*11,48*0,81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3 571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113 614</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177 079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52 672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229 751</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229751*0,2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45 950,2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275 701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1701"/>
        </w:trPr>
        <w:tc>
          <w:tcPr>
            <w:tcW w:w="15138" w:type="dxa"/>
            <w:gridSpan w:val="19"/>
            <w:tcBorders>
              <w:top w:val="nil"/>
              <w:left w:val="nil"/>
              <w:bottom w:val="nil"/>
              <w:right w:val="nil"/>
            </w:tcBorders>
          </w:tcPr>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462C1E" w:rsidRDefault="00D34342" w:rsidP="00D34342">
            <w:r w:rsidRPr="00462C1E">
              <w:rPr>
                <w:color w:val="000000"/>
                <w:sz w:val="19"/>
                <w:szCs w:val="19"/>
                <w:shd w:val="clear" w:color="auto" w:fill="FFFFFF"/>
              </w:rPr>
              <w:t>________________Н.Г. Пискарева</w:t>
            </w:r>
          </w:p>
          <w:p w:rsidR="00D34342" w:rsidRDefault="00D34342" w:rsidP="00D34342">
            <w:pPr>
              <w:ind w:left="85" w:right="85"/>
              <w:rPr>
                <w:sz w:val="20"/>
                <w:szCs w:val="20"/>
              </w:rPr>
            </w:pP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ЛОКАЛЬНАЯ СМЕТА № 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r>
              <w:rPr>
                <w:sz w:val="20"/>
                <w:szCs w:val="20"/>
              </w:rPr>
              <w:t>на ремонт автомобильной дороги д. Дерняки, участок №5,№6, №7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1 303,092 тыс.руб</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420,17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72,806 тыс.руб</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Составлена в ценах Января 2000 г. с пересчетом в цены марта 2019 г.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6"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1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92" w:type="dxa"/>
            <w:gridSpan w:val="7"/>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5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7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71"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6"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57"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7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6"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71"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участок №5: протяженность 503 м, ширина 3,5 м; участок №6: протяженность 116 м, ширина 3 м; участок №7: протяженность 154 м, ширина 3 м</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Восстановление дренажных, защитных и укрепительных устройств</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ТЕР01-01-013-08</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1,546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4 051,8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3 910,85</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6 264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6 046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11,41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17,64</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135,55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650,55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1 006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33,09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51,16</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ТССЦпг03-21-01-003</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2 164,4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40,48</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87 615</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Цед=5,5*7,36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Замена отдельных звеньев водопропускных труб</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ТЕР01-01-003-08</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0,0042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3 060,46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2 935,96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0,04</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V=4,2/1000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447,66</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0,1</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ТЕР22-01-011-08 прим-но  Методика № 1028/пр от 26</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Демонтаж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21 073,752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14 516,586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126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415,8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2,49</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V=6/1000; ЗП=9367,38*0,7; ЭММ=20737,98*0,7; ЗПм=3165,5*0,7; Мат=3511,25*0; ТЗТ=594*0,7; ТЗТм=165,3*0,7</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6 557,166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2 215,85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115,71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0,69</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ТЕР30-01-001-03</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подушек под фундаменты опор мостов песчано-щебеночных</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0,012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25 058,3</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1 038,17</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301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296,96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3,56</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V=1,2/100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 м3 подушки</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3 694,18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146,79</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10,02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0,12</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ТЕР22-01-011-08 прим-но</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Укладка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33 616,61</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20 737,98</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202</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594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3,56</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V=6/1000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9 367,38</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3 165,5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165,3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0,99</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6.1</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[103-0202] прим-но]</w:t>
            </w:r>
          </w:p>
        </w:tc>
        <w:tc>
          <w:tcPr>
            <w:tcW w:w="4246"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Трубы стальные электросварные прямошовные со снятой фаской из стали марок БСт2кп-БСт4кп и БСт2пс-БСт4пс наружный диаметр 325 мм, толщина стенки 6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359,27</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2 156</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71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7</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ТЕР01-01-033-04</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Засыпка траншей и котлованов с перемещением грунта до 5 м бульдозерами мощностью 79 кВт (108 л.с.), группа грунтов 1</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0,003</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292,46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292,46</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68,81</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0,01</w:t>
            </w:r>
          </w:p>
        </w:tc>
      </w:tr>
      <w:tr w:rsidR="00D34342" w:rsidTr="00D34342">
        <w:trPr>
          <w:trHeight w:val="521"/>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tc>
      </w:tr>
      <w:tr w:rsidR="00D34342" w:rsidTr="00D34342">
        <w:trPr>
          <w:trHeight w:val="277"/>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Участок №5 Протяженность 250 м (от начала уч. №5 до начала уч. №7 - 150 м, на перекрестке уч. №5 и уч. №6 - 100 м), ширина - 3,5 м</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8</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с добавлением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0,56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15 210,91</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5 107,91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8 518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430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2 860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62,27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34,87</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V=160*3,5/1000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861,75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25,2</w:t>
            </w: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9</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ТЕР27-04-013-01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покрытий толщиной 15 см при укатке щебня с пределом прочности на сжатие свыше 68,6 до 98,1 МПа (свыше 700 до 1000 кгc/см2) однослойных</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0,875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34 578,33</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5 000,51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30 256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614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4 375</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48,51</w:t>
            </w:r>
          </w:p>
        </w:tc>
      </w:tr>
      <w:tr w:rsidR="00D34342" w:rsidTr="00D34342">
        <w:trPr>
          <w:trHeight w:val="521"/>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V=250*3,5/1000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м2 покрытия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701,87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862,03</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754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45,18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39,53</w:t>
            </w:r>
          </w:p>
        </w:tc>
      </w:tr>
      <w:tr w:rsidR="00D34342" w:rsidTr="00D34342">
        <w:trPr>
          <w:trHeight w:val="521"/>
        </w:trPr>
        <w:tc>
          <w:tcPr>
            <w:tcW w:w="15138" w:type="dxa"/>
            <w:gridSpan w:val="19"/>
            <w:tcBorders>
              <w:top w:val="nil"/>
              <w:left w:val="nil"/>
              <w:bottom w:val="nil"/>
              <w:right w:val="nil"/>
            </w:tcBorders>
          </w:tcPr>
          <w:p w:rsidR="00D34342" w:rsidRDefault="00D34342" w:rsidP="00D34342">
            <w:pPr>
              <w:ind w:left="85" w:right="85"/>
              <w:rPr>
                <w:b/>
                <w:bCs/>
                <w:sz w:val="20"/>
                <w:szCs w:val="20"/>
              </w:rPr>
            </w:pPr>
            <w:r>
              <w:rPr>
                <w:sz w:val="24"/>
                <w:szCs w:val="24"/>
              </w:rPr>
              <w:t xml:space="preserve"> </w:t>
            </w:r>
            <w:r>
              <w:rPr>
                <w:b/>
                <w:bCs/>
                <w:sz w:val="20"/>
                <w:szCs w:val="20"/>
              </w:rPr>
              <w:t>Участок №5: протяженность 253 м, ширина 3,5 м; участок №6: протяженность 116 м, ширина 3 м; участок №7: протяженность 154 м, ширина 3 м, общая протяженность 523 м.</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10</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ТЕР27-03-001-02</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без добавления нового материала (участок № 6, протяженность 16 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0,054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7 101,52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4 573,47</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63,38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3,42</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V=54/1000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780,84</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781,21</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39,98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2,16</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11</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щебеночных с добавлением нового материала (участок №5)</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0,8855</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15 050,04</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5 107,91</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13 327</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679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4 523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62,27</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55,14</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V=253*3,5/1000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861,75</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763</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39,85</w:t>
            </w:r>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12</w:t>
            </w:r>
          </w:p>
        </w:tc>
        <w:tc>
          <w:tcPr>
            <w:tcW w:w="1661" w:type="dxa"/>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щебня (толщ. 12 см)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2,0346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5 183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4 532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49,22</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p>
        </w:tc>
        <w:tc>
          <w:tcPr>
            <w:tcW w:w="1661" w:type="dxa"/>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 ТЕР27ТЧПр27.3п3.6</w:t>
            </w: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V=((253*3,5)+(116*3)+(154*3))*0,12/100;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100 м3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5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263,783</w:t>
            </w: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537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41,91</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12.1</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[408-0020]</w:t>
            </w:r>
          </w:p>
        </w:tc>
        <w:tc>
          <w:tcPr>
            <w:tcW w:w="4246"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40-70 мм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256,3596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34 621</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13</w:t>
            </w:r>
          </w:p>
        </w:tc>
        <w:tc>
          <w:tcPr>
            <w:tcW w:w="16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ТССЦпг03-21-01-045</w:t>
            </w:r>
          </w:p>
        </w:tc>
        <w:tc>
          <w:tcPr>
            <w:tcW w:w="4246" w:type="dxa"/>
            <w:gridSpan w:val="2"/>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504,48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149,26</w:t>
            </w:r>
          </w:p>
        </w:tc>
        <w:tc>
          <w:tcPr>
            <w:tcW w:w="105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7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75 299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V=315,3*1,6; Цед=(42,36-22,08)*7,36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7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25" w:type="dxa"/>
            <w:gridSpan w:val="9"/>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71"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101 351</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2 721</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22 819</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218,45</w:t>
            </w:r>
          </w:p>
        </w:tc>
      </w:tr>
      <w:tr w:rsidR="00D34342" w:rsidTr="00D34342">
        <w:trPr>
          <w:trHeight w:val="266"/>
        </w:trPr>
        <w:tc>
          <w:tcPr>
            <w:tcW w:w="9825" w:type="dxa"/>
            <w:gridSpan w:val="9"/>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71"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3 621</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201,72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Общестроительные работы (1, 3, 7)</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2 422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6059*6,38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38 656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45</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41 123</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Земляные работы, выполняенмые механизированным способом (1, 3, 7)</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(211+1008)*11,48*0,95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0,95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13 294</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(211+1008)*11,48*0,43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0,43</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6 017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60 434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Общестроительные работы ( 4, 5, 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1 596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223*6,38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6,38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1 423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2421*5,65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5,65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13 679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16 698</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Мосты и трубы (4, 5, 6)</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(139+34)*11,48*1,1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2 185</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(139+34)*11,48*0,68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0,68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1 351</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20 234</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Ремонт участков автомобильных дорог общего пользования местного значения с щебеночным покрытием в муниципальных районах Новгородской области </w:t>
            </w:r>
            <w:r>
              <w:rPr>
                <w:sz w:val="20"/>
                <w:szCs w:val="20"/>
              </w:rPr>
              <w:lastRenderedPageBreak/>
              <w:t>(8,9,10,11,12)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27 219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16537*7,15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118 240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73378*7,77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570 147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715 606</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Автомобильные дороги (8,9)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(2371+2579)*11,48*1,42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80 693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(3)</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(2371+2579)*11,48*0,81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46 029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842 328</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922 996</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 (12)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162 914</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1 085 910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1085910*0,2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217 182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1 303 092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RPr="00B54E46" w:rsidTr="00D34342">
        <w:trPr>
          <w:trHeight w:val="266"/>
        </w:trPr>
        <w:tc>
          <w:tcPr>
            <w:tcW w:w="15138" w:type="dxa"/>
            <w:gridSpan w:val="19"/>
            <w:tcBorders>
              <w:top w:val="nil"/>
              <w:left w:val="nil"/>
              <w:bottom w:val="nil"/>
              <w:right w:val="nil"/>
            </w:tcBorders>
          </w:tcPr>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B54E46" w:rsidRDefault="00D34342" w:rsidP="00D34342">
            <w:r w:rsidRPr="00462C1E">
              <w:rPr>
                <w:color w:val="000000"/>
                <w:sz w:val="19"/>
                <w:szCs w:val="19"/>
                <w:shd w:val="clear" w:color="auto" w:fill="FFFFFF"/>
              </w:rPr>
              <w:t>________________Н.Г. Пискарева</w:t>
            </w:r>
            <w:r>
              <w:t xml:space="preserve">                                                                     </w:t>
            </w:r>
            <w:r>
              <w:rPr>
                <w:sz w:val="20"/>
                <w:szCs w:val="20"/>
              </w:rPr>
              <w:t>ЛОКАЛЬНАЯ СМЕТА № 3</w:t>
            </w:r>
          </w:p>
        </w:tc>
      </w:tr>
      <w:tr w:rsidR="00D34342" w:rsidTr="00D34342">
        <w:trPr>
          <w:trHeight w:val="498"/>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на ремонт автомобильной дороги общего пользования местного значения в д. Висленев Остров Боровёнковского сельского поселения  Окуловского района Новгородской области</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771,251 тыс.руб</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218,60 чел-ч</w:t>
            </w:r>
          </w:p>
        </w:tc>
      </w:tr>
      <w:tr w:rsidR="00D34342" w:rsidTr="00D34342">
        <w:trPr>
          <w:trHeight w:val="266"/>
        </w:trPr>
        <w:tc>
          <w:tcPr>
            <w:tcW w:w="9081"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6" w:type="dxa"/>
            <w:gridSpan w:val="5"/>
            <w:tcBorders>
              <w:top w:val="nil"/>
              <w:left w:val="nil"/>
              <w:bottom w:val="nil"/>
              <w:right w:val="nil"/>
            </w:tcBorders>
          </w:tcPr>
          <w:p w:rsidR="00D34342" w:rsidRDefault="00D34342" w:rsidP="00D34342">
            <w:pPr>
              <w:ind w:left="85" w:right="85"/>
              <w:rPr>
                <w:sz w:val="20"/>
                <w:szCs w:val="20"/>
              </w:rPr>
            </w:pPr>
            <w:r>
              <w:rPr>
                <w:sz w:val="20"/>
                <w:szCs w:val="20"/>
              </w:rPr>
              <w:t>34,532 тыс.руб</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82"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61"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1"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1"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0"/>
                <w:szCs w:val="20"/>
              </w:rPr>
              <w:t xml:space="preserve"> протяженность </w:t>
            </w:r>
            <w:smartTag w:uri="urn:schemas-microsoft-com:office:smarttags" w:element="metricconverter">
              <w:smartTagPr>
                <w:attr w:name="ProductID" w:val="600 метров"/>
              </w:smartTagPr>
              <w:r>
                <w:rPr>
                  <w:sz w:val="20"/>
                  <w:szCs w:val="20"/>
                </w:rPr>
                <w:t>600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4 143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796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3 262</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63,41</w:t>
            </w:r>
          </w:p>
        </w:tc>
      </w:tr>
      <w:tr w:rsidR="00D34342" w:rsidTr="00D34342">
        <w:trPr>
          <w:trHeight w:val="754"/>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579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30,96</w:t>
            </w: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0,9</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2 283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173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2 091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14,15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V=1800*0,05/100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13,33</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109,8</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12 215</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2,16</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5 503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644</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4 811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52,25</w:t>
            </w:r>
          </w:p>
        </w:tc>
      </w:tr>
      <w:tr w:rsidR="00D34342" w:rsidTr="00D34342">
        <w:trPr>
          <w:trHeight w:val="1219"/>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V=1800*0,12/100;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570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44,5</w:t>
            </w:r>
          </w:p>
        </w:tc>
      </w:tr>
      <w:tr w:rsidR="00D34342" w:rsidTr="00D34342">
        <w:trPr>
          <w:trHeight w:val="272"/>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272,16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36 755</w:t>
            </w:r>
          </w:p>
        </w:tc>
        <w:tc>
          <w:tcPr>
            <w:tcW w:w="4242"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2"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ТССЦпг03-21-01-095</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5 км"/>
              </w:smartTagPr>
              <w:r>
                <w:rPr>
                  <w:sz w:val="20"/>
                  <w:szCs w:val="20"/>
                </w:rPr>
                <w:t>95 км</w:t>
              </w:r>
            </w:smartTag>
            <w:r>
              <w:rPr>
                <w:sz w:val="20"/>
                <w:szCs w:val="20"/>
              </w:rPr>
              <w:t xml:space="preserve"> (доставка материала на расстояние </w:t>
            </w:r>
            <w:smartTag w:uri="urn:schemas-microsoft-com:office:smarttags" w:element="metricconverter">
              <w:smartTagPr>
                <w:attr w:name="ProductID" w:val="95 км"/>
              </w:smartTagPr>
              <w:r>
                <w:rPr>
                  <w:sz w:val="20"/>
                  <w:szCs w:val="20"/>
                </w:rPr>
                <w:t>95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611,136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378,08</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231 058</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V=381,96*1,6; Цед=51,37*7,36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0"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- 611,136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1"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-99 316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0"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5"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1"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60 899</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1 613</w:t>
            </w: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10 164</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129,81</w:t>
            </w:r>
          </w:p>
        </w:tc>
      </w:tr>
      <w:tr w:rsidR="00D34342" w:rsidTr="00D34342">
        <w:trPr>
          <w:trHeight w:val="266"/>
        </w:trPr>
        <w:tc>
          <w:tcPr>
            <w:tcW w:w="9835"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1"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1" w:type="dxa"/>
            <w:tcBorders>
              <w:top w:val="nil"/>
              <w:left w:val="nil"/>
              <w:bottom w:val="nil"/>
              <w:right w:val="nil"/>
            </w:tcBorders>
          </w:tcPr>
          <w:p w:rsidR="00D34342" w:rsidRDefault="00D34342" w:rsidP="00D34342">
            <w:pPr>
              <w:ind w:left="85" w:right="85"/>
              <w:jc w:val="right"/>
              <w:rPr>
                <w:sz w:val="20"/>
                <w:szCs w:val="20"/>
              </w:rPr>
            </w:pPr>
            <w:r>
              <w:rPr>
                <w:sz w:val="20"/>
                <w:szCs w:val="20"/>
              </w:rPr>
              <w:t>1 395</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88,79</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6"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2"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11 124</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5353*8,28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44 323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12321*4,12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50 763</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106 210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(969+825)*11,48*1,42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29 245</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(969+825)*11,48*0,81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16 682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152 137</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7 393</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4811*7,15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34 399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36803*7,77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285 959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327 751</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(644+570)*11,48*1,42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19 790</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(644+570)*11,48*0,81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11 289</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358 830</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510 967</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131 742</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642 709</w:t>
            </w:r>
          </w:p>
        </w:tc>
      </w:tr>
      <w:tr w:rsidR="00D34342" w:rsidTr="00D34342">
        <w:trPr>
          <w:trHeight w:val="266"/>
        </w:trPr>
        <w:tc>
          <w:tcPr>
            <w:tcW w:w="7261"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642709*0,2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128 541,8</w:t>
            </w:r>
          </w:p>
        </w:tc>
      </w:tr>
      <w:tr w:rsidR="00D34342" w:rsidTr="00D34342">
        <w:trPr>
          <w:trHeight w:val="266"/>
        </w:trPr>
        <w:tc>
          <w:tcPr>
            <w:tcW w:w="11196"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2"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771 251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7"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8" w:type="dxa"/>
            <w:gridSpan w:val="8"/>
            <w:tcBorders>
              <w:top w:val="nil"/>
              <w:left w:val="nil"/>
              <w:bottom w:val="nil"/>
              <w:right w:val="nil"/>
            </w:tcBorders>
          </w:tcPr>
          <w:p w:rsidR="00D34342" w:rsidRDefault="00D34342" w:rsidP="00D34342">
            <w:pPr>
              <w:ind w:left="85" w:right="85"/>
              <w:jc w:val="center"/>
              <w:rPr>
                <w:sz w:val="20"/>
                <w:szCs w:val="20"/>
              </w:rPr>
            </w:pPr>
          </w:p>
        </w:tc>
        <w:tc>
          <w:tcPr>
            <w:tcW w:w="4543" w:type="dxa"/>
            <w:gridSpan w:val="8"/>
            <w:tcBorders>
              <w:top w:val="nil"/>
              <w:left w:val="nil"/>
              <w:bottom w:val="nil"/>
              <w:right w:val="nil"/>
            </w:tcBorders>
          </w:tcPr>
          <w:p w:rsidR="00D34342" w:rsidRDefault="00D34342" w:rsidP="00D34342">
            <w:pPr>
              <w:ind w:left="85" w:right="85"/>
              <w:rPr>
                <w:sz w:val="20"/>
                <w:szCs w:val="20"/>
              </w:rPr>
            </w:pPr>
          </w:p>
        </w:tc>
      </w:tr>
      <w:tr w:rsidR="00D34342" w:rsidRPr="008E7BCA" w:rsidTr="00D34342">
        <w:trPr>
          <w:trHeight w:val="266"/>
        </w:trPr>
        <w:tc>
          <w:tcPr>
            <w:tcW w:w="15138" w:type="dxa"/>
            <w:gridSpan w:val="19"/>
            <w:tcBorders>
              <w:top w:val="nil"/>
              <w:left w:val="nil"/>
              <w:bottom w:val="nil"/>
              <w:right w:val="nil"/>
            </w:tcBorders>
          </w:tcPr>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42022" w:rsidRDefault="00D42022" w:rsidP="00D34342"/>
          <w:p w:rsidR="00D34342" w:rsidRPr="00462C1E" w:rsidRDefault="00D34342" w:rsidP="00D34342">
            <w:r w:rsidRPr="00462C1E">
              <w:lastRenderedPageBreak/>
              <w:t>УТВЕРЖДАЮ</w:t>
            </w:r>
          </w:p>
          <w:p w:rsidR="00D34342" w:rsidRPr="00462C1E" w:rsidRDefault="00D34342" w:rsidP="00D3434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D34342" w:rsidRPr="008E7BCA" w:rsidRDefault="00D34342" w:rsidP="00D3434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4</w:t>
            </w:r>
          </w:p>
        </w:tc>
      </w:tr>
      <w:tr w:rsidR="00D34342" w:rsidTr="00D34342">
        <w:trPr>
          <w:trHeight w:val="498"/>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lastRenderedPageBreak/>
              <w:t xml:space="preserve"> </w:t>
            </w:r>
            <w:r>
              <w:rPr>
                <w:sz w:val="20"/>
                <w:szCs w:val="20"/>
              </w:rPr>
              <w:t>на ремонт автомобильной дороги общего пользования местного значения в д. Верховик от дома №1 до дома №11 Боровёнковского сельского поселения  Окуловского района Новгородской области</w:t>
            </w:r>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689,417 тыс.руб</w:t>
            </w:r>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192,37 чел-ч</w:t>
            </w:r>
          </w:p>
        </w:tc>
      </w:tr>
      <w:tr w:rsidR="00D34342" w:rsidTr="00D34342">
        <w:trPr>
          <w:trHeight w:val="266"/>
        </w:trPr>
        <w:tc>
          <w:tcPr>
            <w:tcW w:w="9083" w:type="dxa"/>
            <w:gridSpan w:val="8"/>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2721" w:type="dxa"/>
            <w:gridSpan w:val="6"/>
            <w:tcBorders>
              <w:top w:val="nil"/>
              <w:left w:val="nil"/>
              <w:bottom w:val="nil"/>
              <w:right w:val="nil"/>
            </w:tcBorders>
          </w:tcPr>
          <w:p w:rsidR="00D34342" w:rsidRDefault="00D34342" w:rsidP="00D3434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D34342" w:rsidRDefault="00D34342" w:rsidP="00D34342">
            <w:pPr>
              <w:ind w:left="85" w:right="85"/>
              <w:rPr>
                <w:sz w:val="20"/>
                <w:szCs w:val="20"/>
              </w:rPr>
            </w:pPr>
            <w:r>
              <w:rPr>
                <w:sz w:val="20"/>
                <w:szCs w:val="20"/>
              </w:rPr>
              <w:t>30,387 тыс.руб</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782"/>
        </w:trPr>
        <w:tc>
          <w:tcPr>
            <w:tcW w:w="60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r>
              <w:rPr>
                <w:sz w:val="20"/>
                <w:szCs w:val="20"/>
              </w:rPr>
              <w:t>№ п/п</w:t>
            </w:r>
          </w:p>
        </w:tc>
        <w:tc>
          <w:tcPr>
            <w:tcW w:w="166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Количество</w:t>
            </w:r>
          </w:p>
        </w:tc>
        <w:tc>
          <w:tcPr>
            <w:tcW w:w="2121" w:type="dxa"/>
            <w:gridSpan w:val="4"/>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Затраты труда рабочих, чел.-ч. не занят. обсл. машин</w:t>
            </w:r>
          </w:p>
        </w:tc>
      </w:tr>
      <w:tr w:rsidR="00D34342" w:rsidTr="00D34342">
        <w:trPr>
          <w:trHeight w:val="255"/>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7"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обслуживающ. машины</w:t>
            </w:r>
          </w:p>
        </w:tc>
      </w:tr>
      <w:tr w:rsidR="00D34342" w:rsidTr="00D34342">
        <w:trPr>
          <w:trHeight w:val="294"/>
        </w:trPr>
        <w:tc>
          <w:tcPr>
            <w:tcW w:w="60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D34342" w:rsidRDefault="00D34342" w:rsidP="00D34342">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7"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D34342" w:rsidRDefault="00D34342" w:rsidP="00D3434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r>
      <w:tr w:rsidR="00D34342" w:rsidTr="00D34342">
        <w:trPr>
          <w:trHeight w:val="549"/>
        </w:trPr>
        <w:tc>
          <w:tcPr>
            <w:tcW w:w="60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Основной зарплаты</w:t>
            </w:r>
          </w:p>
        </w:tc>
        <w:tc>
          <w:tcPr>
            <w:tcW w:w="1067" w:type="dxa"/>
            <w:gridSpan w:val="3"/>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Всего</w:t>
            </w:r>
          </w:p>
        </w:tc>
      </w:tr>
      <w:tr w:rsidR="00D34342" w:rsidTr="00D34342">
        <w:trPr>
          <w:trHeight w:val="266"/>
        </w:trPr>
        <w:tc>
          <w:tcPr>
            <w:tcW w:w="15138" w:type="dxa"/>
            <w:gridSpan w:val="19"/>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 &lt;Нет раздела&gt;</w:t>
            </w:r>
          </w:p>
        </w:tc>
      </w:tr>
      <w:tr w:rsidR="00D34342" w:rsidTr="00D34342">
        <w:trPr>
          <w:trHeight w:val="289"/>
        </w:trPr>
        <w:tc>
          <w:tcPr>
            <w:tcW w:w="60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5</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11</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28 метров"/>
              </w:smartTagPr>
              <w:r>
                <w:rPr>
                  <w:sz w:val="20"/>
                  <w:szCs w:val="20"/>
                </w:rPr>
                <w:t>528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D34342" w:rsidTr="00D34342">
        <w:trPr>
          <w:trHeight w:val="50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1</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1,584</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2 301,83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3 646</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700</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2 870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55,8</w:t>
            </w:r>
          </w:p>
        </w:tc>
      </w:tr>
      <w:tr w:rsidR="00D34342" w:rsidTr="00D34342">
        <w:trPr>
          <w:trHeight w:val="754"/>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V=1584/1000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442,14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510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27,24</w:t>
            </w: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2</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0,792</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2 537,13</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2 009</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152</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1 840</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12,45</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V=1584*0,05/100</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w:t>
            </w:r>
            <w:r>
              <w:rPr>
                <w:sz w:val="20"/>
                <w:szCs w:val="20"/>
              </w:rPr>
              <w:lastRenderedPageBreak/>
              <w:t>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lastRenderedPageBreak/>
              <w:t>191,94</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217</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11,73</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lastRenderedPageBreak/>
              <w:t xml:space="preserve"> </w:t>
            </w:r>
            <w:r>
              <w:rPr>
                <w:sz w:val="20"/>
                <w:szCs w:val="20"/>
              </w:rPr>
              <w:t>2.1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96,624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111,25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10 749</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737"/>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w:t>
            </w:r>
          </w:p>
        </w:tc>
        <w:tc>
          <w:tcPr>
            <w:tcW w:w="166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1,901</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2 547,46</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4 843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right"/>
              <w:rPr>
                <w:sz w:val="20"/>
                <w:szCs w:val="20"/>
              </w:rPr>
            </w:pPr>
            <w:r>
              <w:rPr>
                <w:sz w:val="20"/>
                <w:szCs w:val="20"/>
              </w:rPr>
              <w:t>567</w:t>
            </w: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4 234</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45,99</w:t>
            </w:r>
          </w:p>
        </w:tc>
      </w:tr>
      <w:tr w:rsidR="00D34342" w:rsidTr="00D34342">
        <w:trPr>
          <w:trHeight w:val="1219"/>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298,02</w:t>
            </w:r>
          </w:p>
        </w:tc>
        <w:tc>
          <w:tcPr>
            <w:tcW w:w="1067" w:type="dxa"/>
            <w:gridSpan w:val="3"/>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501</w:t>
            </w:r>
          </w:p>
        </w:tc>
        <w:tc>
          <w:tcPr>
            <w:tcW w:w="1060" w:type="dxa"/>
            <w:gridSpan w:val="2"/>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D34342" w:rsidRDefault="00D34342" w:rsidP="00D34342">
            <w:pPr>
              <w:ind w:left="85" w:right="85"/>
              <w:jc w:val="right"/>
              <w:rPr>
                <w:sz w:val="20"/>
                <w:szCs w:val="20"/>
              </w:rPr>
            </w:pPr>
            <w:r>
              <w:rPr>
                <w:sz w:val="20"/>
                <w:szCs w:val="20"/>
              </w:rPr>
              <w:t>39,16</w:t>
            </w:r>
          </w:p>
        </w:tc>
      </w:tr>
      <w:tr w:rsidR="00D34342" w:rsidTr="00D34342">
        <w:trPr>
          <w:trHeight w:val="272"/>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3.1</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239,526</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135,05</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32 348</w:t>
            </w:r>
          </w:p>
        </w:tc>
        <w:tc>
          <w:tcPr>
            <w:tcW w:w="4241" w:type="dxa"/>
            <w:gridSpan w:val="7"/>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1434"/>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4</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537,84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394,64</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212 253</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V=336,15*1,6; Цед=53,62*7,36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969"/>
        </w:trPr>
        <w:tc>
          <w:tcPr>
            <w:tcW w:w="601"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4"/>
                <w:szCs w:val="24"/>
              </w:rPr>
              <w:t xml:space="preserve"> </w:t>
            </w:r>
            <w:r>
              <w:rPr>
                <w:sz w:val="20"/>
                <w:szCs w:val="20"/>
              </w:rPr>
              <w:t>5</w:t>
            </w:r>
          </w:p>
        </w:tc>
        <w:tc>
          <w:tcPr>
            <w:tcW w:w="1667"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- 537,84</w:t>
            </w:r>
          </w:p>
        </w:tc>
        <w:tc>
          <w:tcPr>
            <w:tcW w:w="1054"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162,51</w:t>
            </w:r>
          </w:p>
        </w:tc>
        <w:tc>
          <w:tcPr>
            <w:tcW w:w="1067"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-87 404</w:t>
            </w:r>
          </w:p>
        </w:tc>
        <w:tc>
          <w:tcPr>
            <w:tcW w:w="1060"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D34342" w:rsidRDefault="00D34342" w:rsidP="00D3434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D34342" w:rsidRDefault="00D34342" w:rsidP="00D34342">
            <w:pPr>
              <w:ind w:left="85" w:right="85"/>
              <w:rPr>
                <w:sz w:val="20"/>
                <w:szCs w:val="20"/>
              </w:rPr>
            </w:pPr>
          </w:p>
        </w:tc>
      </w:tr>
      <w:tr w:rsidR="00D34342" w:rsidTr="00D34342">
        <w:trPr>
          <w:trHeight w:val="283"/>
        </w:trPr>
        <w:tc>
          <w:tcPr>
            <w:tcW w:w="601"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4"/>
                <w:szCs w:val="24"/>
              </w:rPr>
              <w:t xml:space="preserve"> </w:t>
            </w:r>
          </w:p>
        </w:tc>
        <w:tc>
          <w:tcPr>
            <w:tcW w:w="1667"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7"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D34342" w:rsidRDefault="00D34342" w:rsidP="00D3434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D34342" w:rsidRDefault="00D34342" w:rsidP="00D34342">
            <w:pPr>
              <w:ind w:left="85" w:right="85"/>
              <w:rPr>
                <w:sz w:val="20"/>
                <w:szCs w:val="20"/>
              </w:rPr>
            </w:pPr>
          </w:p>
        </w:tc>
      </w:tr>
      <w:tr w:rsidR="00D34342" w:rsidTr="00D34342">
        <w:trPr>
          <w:trHeight w:val="266"/>
        </w:trPr>
        <w:tc>
          <w:tcPr>
            <w:tcW w:w="9837" w:type="dxa"/>
            <w:gridSpan w:val="10"/>
            <w:vMerge w:val="restart"/>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53 595</w:t>
            </w:r>
          </w:p>
        </w:tc>
        <w:tc>
          <w:tcPr>
            <w:tcW w:w="1060" w:type="dxa"/>
            <w:gridSpan w:val="3"/>
            <w:vMerge w:val="restart"/>
            <w:tcBorders>
              <w:top w:val="nil"/>
              <w:left w:val="nil"/>
              <w:bottom w:val="nil"/>
              <w:right w:val="nil"/>
            </w:tcBorders>
          </w:tcPr>
          <w:p w:rsidR="00D34342" w:rsidRDefault="00D34342" w:rsidP="00D34342">
            <w:pPr>
              <w:ind w:left="85" w:right="85"/>
              <w:jc w:val="right"/>
              <w:rPr>
                <w:sz w:val="20"/>
                <w:szCs w:val="20"/>
              </w:rPr>
            </w:pPr>
            <w:r>
              <w:rPr>
                <w:sz w:val="20"/>
                <w:szCs w:val="20"/>
              </w:rPr>
              <w:t>1 419</w:t>
            </w: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8 944</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114,24</w:t>
            </w:r>
          </w:p>
        </w:tc>
      </w:tr>
      <w:tr w:rsidR="00D34342" w:rsidTr="00D34342">
        <w:trPr>
          <w:trHeight w:val="266"/>
        </w:trPr>
        <w:tc>
          <w:tcPr>
            <w:tcW w:w="9837" w:type="dxa"/>
            <w:gridSpan w:val="10"/>
            <w:vMerge/>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D34342" w:rsidRDefault="00D34342" w:rsidP="00D34342">
            <w:pPr>
              <w:ind w:left="85" w:right="85"/>
              <w:jc w:val="right"/>
              <w:rPr>
                <w:sz w:val="20"/>
                <w:szCs w:val="20"/>
              </w:rPr>
            </w:pPr>
          </w:p>
        </w:tc>
        <w:tc>
          <w:tcPr>
            <w:tcW w:w="1060" w:type="dxa"/>
            <w:gridSpan w:val="3"/>
            <w:vMerge/>
            <w:tcBorders>
              <w:top w:val="nil"/>
              <w:left w:val="nil"/>
              <w:bottom w:val="nil"/>
              <w:right w:val="nil"/>
            </w:tcBorders>
          </w:tcPr>
          <w:p w:rsidR="00D34342" w:rsidRDefault="00D34342" w:rsidP="00D34342">
            <w:pPr>
              <w:ind w:left="85" w:right="85"/>
              <w:jc w:val="right"/>
              <w:rPr>
                <w:sz w:val="20"/>
                <w:szCs w:val="20"/>
              </w:rPr>
            </w:pPr>
          </w:p>
        </w:tc>
        <w:tc>
          <w:tcPr>
            <w:tcW w:w="1060" w:type="dxa"/>
            <w:tcBorders>
              <w:top w:val="nil"/>
              <w:left w:val="nil"/>
              <w:bottom w:val="nil"/>
              <w:right w:val="nil"/>
            </w:tcBorders>
          </w:tcPr>
          <w:p w:rsidR="00D34342" w:rsidRDefault="00D34342" w:rsidP="00D34342">
            <w:pPr>
              <w:ind w:left="85" w:right="85"/>
              <w:jc w:val="right"/>
              <w:rPr>
                <w:sz w:val="20"/>
                <w:szCs w:val="20"/>
              </w:rPr>
            </w:pPr>
            <w:r>
              <w:rPr>
                <w:sz w:val="20"/>
                <w:szCs w:val="20"/>
              </w:rPr>
              <w:t>1 228</w:t>
            </w:r>
          </w:p>
        </w:tc>
        <w:tc>
          <w:tcPr>
            <w:tcW w:w="2121" w:type="dxa"/>
            <w:gridSpan w:val="3"/>
            <w:tcBorders>
              <w:top w:val="nil"/>
              <w:left w:val="nil"/>
              <w:bottom w:val="nil"/>
              <w:right w:val="nil"/>
            </w:tcBorders>
          </w:tcPr>
          <w:p w:rsidR="00D34342" w:rsidRDefault="00D34342" w:rsidP="00D34342">
            <w:pPr>
              <w:ind w:left="85" w:right="85"/>
              <w:jc w:val="right"/>
              <w:rPr>
                <w:sz w:val="20"/>
                <w:szCs w:val="20"/>
              </w:rPr>
            </w:pPr>
            <w:r>
              <w:rPr>
                <w:sz w:val="20"/>
                <w:szCs w:val="20"/>
              </w:rPr>
              <w:t>78,13</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p>
        </w:tc>
      </w:tr>
      <w:tr w:rsidR="00D34342" w:rsidTr="00D34342">
        <w:trPr>
          <w:trHeight w:val="266"/>
        </w:trPr>
        <w:tc>
          <w:tcPr>
            <w:tcW w:w="11198" w:type="dxa"/>
            <w:gridSpan w:val="13"/>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D34342" w:rsidRDefault="00D34342" w:rsidP="00D3434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D34342" w:rsidRDefault="00D34342" w:rsidP="00D34342">
            <w:pPr>
              <w:ind w:left="85" w:right="85"/>
              <w:jc w:val="center"/>
              <w:rPr>
                <w:sz w:val="20"/>
                <w:szCs w:val="20"/>
              </w:rPr>
            </w:pPr>
            <w:r>
              <w:rPr>
                <w:sz w:val="20"/>
                <w:szCs w:val="20"/>
              </w:rPr>
              <w:t>Прямые</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lastRenderedPageBreak/>
              <w:t xml:space="preserve"> </w:t>
            </w:r>
            <w:r>
              <w:rPr>
                <w:sz w:val="20"/>
                <w:szCs w:val="20"/>
              </w:rPr>
              <w:t>Зарплата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9 781</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4710*8,28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38 999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10842*4,12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44 669</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93 449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(852+727)*11,48*1,42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25 740</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(1)</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(852+727)*11,48*0,81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14 683</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133 872</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Зарплата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567*11,48</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6 509</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Машины и механизмы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4234*7,15</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30 273</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Материалы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32390*7,77</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251 670</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288 452</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Накладные расходы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(567+501)*11,48*1,42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17 410</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Сметная прибыль (2)</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(567+501)*11,48*0,81</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9 931</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315 793</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449 665</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124 849</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574 514</w:t>
            </w:r>
          </w:p>
        </w:tc>
      </w:tr>
      <w:tr w:rsidR="00D34342" w:rsidTr="00D34342">
        <w:trPr>
          <w:trHeight w:val="266"/>
        </w:trPr>
        <w:tc>
          <w:tcPr>
            <w:tcW w:w="7263" w:type="dxa"/>
            <w:gridSpan w:val="5"/>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НДС</w:t>
            </w:r>
          </w:p>
        </w:tc>
        <w:tc>
          <w:tcPr>
            <w:tcW w:w="3935" w:type="dxa"/>
            <w:gridSpan w:val="8"/>
            <w:tcBorders>
              <w:top w:val="nil"/>
              <w:left w:val="nil"/>
              <w:bottom w:val="nil"/>
              <w:right w:val="nil"/>
            </w:tcBorders>
          </w:tcPr>
          <w:p w:rsidR="00D34342" w:rsidRDefault="00D34342" w:rsidP="00D34342">
            <w:pPr>
              <w:ind w:left="85" w:right="85"/>
              <w:jc w:val="right"/>
              <w:rPr>
                <w:sz w:val="20"/>
                <w:szCs w:val="20"/>
              </w:rPr>
            </w:pPr>
            <w:r>
              <w:rPr>
                <w:sz w:val="20"/>
                <w:szCs w:val="20"/>
              </w:rPr>
              <w:t>574514*0,2</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114 902,8</w:t>
            </w:r>
          </w:p>
        </w:tc>
      </w:tr>
      <w:tr w:rsidR="00D34342" w:rsidTr="00D34342">
        <w:trPr>
          <w:trHeight w:val="266"/>
        </w:trPr>
        <w:tc>
          <w:tcPr>
            <w:tcW w:w="11198" w:type="dxa"/>
            <w:gridSpan w:val="1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D34342" w:rsidRDefault="00D34342" w:rsidP="00D34342">
            <w:pPr>
              <w:ind w:left="85" w:right="85"/>
              <w:jc w:val="right"/>
              <w:rPr>
                <w:sz w:val="20"/>
                <w:szCs w:val="20"/>
              </w:rPr>
            </w:pPr>
          </w:p>
        </w:tc>
        <w:tc>
          <w:tcPr>
            <w:tcW w:w="1820" w:type="dxa"/>
            <w:gridSpan w:val="2"/>
            <w:tcBorders>
              <w:top w:val="nil"/>
              <w:left w:val="nil"/>
              <w:bottom w:val="nil"/>
              <w:right w:val="nil"/>
            </w:tcBorders>
          </w:tcPr>
          <w:p w:rsidR="00D34342" w:rsidRDefault="00D34342" w:rsidP="00D34342">
            <w:pPr>
              <w:ind w:left="85" w:right="85"/>
              <w:jc w:val="right"/>
              <w:rPr>
                <w:sz w:val="20"/>
                <w:szCs w:val="20"/>
              </w:rPr>
            </w:pPr>
            <w:r>
              <w:rPr>
                <w:sz w:val="20"/>
                <w:szCs w:val="20"/>
              </w:rPr>
              <w:t>689 417</w:t>
            </w:r>
          </w:p>
        </w:tc>
      </w:tr>
      <w:tr w:rsidR="00D34342" w:rsidTr="00D34342">
        <w:trPr>
          <w:trHeight w:val="266"/>
        </w:trPr>
        <w:tc>
          <w:tcPr>
            <w:tcW w:w="15138" w:type="dxa"/>
            <w:gridSpan w:val="19"/>
            <w:tcBorders>
              <w:top w:val="nil"/>
              <w:left w:val="nil"/>
              <w:bottom w:val="nil"/>
              <w:right w:val="nil"/>
            </w:tcBorders>
          </w:tcPr>
          <w:p w:rsidR="00D34342" w:rsidRDefault="00D34342" w:rsidP="00D34342">
            <w:pPr>
              <w:ind w:left="85" w:right="85"/>
              <w:jc w:val="center"/>
              <w:rPr>
                <w:sz w:val="20"/>
                <w:szCs w:val="20"/>
              </w:rPr>
            </w:pPr>
            <w:r>
              <w:rPr>
                <w:sz w:val="24"/>
                <w:szCs w:val="24"/>
              </w:rPr>
              <w:t xml:space="preserve"> </w:t>
            </w:r>
          </w:p>
        </w:tc>
      </w:tr>
      <w:tr w:rsidR="00D34342" w:rsidTr="00D34342">
        <w:trPr>
          <w:trHeight w:val="266"/>
        </w:trPr>
        <w:tc>
          <w:tcPr>
            <w:tcW w:w="2268"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СОСТАВИЛ</w:t>
            </w:r>
          </w:p>
        </w:tc>
        <w:tc>
          <w:tcPr>
            <w:tcW w:w="8329" w:type="dxa"/>
            <w:gridSpan w:val="8"/>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r w:rsidR="00D34342" w:rsidTr="00D34342">
        <w:trPr>
          <w:trHeight w:val="266"/>
        </w:trPr>
        <w:tc>
          <w:tcPr>
            <w:tcW w:w="2268" w:type="dxa"/>
            <w:gridSpan w:val="3"/>
            <w:tcBorders>
              <w:top w:val="nil"/>
              <w:left w:val="nil"/>
              <w:bottom w:val="nil"/>
              <w:right w:val="nil"/>
            </w:tcBorders>
          </w:tcPr>
          <w:p w:rsidR="00D34342" w:rsidRDefault="00D34342" w:rsidP="00D34342">
            <w:pPr>
              <w:ind w:left="85" w:right="85"/>
              <w:rPr>
                <w:sz w:val="20"/>
                <w:szCs w:val="20"/>
              </w:rPr>
            </w:pPr>
            <w:r>
              <w:rPr>
                <w:sz w:val="24"/>
                <w:szCs w:val="24"/>
              </w:rPr>
              <w:t xml:space="preserve"> </w:t>
            </w:r>
            <w:r>
              <w:rPr>
                <w:sz w:val="20"/>
                <w:szCs w:val="20"/>
              </w:rPr>
              <w:t>ПРОВЕРИЛ</w:t>
            </w:r>
          </w:p>
        </w:tc>
        <w:tc>
          <w:tcPr>
            <w:tcW w:w="8329" w:type="dxa"/>
            <w:gridSpan w:val="8"/>
            <w:tcBorders>
              <w:top w:val="nil"/>
              <w:left w:val="nil"/>
              <w:bottom w:val="nil"/>
              <w:right w:val="nil"/>
            </w:tcBorders>
          </w:tcPr>
          <w:p w:rsidR="00D34342" w:rsidRDefault="00D34342" w:rsidP="00D34342">
            <w:pPr>
              <w:ind w:left="85" w:right="85"/>
              <w:jc w:val="center"/>
              <w:rPr>
                <w:sz w:val="20"/>
                <w:szCs w:val="20"/>
              </w:rPr>
            </w:pPr>
          </w:p>
        </w:tc>
        <w:tc>
          <w:tcPr>
            <w:tcW w:w="4541" w:type="dxa"/>
            <w:gridSpan w:val="8"/>
            <w:tcBorders>
              <w:top w:val="nil"/>
              <w:left w:val="nil"/>
              <w:bottom w:val="nil"/>
              <w:right w:val="nil"/>
            </w:tcBorders>
          </w:tcPr>
          <w:p w:rsidR="00D34342" w:rsidRDefault="00D34342" w:rsidP="00D34342">
            <w:pPr>
              <w:ind w:left="85" w:right="85"/>
              <w:rPr>
                <w:sz w:val="20"/>
                <w:szCs w:val="20"/>
              </w:rPr>
            </w:pPr>
          </w:p>
        </w:tc>
      </w:tr>
    </w:tbl>
    <w:p w:rsidR="00D34342" w:rsidRDefault="00D34342" w:rsidP="005748EC">
      <w:pPr>
        <w:ind w:firstLine="0"/>
        <w:jc w:val="left"/>
        <w:rPr>
          <w:b/>
          <w:sz w:val="24"/>
          <w:szCs w:val="24"/>
        </w:rPr>
      </w:pPr>
    </w:p>
    <w:p w:rsidR="00D34342" w:rsidRDefault="00D34342" w:rsidP="005748EC">
      <w:pPr>
        <w:ind w:firstLine="0"/>
        <w:jc w:val="left"/>
        <w:rPr>
          <w:b/>
          <w:sz w:val="24"/>
          <w:szCs w:val="24"/>
        </w:rPr>
      </w:pPr>
    </w:p>
    <w:p w:rsidR="00604034" w:rsidRPr="00596B0A" w:rsidRDefault="00604034" w:rsidP="00604034">
      <w:pPr>
        <w:jc w:val="left"/>
        <w:rPr>
          <w:b/>
          <w:sz w:val="24"/>
          <w:szCs w:val="24"/>
        </w:rPr>
      </w:pPr>
      <w:r w:rsidRPr="00596B0A">
        <w:rPr>
          <w:b/>
          <w:sz w:val="24"/>
          <w:szCs w:val="24"/>
        </w:rPr>
        <w:t xml:space="preserve">Начальная (максимальная) цена муниципального контракта: </w:t>
      </w:r>
    </w:p>
    <w:p w:rsidR="00604034" w:rsidRDefault="00246BFF" w:rsidP="0044215A">
      <w:pPr>
        <w:autoSpaceDE w:val="0"/>
        <w:autoSpaceDN w:val="0"/>
        <w:adjustRightInd w:val="0"/>
        <w:jc w:val="left"/>
        <w:rPr>
          <w:sz w:val="24"/>
          <w:szCs w:val="24"/>
        </w:rPr>
      </w:pPr>
      <w:r>
        <w:rPr>
          <w:b/>
          <w:sz w:val="24"/>
          <w:szCs w:val="24"/>
        </w:rPr>
        <w:t>4415877(четыре миллиона четыреста пятнадцать тысяч восемьсот семьдесят семь</w:t>
      </w:r>
      <w:r w:rsidR="0044215A">
        <w:rPr>
          <w:b/>
          <w:sz w:val="24"/>
          <w:szCs w:val="24"/>
        </w:rPr>
        <w:t xml:space="preserve"> рублей</w:t>
      </w:r>
      <w:r w:rsidR="00604034" w:rsidRPr="00D4422C">
        <w:rPr>
          <w:b/>
          <w:sz w:val="24"/>
          <w:szCs w:val="24"/>
        </w:rPr>
        <w:t xml:space="preserve"> 00 копеек</w:t>
      </w:r>
      <w:r w:rsidR="00604034">
        <w:rPr>
          <w:b/>
          <w:sz w:val="24"/>
          <w:szCs w:val="24"/>
        </w:rPr>
        <w:t>)</w:t>
      </w:r>
      <w:r w:rsidR="00604034" w:rsidRPr="001D165F">
        <w:rPr>
          <w:sz w:val="24"/>
          <w:szCs w:val="24"/>
        </w:rPr>
        <w:t xml:space="preserve"> и вклю</w:t>
      </w:r>
      <w:r w:rsidR="00604034">
        <w:rPr>
          <w:sz w:val="24"/>
          <w:szCs w:val="24"/>
        </w:rPr>
        <w:t>чает стоимость работ и материалов</w:t>
      </w:r>
      <w:r w:rsidR="00604034" w:rsidRPr="001D165F">
        <w:rPr>
          <w:sz w:val="24"/>
          <w:szCs w:val="24"/>
        </w:rPr>
        <w:t>,  перевозку, командировочные расходы, уплату там</w:t>
      </w:r>
      <w:r w:rsidR="00604034">
        <w:rPr>
          <w:sz w:val="24"/>
          <w:szCs w:val="24"/>
        </w:rPr>
        <w:t>оженных пошлин, сборов, налогов</w:t>
      </w:r>
      <w:r w:rsidR="00604034" w:rsidRPr="001D165F">
        <w:rPr>
          <w:sz w:val="24"/>
          <w:szCs w:val="24"/>
        </w:rPr>
        <w:t xml:space="preserve"> и других обязательных платежей, которые в соответствии с действующим законодательством Российской Федерации должен оплачивать Подрядчик при выполнении </w:t>
      </w:r>
      <w:r w:rsidR="00604034">
        <w:rPr>
          <w:sz w:val="24"/>
          <w:szCs w:val="24"/>
        </w:rPr>
        <w:t>муниципального к</w:t>
      </w:r>
      <w:r w:rsidR="00604034" w:rsidRPr="001D165F">
        <w:rPr>
          <w:sz w:val="24"/>
          <w:szCs w:val="24"/>
        </w:rPr>
        <w:t>онтракта.</w:t>
      </w:r>
    </w:p>
    <w:p w:rsidR="0044215A" w:rsidRPr="008E286F" w:rsidRDefault="00604034" w:rsidP="008E286F">
      <w:pPr>
        <w:autoSpaceDE w:val="0"/>
        <w:autoSpaceDN w:val="0"/>
        <w:adjustRightInd w:val="0"/>
        <w:ind w:left="425" w:firstLine="0"/>
        <w:jc w:val="left"/>
        <w:rPr>
          <w:sz w:val="24"/>
          <w:szCs w:val="24"/>
        </w:rPr>
      </w:pPr>
      <w:r>
        <w:rPr>
          <w:b/>
          <w:bCs/>
          <w:sz w:val="24"/>
          <w:szCs w:val="24"/>
        </w:rPr>
        <w:t>Обоснование (расчет)</w:t>
      </w:r>
      <w:r w:rsidRPr="008D07BE">
        <w:rPr>
          <w:b/>
          <w:bCs/>
          <w:sz w:val="24"/>
          <w:szCs w:val="24"/>
        </w:rPr>
        <w:t xml:space="preserve"> НМЦК</w:t>
      </w:r>
      <w:r>
        <w:rPr>
          <w:b/>
          <w:bCs/>
          <w:sz w:val="24"/>
          <w:szCs w:val="24"/>
        </w:rPr>
        <w:t xml:space="preserve">: </w:t>
      </w:r>
      <w:r w:rsidRPr="008D07BE">
        <w:rPr>
          <w:b/>
          <w:bCs/>
          <w:sz w:val="24"/>
          <w:szCs w:val="24"/>
        </w:rPr>
        <w:t xml:space="preserve"> </w:t>
      </w:r>
      <w:r>
        <w:rPr>
          <w:sz w:val="24"/>
          <w:szCs w:val="24"/>
        </w:rPr>
        <w:t>Расчет начальной (максимальной) цены муниципального контракта осуществлен на основании сметного расчета, разработанным, в соответствии с техническим заданием и условиями муниципального контракта, в ТЕРах по Новгородской области.</w:t>
      </w:r>
    </w:p>
    <w:p w:rsidR="008F2E2D" w:rsidRDefault="008F2E2D" w:rsidP="008F2E2D">
      <w:pPr>
        <w:pStyle w:val="Default"/>
        <w:spacing w:line="240" w:lineRule="exact"/>
        <w:ind w:firstLine="567"/>
        <w:rPr>
          <w:b/>
          <w:bCs/>
        </w:rPr>
      </w:pPr>
    </w:p>
    <w:p w:rsidR="008F2E2D" w:rsidRDefault="008F2E2D" w:rsidP="008F2E2D">
      <w:pPr>
        <w:rPr>
          <w:i/>
          <w:sz w:val="24"/>
          <w:szCs w:val="24"/>
        </w:rPr>
      </w:pPr>
    </w:p>
    <w:p w:rsidR="006C21F9" w:rsidRDefault="006C21F9" w:rsidP="006C21F9">
      <w:pPr>
        <w:jc w:val="left"/>
        <w:rPr>
          <w:sz w:val="24"/>
          <w:szCs w:val="24"/>
        </w:rPr>
      </w:pPr>
      <w:r>
        <w:rPr>
          <w:sz w:val="24"/>
          <w:szCs w:val="24"/>
        </w:rPr>
        <w:t>Заказчиком получено  заключение ГАУ «Госэкспертиза Новгородской области» о проверке сметной стоимо</w:t>
      </w:r>
      <w:r w:rsidR="00246BFF">
        <w:rPr>
          <w:sz w:val="24"/>
          <w:szCs w:val="24"/>
        </w:rPr>
        <w:t>сти объекта от 08.04.2019 г. №141</w:t>
      </w:r>
    </w:p>
    <w:p w:rsidR="00023E81" w:rsidRDefault="00023E81" w:rsidP="008F2E2D">
      <w:pPr>
        <w:rPr>
          <w:i/>
          <w:sz w:val="24"/>
          <w:szCs w:val="24"/>
        </w:rPr>
      </w:pPr>
    </w:p>
    <w:p w:rsidR="00414BB9" w:rsidRPr="00246BFF" w:rsidRDefault="00414BB9" w:rsidP="00414BB9">
      <w:pPr>
        <w:ind w:firstLine="0"/>
        <w:rPr>
          <w:sz w:val="22"/>
        </w:rPr>
      </w:pPr>
      <w:r>
        <w:rPr>
          <w:sz w:val="20"/>
          <w:szCs w:val="20"/>
        </w:rPr>
        <w:t xml:space="preserve">                                                                                                                                                                                               </w:t>
      </w:r>
      <w:r w:rsidRPr="00246BFF">
        <w:rPr>
          <w:sz w:val="22"/>
        </w:rPr>
        <w:t xml:space="preserve">Приложение № 3 к документации  </w:t>
      </w:r>
    </w:p>
    <w:p w:rsidR="00414BB9" w:rsidRPr="00246BFF" w:rsidRDefault="00414BB9" w:rsidP="00414BB9">
      <w:pPr>
        <w:ind w:firstLine="567"/>
        <w:rPr>
          <w:sz w:val="22"/>
        </w:rPr>
      </w:pPr>
      <w:r w:rsidRPr="00246BFF">
        <w:rPr>
          <w:sz w:val="22"/>
        </w:rPr>
        <w:t xml:space="preserve">                                                                                                                                                                                                об электронном аукционе,                                                </w:t>
      </w:r>
    </w:p>
    <w:p w:rsidR="00414BB9" w:rsidRPr="00246BFF" w:rsidRDefault="00414BB9" w:rsidP="00414BB9">
      <w:pPr>
        <w:ind w:firstLine="567"/>
        <w:rPr>
          <w:sz w:val="22"/>
        </w:rPr>
      </w:pPr>
      <w:r w:rsidRPr="00246BFF">
        <w:rPr>
          <w:sz w:val="22"/>
        </w:rPr>
        <w:t xml:space="preserve">                                                                                                                                                                                                утвержденной постановлением</w:t>
      </w:r>
    </w:p>
    <w:p w:rsidR="00414BB9" w:rsidRDefault="00414BB9" w:rsidP="00414BB9">
      <w:pPr>
        <w:ind w:firstLine="567"/>
        <w:rPr>
          <w:sz w:val="22"/>
        </w:rPr>
      </w:pPr>
      <w:r w:rsidRPr="00246BFF">
        <w:rPr>
          <w:sz w:val="22"/>
        </w:rPr>
        <w:t xml:space="preserve">                                                                                                                                                                                       Администрации Боровёнковского сельского</w:t>
      </w:r>
    </w:p>
    <w:p w:rsidR="00B3728B" w:rsidRPr="00246BFF" w:rsidRDefault="00B3728B" w:rsidP="00B3728B">
      <w:pPr>
        <w:tabs>
          <w:tab w:val="left" w:pos="11093"/>
        </w:tabs>
        <w:ind w:firstLine="567"/>
        <w:rPr>
          <w:sz w:val="22"/>
        </w:rPr>
      </w:pPr>
      <w:r>
        <w:rPr>
          <w:sz w:val="22"/>
        </w:rPr>
        <w:tab/>
      </w:r>
      <w:r w:rsidR="00900783">
        <w:rPr>
          <w:sz w:val="22"/>
        </w:rPr>
        <w:t>поселения от 25</w:t>
      </w:r>
      <w:r w:rsidRPr="008F513A">
        <w:rPr>
          <w:sz w:val="22"/>
        </w:rPr>
        <w:t>.06.2019 года №</w:t>
      </w:r>
      <w:r w:rsidR="00900783">
        <w:rPr>
          <w:sz w:val="22"/>
        </w:rPr>
        <w:t>70</w:t>
      </w:r>
    </w:p>
    <w:p w:rsidR="00B3728B" w:rsidRPr="005F3D6D" w:rsidRDefault="00414BB9" w:rsidP="00B3728B">
      <w:pPr>
        <w:shd w:val="clear" w:color="auto" w:fill="FFFFFF"/>
        <w:tabs>
          <w:tab w:val="left" w:leader="underscore" w:pos="3595"/>
        </w:tabs>
        <w:spacing w:line="360" w:lineRule="exact"/>
        <w:ind w:left="38"/>
        <w:jc w:val="center"/>
        <w:rPr>
          <w:bCs/>
          <w:caps/>
          <w:spacing w:val="-1"/>
          <w:szCs w:val="28"/>
          <w:u w:val="single"/>
        </w:rPr>
      </w:pPr>
      <w:r w:rsidRPr="00246BFF">
        <w:rPr>
          <w:sz w:val="22"/>
        </w:rPr>
        <w:t xml:space="preserve">             </w:t>
      </w:r>
      <w:r w:rsidR="00B3728B" w:rsidRPr="005F3D6D">
        <w:rPr>
          <w:bCs/>
          <w:caps/>
          <w:spacing w:val="-1"/>
          <w:szCs w:val="28"/>
          <w:u w:val="single"/>
        </w:rPr>
        <w:t>Форма для заполнения УЧАСТНИКАМИ ЗАКУПКИ, НЕОБХОДИМАЯ  в составе первой части заявки.</w:t>
      </w:r>
    </w:p>
    <w:p w:rsidR="00B3728B" w:rsidRPr="005F3D6D" w:rsidRDefault="00B3728B" w:rsidP="00B3728B">
      <w:pPr>
        <w:autoSpaceDE w:val="0"/>
        <w:autoSpaceDN w:val="0"/>
        <w:adjustRightInd w:val="0"/>
        <w:spacing w:line="360" w:lineRule="exact"/>
        <w:ind w:firstLine="219"/>
        <w:outlineLvl w:val="1"/>
        <w:rPr>
          <w:szCs w:val="28"/>
        </w:rPr>
      </w:pPr>
    </w:p>
    <w:p w:rsidR="00B3728B" w:rsidRPr="005F3D6D" w:rsidRDefault="00B3728B" w:rsidP="00B3728B">
      <w:pPr>
        <w:autoSpaceDE w:val="0"/>
        <w:autoSpaceDN w:val="0"/>
        <w:adjustRightInd w:val="0"/>
        <w:spacing w:line="360" w:lineRule="exact"/>
        <w:outlineLvl w:val="1"/>
        <w:rPr>
          <w:b/>
          <w:iCs/>
          <w:szCs w:val="28"/>
        </w:rPr>
      </w:pPr>
      <w:r w:rsidRPr="005F3D6D">
        <w:rPr>
          <w:szCs w:val="28"/>
        </w:rPr>
        <w:t>Участник закупки должен указать конкретные показатели (</w:t>
      </w:r>
      <w:r w:rsidRPr="005F3D6D">
        <w:rPr>
          <w:i/>
          <w:szCs w:val="28"/>
        </w:rPr>
        <w:t xml:space="preserve">без употребления слов, предполагающих альтернативность: «не менее», «не более», «или», «не ниже»  и т.п.) </w:t>
      </w:r>
      <w:r w:rsidRPr="005F3D6D">
        <w:rPr>
          <w:szCs w:val="28"/>
        </w:rPr>
        <w:t xml:space="preserve">предлагаемого при выполнении работ товара по всем позициям, обозначенным в таблице, </w:t>
      </w:r>
      <w:r w:rsidRPr="005F3D6D">
        <w:rPr>
          <w:bCs/>
          <w:szCs w:val="28"/>
        </w:rPr>
        <w:t xml:space="preserve">и указание </w:t>
      </w:r>
      <w:r w:rsidRPr="005F3D6D">
        <w:rPr>
          <w:iCs/>
          <w:szCs w:val="28"/>
        </w:rPr>
        <w:t xml:space="preserve">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5F3D6D">
        <w:rPr>
          <w:b/>
          <w:iCs/>
          <w:szCs w:val="28"/>
        </w:rPr>
        <w:t>наименование страны происхождения товара.</w:t>
      </w:r>
    </w:p>
    <w:p w:rsidR="00B3728B" w:rsidRPr="005F3D6D" w:rsidRDefault="00B3728B" w:rsidP="00B3728B">
      <w:pPr>
        <w:suppressAutoHyphens/>
        <w:spacing w:line="360" w:lineRule="exact"/>
        <w:ind w:left="-284" w:right="-1"/>
        <w:rPr>
          <w:szCs w:val="28"/>
        </w:rPr>
      </w:pPr>
      <w:r w:rsidRPr="005F3D6D">
        <w:rPr>
          <w:szCs w:val="28"/>
        </w:rPr>
        <w:t>1) При установлении заказчиком значений показателей (характеристик), которые определяются диапазоном, участник закупки должен указать диапазон значений показателя (характеристики) предлагаемого товара, при этом такой диапазон должен включать в себя значения, установленные заказчиком.</w:t>
      </w:r>
    </w:p>
    <w:p w:rsidR="00B3728B" w:rsidRPr="005F3D6D" w:rsidRDefault="00B3728B" w:rsidP="00B3728B">
      <w:pPr>
        <w:suppressAutoHyphens/>
        <w:spacing w:line="360" w:lineRule="exact"/>
        <w:ind w:left="-284" w:right="-1"/>
        <w:rPr>
          <w:szCs w:val="28"/>
        </w:rPr>
      </w:pPr>
      <w:r w:rsidRPr="005F3D6D">
        <w:rPr>
          <w:szCs w:val="28"/>
        </w:rPr>
        <w:t>2) При установлении заказчиком значений показателей (характеристик), которые не могут изменяться, участник закупки должен указать конкретное значение показателя (характеристики), соответствующее значению установленному заказчиком.</w:t>
      </w:r>
    </w:p>
    <w:p w:rsidR="00414BB9" w:rsidRPr="00246BFF" w:rsidRDefault="00B3728B" w:rsidP="00B3728B">
      <w:pPr>
        <w:suppressAutoHyphens/>
        <w:spacing w:line="360" w:lineRule="exact"/>
        <w:ind w:left="-284" w:right="-1"/>
        <w:rPr>
          <w:sz w:val="22"/>
        </w:rPr>
      </w:pPr>
      <w:r w:rsidRPr="005F3D6D">
        <w:rPr>
          <w:szCs w:val="28"/>
        </w:rPr>
        <w:t>3) Единицы измерения показателей (характеристик) предлагаемого участником закупки товара должны соответствовать установленным заказчиком в таблице</w:t>
      </w:r>
      <w:r w:rsidR="00414BB9" w:rsidRPr="00246BFF">
        <w:rPr>
          <w:sz w:val="22"/>
        </w:rPr>
        <w:t xml:space="preserve"> </w:t>
      </w:r>
    </w:p>
    <w:p w:rsidR="00414BB9" w:rsidRPr="00246BFF" w:rsidRDefault="00414BB9" w:rsidP="00414BB9">
      <w:pPr>
        <w:tabs>
          <w:tab w:val="left" w:pos="11520"/>
        </w:tabs>
        <w:ind w:firstLine="0"/>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B3728B" w:rsidRDefault="00B3728B" w:rsidP="00414BB9">
      <w:pPr>
        <w:ind w:firstLine="0"/>
        <w:jc w:val="right"/>
        <w:rPr>
          <w:sz w:val="20"/>
          <w:szCs w:val="20"/>
        </w:rPr>
      </w:pPr>
    </w:p>
    <w:p w:rsidR="00414BB9" w:rsidRPr="00246BFF" w:rsidRDefault="00414BB9" w:rsidP="00414BB9">
      <w:pPr>
        <w:ind w:firstLine="0"/>
        <w:jc w:val="right"/>
        <w:rPr>
          <w:sz w:val="22"/>
        </w:rPr>
      </w:pPr>
      <w:r w:rsidRPr="00246BFF">
        <w:rPr>
          <w:sz w:val="20"/>
          <w:szCs w:val="20"/>
        </w:rPr>
        <w:t xml:space="preserve">   </w:t>
      </w:r>
    </w:p>
    <w:p w:rsidR="00D42022" w:rsidRDefault="00D42022" w:rsidP="00414BB9">
      <w:pPr>
        <w:jc w:val="center"/>
        <w:rPr>
          <w:b/>
          <w:sz w:val="24"/>
          <w:szCs w:val="24"/>
        </w:rPr>
      </w:pPr>
    </w:p>
    <w:p w:rsidR="00414BB9" w:rsidRPr="00246BFF" w:rsidRDefault="00414BB9" w:rsidP="00414BB9">
      <w:pPr>
        <w:jc w:val="center"/>
        <w:rPr>
          <w:b/>
          <w:sz w:val="24"/>
          <w:szCs w:val="24"/>
        </w:rPr>
      </w:pPr>
      <w:r w:rsidRPr="00246BFF">
        <w:rPr>
          <w:b/>
          <w:sz w:val="24"/>
          <w:szCs w:val="24"/>
        </w:rPr>
        <w:lastRenderedPageBreak/>
        <w:t xml:space="preserve">Требования к значениям показателей (характеристик) товара (материала), </w:t>
      </w:r>
    </w:p>
    <w:p w:rsidR="00414BB9" w:rsidRPr="00246BFF" w:rsidRDefault="00414BB9" w:rsidP="00414BB9">
      <w:pPr>
        <w:jc w:val="center"/>
        <w:rPr>
          <w:b/>
          <w:sz w:val="24"/>
          <w:szCs w:val="24"/>
        </w:rPr>
      </w:pPr>
      <w:r w:rsidRPr="00246BFF">
        <w:rPr>
          <w:b/>
          <w:sz w:val="24"/>
          <w:szCs w:val="24"/>
        </w:rPr>
        <w:t>используемого при выполнении работ, являющихся объектом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1674"/>
        <w:gridCol w:w="1921"/>
        <w:gridCol w:w="1619"/>
        <w:gridCol w:w="1689"/>
        <w:gridCol w:w="2000"/>
        <w:gridCol w:w="1230"/>
        <w:gridCol w:w="1230"/>
        <w:gridCol w:w="1942"/>
        <w:gridCol w:w="1263"/>
      </w:tblGrid>
      <w:tr w:rsidR="00A27470" w:rsidRPr="005F3D6D" w:rsidTr="00A27470">
        <w:tc>
          <w:tcPr>
            <w:tcW w:w="176" w:type="pct"/>
            <w:vMerge w:val="restart"/>
          </w:tcPr>
          <w:p w:rsidR="00A27470" w:rsidRPr="005F3D6D" w:rsidRDefault="00A27470" w:rsidP="00A27470">
            <w:r w:rsidRPr="005F3D6D">
              <w:t>№ п/п</w:t>
            </w:r>
          </w:p>
        </w:tc>
        <w:tc>
          <w:tcPr>
            <w:tcW w:w="554" w:type="pct"/>
            <w:vMerge w:val="restart"/>
          </w:tcPr>
          <w:p w:rsidR="00A27470" w:rsidRPr="005F3D6D" w:rsidRDefault="00A27470" w:rsidP="00A27470">
            <w:pPr>
              <w:ind w:firstLine="0"/>
            </w:pPr>
            <w:r w:rsidRPr="005F3D6D">
              <w:t>Наименование товара</w:t>
            </w:r>
          </w:p>
        </w:tc>
        <w:tc>
          <w:tcPr>
            <w:tcW w:w="636" w:type="pct"/>
            <w:vMerge w:val="restart"/>
          </w:tcPr>
          <w:p w:rsidR="00A27470" w:rsidRPr="005F3D6D" w:rsidRDefault="00A27470" w:rsidP="00A27470">
            <w:pPr>
              <w:ind w:firstLine="0"/>
            </w:pPr>
            <w:r w:rsidRPr="005F3D6D">
              <w:t>Показатель (характеристика) товара</w:t>
            </w:r>
          </w:p>
        </w:tc>
        <w:tc>
          <w:tcPr>
            <w:tcW w:w="3215" w:type="pct"/>
            <w:gridSpan w:val="6"/>
            <w:vAlign w:val="center"/>
          </w:tcPr>
          <w:p w:rsidR="00A27470" w:rsidRPr="005F3D6D" w:rsidRDefault="00A27470" w:rsidP="00A27470">
            <w:r w:rsidRPr="005F3D6D">
              <w:t>Требования к значениям показателя, удовлетворяющие потребности заказчика или показатели эквивалентности предлагаемого товара к поставке или товара, используемого при выполнении работ, оказании услуг</w:t>
            </w:r>
          </w:p>
        </w:tc>
        <w:tc>
          <w:tcPr>
            <w:tcW w:w="418" w:type="pct"/>
            <w:vMerge w:val="restart"/>
            <w:vAlign w:val="center"/>
          </w:tcPr>
          <w:p w:rsidR="00A27470" w:rsidRPr="005F3D6D" w:rsidRDefault="00A27470" w:rsidP="00A27470">
            <w:pPr>
              <w:ind w:firstLine="0"/>
            </w:pPr>
            <w:r w:rsidRPr="005F3D6D">
              <w:t>Единица измерения</w:t>
            </w:r>
          </w:p>
        </w:tc>
      </w:tr>
      <w:tr w:rsidR="00A27470" w:rsidRPr="005F3D6D" w:rsidTr="00A27470">
        <w:tc>
          <w:tcPr>
            <w:tcW w:w="176" w:type="pct"/>
            <w:vMerge/>
          </w:tcPr>
          <w:p w:rsidR="00A27470" w:rsidRPr="005F3D6D" w:rsidRDefault="00A27470" w:rsidP="00A27470"/>
        </w:tc>
        <w:tc>
          <w:tcPr>
            <w:tcW w:w="554" w:type="pct"/>
            <w:vMerge/>
          </w:tcPr>
          <w:p w:rsidR="00A27470" w:rsidRPr="005F3D6D" w:rsidRDefault="00A27470" w:rsidP="00A27470"/>
        </w:tc>
        <w:tc>
          <w:tcPr>
            <w:tcW w:w="636" w:type="pct"/>
            <w:vMerge/>
          </w:tcPr>
          <w:p w:rsidR="00A27470" w:rsidRPr="005F3D6D" w:rsidRDefault="00A27470" w:rsidP="00A27470"/>
        </w:tc>
        <w:tc>
          <w:tcPr>
            <w:tcW w:w="536" w:type="pct"/>
            <w:vMerge w:val="restart"/>
          </w:tcPr>
          <w:p w:rsidR="00A27470" w:rsidRPr="005F3D6D" w:rsidRDefault="00A27470" w:rsidP="00A27470">
            <w:r w:rsidRPr="005F3D6D">
              <w:t>Минимальное значение показателя</w:t>
            </w:r>
          </w:p>
        </w:tc>
        <w:tc>
          <w:tcPr>
            <w:tcW w:w="559" w:type="pct"/>
            <w:vMerge w:val="restart"/>
          </w:tcPr>
          <w:p w:rsidR="00A27470" w:rsidRPr="005F3D6D" w:rsidRDefault="00A27470" w:rsidP="00A27470">
            <w:r w:rsidRPr="005F3D6D">
              <w:t>Максимальное значение показателя</w:t>
            </w:r>
          </w:p>
        </w:tc>
        <w:tc>
          <w:tcPr>
            <w:tcW w:w="662" w:type="pct"/>
            <w:vMerge w:val="restart"/>
            <w:vAlign w:val="center"/>
          </w:tcPr>
          <w:p w:rsidR="00A27470" w:rsidRPr="005F3D6D" w:rsidRDefault="00A27470" w:rsidP="00A27470">
            <w:pPr>
              <w:ind w:firstLine="0"/>
            </w:pPr>
            <w:r w:rsidRPr="005F3D6D">
              <w:t>Показатели (характеристики), для которых указаны варианты значений</w:t>
            </w:r>
          </w:p>
        </w:tc>
        <w:tc>
          <w:tcPr>
            <w:tcW w:w="815" w:type="pct"/>
            <w:gridSpan w:val="2"/>
            <w:vAlign w:val="center"/>
          </w:tcPr>
          <w:p w:rsidR="00A27470" w:rsidRPr="005F3D6D" w:rsidRDefault="00A27470" w:rsidP="00A27470">
            <w:r w:rsidRPr="005F3D6D">
              <w:t>Показатели (характеристики), которые определяются диапазоном значений</w:t>
            </w:r>
          </w:p>
        </w:tc>
        <w:tc>
          <w:tcPr>
            <w:tcW w:w="643" w:type="pct"/>
            <w:vMerge w:val="restart"/>
            <w:vAlign w:val="center"/>
          </w:tcPr>
          <w:p w:rsidR="00A27470" w:rsidRPr="005F3D6D" w:rsidRDefault="00A27470" w:rsidP="00A27470">
            <w:pPr>
              <w:ind w:firstLine="0"/>
            </w:pPr>
            <w:r w:rsidRPr="005F3D6D">
              <w:t>Показатели (характеристики) значения которых не могут меняться</w:t>
            </w:r>
          </w:p>
        </w:tc>
        <w:tc>
          <w:tcPr>
            <w:tcW w:w="418" w:type="pct"/>
            <w:vMerge/>
            <w:vAlign w:val="center"/>
          </w:tcPr>
          <w:p w:rsidR="00A27470" w:rsidRPr="005F3D6D" w:rsidRDefault="00A27470" w:rsidP="00A27470"/>
        </w:tc>
      </w:tr>
      <w:tr w:rsidR="00A27470" w:rsidRPr="005F3D6D" w:rsidTr="00A27470">
        <w:tc>
          <w:tcPr>
            <w:tcW w:w="176" w:type="pct"/>
            <w:vMerge/>
          </w:tcPr>
          <w:p w:rsidR="00A27470" w:rsidRPr="005F3D6D" w:rsidRDefault="00A27470" w:rsidP="00A27470"/>
        </w:tc>
        <w:tc>
          <w:tcPr>
            <w:tcW w:w="554" w:type="pct"/>
            <w:vMerge/>
          </w:tcPr>
          <w:p w:rsidR="00A27470" w:rsidRPr="005F3D6D" w:rsidRDefault="00A27470" w:rsidP="00A27470"/>
        </w:tc>
        <w:tc>
          <w:tcPr>
            <w:tcW w:w="636" w:type="pct"/>
            <w:vMerge/>
          </w:tcPr>
          <w:p w:rsidR="00A27470" w:rsidRPr="005F3D6D" w:rsidRDefault="00A27470" w:rsidP="00A27470"/>
        </w:tc>
        <w:tc>
          <w:tcPr>
            <w:tcW w:w="536" w:type="pct"/>
            <w:vMerge/>
          </w:tcPr>
          <w:p w:rsidR="00A27470" w:rsidRPr="005F3D6D" w:rsidRDefault="00A27470" w:rsidP="00A27470"/>
        </w:tc>
        <w:tc>
          <w:tcPr>
            <w:tcW w:w="559" w:type="pct"/>
            <w:vMerge/>
          </w:tcPr>
          <w:p w:rsidR="00A27470" w:rsidRPr="005F3D6D" w:rsidRDefault="00A27470" w:rsidP="00A27470"/>
        </w:tc>
        <w:tc>
          <w:tcPr>
            <w:tcW w:w="662" w:type="pct"/>
            <w:vMerge/>
            <w:vAlign w:val="center"/>
          </w:tcPr>
          <w:p w:rsidR="00A27470" w:rsidRPr="005F3D6D" w:rsidRDefault="00A27470" w:rsidP="00A27470"/>
        </w:tc>
        <w:tc>
          <w:tcPr>
            <w:tcW w:w="407" w:type="pct"/>
            <w:vAlign w:val="center"/>
          </w:tcPr>
          <w:p w:rsidR="00A27470" w:rsidRPr="005F3D6D" w:rsidRDefault="00A27470" w:rsidP="00A27470">
            <w:pPr>
              <w:ind w:firstLine="0"/>
            </w:pPr>
            <w:r w:rsidRPr="005F3D6D">
              <w:t>Нижняя граница диапазона</w:t>
            </w:r>
          </w:p>
        </w:tc>
        <w:tc>
          <w:tcPr>
            <w:tcW w:w="407" w:type="pct"/>
            <w:vAlign w:val="center"/>
          </w:tcPr>
          <w:p w:rsidR="00A27470" w:rsidRPr="005F3D6D" w:rsidRDefault="00A27470" w:rsidP="00A27470">
            <w:pPr>
              <w:ind w:firstLine="0"/>
            </w:pPr>
            <w:r w:rsidRPr="005F3D6D">
              <w:t>Верхняя граница диапазона</w:t>
            </w:r>
          </w:p>
        </w:tc>
        <w:tc>
          <w:tcPr>
            <w:tcW w:w="643" w:type="pct"/>
            <w:vMerge/>
            <w:vAlign w:val="center"/>
          </w:tcPr>
          <w:p w:rsidR="00A27470" w:rsidRPr="005F3D6D" w:rsidRDefault="00A27470" w:rsidP="00A27470"/>
        </w:tc>
        <w:tc>
          <w:tcPr>
            <w:tcW w:w="418" w:type="pct"/>
            <w:vMerge/>
            <w:vAlign w:val="center"/>
          </w:tcPr>
          <w:p w:rsidR="00A27470" w:rsidRPr="005F3D6D" w:rsidRDefault="00A27470" w:rsidP="00A27470"/>
        </w:tc>
      </w:tr>
      <w:tr w:rsidR="00A27470" w:rsidRPr="005F3D6D" w:rsidTr="00A27470">
        <w:tc>
          <w:tcPr>
            <w:tcW w:w="176" w:type="pct"/>
          </w:tcPr>
          <w:p w:rsidR="00A27470" w:rsidRPr="005F3D6D" w:rsidRDefault="00A27470" w:rsidP="00A27470">
            <w:r w:rsidRPr="005F3D6D">
              <w:t>1</w:t>
            </w:r>
          </w:p>
        </w:tc>
        <w:tc>
          <w:tcPr>
            <w:tcW w:w="554" w:type="pct"/>
          </w:tcPr>
          <w:p w:rsidR="00A27470" w:rsidRPr="005F3D6D" w:rsidRDefault="00A27470" w:rsidP="00A27470">
            <w:r w:rsidRPr="005F3D6D">
              <w:t>2</w:t>
            </w:r>
          </w:p>
        </w:tc>
        <w:tc>
          <w:tcPr>
            <w:tcW w:w="636" w:type="pct"/>
          </w:tcPr>
          <w:p w:rsidR="00A27470" w:rsidRPr="005F3D6D" w:rsidRDefault="00A27470" w:rsidP="00A27470">
            <w:r w:rsidRPr="005F3D6D">
              <w:t>3</w:t>
            </w:r>
          </w:p>
        </w:tc>
        <w:tc>
          <w:tcPr>
            <w:tcW w:w="536" w:type="pct"/>
          </w:tcPr>
          <w:p w:rsidR="00A27470" w:rsidRPr="005F3D6D" w:rsidRDefault="00A27470" w:rsidP="00A27470">
            <w:r w:rsidRPr="005F3D6D">
              <w:t>4</w:t>
            </w:r>
          </w:p>
        </w:tc>
        <w:tc>
          <w:tcPr>
            <w:tcW w:w="559" w:type="pct"/>
          </w:tcPr>
          <w:p w:rsidR="00A27470" w:rsidRPr="005F3D6D" w:rsidRDefault="00A27470" w:rsidP="00A27470">
            <w:r w:rsidRPr="005F3D6D">
              <w:t>5</w:t>
            </w:r>
          </w:p>
        </w:tc>
        <w:tc>
          <w:tcPr>
            <w:tcW w:w="662" w:type="pct"/>
            <w:vAlign w:val="center"/>
          </w:tcPr>
          <w:p w:rsidR="00A27470" w:rsidRPr="005F3D6D" w:rsidRDefault="00A27470" w:rsidP="00A27470">
            <w:r w:rsidRPr="005F3D6D">
              <w:t>6</w:t>
            </w:r>
          </w:p>
        </w:tc>
        <w:tc>
          <w:tcPr>
            <w:tcW w:w="407" w:type="pct"/>
            <w:vAlign w:val="center"/>
          </w:tcPr>
          <w:p w:rsidR="00A27470" w:rsidRPr="005F3D6D" w:rsidRDefault="00A27470" w:rsidP="00A27470">
            <w:r w:rsidRPr="005F3D6D">
              <w:t>7</w:t>
            </w:r>
          </w:p>
        </w:tc>
        <w:tc>
          <w:tcPr>
            <w:tcW w:w="407" w:type="pct"/>
            <w:vAlign w:val="center"/>
          </w:tcPr>
          <w:p w:rsidR="00A27470" w:rsidRPr="005F3D6D" w:rsidRDefault="00A27470" w:rsidP="00A27470">
            <w:r w:rsidRPr="005F3D6D">
              <w:t>8</w:t>
            </w:r>
          </w:p>
        </w:tc>
        <w:tc>
          <w:tcPr>
            <w:tcW w:w="643" w:type="pct"/>
            <w:vAlign w:val="center"/>
          </w:tcPr>
          <w:p w:rsidR="00A27470" w:rsidRPr="005F3D6D" w:rsidRDefault="00A27470" w:rsidP="00A27470">
            <w:r w:rsidRPr="005F3D6D">
              <w:t>9</w:t>
            </w:r>
          </w:p>
        </w:tc>
        <w:tc>
          <w:tcPr>
            <w:tcW w:w="418" w:type="pct"/>
            <w:vAlign w:val="center"/>
          </w:tcPr>
          <w:p w:rsidR="00A27470" w:rsidRPr="005F3D6D" w:rsidRDefault="00A27470" w:rsidP="00A27470">
            <w:r w:rsidRPr="005F3D6D">
              <w:t>10</w:t>
            </w:r>
          </w:p>
        </w:tc>
      </w:tr>
      <w:tr w:rsidR="00A27470" w:rsidRPr="005F3D6D" w:rsidTr="00A27470">
        <w:tc>
          <w:tcPr>
            <w:tcW w:w="176" w:type="pct"/>
          </w:tcPr>
          <w:p w:rsidR="00A27470" w:rsidRPr="005F3D6D" w:rsidRDefault="00A27470" w:rsidP="00A27470">
            <w:r w:rsidRPr="005F3D6D">
              <w:t>1</w:t>
            </w:r>
          </w:p>
        </w:tc>
        <w:tc>
          <w:tcPr>
            <w:tcW w:w="554" w:type="pct"/>
          </w:tcPr>
          <w:p w:rsidR="00A27470" w:rsidRPr="005F3D6D" w:rsidRDefault="00A27470" w:rsidP="00A27470">
            <w:pPr>
              <w:ind w:firstLine="0"/>
            </w:pPr>
            <w:r w:rsidRPr="005F3D6D">
              <w:t>Щебень из природного камня для строительных работ марка 600</w:t>
            </w:r>
          </w:p>
        </w:tc>
        <w:tc>
          <w:tcPr>
            <w:tcW w:w="636" w:type="pct"/>
          </w:tcPr>
          <w:p w:rsidR="00A27470" w:rsidRPr="005F3D6D" w:rsidRDefault="00A27470" w:rsidP="008F513A">
            <w:pPr>
              <w:ind w:firstLine="0"/>
            </w:pPr>
            <w:r w:rsidRPr="005F3D6D">
              <w:t>Фракция</w:t>
            </w:r>
          </w:p>
        </w:tc>
        <w:tc>
          <w:tcPr>
            <w:tcW w:w="536" w:type="pct"/>
            <w:vAlign w:val="center"/>
          </w:tcPr>
          <w:p w:rsidR="00A27470" w:rsidRPr="005F3D6D" w:rsidRDefault="00A278C8" w:rsidP="00A27470">
            <w:pPr>
              <w:jc w:val="center"/>
            </w:pPr>
            <w:r w:rsidRPr="005F3D6D">
              <w:t>х</w:t>
            </w:r>
          </w:p>
        </w:tc>
        <w:tc>
          <w:tcPr>
            <w:tcW w:w="559" w:type="pct"/>
            <w:vAlign w:val="center"/>
          </w:tcPr>
          <w:p w:rsidR="00A27470" w:rsidRPr="005F3D6D" w:rsidRDefault="00A278C8" w:rsidP="00A27470">
            <w:pPr>
              <w:jc w:val="center"/>
            </w:pPr>
            <w:r w:rsidRPr="005F3D6D">
              <w:t>х</w:t>
            </w:r>
          </w:p>
        </w:tc>
        <w:tc>
          <w:tcPr>
            <w:tcW w:w="662" w:type="pct"/>
            <w:vAlign w:val="center"/>
          </w:tcPr>
          <w:p w:rsidR="00A27470" w:rsidRPr="005F3D6D" w:rsidRDefault="00A27470" w:rsidP="00A27470">
            <w:pPr>
              <w:jc w:val="center"/>
            </w:pPr>
            <w:r w:rsidRPr="005F3D6D">
              <w:t>х</w:t>
            </w:r>
          </w:p>
        </w:tc>
        <w:tc>
          <w:tcPr>
            <w:tcW w:w="407" w:type="pct"/>
            <w:vAlign w:val="center"/>
          </w:tcPr>
          <w:p w:rsidR="00A27470" w:rsidRPr="00A278C8" w:rsidRDefault="00A278C8" w:rsidP="00A27470">
            <w:pPr>
              <w:jc w:val="center"/>
            </w:pPr>
            <w:r>
              <w:t>20</w:t>
            </w:r>
          </w:p>
        </w:tc>
        <w:tc>
          <w:tcPr>
            <w:tcW w:w="407" w:type="pct"/>
            <w:vAlign w:val="center"/>
          </w:tcPr>
          <w:p w:rsidR="00A27470" w:rsidRPr="00A278C8" w:rsidRDefault="00A278C8" w:rsidP="00A27470">
            <w:pPr>
              <w:jc w:val="center"/>
            </w:pPr>
            <w:r>
              <w:t>40</w:t>
            </w:r>
          </w:p>
        </w:tc>
        <w:tc>
          <w:tcPr>
            <w:tcW w:w="643" w:type="pct"/>
            <w:vAlign w:val="center"/>
          </w:tcPr>
          <w:p w:rsidR="00A27470" w:rsidRPr="005F3D6D" w:rsidRDefault="00A27470" w:rsidP="00A27470">
            <w:pPr>
              <w:jc w:val="center"/>
            </w:pPr>
            <w:r w:rsidRPr="005F3D6D">
              <w:t>х</w:t>
            </w:r>
          </w:p>
        </w:tc>
        <w:tc>
          <w:tcPr>
            <w:tcW w:w="418" w:type="pct"/>
            <w:vAlign w:val="center"/>
          </w:tcPr>
          <w:p w:rsidR="00A27470" w:rsidRPr="005F3D6D" w:rsidRDefault="00A27470" w:rsidP="00A27470">
            <w:pPr>
              <w:ind w:firstLine="0"/>
            </w:pPr>
            <w:r>
              <w:t xml:space="preserve"> «</w:t>
            </w:r>
            <w:r w:rsidRPr="005F3D6D">
              <w:t>Мм»</w:t>
            </w:r>
          </w:p>
        </w:tc>
      </w:tr>
      <w:tr w:rsidR="00314116" w:rsidRPr="005F3D6D" w:rsidTr="00A27470">
        <w:tc>
          <w:tcPr>
            <w:tcW w:w="176" w:type="pct"/>
          </w:tcPr>
          <w:p w:rsidR="00314116" w:rsidRPr="005F3D6D" w:rsidRDefault="00314116" w:rsidP="00A27470"/>
        </w:tc>
        <w:tc>
          <w:tcPr>
            <w:tcW w:w="554" w:type="pct"/>
          </w:tcPr>
          <w:p w:rsidR="00314116" w:rsidRPr="005F3D6D" w:rsidRDefault="00314116" w:rsidP="00A27470">
            <w:pPr>
              <w:ind w:firstLine="0"/>
            </w:pPr>
            <w:r w:rsidRPr="005F3D6D">
              <w:t>Щебень из природного камня для строительных работ марка 600</w:t>
            </w:r>
          </w:p>
        </w:tc>
        <w:tc>
          <w:tcPr>
            <w:tcW w:w="636" w:type="pct"/>
          </w:tcPr>
          <w:p w:rsidR="00314116" w:rsidRPr="005F3D6D" w:rsidRDefault="00314116" w:rsidP="008F513A">
            <w:pPr>
              <w:ind w:firstLine="0"/>
            </w:pPr>
          </w:p>
        </w:tc>
        <w:tc>
          <w:tcPr>
            <w:tcW w:w="536" w:type="pct"/>
            <w:vAlign w:val="center"/>
          </w:tcPr>
          <w:p w:rsidR="00314116" w:rsidRDefault="00A278C8" w:rsidP="00A27470">
            <w:pPr>
              <w:jc w:val="center"/>
            </w:pPr>
            <w:r w:rsidRPr="005F3D6D">
              <w:t>х</w:t>
            </w:r>
          </w:p>
        </w:tc>
        <w:tc>
          <w:tcPr>
            <w:tcW w:w="559" w:type="pct"/>
            <w:vAlign w:val="center"/>
          </w:tcPr>
          <w:p w:rsidR="00314116" w:rsidRDefault="00A278C8" w:rsidP="00A27470">
            <w:pPr>
              <w:jc w:val="center"/>
            </w:pPr>
            <w:r w:rsidRPr="005F3D6D">
              <w:t>х</w:t>
            </w:r>
          </w:p>
        </w:tc>
        <w:tc>
          <w:tcPr>
            <w:tcW w:w="662" w:type="pct"/>
            <w:vAlign w:val="center"/>
          </w:tcPr>
          <w:p w:rsidR="00314116" w:rsidRPr="005F3D6D" w:rsidRDefault="00314116" w:rsidP="00A27470">
            <w:pPr>
              <w:jc w:val="center"/>
            </w:pPr>
            <w:r w:rsidRPr="005F3D6D">
              <w:t>х</w:t>
            </w:r>
          </w:p>
        </w:tc>
        <w:tc>
          <w:tcPr>
            <w:tcW w:w="407" w:type="pct"/>
            <w:vAlign w:val="center"/>
          </w:tcPr>
          <w:p w:rsidR="00314116" w:rsidRPr="00314116" w:rsidRDefault="00A278C8" w:rsidP="00A278C8">
            <w:r>
              <w:t>40</w:t>
            </w:r>
          </w:p>
        </w:tc>
        <w:tc>
          <w:tcPr>
            <w:tcW w:w="407" w:type="pct"/>
            <w:vAlign w:val="center"/>
          </w:tcPr>
          <w:p w:rsidR="00314116" w:rsidRPr="00314116" w:rsidRDefault="00A278C8" w:rsidP="00A27470">
            <w:pPr>
              <w:jc w:val="center"/>
            </w:pPr>
            <w:r>
              <w:t>70</w:t>
            </w:r>
          </w:p>
        </w:tc>
        <w:tc>
          <w:tcPr>
            <w:tcW w:w="643" w:type="pct"/>
            <w:vAlign w:val="center"/>
          </w:tcPr>
          <w:p w:rsidR="00314116" w:rsidRPr="005F3D6D" w:rsidRDefault="00314116" w:rsidP="00A27470">
            <w:pPr>
              <w:jc w:val="center"/>
            </w:pPr>
            <w:r w:rsidRPr="005F3D6D">
              <w:t>х</w:t>
            </w:r>
          </w:p>
        </w:tc>
        <w:tc>
          <w:tcPr>
            <w:tcW w:w="418" w:type="pct"/>
            <w:vAlign w:val="center"/>
          </w:tcPr>
          <w:p w:rsidR="00314116" w:rsidRDefault="00314116"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 xml:space="preserve">я для </w:t>
            </w:r>
            <w:r>
              <w:lastRenderedPageBreak/>
              <w:t>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r w:rsidRPr="005F3D6D">
              <w:t>х</w:t>
            </w:r>
          </w:p>
        </w:tc>
        <w:tc>
          <w:tcPr>
            <w:tcW w:w="559" w:type="pct"/>
            <w:vAlign w:val="center"/>
          </w:tcPr>
          <w:p w:rsidR="005D1FF3" w:rsidRDefault="00A278C8" w:rsidP="00A27470">
            <w:pPr>
              <w:jc w:val="center"/>
            </w:pPr>
            <w:r w:rsidRPr="005F3D6D">
              <w:t>х</w:t>
            </w:r>
          </w:p>
        </w:tc>
        <w:tc>
          <w:tcPr>
            <w:tcW w:w="662" w:type="pct"/>
            <w:vAlign w:val="center"/>
          </w:tcPr>
          <w:p w:rsidR="005D1FF3" w:rsidRPr="005F3D6D" w:rsidRDefault="005D1FF3" w:rsidP="00A27470">
            <w:pPr>
              <w:jc w:val="center"/>
            </w:pPr>
            <w:r w:rsidRPr="005F3D6D">
              <w:t>х</w:t>
            </w:r>
          </w:p>
        </w:tc>
        <w:tc>
          <w:tcPr>
            <w:tcW w:w="407" w:type="pct"/>
            <w:vAlign w:val="center"/>
          </w:tcPr>
          <w:p w:rsidR="005D1FF3" w:rsidRPr="005F3D6D" w:rsidRDefault="00A278C8" w:rsidP="00A27470">
            <w:pPr>
              <w:jc w:val="center"/>
            </w:pPr>
            <w:r>
              <w:t>5</w:t>
            </w:r>
          </w:p>
        </w:tc>
        <w:tc>
          <w:tcPr>
            <w:tcW w:w="407" w:type="pct"/>
            <w:vAlign w:val="center"/>
          </w:tcPr>
          <w:p w:rsidR="005D1FF3" w:rsidRPr="005F3D6D" w:rsidRDefault="00A278C8" w:rsidP="00A27470">
            <w:pPr>
              <w:jc w:val="center"/>
            </w:pPr>
            <w:r>
              <w:t>10</w:t>
            </w:r>
          </w:p>
        </w:tc>
        <w:tc>
          <w:tcPr>
            <w:tcW w:w="643" w:type="pct"/>
            <w:vAlign w:val="center"/>
          </w:tcPr>
          <w:p w:rsidR="005D1FF3" w:rsidRPr="005F3D6D" w:rsidRDefault="005D1FF3" w:rsidP="00A27470">
            <w:pPr>
              <w:jc w:val="center"/>
            </w:pPr>
            <w:r w:rsidRPr="005F3D6D">
              <w:t>х</w:t>
            </w:r>
          </w:p>
        </w:tc>
        <w:tc>
          <w:tcPr>
            <w:tcW w:w="418" w:type="pct"/>
            <w:vAlign w:val="center"/>
          </w:tcPr>
          <w:p w:rsidR="005D1FF3" w:rsidRDefault="005D1FF3"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я для 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r w:rsidRPr="005F3D6D">
              <w:t>х</w:t>
            </w:r>
          </w:p>
        </w:tc>
        <w:tc>
          <w:tcPr>
            <w:tcW w:w="559" w:type="pct"/>
            <w:vAlign w:val="center"/>
          </w:tcPr>
          <w:p w:rsidR="005D1FF3" w:rsidRDefault="00A278C8" w:rsidP="00A278C8">
            <w:r w:rsidRPr="005F3D6D">
              <w:t>х</w:t>
            </w:r>
          </w:p>
        </w:tc>
        <w:tc>
          <w:tcPr>
            <w:tcW w:w="662" w:type="pct"/>
            <w:vAlign w:val="center"/>
          </w:tcPr>
          <w:p w:rsidR="005D1FF3" w:rsidRPr="005F3D6D" w:rsidRDefault="005D1FF3" w:rsidP="00A27470">
            <w:pPr>
              <w:jc w:val="center"/>
            </w:pPr>
            <w:r w:rsidRPr="005F3D6D">
              <w:t>х</w:t>
            </w:r>
          </w:p>
        </w:tc>
        <w:tc>
          <w:tcPr>
            <w:tcW w:w="407" w:type="pct"/>
            <w:vAlign w:val="center"/>
          </w:tcPr>
          <w:p w:rsidR="005D1FF3" w:rsidRPr="005F3D6D" w:rsidRDefault="00A278C8" w:rsidP="00A27470">
            <w:pPr>
              <w:jc w:val="center"/>
            </w:pPr>
            <w:r>
              <w:t>10</w:t>
            </w:r>
          </w:p>
        </w:tc>
        <w:tc>
          <w:tcPr>
            <w:tcW w:w="407" w:type="pct"/>
            <w:vAlign w:val="center"/>
          </w:tcPr>
          <w:p w:rsidR="005D1FF3" w:rsidRPr="005F3D6D" w:rsidRDefault="00A278C8" w:rsidP="00A27470">
            <w:pPr>
              <w:jc w:val="center"/>
            </w:pPr>
            <w:r>
              <w:t>20</w:t>
            </w:r>
          </w:p>
        </w:tc>
        <w:tc>
          <w:tcPr>
            <w:tcW w:w="643" w:type="pct"/>
            <w:vAlign w:val="center"/>
          </w:tcPr>
          <w:p w:rsidR="005D1FF3" w:rsidRPr="005F3D6D" w:rsidRDefault="005D1FF3" w:rsidP="00A27470">
            <w:pPr>
              <w:jc w:val="center"/>
            </w:pPr>
            <w:r w:rsidRPr="005F3D6D">
              <w:t>х</w:t>
            </w:r>
          </w:p>
        </w:tc>
        <w:tc>
          <w:tcPr>
            <w:tcW w:w="418" w:type="pct"/>
            <w:vAlign w:val="center"/>
          </w:tcPr>
          <w:p w:rsidR="005D1FF3" w:rsidRDefault="005D1FF3" w:rsidP="00A27470">
            <w:pPr>
              <w:ind w:firstLine="0"/>
            </w:pPr>
            <w:r>
              <w:t>«</w:t>
            </w:r>
            <w:r w:rsidRPr="005F3D6D">
              <w:t>Мм»</w:t>
            </w:r>
          </w:p>
        </w:tc>
      </w:tr>
      <w:tr w:rsidR="005D1FF3" w:rsidRPr="005F3D6D" w:rsidTr="00A27470">
        <w:tc>
          <w:tcPr>
            <w:tcW w:w="176" w:type="pct"/>
          </w:tcPr>
          <w:p w:rsidR="005D1FF3" w:rsidRPr="005F3D6D" w:rsidRDefault="005D1FF3" w:rsidP="00A27470"/>
        </w:tc>
        <w:tc>
          <w:tcPr>
            <w:tcW w:w="554" w:type="pct"/>
          </w:tcPr>
          <w:p w:rsidR="005D1FF3" w:rsidRPr="005F3D6D" w:rsidRDefault="005D1FF3" w:rsidP="00A27470">
            <w:pPr>
              <w:ind w:firstLine="0"/>
            </w:pPr>
            <w:r w:rsidRPr="005F3D6D">
              <w:t>Щебень из природного камн</w:t>
            </w:r>
            <w:r>
              <w:t>я для строительных работ марка 8</w:t>
            </w:r>
            <w:r w:rsidRPr="005F3D6D">
              <w:t>00</w:t>
            </w:r>
          </w:p>
        </w:tc>
        <w:tc>
          <w:tcPr>
            <w:tcW w:w="636" w:type="pct"/>
          </w:tcPr>
          <w:p w:rsidR="005D1FF3" w:rsidRPr="005F3D6D" w:rsidRDefault="005D1FF3" w:rsidP="008F513A">
            <w:pPr>
              <w:ind w:firstLine="0"/>
            </w:pPr>
          </w:p>
        </w:tc>
        <w:tc>
          <w:tcPr>
            <w:tcW w:w="536" w:type="pct"/>
            <w:vAlign w:val="center"/>
          </w:tcPr>
          <w:p w:rsidR="005D1FF3" w:rsidRDefault="00A278C8" w:rsidP="00A27470">
            <w:pPr>
              <w:jc w:val="center"/>
            </w:pPr>
            <w:r w:rsidRPr="005F3D6D">
              <w:t>х</w:t>
            </w:r>
          </w:p>
        </w:tc>
        <w:tc>
          <w:tcPr>
            <w:tcW w:w="559" w:type="pct"/>
            <w:vAlign w:val="center"/>
          </w:tcPr>
          <w:p w:rsidR="005D1FF3" w:rsidRDefault="00A278C8" w:rsidP="00A27470">
            <w:pPr>
              <w:jc w:val="center"/>
            </w:pPr>
            <w:r w:rsidRPr="005F3D6D">
              <w:t>х</w:t>
            </w:r>
          </w:p>
        </w:tc>
        <w:tc>
          <w:tcPr>
            <w:tcW w:w="662" w:type="pct"/>
            <w:vAlign w:val="center"/>
          </w:tcPr>
          <w:p w:rsidR="005D1FF3" w:rsidRPr="005F3D6D" w:rsidRDefault="005D1FF3" w:rsidP="00A27470">
            <w:pPr>
              <w:jc w:val="center"/>
            </w:pPr>
            <w:r w:rsidRPr="005F3D6D">
              <w:t>х</w:t>
            </w:r>
          </w:p>
        </w:tc>
        <w:tc>
          <w:tcPr>
            <w:tcW w:w="407" w:type="pct"/>
            <w:vAlign w:val="center"/>
          </w:tcPr>
          <w:p w:rsidR="005D1FF3" w:rsidRPr="005F3D6D" w:rsidRDefault="00A278C8" w:rsidP="00A27470">
            <w:pPr>
              <w:jc w:val="center"/>
            </w:pPr>
            <w:r>
              <w:t>40</w:t>
            </w:r>
          </w:p>
        </w:tc>
        <w:tc>
          <w:tcPr>
            <w:tcW w:w="407" w:type="pct"/>
            <w:vAlign w:val="center"/>
          </w:tcPr>
          <w:p w:rsidR="005D1FF3" w:rsidRPr="005F3D6D" w:rsidRDefault="00A278C8" w:rsidP="00A27470">
            <w:pPr>
              <w:jc w:val="center"/>
            </w:pPr>
            <w:r>
              <w:t>70</w:t>
            </w:r>
          </w:p>
        </w:tc>
        <w:tc>
          <w:tcPr>
            <w:tcW w:w="643" w:type="pct"/>
            <w:vAlign w:val="center"/>
          </w:tcPr>
          <w:p w:rsidR="005D1FF3" w:rsidRPr="005F3D6D" w:rsidRDefault="005D1FF3" w:rsidP="00A27470">
            <w:pPr>
              <w:jc w:val="center"/>
            </w:pPr>
            <w:r w:rsidRPr="005F3D6D">
              <w:t>х</w:t>
            </w:r>
          </w:p>
        </w:tc>
        <w:tc>
          <w:tcPr>
            <w:tcW w:w="418" w:type="pct"/>
            <w:vAlign w:val="center"/>
          </w:tcPr>
          <w:p w:rsidR="005D1FF3" w:rsidRDefault="005D1FF3" w:rsidP="00A27470">
            <w:pPr>
              <w:ind w:firstLine="0"/>
            </w:pPr>
            <w:r>
              <w:t>«</w:t>
            </w:r>
            <w:r w:rsidRPr="005F3D6D">
              <w:t>Мм»</w:t>
            </w:r>
          </w:p>
        </w:tc>
      </w:tr>
    </w:tbl>
    <w:p w:rsidR="00A27470" w:rsidRDefault="00A27470" w:rsidP="00414BB9">
      <w:pPr>
        <w:pStyle w:val="Default"/>
        <w:spacing w:line="240" w:lineRule="exact"/>
        <w:ind w:firstLine="567"/>
        <w:rPr>
          <w:b/>
          <w:bCs/>
        </w:rPr>
      </w:pPr>
    </w:p>
    <w:p w:rsidR="00A27470" w:rsidRDefault="00A27470" w:rsidP="00414BB9">
      <w:pPr>
        <w:pStyle w:val="Default"/>
        <w:spacing w:line="240" w:lineRule="exact"/>
        <w:ind w:firstLine="567"/>
        <w:rPr>
          <w:b/>
          <w:bCs/>
        </w:rPr>
      </w:pPr>
    </w:p>
    <w:p w:rsidR="00A27470" w:rsidRPr="00246BFF" w:rsidRDefault="00A27470" w:rsidP="00414BB9">
      <w:pPr>
        <w:pStyle w:val="Default"/>
        <w:spacing w:line="240" w:lineRule="exact"/>
        <w:ind w:firstLine="567"/>
        <w:rPr>
          <w:b/>
          <w:bCs/>
        </w:rPr>
      </w:pPr>
    </w:p>
    <w:p w:rsidR="00F10A69" w:rsidRPr="00246BFF" w:rsidRDefault="00F10A69" w:rsidP="00414BB9">
      <w:pPr>
        <w:pStyle w:val="Default"/>
        <w:spacing w:line="240" w:lineRule="exact"/>
        <w:ind w:firstLine="567"/>
        <w:rPr>
          <w:b/>
          <w:bCs/>
        </w:rPr>
      </w:pPr>
    </w:p>
    <w:p w:rsidR="00414BB9" w:rsidRPr="00246BFF" w:rsidRDefault="00414BB9" w:rsidP="00636021">
      <w:pPr>
        <w:ind w:firstLine="0"/>
        <w:rPr>
          <w:i/>
          <w:sz w:val="24"/>
          <w:szCs w:val="24"/>
        </w:rPr>
      </w:pPr>
    </w:p>
    <w:p w:rsidR="00414BB9" w:rsidRPr="00246BFF" w:rsidRDefault="00414BB9">
      <w:pPr>
        <w:ind w:firstLine="0"/>
        <w:jc w:val="left"/>
        <w:rPr>
          <w:sz w:val="20"/>
          <w:szCs w:val="20"/>
        </w:rPr>
      </w:pPr>
    </w:p>
    <w:p w:rsidR="00636021" w:rsidRPr="00246BFF" w:rsidRDefault="00636021" w:rsidP="00636021">
      <w:pPr>
        <w:shd w:val="clear" w:color="auto" w:fill="FFFFFF"/>
        <w:tabs>
          <w:tab w:val="left" w:leader="underscore" w:pos="3595"/>
        </w:tabs>
        <w:spacing w:line="278" w:lineRule="exact"/>
        <w:ind w:left="38"/>
        <w:rPr>
          <w:bCs/>
          <w:caps/>
          <w:color w:val="FF0000"/>
          <w:spacing w:val="-1"/>
          <w:sz w:val="24"/>
          <w:szCs w:val="24"/>
          <w:highlight w:val="yellow"/>
          <w:u w:val="single"/>
        </w:rPr>
      </w:pPr>
    </w:p>
    <w:p w:rsidR="008F2E2D" w:rsidRPr="00A27470" w:rsidRDefault="008F2E2D" w:rsidP="00A27470">
      <w:pPr>
        <w:autoSpaceDE w:val="0"/>
        <w:autoSpaceDN w:val="0"/>
        <w:adjustRightInd w:val="0"/>
        <w:ind w:firstLine="0"/>
        <w:rPr>
          <w:sz w:val="24"/>
          <w:szCs w:val="24"/>
          <w:highlight w:val="yellow"/>
        </w:rPr>
        <w:sectPr w:rsidR="008F2E2D" w:rsidRPr="00A27470" w:rsidSect="002B6DE5">
          <w:pgSz w:w="16838" w:h="11906" w:orient="landscape"/>
          <w:pgMar w:top="568" w:right="962" w:bottom="851" w:left="992" w:header="709" w:footer="709" w:gutter="0"/>
          <w:cols w:space="708"/>
          <w:docGrid w:linePitch="360"/>
        </w:sectPr>
      </w:pPr>
    </w:p>
    <w:p w:rsidR="00DB685F" w:rsidRPr="00DB685F" w:rsidRDefault="00DB685F" w:rsidP="00C02C3F">
      <w:pPr>
        <w:ind w:firstLine="0"/>
        <w:rPr>
          <w:b/>
          <w:sz w:val="24"/>
          <w:szCs w:val="24"/>
        </w:rPr>
      </w:pPr>
    </w:p>
    <w:p w:rsidR="00DB685F" w:rsidRDefault="00DB685F" w:rsidP="00C02C3F">
      <w:pPr>
        <w:ind w:firstLine="0"/>
        <w:rPr>
          <w:sz w:val="24"/>
          <w:szCs w:val="24"/>
        </w:rPr>
      </w:pPr>
    </w:p>
    <w:p w:rsidR="00F752DC" w:rsidRPr="001E4250" w:rsidRDefault="00C02C3F" w:rsidP="00157F15">
      <w:pPr>
        <w:ind w:firstLine="0"/>
        <w:jc w:val="right"/>
        <w:rPr>
          <w:sz w:val="24"/>
          <w:szCs w:val="24"/>
        </w:rPr>
      </w:pPr>
      <w:r>
        <w:rPr>
          <w:sz w:val="24"/>
          <w:szCs w:val="24"/>
        </w:rPr>
        <w:t xml:space="preserve">                                 </w:t>
      </w:r>
      <w:r w:rsidR="00F752DC">
        <w:rPr>
          <w:sz w:val="24"/>
          <w:szCs w:val="24"/>
        </w:rPr>
        <w:t xml:space="preserve">                                                  </w:t>
      </w:r>
      <w:r w:rsidR="00315E3C">
        <w:rPr>
          <w:sz w:val="24"/>
          <w:szCs w:val="24"/>
        </w:rPr>
        <w:t xml:space="preserve"> </w:t>
      </w:r>
      <w:r w:rsidR="00F752DC">
        <w:rPr>
          <w:sz w:val="24"/>
          <w:szCs w:val="24"/>
        </w:rPr>
        <w:t>Приложение №</w:t>
      </w:r>
      <w:r w:rsidR="009A14B4">
        <w:rPr>
          <w:sz w:val="24"/>
          <w:szCs w:val="24"/>
        </w:rPr>
        <w:t>4</w:t>
      </w:r>
      <w:r w:rsidR="00F752DC">
        <w:rPr>
          <w:sz w:val="24"/>
          <w:szCs w:val="24"/>
        </w:rPr>
        <w:t xml:space="preserve"> к документации</w:t>
      </w:r>
    </w:p>
    <w:p w:rsidR="00F752DC" w:rsidRDefault="00343E84" w:rsidP="00157F15">
      <w:pPr>
        <w:ind w:firstLine="0"/>
        <w:jc w:val="right"/>
        <w:rPr>
          <w:sz w:val="24"/>
          <w:szCs w:val="24"/>
        </w:rPr>
      </w:pPr>
      <w:r>
        <w:rPr>
          <w:sz w:val="24"/>
          <w:szCs w:val="24"/>
        </w:rPr>
        <w:t xml:space="preserve">                                                               </w:t>
      </w:r>
      <w:r w:rsidR="0025542C">
        <w:rPr>
          <w:sz w:val="24"/>
          <w:szCs w:val="24"/>
        </w:rPr>
        <w:t xml:space="preserve">                   </w:t>
      </w:r>
      <w:r w:rsidR="00315E3C">
        <w:rPr>
          <w:sz w:val="24"/>
          <w:szCs w:val="24"/>
        </w:rPr>
        <w:t xml:space="preserve">  </w:t>
      </w:r>
      <w:r w:rsidR="001E4250" w:rsidRPr="001E4250">
        <w:rPr>
          <w:sz w:val="24"/>
          <w:szCs w:val="24"/>
        </w:rPr>
        <w:t xml:space="preserve">об </w:t>
      </w:r>
      <w:r w:rsidR="009B0609">
        <w:rPr>
          <w:sz w:val="24"/>
          <w:szCs w:val="24"/>
        </w:rPr>
        <w:t xml:space="preserve">электронном </w:t>
      </w:r>
      <w:r w:rsidR="001E4250" w:rsidRPr="001E4250">
        <w:rPr>
          <w:sz w:val="24"/>
          <w:szCs w:val="24"/>
        </w:rPr>
        <w:t>аукционе</w:t>
      </w:r>
      <w:r>
        <w:rPr>
          <w:sz w:val="24"/>
          <w:szCs w:val="24"/>
        </w:rPr>
        <w:t xml:space="preserve">, </w:t>
      </w:r>
    </w:p>
    <w:p w:rsidR="00343E84" w:rsidRDefault="00F752DC" w:rsidP="00157F15">
      <w:pPr>
        <w:ind w:firstLine="0"/>
        <w:jc w:val="right"/>
        <w:rPr>
          <w:sz w:val="24"/>
          <w:szCs w:val="24"/>
        </w:rPr>
      </w:pPr>
      <w:r>
        <w:rPr>
          <w:sz w:val="24"/>
          <w:szCs w:val="24"/>
        </w:rPr>
        <w:t xml:space="preserve">                                                                                    </w:t>
      </w:r>
      <w:r w:rsidR="00343E84">
        <w:rPr>
          <w:sz w:val="24"/>
          <w:szCs w:val="24"/>
        </w:rPr>
        <w:t xml:space="preserve">утвержденной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Pr>
          <w:sz w:val="24"/>
          <w:szCs w:val="24"/>
        </w:rPr>
        <w:t xml:space="preserve">постановлением Администрации </w:t>
      </w:r>
    </w:p>
    <w:p w:rsidR="00343E84" w:rsidRDefault="00343E84" w:rsidP="00157F15">
      <w:pPr>
        <w:ind w:firstLine="0"/>
        <w:jc w:val="right"/>
        <w:rPr>
          <w:sz w:val="24"/>
          <w:szCs w:val="24"/>
        </w:rPr>
      </w:pPr>
      <w:r>
        <w:rPr>
          <w:sz w:val="24"/>
          <w:szCs w:val="24"/>
        </w:rPr>
        <w:t xml:space="preserve">                                                               </w:t>
      </w:r>
      <w:r w:rsidR="0025542C">
        <w:rPr>
          <w:sz w:val="24"/>
          <w:szCs w:val="24"/>
        </w:rPr>
        <w:t xml:space="preserve">                     </w:t>
      </w:r>
      <w:r w:rsidR="008E286F">
        <w:rPr>
          <w:sz w:val="24"/>
          <w:szCs w:val="24"/>
        </w:rPr>
        <w:t>Боровёнковского сельского</w:t>
      </w:r>
      <w:r>
        <w:rPr>
          <w:sz w:val="24"/>
          <w:szCs w:val="24"/>
        </w:rPr>
        <w:t xml:space="preserve"> </w:t>
      </w:r>
      <w:r w:rsidR="0025542C">
        <w:rPr>
          <w:sz w:val="24"/>
          <w:szCs w:val="24"/>
        </w:rPr>
        <w:t>поселения</w:t>
      </w:r>
    </w:p>
    <w:p w:rsidR="00343E84" w:rsidRPr="0025542C" w:rsidRDefault="00343E84" w:rsidP="00157F15">
      <w:pPr>
        <w:ind w:firstLine="0"/>
        <w:jc w:val="right"/>
        <w:rPr>
          <w:b/>
          <w:color w:val="0000FF"/>
          <w:sz w:val="24"/>
          <w:szCs w:val="24"/>
        </w:rPr>
      </w:pPr>
      <w:r>
        <w:rPr>
          <w:sz w:val="24"/>
          <w:szCs w:val="24"/>
        </w:rPr>
        <w:t xml:space="preserve">                                                               </w:t>
      </w:r>
      <w:r w:rsidR="00315E3C">
        <w:rPr>
          <w:sz w:val="24"/>
          <w:szCs w:val="24"/>
        </w:rPr>
        <w:t xml:space="preserve">                     </w:t>
      </w:r>
      <w:r w:rsidR="00187D28">
        <w:rPr>
          <w:sz w:val="24"/>
          <w:szCs w:val="24"/>
        </w:rPr>
        <w:t>о</w:t>
      </w:r>
      <w:r w:rsidRPr="00187D28">
        <w:rPr>
          <w:sz w:val="24"/>
          <w:szCs w:val="24"/>
        </w:rPr>
        <w:t>т</w:t>
      </w:r>
      <w:r w:rsidR="00900783">
        <w:rPr>
          <w:sz w:val="24"/>
          <w:szCs w:val="24"/>
        </w:rPr>
        <w:t xml:space="preserve"> 25</w:t>
      </w:r>
      <w:r w:rsidR="00174598" w:rsidRPr="00187D28">
        <w:rPr>
          <w:sz w:val="24"/>
          <w:szCs w:val="24"/>
        </w:rPr>
        <w:t>.</w:t>
      </w:r>
      <w:r w:rsidR="006C3FCA" w:rsidRPr="00187D28">
        <w:rPr>
          <w:sz w:val="24"/>
          <w:szCs w:val="24"/>
        </w:rPr>
        <w:t>0</w:t>
      </w:r>
      <w:r w:rsidR="00FE5718">
        <w:rPr>
          <w:sz w:val="24"/>
          <w:szCs w:val="24"/>
        </w:rPr>
        <w:t>6</w:t>
      </w:r>
      <w:r w:rsidR="00174598" w:rsidRPr="00187D28">
        <w:rPr>
          <w:sz w:val="24"/>
          <w:szCs w:val="24"/>
        </w:rPr>
        <w:t>.</w:t>
      </w:r>
      <w:r w:rsidRPr="00187D28">
        <w:rPr>
          <w:sz w:val="24"/>
          <w:szCs w:val="24"/>
        </w:rPr>
        <w:t>201</w:t>
      </w:r>
      <w:r w:rsidR="004C4D85">
        <w:rPr>
          <w:sz w:val="24"/>
          <w:szCs w:val="24"/>
        </w:rPr>
        <w:t>9</w:t>
      </w:r>
      <w:r w:rsidRPr="00187D28">
        <w:rPr>
          <w:sz w:val="24"/>
          <w:szCs w:val="24"/>
        </w:rPr>
        <w:t xml:space="preserve"> года № </w:t>
      </w:r>
      <w:r w:rsidR="00900783">
        <w:rPr>
          <w:sz w:val="24"/>
          <w:szCs w:val="24"/>
        </w:rPr>
        <w:t>70</w:t>
      </w:r>
    </w:p>
    <w:p w:rsidR="00343E84" w:rsidRPr="001E4250" w:rsidRDefault="00343E84" w:rsidP="00343E84">
      <w:pPr>
        <w:ind w:firstLine="0"/>
        <w:rPr>
          <w:b/>
          <w:sz w:val="24"/>
          <w:szCs w:val="24"/>
        </w:rPr>
      </w:pPr>
    </w:p>
    <w:p w:rsidR="00922858" w:rsidRDefault="00F67822" w:rsidP="00F67822">
      <w:pPr>
        <w:widowControl w:val="0"/>
        <w:ind w:firstLine="0"/>
        <w:rPr>
          <w:b/>
          <w:sz w:val="24"/>
          <w:szCs w:val="24"/>
        </w:rPr>
      </w:pPr>
      <w:r>
        <w:rPr>
          <w:b/>
          <w:sz w:val="24"/>
          <w:szCs w:val="24"/>
        </w:rPr>
        <w:t xml:space="preserve">                                                                       </w:t>
      </w:r>
      <w:r w:rsidR="00343E84">
        <w:rPr>
          <w:b/>
          <w:sz w:val="24"/>
          <w:szCs w:val="24"/>
        </w:rPr>
        <w:t xml:space="preserve">    </w:t>
      </w:r>
      <w:r w:rsidR="001E4250" w:rsidRPr="001E4250">
        <w:rPr>
          <w:b/>
          <w:sz w:val="24"/>
          <w:szCs w:val="24"/>
        </w:rPr>
        <w:t xml:space="preserve">ПРОЕКТ </w:t>
      </w:r>
    </w:p>
    <w:p w:rsidR="00922858" w:rsidRDefault="00922858" w:rsidP="00922858">
      <w:pPr>
        <w:widowControl w:val="0"/>
        <w:jc w:val="right"/>
        <w:rPr>
          <w:b/>
          <w:sz w:val="24"/>
          <w:szCs w:val="24"/>
        </w:rPr>
      </w:pPr>
    </w:p>
    <w:p w:rsidR="001E4250" w:rsidRPr="00223223" w:rsidRDefault="001E4250" w:rsidP="00315E3C">
      <w:pPr>
        <w:widowControl w:val="0"/>
        <w:jc w:val="center"/>
        <w:rPr>
          <w:b/>
          <w:sz w:val="24"/>
          <w:szCs w:val="24"/>
        </w:rPr>
      </w:pPr>
      <w:r w:rsidRPr="00223223">
        <w:rPr>
          <w:b/>
          <w:sz w:val="24"/>
          <w:szCs w:val="24"/>
        </w:rPr>
        <w:t>МУНИЦИПАЛЬНЫЙ КОНТРАКТ № ____</w:t>
      </w:r>
    </w:p>
    <w:p w:rsidR="008E286F" w:rsidRPr="008E286F" w:rsidRDefault="00315E3C" w:rsidP="008E286F">
      <w:pPr>
        <w:ind w:firstLine="0"/>
        <w:rPr>
          <w:b/>
          <w:sz w:val="24"/>
          <w:szCs w:val="24"/>
        </w:rPr>
      </w:pPr>
      <w:r w:rsidRPr="00637869">
        <w:rPr>
          <w:b/>
          <w:sz w:val="24"/>
          <w:szCs w:val="24"/>
        </w:rPr>
        <w:t xml:space="preserve">на </w:t>
      </w:r>
      <w:r w:rsidR="008E286F" w:rsidRPr="008E286F">
        <w:rPr>
          <w:b/>
          <w:sz w:val="24"/>
          <w:szCs w:val="24"/>
        </w:rPr>
        <w:t>выполнение работ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r w:rsidR="001C2A57">
        <w:rPr>
          <w:b/>
          <w:sz w:val="24"/>
          <w:szCs w:val="24"/>
        </w:rPr>
        <w:t>д. Шарово, д.Теребуново, д.Песчанка, д.Дерняки участок №5,№6,№7,д.Висленев Остров, д.Верховик от дома №1 до дома №11</w:t>
      </w:r>
      <w:r w:rsidR="008E286F" w:rsidRPr="008E286F">
        <w:rPr>
          <w:b/>
          <w:sz w:val="24"/>
          <w:szCs w:val="24"/>
        </w:rPr>
        <w:t>),  Новгородской области, Окуловского района.</w:t>
      </w:r>
    </w:p>
    <w:p w:rsidR="00315E3C" w:rsidRDefault="00315E3C" w:rsidP="00315E3C">
      <w:pPr>
        <w:pStyle w:val="3"/>
        <w:spacing w:after="0"/>
        <w:jc w:val="center"/>
        <w:rPr>
          <w:b/>
          <w:sz w:val="24"/>
          <w:szCs w:val="24"/>
        </w:rPr>
      </w:pPr>
    </w:p>
    <w:p w:rsidR="001E4250" w:rsidRPr="001E4250" w:rsidRDefault="00CC67D3" w:rsidP="001E4250">
      <w:pPr>
        <w:pStyle w:val="3"/>
        <w:spacing w:after="0"/>
        <w:rPr>
          <w:sz w:val="24"/>
          <w:szCs w:val="24"/>
        </w:rPr>
      </w:pPr>
      <w:r>
        <w:rPr>
          <w:b/>
          <w:sz w:val="24"/>
          <w:szCs w:val="24"/>
        </w:rPr>
        <w:t xml:space="preserve">   </w:t>
      </w:r>
      <w:r w:rsidR="001E4250" w:rsidRPr="001E4250">
        <w:rPr>
          <w:sz w:val="24"/>
          <w:szCs w:val="24"/>
        </w:rPr>
        <w:t xml:space="preserve"> </w:t>
      </w:r>
      <w:r w:rsidR="008E286F">
        <w:rPr>
          <w:sz w:val="24"/>
          <w:szCs w:val="24"/>
        </w:rPr>
        <w:t>п.Боровёнка</w:t>
      </w:r>
      <w:r w:rsidR="001E4250" w:rsidRPr="001E4250">
        <w:rPr>
          <w:sz w:val="24"/>
          <w:szCs w:val="24"/>
        </w:rPr>
        <w:tab/>
      </w:r>
      <w:r w:rsidR="001E4250" w:rsidRPr="001E4250">
        <w:rPr>
          <w:sz w:val="24"/>
          <w:szCs w:val="24"/>
        </w:rPr>
        <w:tab/>
        <w:t xml:space="preserve">                              </w:t>
      </w:r>
      <w:r w:rsidR="00126900">
        <w:rPr>
          <w:sz w:val="24"/>
          <w:szCs w:val="24"/>
        </w:rPr>
        <w:t xml:space="preserve">                              </w:t>
      </w:r>
      <w:r w:rsidR="001E4250" w:rsidRPr="001E4250">
        <w:rPr>
          <w:sz w:val="24"/>
          <w:szCs w:val="24"/>
        </w:rPr>
        <w:t xml:space="preserve"> </w:t>
      </w:r>
      <w:r w:rsidR="008E286F">
        <w:rPr>
          <w:sz w:val="24"/>
          <w:szCs w:val="24"/>
        </w:rPr>
        <w:t xml:space="preserve">                    </w:t>
      </w:r>
      <w:r w:rsidR="001E4250" w:rsidRPr="001E4250">
        <w:rPr>
          <w:sz w:val="24"/>
          <w:szCs w:val="24"/>
        </w:rPr>
        <w:t xml:space="preserve"> «___»________201</w:t>
      </w:r>
      <w:r w:rsidR="00246BFF">
        <w:rPr>
          <w:sz w:val="24"/>
          <w:szCs w:val="24"/>
        </w:rPr>
        <w:t>9</w:t>
      </w:r>
      <w:r w:rsidR="001E4250" w:rsidRPr="001E4250">
        <w:rPr>
          <w:sz w:val="24"/>
          <w:szCs w:val="24"/>
        </w:rPr>
        <w:t xml:space="preserve"> года</w:t>
      </w:r>
    </w:p>
    <w:p w:rsidR="005C5BAB" w:rsidRDefault="005C5BAB" w:rsidP="005C5BAB">
      <w:pPr>
        <w:ind w:firstLine="0"/>
        <w:rPr>
          <w:sz w:val="24"/>
          <w:szCs w:val="24"/>
        </w:rPr>
      </w:pPr>
      <w:r>
        <w:rPr>
          <w:sz w:val="24"/>
          <w:szCs w:val="24"/>
        </w:rPr>
        <w:t xml:space="preserve">      </w:t>
      </w:r>
    </w:p>
    <w:p w:rsidR="001E4250" w:rsidRPr="001E4250" w:rsidRDefault="005C5BAB" w:rsidP="005C5BAB">
      <w:pPr>
        <w:ind w:firstLine="0"/>
        <w:rPr>
          <w:sz w:val="24"/>
          <w:szCs w:val="24"/>
        </w:rPr>
      </w:pPr>
      <w:r>
        <w:rPr>
          <w:sz w:val="24"/>
          <w:szCs w:val="24"/>
        </w:rPr>
        <w:t xml:space="preserve">      </w:t>
      </w:r>
      <w:r w:rsidR="001E4250" w:rsidRPr="001E4250">
        <w:rPr>
          <w:sz w:val="24"/>
          <w:szCs w:val="24"/>
        </w:rPr>
        <w:t xml:space="preserve">Администрация </w:t>
      </w:r>
      <w:r w:rsidR="008E286F">
        <w:rPr>
          <w:sz w:val="24"/>
          <w:szCs w:val="24"/>
        </w:rPr>
        <w:t>Боровёнковского сельского</w:t>
      </w:r>
      <w:r>
        <w:rPr>
          <w:sz w:val="24"/>
          <w:szCs w:val="24"/>
        </w:rPr>
        <w:t xml:space="preserve"> поселения</w:t>
      </w:r>
      <w:r w:rsidR="001E4250" w:rsidRPr="001E4250">
        <w:rPr>
          <w:sz w:val="24"/>
          <w:szCs w:val="24"/>
        </w:rPr>
        <w:t xml:space="preserve"> в лице</w:t>
      </w:r>
      <w:r w:rsidR="00174598">
        <w:rPr>
          <w:sz w:val="24"/>
          <w:szCs w:val="24"/>
        </w:rPr>
        <w:t xml:space="preserve"> </w:t>
      </w:r>
      <w:r w:rsidR="00EF2B11">
        <w:rPr>
          <w:sz w:val="24"/>
          <w:szCs w:val="24"/>
        </w:rPr>
        <w:t>_______________</w:t>
      </w:r>
      <w:r w:rsidR="001E4250" w:rsidRPr="001E4250">
        <w:rPr>
          <w:sz w:val="24"/>
          <w:szCs w:val="24"/>
        </w:rPr>
        <w:t>именуем</w:t>
      </w:r>
      <w:r w:rsidR="00EF2B11">
        <w:rPr>
          <w:sz w:val="24"/>
          <w:szCs w:val="24"/>
        </w:rPr>
        <w:t>ый</w:t>
      </w:r>
      <w:r w:rsidR="001E4250" w:rsidRPr="001E4250">
        <w:rPr>
          <w:sz w:val="24"/>
          <w:szCs w:val="24"/>
        </w:rPr>
        <w:t xml:space="preserve"> в дальнейшем «Заказчик», с одной стороны</w:t>
      </w:r>
      <w:r w:rsidR="00EF2B11">
        <w:rPr>
          <w:color w:val="000000"/>
          <w:sz w:val="24"/>
          <w:szCs w:val="24"/>
        </w:rPr>
        <w:t>,</w:t>
      </w:r>
      <w:r w:rsidR="001E4250" w:rsidRPr="001E4250">
        <w:rPr>
          <w:color w:val="000000"/>
          <w:sz w:val="24"/>
          <w:szCs w:val="24"/>
        </w:rPr>
        <w:t xml:space="preserve"> и  _______________________________, именуе</w:t>
      </w:r>
      <w:r w:rsidR="001E4250" w:rsidRPr="001E4250">
        <w:rPr>
          <w:color w:val="000000"/>
          <w:sz w:val="24"/>
          <w:szCs w:val="24"/>
        </w:rPr>
        <w:softHyphen/>
        <w:t>мое в дальнейшем «Подрядчик», в лице _________________</w:t>
      </w:r>
      <w:r w:rsidR="00EF2B11">
        <w:rPr>
          <w:color w:val="000000"/>
          <w:sz w:val="24"/>
          <w:szCs w:val="24"/>
        </w:rPr>
        <w:t>_____________</w:t>
      </w:r>
      <w:r w:rsidR="001E4250" w:rsidRPr="001E4250">
        <w:rPr>
          <w:color w:val="000000"/>
          <w:sz w:val="24"/>
          <w:szCs w:val="24"/>
        </w:rPr>
        <w:t xml:space="preserve"> с другой стороны  (далее - Стороны), </w:t>
      </w:r>
      <w:r w:rsidR="001E4250" w:rsidRPr="001E4250">
        <w:rPr>
          <w:sz w:val="24"/>
          <w:szCs w:val="24"/>
        </w:rPr>
        <w:t xml:space="preserve">с соблюдением требований Гражданского </w:t>
      </w:r>
      <w:hyperlink r:id="rId11" w:history="1">
        <w:r w:rsidR="001E4250" w:rsidRPr="001E4250">
          <w:rPr>
            <w:sz w:val="24"/>
            <w:szCs w:val="24"/>
          </w:rPr>
          <w:t>кодекса</w:t>
        </w:r>
      </w:hyperlink>
      <w:r w:rsidR="001E4250" w:rsidRPr="001E4250">
        <w:rPr>
          <w:sz w:val="24"/>
          <w:szCs w:val="24"/>
        </w:rPr>
        <w:t xml:space="preserve"> Российской Федерации, Федерального </w:t>
      </w:r>
      <w:hyperlink r:id="rId12" w:history="1">
        <w:r w:rsidR="001E4250" w:rsidRPr="001E4250">
          <w:rPr>
            <w:sz w:val="24"/>
            <w:szCs w:val="24"/>
          </w:rPr>
          <w:t>закона</w:t>
        </w:r>
      </w:hyperlink>
      <w:r w:rsidR="001E4250" w:rsidRPr="001E4250">
        <w:rPr>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по результатам</w:t>
      </w:r>
      <w:r w:rsidR="00607295">
        <w:rPr>
          <w:sz w:val="24"/>
          <w:szCs w:val="24"/>
        </w:rPr>
        <w:t xml:space="preserve"> проведения </w:t>
      </w:r>
      <w:r w:rsidR="001E4250" w:rsidRPr="001E4250">
        <w:rPr>
          <w:sz w:val="24"/>
          <w:szCs w:val="24"/>
        </w:rPr>
        <w:t xml:space="preserve"> электронного аукциона (протокол подведения итогов электронного аукциона от ____________ №_____________), заключили настоящий муниципальный контракт (далее – Контракт) о нижеследующем:</w:t>
      </w:r>
    </w:p>
    <w:p w:rsidR="001E4250" w:rsidRPr="001E4250" w:rsidRDefault="001E4250" w:rsidP="001E4250">
      <w:pPr>
        <w:shd w:val="clear" w:color="auto" w:fill="FFFFFF"/>
        <w:tabs>
          <w:tab w:val="left" w:leader="underscore" w:pos="0"/>
          <w:tab w:val="left" w:pos="5290"/>
        </w:tabs>
        <w:jc w:val="center"/>
        <w:rPr>
          <w:color w:val="000000"/>
          <w:sz w:val="24"/>
          <w:szCs w:val="24"/>
        </w:rPr>
      </w:pPr>
    </w:p>
    <w:p w:rsidR="0025542C" w:rsidRPr="001E4250" w:rsidRDefault="0025542C" w:rsidP="0025542C">
      <w:pPr>
        <w:shd w:val="clear" w:color="auto" w:fill="FFFFFF"/>
        <w:tabs>
          <w:tab w:val="left" w:leader="underscore" w:pos="0"/>
          <w:tab w:val="left" w:pos="5290"/>
        </w:tabs>
        <w:ind w:firstLine="0"/>
        <w:rPr>
          <w:b/>
          <w:color w:val="000000"/>
          <w:sz w:val="24"/>
          <w:szCs w:val="24"/>
        </w:rPr>
      </w:pPr>
      <w:r>
        <w:rPr>
          <w:b/>
          <w:color w:val="000000"/>
          <w:sz w:val="24"/>
          <w:szCs w:val="24"/>
        </w:rPr>
        <w:t xml:space="preserve">                                                   1. </w:t>
      </w:r>
      <w:r w:rsidR="001E4250" w:rsidRPr="001E4250">
        <w:rPr>
          <w:b/>
          <w:color w:val="000000"/>
          <w:sz w:val="24"/>
          <w:szCs w:val="24"/>
        </w:rPr>
        <w:t>П</w:t>
      </w:r>
      <w:r w:rsidR="00BE14C6">
        <w:rPr>
          <w:b/>
          <w:color w:val="000000"/>
          <w:sz w:val="24"/>
          <w:szCs w:val="24"/>
        </w:rPr>
        <w:t>редмет контракта</w:t>
      </w:r>
    </w:p>
    <w:p w:rsidR="004F0A29" w:rsidRPr="004F0A29" w:rsidRDefault="001E4250" w:rsidP="004F0A29">
      <w:pPr>
        <w:pStyle w:val="3"/>
        <w:spacing w:after="0"/>
        <w:jc w:val="both"/>
        <w:rPr>
          <w:b/>
          <w:sz w:val="24"/>
          <w:szCs w:val="24"/>
        </w:rPr>
      </w:pPr>
      <w:r w:rsidRPr="005C5BAB">
        <w:rPr>
          <w:sz w:val="24"/>
          <w:szCs w:val="24"/>
        </w:rPr>
        <w:t xml:space="preserve">1.1. </w:t>
      </w:r>
      <w:r w:rsidRPr="005C5BAB">
        <w:rPr>
          <w:spacing w:val="3"/>
          <w:sz w:val="24"/>
          <w:szCs w:val="24"/>
        </w:rPr>
        <w:t xml:space="preserve">Заказчик поручает, а Подрядчик </w:t>
      </w:r>
      <w:r w:rsidRPr="005C5BAB">
        <w:rPr>
          <w:sz w:val="24"/>
          <w:szCs w:val="24"/>
        </w:rPr>
        <w:t xml:space="preserve">обязуется </w:t>
      </w:r>
      <w:r w:rsidR="008E286F" w:rsidRPr="008E286F">
        <w:rPr>
          <w:b/>
          <w:sz w:val="24"/>
          <w:szCs w:val="24"/>
        </w:rPr>
        <w:t>в</w:t>
      </w:r>
      <w:r w:rsidR="008E286F">
        <w:rPr>
          <w:b/>
          <w:sz w:val="24"/>
          <w:szCs w:val="24"/>
        </w:rPr>
        <w:t>ыполнить</w:t>
      </w:r>
      <w:r w:rsidR="008E286F" w:rsidRPr="008E286F">
        <w:rPr>
          <w:b/>
          <w:sz w:val="24"/>
          <w:szCs w:val="24"/>
        </w:rPr>
        <w:t xml:space="preserve"> работ</w:t>
      </w:r>
      <w:r w:rsidR="008E286F">
        <w:rPr>
          <w:b/>
          <w:sz w:val="24"/>
          <w:szCs w:val="24"/>
        </w:rPr>
        <w:t>ы</w:t>
      </w:r>
      <w:r w:rsidR="008E286F" w:rsidRPr="008E286F">
        <w:rPr>
          <w:b/>
          <w:sz w:val="24"/>
          <w:szCs w:val="24"/>
        </w:rPr>
        <w:t xml:space="preserve"> по ремонту автомобильной дороги общего пользования местного значения</w:t>
      </w:r>
      <w:r w:rsidR="008E286F">
        <w:rPr>
          <w:b/>
          <w:sz w:val="24"/>
          <w:szCs w:val="24"/>
        </w:rPr>
        <w:t xml:space="preserve"> </w:t>
      </w:r>
      <w:r w:rsidR="008E286F" w:rsidRPr="008E286F">
        <w:rPr>
          <w:b/>
          <w:sz w:val="24"/>
          <w:szCs w:val="24"/>
        </w:rPr>
        <w:t>Боровёнковского сельского поселения(</w:t>
      </w:r>
      <w:r w:rsidR="001C2A57">
        <w:rPr>
          <w:b/>
          <w:sz w:val="24"/>
          <w:szCs w:val="24"/>
        </w:rPr>
        <w:t>д. Шарово, д.Теребуново, дПесчанка, д.Дерняки участок №5,№6,№7,д.Висленев Остров, д.Верховик от дома №1 до дома №11)</w:t>
      </w:r>
      <w:r w:rsidR="008E286F" w:rsidRPr="008E286F">
        <w:rPr>
          <w:b/>
          <w:sz w:val="24"/>
          <w:szCs w:val="24"/>
        </w:rPr>
        <w:t>Новгородской области, Окуловского района.</w:t>
      </w:r>
      <w:r w:rsidR="008E286F" w:rsidRPr="005C5BAB">
        <w:rPr>
          <w:sz w:val="24"/>
          <w:szCs w:val="24"/>
        </w:rPr>
        <w:t xml:space="preserve"> </w:t>
      </w:r>
      <w:r w:rsidR="004F0A29" w:rsidRPr="005C5BAB">
        <w:rPr>
          <w:sz w:val="24"/>
          <w:szCs w:val="24"/>
        </w:rPr>
        <w:t xml:space="preserve">(далее –  работы) в соответствии </w:t>
      </w:r>
      <w:r w:rsidR="004F0A29">
        <w:rPr>
          <w:sz w:val="24"/>
          <w:szCs w:val="24"/>
        </w:rPr>
        <w:t>с техническим заданием (Приложение №1),</w:t>
      </w:r>
    </w:p>
    <w:p w:rsidR="001E4250" w:rsidRDefault="00842F47" w:rsidP="005C5BAB">
      <w:pPr>
        <w:pStyle w:val="3"/>
        <w:spacing w:after="0"/>
        <w:jc w:val="both"/>
        <w:rPr>
          <w:sz w:val="24"/>
          <w:szCs w:val="24"/>
        </w:rPr>
      </w:pPr>
      <w:r>
        <w:rPr>
          <w:sz w:val="24"/>
          <w:szCs w:val="24"/>
        </w:rPr>
        <w:t>со</w:t>
      </w:r>
      <w:r w:rsidR="001E4250" w:rsidRPr="005C5BAB">
        <w:rPr>
          <w:sz w:val="24"/>
          <w:szCs w:val="24"/>
        </w:rPr>
        <w:t xml:space="preserve"> смет</w:t>
      </w:r>
      <w:r w:rsidR="00CD0804">
        <w:rPr>
          <w:sz w:val="24"/>
          <w:szCs w:val="24"/>
        </w:rPr>
        <w:t xml:space="preserve">ной документацией </w:t>
      </w:r>
      <w:r w:rsidR="0009404A">
        <w:rPr>
          <w:sz w:val="24"/>
          <w:szCs w:val="24"/>
        </w:rPr>
        <w:t>(Приложение №2)</w:t>
      </w:r>
      <w:r w:rsidR="001E4250" w:rsidRPr="005C5BAB">
        <w:rPr>
          <w:sz w:val="24"/>
          <w:szCs w:val="24"/>
        </w:rPr>
        <w:t xml:space="preserve">, </w:t>
      </w:r>
      <w:r>
        <w:rPr>
          <w:sz w:val="24"/>
          <w:szCs w:val="24"/>
        </w:rPr>
        <w:t xml:space="preserve">календарным графиком производства работ (Приложение №3) </w:t>
      </w:r>
      <w:r w:rsidR="001E4250" w:rsidRPr="005C5BAB">
        <w:rPr>
          <w:sz w:val="24"/>
          <w:szCs w:val="24"/>
        </w:rPr>
        <w:t>котор</w:t>
      </w:r>
      <w:r w:rsidR="0009404A">
        <w:rPr>
          <w:sz w:val="24"/>
          <w:szCs w:val="24"/>
        </w:rPr>
        <w:t>ые</w:t>
      </w:r>
      <w:r w:rsidR="001E4250" w:rsidRPr="005C5BAB">
        <w:rPr>
          <w:sz w:val="24"/>
          <w:szCs w:val="24"/>
        </w:rPr>
        <w:t xml:space="preserve"> явля</w:t>
      </w:r>
      <w:r w:rsidR="0009404A">
        <w:rPr>
          <w:sz w:val="24"/>
          <w:szCs w:val="24"/>
        </w:rPr>
        <w:t>ю</w:t>
      </w:r>
      <w:r w:rsidR="001E4250" w:rsidRPr="005C5BAB">
        <w:rPr>
          <w:sz w:val="24"/>
          <w:szCs w:val="24"/>
        </w:rPr>
        <w:t>тся неотъемлемой частью настоящего контракта, а Заказчик берет на себя обязательства принять работы и оплатить их в соотве</w:t>
      </w:r>
      <w:r w:rsidR="00A170AA">
        <w:rPr>
          <w:sz w:val="24"/>
          <w:szCs w:val="24"/>
        </w:rPr>
        <w:t>тствии  с условиями настоящего к</w:t>
      </w:r>
      <w:r w:rsidR="001E4250" w:rsidRPr="005C5BAB">
        <w:rPr>
          <w:sz w:val="24"/>
          <w:szCs w:val="24"/>
        </w:rPr>
        <w:t xml:space="preserve">онтракта. </w:t>
      </w:r>
    </w:p>
    <w:p w:rsidR="00E37D7D" w:rsidRDefault="00C20C2A" w:rsidP="0022406E">
      <w:pPr>
        <w:pStyle w:val="3"/>
        <w:spacing w:after="0"/>
        <w:jc w:val="both"/>
        <w:rPr>
          <w:sz w:val="24"/>
          <w:szCs w:val="24"/>
        </w:rPr>
      </w:pPr>
      <w:r w:rsidRPr="00EB4B37">
        <w:rPr>
          <w:spacing w:val="-4"/>
          <w:sz w:val="24"/>
          <w:szCs w:val="24"/>
        </w:rPr>
        <w:t>Идентификационный код закупки</w:t>
      </w:r>
      <w:r w:rsidRPr="00447FB7">
        <w:rPr>
          <w:spacing w:val="-4"/>
          <w:sz w:val="24"/>
          <w:szCs w:val="24"/>
        </w:rPr>
        <w:t>:</w:t>
      </w:r>
      <w:r w:rsidR="004C4D85" w:rsidRPr="004C4D85">
        <w:rPr>
          <w:sz w:val="24"/>
          <w:szCs w:val="24"/>
        </w:rPr>
        <w:t xml:space="preserve"> </w:t>
      </w:r>
      <w:r w:rsidR="004C4D85">
        <w:rPr>
          <w:sz w:val="24"/>
          <w:szCs w:val="24"/>
        </w:rPr>
        <w:t>193531100598853110100100020014211244</w:t>
      </w:r>
    </w:p>
    <w:p w:rsidR="001E4250" w:rsidRPr="00886516" w:rsidRDefault="001E4250" w:rsidP="0022406E">
      <w:pPr>
        <w:pStyle w:val="3"/>
        <w:spacing w:after="0"/>
        <w:jc w:val="both"/>
        <w:rPr>
          <w:b/>
          <w:sz w:val="24"/>
          <w:szCs w:val="24"/>
        </w:rPr>
      </w:pPr>
      <w:r w:rsidRPr="001E4250">
        <w:rPr>
          <w:sz w:val="24"/>
          <w:szCs w:val="24"/>
        </w:rPr>
        <w:t xml:space="preserve">Место выполнения работ: </w:t>
      </w:r>
      <w:r w:rsidR="008E286F">
        <w:rPr>
          <w:b/>
          <w:sz w:val="24"/>
          <w:szCs w:val="24"/>
        </w:rPr>
        <w:t>Боровёнковское сельское поселение</w:t>
      </w:r>
      <w:r w:rsidR="008E286F" w:rsidRPr="008E286F">
        <w:rPr>
          <w:b/>
          <w:sz w:val="24"/>
          <w:szCs w:val="24"/>
        </w:rPr>
        <w:t>(</w:t>
      </w:r>
      <w:r w:rsidR="001C2A57">
        <w:rPr>
          <w:b/>
          <w:sz w:val="24"/>
          <w:szCs w:val="24"/>
        </w:rPr>
        <w:t>д. Шарово, д.Теребуново, дПесчанка, д.Дерняки участок №5,№6,№7,д.Висленев Остров, д.Верховик от дома №1 до дома №11</w:t>
      </w:r>
      <w:r w:rsidR="008E286F" w:rsidRPr="008E286F">
        <w:rPr>
          <w:b/>
          <w:sz w:val="24"/>
          <w:szCs w:val="24"/>
        </w:rPr>
        <w:t>),  Новгородской области, Окуловского района</w:t>
      </w:r>
    </w:p>
    <w:p w:rsidR="001E4250" w:rsidRDefault="001E4250" w:rsidP="00174598">
      <w:pPr>
        <w:ind w:right="-81" w:firstLine="0"/>
        <w:rPr>
          <w:sz w:val="24"/>
          <w:szCs w:val="24"/>
        </w:rPr>
      </w:pPr>
      <w:r w:rsidRPr="001E4250">
        <w:rPr>
          <w:sz w:val="24"/>
          <w:szCs w:val="24"/>
        </w:rPr>
        <w:t>1.2. Подрядчик обязуется завершить все работы и сд</w:t>
      </w:r>
      <w:r w:rsidR="00BE14C6">
        <w:rPr>
          <w:sz w:val="24"/>
          <w:szCs w:val="24"/>
        </w:rPr>
        <w:t xml:space="preserve">ать их в установленном порядке в срок </w:t>
      </w:r>
      <w:r w:rsidR="00BE14C6" w:rsidRPr="00E37D7D">
        <w:rPr>
          <w:b/>
          <w:sz w:val="24"/>
          <w:szCs w:val="24"/>
        </w:rPr>
        <w:t xml:space="preserve">до </w:t>
      </w:r>
      <w:r w:rsidR="00B3728B">
        <w:rPr>
          <w:b/>
          <w:sz w:val="24"/>
          <w:szCs w:val="24"/>
        </w:rPr>
        <w:t>2</w:t>
      </w:r>
      <w:r w:rsidR="00314116">
        <w:rPr>
          <w:b/>
          <w:sz w:val="24"/>
          <w:szCs w:val="24"/>
        </w:rPr>
        <w:t xml:space="preserve"> </w:t>
      </w:r>
      <w:r w:rsidR="004C4D85">
        <w:rPr>
          <w:b/>
          <w:sz w:val="24"/>
          <w:szCs w:val="24"/>
        </w:rPr>
        <w:t>сентября</w:t>
      </w:r>
      <w:r w:rsidR="00046244">
        <w:rPr>
          <w:b/>
          <w:sz w:val="24"/>
          <w:szCs w:val="24"/>
        </w:rPr>
        <w:t xml:space="preserve"> </w:t>
      </w:r>
      <w:r w:rsidR="00BE14C6" w:rsidRPr="00E37D7D">
        <w:rPr>
          <w:b/>
          <w:sz w:val="24"/>
          <w:szCs w:val="24"/>
        </w:rPr>
        <w:t xml:space="preserve"> 201</w:t>
      </w:r>
      <w:r w:rsidR="001C2A57">
        <w:rPr>
          <w:b/>
          <w:sz w:val="24"/>
          <w:szCs w:val="24"/>
        </w:rPr>
        <w:t>9</w:t>
      </w:r>
      <w:r w:rsidR="00BE14C6" w:rsidRPr="00E37D7D">
        <w:rPr>
          <w:b/>
          <w:sz w:val="24"/>
          <w:szCs w:val="24"/>
        </w:rPr>
        <w:t xml:space="preserve"> года</w:t>
      </w:r>
      <w:r w:rsidR="00B3728B">
        <w:rPr>
          <w:b/>
          <w:sz w:val="24"/>
          <w:szCs w:val="24"/>
        </w:rPr>
        <w:t xml:space="preserve"> (сентября)</w:t>
      </w:r>
      <w:r w:rsidRPr="00E37D7D">
        <w:rPr>
          <w:b/>
          <w:sz w:val="24"/>
          <w:szCs w:val="24"/>
        </w:rPr>
        <w:t>.</w:t>
      </w:r>
      <w:r w:rsidRPr="001E4250">
        <w:rPr>
          <w:sz w:val="24"/>
          <w:szCs w:val="24"/>
        </w:rPr>
        <w:t xml:space="preserve"> </w:t>
      </w:r>
    </w:p>
    <w:p w:rsidR="00E37D7D" w:rsidRPr="001E4250" w:rsidRDefault="00E37D7D" w:rsidP="00174598">
      <w:pPr>
        <w:ind w:right="-81" w:firstLine="0"/>
        <w:rPr>
          <w:sz w:val="24"/>
          <w:szCs w:val="24"/>
        </w:rPr>
      </w:pPr>
    </w:p>
    <w:p w:rsidR="0025542C" w:rsidRPr="001E4250" w:rsidRDefault="00BB39B1" w:rsidP="0025542C">
      <w:pPr>
        <w:ind w:right="-81"/>
        <w:rPr>
          <w:b/>
          <w:bCs/>
          <w:sz w:val="24"/>
          <w:szCs w:val="24"/>
        </w:rPr>
      </w:pPr>
      <w:r>
        <w:rPr>
          <w:b/>
          <w:bCs/>
          <w:sz w:val="24"/>
          <w:szCs w:val="24"/>
        </w:rPr>
        <w:t xml:space="preserve">    </w:t>
      </w:r>
      <w:r w:rsidR="00A170AA">
        <w:rPr>
          <w:b/>
          <w:bCs/>
          <w:sz w:val="24"/>
          <w:szCs w:val="24"/>
        </w:rPr>
        <w:t xml:space="preserve"> </w:t>
      </w:r>
      <w:r w:rsidR="00BE14C6">
        <w:rPr>
          <w:b/>
          <w:bCs/>
          <w:sz w:val="24"/>
          <w:szCs w:val="24"/>
        </w:rPr>
        <w:t xml:space="preserve">        </w:t>
      </w:r>
      <w:r w:rsidR="00A170AA">
        <w:rPr>
          <w:b/>
          <w:bCs/>
          <w:sz w:val="24"/>
          <w:szCs w:val="24"/>
        </w:rPr>
        <w:t xml:space="preserve"> </w:t>
      </w:r>
      <w:r w:rsidR="00431A53">
        <w:rPr>
          <w:b/>
          <w:bCs/>
          <w:sz w:val="24"/>
          <w:szCs w:val="24"/>
        </w:rPr>
        <w:t xml:space="preserve"> </w:t>
      </w:r>
      <w:r w:rsidR="00A170AA">
        <w:rPr>
          <w:b/>
          <w:bCs/>
          <w:sz w:val="24"/>
          <w:szCs w:val="24"/>
        </w:rPr>
        <w:t xml:space="preserve"> </w:t>
      </w:r>
      <w:r w:rsidR="00D67483">
        <w:rPr>
          <w:b/>
          <w:bCs/>
          <w:sz w:val="24"/>
          <w:szCs w:val="24"/>
        </w:rPr>
        <w:t xml:space="preserve">  </w:t>
      </w:r>
      <w:r w:rsidR="00A170AA">
        <w:rPr>
          <w:b/>
          <w:bCs/>
          <w:sz w:val="24"/>
          <w:szCs w:val="24"/>
        </w:rPr>
        <w:t xml:space="preserve">2. </w:t>
      </w:r>
      <w:r w:rsidR="0025542C">
        <w:rPr>
          <w:b/>
          <w:bCs/>
          <w:sz w:val="24"/>
          <w:szCs w:val="24"/>
        </w:rPr>
        <w:t xml:space="preserve"> </w:t>
      </w:r>
      <w:r w:rsidR="00A170AA">
        <w:rPr>
          <w:b/>
          <w:bCs/>
          <w:sz w:val="24"/>
          <w:szCs w:val="24"/>
        </w:rPr>
        <w:t>Ц</w:t>
      </w:r>
      <w:r w:rsidR="00BE14C6">
        <w:rPr>
          <w:b/>
          <w:bCs/>
          <w:sz w:val="24"/>
          <w:szCs w:val="24"/>
        </w:rPr>
        <w:t>ена контракта</w:t>
      </w:r>
      <w:r w:rsidR="00A170AA">
        <w:rPr>
          <w:b/>
          <w:bCs/>
          <w:sz w:val="24"/>
          <w:szCs w:val="24"/>
        </w:rPr>
        <w:t xml:space="preserve">, </w:t>
      </w:r>
      <w:r w:rsidR="00BE14C6">
        <w:rPr>
          <w:b/>
          <w:bCs/>
          <w:sz w:val="24"/>
          <w:szCs w:val="24"/>
        </w:rPr>
        <w:t xml:space="preserve">порядок и сроки оплаты работ </w:t>
      </w:r>
    </w:p>
    <w:p w:rsidR="00BB39B1" w:rsidRDefault="001E4250" w:rsidP="00BB39B1">
      <w:pPr>
        <w:ind w:firstLine="0"/>
        <w:rPr>
          <w:sz w:val="24"/>
          <w:szCs w:val="24"/>
        </w:rPr>
      </w:pPr>
      <w:r w:rsidRPr="001E4250">
        <w:rPr>
          <w:sz w:val="24"/>
          <w:szCs w:val="24"/>
        </w:rPr>
        <w:t xml:space="preserve">2.1. Цена </w:t>
      </w:r>
      <w:r w:rsidR="00BB39B1">
        <w:rPr>
          <w:sz w:val="24"/>
          <w:szCs w:val="24"/>
        </w:rPr>
        <w:t>к</w:t>
      </w:r>
      <w:r w:rsidRPr="001E4250">
        <w:rPr>
          <w:sz w:val="24"/>
          <w:szCs w:val="24"/>
        </w:rPr>
        <w:t>онтракта составляет _______________</w:t>
      </w:r>
      <w:r w:rsidRPr="001E4250">
        <w:rPr>
          <w:i/>
          <w:sz w:val="24"/>
          <w:szCs w:val="24"/>
        </w:rPr>
        <w:t xml:space="preserve">(сумма прописью) </w:t>
      </w:r>
      <w:r w:rsidRPr="001E4250">
        <w:rPr>
          <w:sz w:val="24"/>
          <w:szCs w:val="24"/>
        </w:rPr>
        <w:t xml:space="preserve">рублей и включает в себя расходы на выполнение работ, перевозку, страхование, транспортные расходы, расходы на уплату налогов, в том числе НДС, сборы и другие обязательные платежи, является твердой и не подлежит изменению в течение срока действия </w:t>
      </w:r>
      <w:r w:rsidR="00BB39B1">
        <w:rPr>
          <w:sz w:val="24"/>
          <w:szCs w:val="24"/>
        </w:rPr>
        <w:t>к</w:t>
      </w:r>
      <w:r w:rsidRPr="001E4250">
        <w:rPr>
          <w:sz w:val="24"/>
          <w:szCs w:val="24"/>
        </w:rPr>
        <w:t xml:space="preserve">онтракта, за исключением  случаев предусмотренных </w:t>
      </w:r>
      <w:r w:rsidR="00BB39B1" w:rsidRPr="00BB39B1">
        <w:rPr>
          <w:sz w:val="24"/>
          <w:szCs w:val="24"/>
        </w:rPr>
        <w:t>ч. 1 ст.95 федерального закона от 05.04.2013 года №44-ФЗ "О контрактной системе в сфере закупок товаров, работ, услуг для обеспечения государственных и муниципальных нужд".</w:t>
      </w:r>
    </w:p>
    <w:p w:rsidR="001D0DEB" w:rsidRPr="00BB39B1" w:rsidRDefault="001D0DEB" w:rsidP="00BB39B1">
      <w:pPr>
        <w:ind w:firstLine="0"/>
        <w:rPr>
          <w:sz w:val="24"/>
          <w:szCs w:val="24"/>
        </w:rPr>
      </w:pPr>
      <w:r>
        <w:rPr>
          <w:sz w:val="24"/>
          <w:szCs w:val="24"/>
        </w:rPr>
        <w:lastRenderedPageBreak/>
        <w:t xml:space="preserve">Источник финансирования </w:t>
      </w:r>
      <w:r w:rsidRPr="001D0DEB">
        <w:rPr>
          <w:b/>
          <w:sz w:val="24"/>
          <w:szCs w:val="24"/>
        </w:rPr>
        <w:t>-</w:t>
      </w:r>
      <w:r>
        <w:rPr>
          <w:sz w:val="24"/>
          <w:szCs w:val="24"/>
        </w:rPr>
        <w:t xml:space="preserve"> </w:t>
      </w:r>
      <w:r w:rsidR="008E286F">
        <w:rPr>
          <w:sz w:val="24"/>
          <w:szCs w:val="24"/>
        </w:rPr>
        <w:t xml:space="preserve">Бюджет Боровёнковского сельского </w:t>
      </w:r>
      <w:r>
        <w:rPr>
          <w:sz w:val="24"/>
          <w:szCs w:val="24"/>
        </w:rPr>
        <w:t xml:space="preserve"> поселения (в том числе субсидии  из областного бюджета Новгородской области).</w:t>
      </w:r>
      <w:r w:rsidRPr="004F621E">
        <w:rPr>
          <w:sz w:val="24"/>
          <w:szCs w:val="24"/>
          <w:lang w:eastAsia="ru-RU"/>
        </w:rPr>
        <w:t xml:space="preserve">   </w:t>
      </w:r>
    </w:p>
    <w:p w:rsidR="001E4250" w:rsidRPr="001E4250" w:rsidRDefault="001E4250" w:rsidP="00BB39B1">
      <w:pPr>
        <w:ind w:right="-81" w:firstLine="0"/>
        <w:rPr>
          <w:sz w:val="24"/>
          <w:szCs w:val="24"/>
        </w:rPr>
      </w:pPr>
      <w:r w:rsidRPr="001E4250">
        <w:rPr>
          <w:sz w:val="24"/>
          <w:szCs w:val="24"/>
        </w:rPr>
        <w:t>2.2. Авансовые платежи не предусмотрены.</w:t>
      </w:r>
    </w:p>
    <w:p w:rsidR="0025542C" w:rsidRDefault="001E4250" w:rsidP="0025542C">
      <w:pPr>
        <w:ind w:right="-81" w:firstLine="0"/>
        <w:rPr>
          <w:sz w:val="24"/>
          <w:szCs w:val="24"/>
        </w:rPr>
      </w:pPr>
      <w:r w:rsidRPr="001E4250">
        <w:rPr>
          <w:sz w:val="24"/>
          <w:szCs w:val="24"/>
        </w:rPr>
        <w:t>2.3. При расчетах с Подрядчиком используется валюта Российской Федерации - рубль.</w:t>
      </w:r>
    </w:p>
    <w:p w:rsidR="005C5BAB" w:rsidRPr="0025542C" w:rsidRDefault="00BE14C6" w:rsidP="0025542C">
      <w:pPr>
        <w:ind w:right="-81" w:firstLine="0"/>
        <w:rPr>
          <w:sz w:val="24"/>
          <w:szCs w:val="24"/>
        </w:rPr>
      </w:pPr>
      <w:r>
        <w:rPr>
          <w:sz w:val="24"/>
          <w:szCs w:val="24"/>
        </w:rPr>
        <w:t>2</w:t>
      </w:r>
      <w:r w:rsidR="001E4250" w:rsidRPr="001E4250">
        <w:rPr>
          <w:sz w:val="24"/>
          <w:szCs w:val="24"/>
        </w:rPr>
        <w:t>.</w:t>
      </w:r>
      <w:r>
        <w:rPr>
          <w:sz w:val="24"/>
          <w:szCs w:val="24"/>
        </w:rPr>
        <w:t>4</w:t>
      </w:r>
      <w:r w:rsidR="001E4250" w:rsidRPr="001E4250">
        <w:rPr>
          <w:sz w:val="24"/>
          <w:szCs w:val="24"/>
        </w:rPr>
        <w:t xml:space="preserve">. </w:t>
      </w:r>
      <w:r w:rsidR="005C5BAB" w:rsidRPr="005C5BAB">
        <w:rPr>
          <w:sz w:val="24"/>
          <w:szCs w:val="24"/>
        </w:rPr>
        <w:t xml:space="preserve">Заказчик оплачивает </w:t>
      </w:r>
      <w:r w:rsidR="00BB39B1">
        <w:rPr>
          <w:sz w:val="24"/>
          <w:szCs w:val="24"/>
        </w:rPr>
        <w:t>р</w:t>
      </w:r>
      <w:r w:rsidR="005C5BAB" w:rsidRPr="005C5BAB">
        <w:rPr>
          <w:sz w:val="24"/>
          <w:szCs w:val="24"/>
        </w:rPr>
        <w:t xml:space="preserve">аботы путем перечисления денежных средств на расчетный счет Подрядчика в течение </w:t>
      </w:r>
      <w:r w:rsidR="001A3447">
        <w:rPr>
          <w:sz w:val="24"/>
          <w:szCs w:val="24"/>
        </w:rPr>
        <w:t>15</w:t>
      </w:r>
      <w:r w:rsidR="005C5BAB" w:rsidRPr="008E0FC2">
        <w:rPr>
          <w:sz w:val="24"/>
          <w:szCs w:val="24"/>
        </w:rPr>
        <w:t xml:space="preserve"> (</w:t>
      </w:r>
      <w:r w:rsidR="001A3447">
        <w:rPr>
          <w:sz w:val="24"/>
          <w:szCs w:val="24"/>
        </w:rPr>
        <w:t>пятнадцати</w:t>
      </w:r>
      <w:r w:rsidR="005C5BAB" w:rsidRPr="008E0FC2">
        <w:rPr>
          <w:sz w:val="24"/>
          <w:szCs w:val="24"/>
        </w:rPr>
        <w:t>)</w:t>
      </w:r>
      <w:r w:rsidR="001A3447">
        <w:rPr>
          <w:sz w:val="24"/>
          <w:szCs w:val="24"/>
        </w:rPr>
        <w:t xml:space="preserve"> рабочих</w:t>
      </w:r>
      <w:r w:rsidR="005C5BAB" w:rsidRPr="008E0FC2">
        <w:rPr>
          <w:sz w:val="24"/>
          <w:szCs w:val="24"/>
        </w:rPr>
        <w:t xml:space="preserve"> </w:t>
      </w:r>
      <w:r w:rsidR="005C5BAB" w:rsidRPr="005C5BAB">
        <w:rPr>
          <w:sz w:val="24"/>
          <w:szCs w:val="24"/>
        </w:rPr>
        <w:t xml:space="preserve">дней, на основании подписанных сторонами актов о приемке выполненных работ формы КС-2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5C5BAB" w:rsidRPr="005C5BAB">
        <w:rPr>
          <w:sz w:val="24"/>
          <w:szCs w:val="24"/>
        </w:rPr>
        <w:t xml:space="preserve"> и справок о  стоимости выполненных работ и затрат по форме КС-3 </w:t>
      </w:r>
      <w:r w:rsidR="005C5BAB" w:rsidRPr="005C5BAB">
        <w:rPr>
          <w:sz w:val="24"/>
          <w:szCs w:val="24"/>
          <w:lang w:eastAsia="ar-SA"/>
        </w:rPr>
        <w:t>(Альбом унифицированных форм первичной учетной документации по учету работ в капитальном строительстве и ремонтно-строительных работ" (формы утверждены Постановлением Госкомстата РФ от 11.11.1999 N 100)</w:t>
      </w:r>
      <w:r w:rsidR="00DD06EE">
        <w:rPr>
          <w:sz w:val="24"/>
          <w:szCs w:val="24"/>
          <w:lang w:eastAsia="ar-SA"/>
        </w:rPr>
        <w:t xml:space="preserve"> (Приложение №</w:t>
      </w:r>
      <w:r w:rsidR="00761117">
        <w:rPr>
          <w:sz w:val="24"/>
          <w:szCs w:val="24"/>
          <w:lang w:eastAsia="ar-SA"/>
        </w:rPr>
        <w:t>4</w:t>
      </w:r>
      <w:r w:rsidR="00DD06EE">
        <w:rPr>
          <w:sz w:val="24"/>
          <w:szCs w:val="24"/>
          <w:lang w:eastAsia="ar-SA"/>
        </w:rPr>
        <w:t>)</w:t>
      </w:r>
      <w:r w:rsidR="005C5BAB" w:rsidRPr="005C5BAB">
        <w:rPr>
          <w:sz w:val="24"/>
          <w:szCs w:val="24"/>
        </w:rPr>
        <w:t>.</w:t>
      </w:r>
      <w:r w:rsidR="005C5BAB">
        <w:t xml:space="preserve"> </w:t>
      </w:r>
      <w:r w:rsidR="001E4250" w:rsidRPr="001E4250">
        <w:rPr>
          <w:spacing w:val="-4"/>
          <w:sz w:val="24"/>
          <w:szCs w:val="24"/>
        </w:rPr>
        <w:t xml:space="preserve">  </w:t>
      </w:r>
    </w:p>
    <w:p w:rsidR="00BB39B1" w:rsidRDefault="00431A53" w:rsidP="00BB39B1">
      <w:pPr>
        <w:ind w:firstLine="0"/>
        <w:rPr>
          <w:spacing w:val="-4"/>
          <w:sz w:val="24"/>
          <w:szCs w:val="24"/>
        </w:rPr>
      </w:pPr>
      <w:r>
        <w:rPr>
          <w:spacing w:val="-4"/>
          <w:sz w:val="24"/>
          <w:szCs w:val="24"/>
        </w:rPr>
        <w:t>2</w:t>
      </w:r>
      <w:r w:rsidR="001E4250" w:rsidRPr="001E4250">
        <w:rPr>
          <w:spacing w:val="-4"/>
          <w:sz w:val="24"/>
          <w:szCs w:val="24"/>
        </w:rPr>
        <w:t>.</w:t>
      </w:r>
      <w:r>
        <w:rPr>
          <w:spacing w:val="-4"/>
          <w:sz w:val="24"/>
          <w:szCs w:val="24"/>
        </w:rPr>
        <w:t>5</w:t>
      </w:r>
      <w:r w:rsidR="001E4250" w:rsidRPr="001E4250">
        <w:rPr>
          <w:spacing w:val="-4"/>
          <w:sz w:val="24"/>
          <w:szCs w:val="24"/>
        </w:rPr>
        <w:t>.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r w:rsidR="00BB39B1">
        <w:rPr>
          <w:spacing w:val="-4"/>
          <w:sz w:val="24"/>
          <w:szCs w:val="24"/>
        </w:rPr>
        <w:t>.</w:t>
      </w:r>
    </w:p>
    <w:p w:rsidR="001E4250" w:rsidRPr="00761117" w:rsidRDefault="00431A53" w:rsidP="00431A53">
      <w:pPr>
        <w:ind w:firstLine="0"/>
        <w:rPr>
          <w:spacing w:val="-4"/>
          <w:sz w:val="24"/>
          <w:szCs w:val="24"/>
        </w:rPr>
      </w:pPr>
      <w:r>
        <w:rPr>
          <w:sz w:val="24"/>
          <w:szCs w:val="24"/>
        </w:rPr>
        <w:t>2</w:t>
      </w:r>
      <w:r w:rsidR="001E4250" w:rsidRPr="001E4250">
        <w:rPr>
          <w:sz w:val="24"/>
          <w:szCs w:val="24"/>
        </w:rPr>
        <w:t>.</w:t>
      </w:r>
      <w:r>
        <w:rPr>
          <w:sz w:val="24"/>
          <w:szCs w:val="24"/>
        </w:rPr>
        <w:t>6</w:t>
      </w:r>
      <w:r w:rsidR="001E4250" w:rsidRPr="001E4250">
        <w:rPr>
          <w:sz w:val="24"/>
          <w:szCs w:val="24"/>
        </w:rPr>
        <w:t xml:space="preserve">. </w:t>
      </w:r>
      <w:r w:rsidR="00761117" w:rsidRPr="00761117">
        <w:rPr>
          <w:sz w:val="24"/>
          <w:szCs w:val="24"/>
        </w:rPr>
        <w:t xml:space="preserve">При начислении пени, штрафа по случаям, предусмотренным пунктами </w:t>
      </w:r>
      <w:r w:rsidR="00736CC2">
        <w:rPr>
          <w:sz w:val="24"/>
          <w:szCs w:val="24"/>
        </w:rPr>
        <w:t>6</w:t>
      </w:r>
      <w:r w:rsidR="00761117" w:rsidRPr="00761117">
        <w:rPr>
          <w:sz w:val="24"/>
          <w:szCs w:val="24"/>
        </w:rPr>
        <w:t>.</w:t>
      </w:r>
      <w:r w:rsidR="00736CC2">
        <w:rPr>
          <w:sz w:val="24"/>
          <w:szCs w:val="24"/>
        </w:rPr>
        <w:t>4</w:t>
      </w:r>
      <w:r w:rsidR="00761117" w:rsidRPr="00761117">
        <w:rPr>
          <w:sz w:val="24"/>
          <w:szCs w:val="24"/>
        </w:rPr>
        <w:t xml:space="preserve"> и </w:t>
      </w:r>
      <w:r w:rsidR="00736CC2">
        <w:rPr>
          <w:sz w:val="24"/>
          <w:szCs w:val="24"/>
        </w:rPr>
        <w:t>6</w:t>
      </w:r>
      <w:r w:rsidR="00761117" w:rsidRPr="00761117">
        <w:rPr>
          <w:sz w:val="24"/>
          <w:szCs w:val="24"/>
        </w:rPr>
        <w:t>.</w:t>
      </w:r>
      <w:r w:rsidR="00736CC2">
        <w:rPr>
          <w:sz w:val="24"/>
          <w:szCs w:val="24"/>
        </w:rPr>
        <w:t>5</w:t>
      </w:r>
      <w:r w:rsidR="00761117" w:rsidRPr="00761117">
        <w:rPr>
          <w:sz w:val="24"/>
          <w:szCs w:val="24"/>
        </w:rPr>
        <w:t xml:space="preserve"> контракта, Заказчик производит оплату по контракту за вычетом соответствующего размера пени, штрафа. В этом случае в акте о приёмке выполненных работ указываются: сумма, подлежащая оплате в соответствии с пунктом 2.1 контракта; размер пени, штрафа, подлежащий взысканию; основания применения и порядок расчёта пени, штрафа; итоговая сумма, подлежащая оплате Подрядчику по контракту.</w:t>
      </w:r>
    </w:p>
    <w:p w:rsidR="001E4250" w:rsidRPr="001E4250" w:rsidRDefault="001E4250" w:rsidP="001E4250">
      <w:pPr>
        <w:ind w:right="-81" w:firstLine="720"/>
        <w:rPr>
          <w:sz w:val="24"/>
          <w:szCs w:val="24"/>
        </w:rPr>
      </w:pPr>
    </w:p>
    <w:p w:rsidR="0025542C" w:rsidRPr="001E4250" w:rsidRDefault="00033FBD" w:rsidP="0025542C">
      <w:pPr>
        <w:ind w:right="-81"/>
        <w:rPr>
          <w:b/>
          <w:bCs/>
          <w:sz w:val="24"/>
          <w:szCs w:val="24"/>
        </w:rPr>
      </w:pPr>
      <w:r>
        <w:rPr>
          <w:b/>
          <w:bCs/>
          <w:sz w:val="24"/>
          <w:szCs w:val="24"/>
        </w:rPr>
        <w:t xml:space="preserve">                         </w:t>
      </w:r>
      <w:r w:rsidR="001D4518">
        <w:rPr>
          <w:b/>
          <w:bCs/>
          <w:sz w:val="24"/>
          <w:szCs w:val="24"/>
        </w:rPr>
        <w:t xml:space="preserve"> </w:t>
      </w:r>
      <w:r>
        <w:rPr>
          <w:b/>
          <w:bCs/>
          <w:sz w:val="24"/>
          <w:szCs w:val="24"/>
        </w:rPr>
        <w:t xml:space="preserve"> </w:t>
      </w:r>
      <w:r w:rsidR="00431A53">
        <w:rPr>
          <w:b/>
          <w:bCs/>
          <w:sz w:val="24"/>
          <w:szCs w:val="24"/>
        </w:rPr>
        <w:t xml:space="preserve">        </w:t>
      </w:r>
      <w:r w:rsidR="00E00557">
        <w:rPr>
          <w:b/>
          <w:bCs/>
          <w:sz w:val="24"/>
          <w:szCs w:val="24"/>
        </w:rPr>
        <w:t xml:space="preserve"> </w:t>
      </w:r>
      <w:r w:rsidR="00431A53">
        <w:rPr>
          <w:b/>
          <w:bCs/>
          <w:sz w:val="24"/>
          <w:szCs w:val="24"/>
        </w:rPr>
        <w:t xml:space="preserve"> 3</w:t>
      </w:r>
      <w:r w:rsidR="001E4250" w:rsidRPr="001E4250">
        <w:rPr>
          <w:b/>
          <w:bCs/>
          <w:sz w:val="24"/>
          <w:szCs w:val="24"/>
        </w:rPr>
        <w:t>. О</w:t>
      </w:r>
      <w:r w:rsidR="00431A53">
        <w:rPr>
          <w:b/>
          <w:bCs/>
          <w:sz w:val="24"/>
          <w:szCs w:val="24"/>
        </w:rPr>
        <w:t>бязательства сторон</w:t>
      </w:r>
    </w:p>
    <w:p w:rsidR="001E4250" w:rsidRPr="002D4182" w:rsidRDefault="00431A53" w:rsidP="00033FBD">
      <w:pPr>
        <w:ind w:right="-81" w:firstLine="0"/>
        <w:rPr>
          <w:b/>
          <w:sz w:val="24"/>
          <w:szCs w:val="24"/>
        </w:rPr>
      </w:pPr>
      <w:r w:rsidRPr="002D4182">
        <w:rPr>
          <w:b/>
          <w:sz w:val="24"/>
          <w:szCs w:val="24"/>
        </w:rPr>
        <w:t>3</w:t>
      </w:r>
      <w:r w:rsidR="001E4250" w:rsidRPr="002D4182">
        <w:rPr>
          <w:b/>
          <w:sz w:val="24"/>
          <w:szCs w:val="24"/>
        </w:rPr>
        <w:t xml:space="preserve">.1. В целях реализации настоящего </w:t>
      </w:r>
      <w:r w:rsidR="00033FBD" w:rsidRPr="002D4182">
        <w:rPr>
          <w:b/>
          <w:sz w:val="24"/>
          <w:szCs w:val="24"/>
        </w:rPr>
        <w:t>к</w:t>
      </w:r>
      <w:r w:rsidR="001E4250" w:rsidRPr="002D4182">
        <w:rPr>
          <w:b/>
          <w:sz w:val="24"/>
          <w:szCs w:val="24"/>
        </w:rPr>
        <w:t>онтракта Заказчик вправе:</w:t>
      </w:r>
    </w:p>
    <w:p w:rsidR="00F8202B" w:rsidRPr="00F8202B" w:rsidRDefault="00431A53" w:rsidP="00F8202B">
      <w:pPr>
        <w:ind w:firstLine="0"/>
        <w:rPr>
          <w:sz w:val="24"/>
          <w:szCs w:val="24"/>
        </w:rPr>
      </w:pPr>
      <w:r>
        <w:rPr>
          <w:sz w:val="24"/>
          <w:szCs w:val="24"/>
        </w:rPr>
        <w:t>3</w:t>
      </w:r>
      <w:r w:rsidR="001E4250" w:rsidRPr="001E4250">
        <w:rPr>
          <w:sz w:val="24"/>
          <w:szCs w:val="24"/>
        </w:rPr>
        <w:t xml:space="preserve">.1.1. </w:t>
      </w:r>
      <w:r w:rsidR="00F8202B" w:rsidRPr="00F8202B">
        <w:rPr>
          <w:spacing w:val="-1"/>
          <w:sz w:val="24"/>
          <w:szCs w:val="24"/>
        </w:rPr>
        <w:t xml:space="preserve">Заказчик имеет право </w:t>
      </w:r>
      <w:r w:rsidR="00F8202B" w:rsidRPr="00F8202B">
        <w:rPr>
          <w:sz w:val="24"/>
          <w:szCs w:val="24"/>
          <w:shd w:val="clear" w:color="auto" w:fill="FFFFFF"/>
        </w:rPr>
        <w:t xml:space="preserve">во всякое время проверять ход и качество работы, выполняемой Подрядчиком, не вмешиваясь в его деятельность, а также </w:t>
      </w:r>
      <w:r w:rsidR="00F8202B" w:rsidRPr="00F8202B">
        <w:rPr>
          <w:spacing w:val="-1"/>
          <w:sz w:val="24"/>
          <w:szCs w:val="24"/>
        </w:rPr>
        <w:t>тр</w:t>
      </w:r>
      <w:r w:rsidR="00F8202B" w:rsidRPr="00F8202B">
        <w:rPr>
          <w:spacing w:val="-2"/>
          <w:sz w:val="24"/>
          <w:szCs w:val="24"/>
        </w:rPr>
        <w:t>ебовать от Подрядчика исполнения его обязательств по контракту надлежащим образом и в соответствии с условиями контракта.</w:t>
      </w:r>
    </w:p>
    <w:p w:rsidR="001E4250" w:rsidRPr="001E4250" w:rsidRDefault="00431A53" w:rsidP="00F8202B">
      <w:pPr>
        <w:ind w:right="-81" w:firstLine="0"/>
        <w:rPr>
          <w:sz w:val="24"/>
          <w:szCs w:val="24"/>
        </w:rPr>
      </w:pPr>
      <w:r>
        <w:rPr>
          <w:sz w:val="24"/>
          <w:szCs w:val="24"/>
        </w:rPr>
        <w:t>3</w:t>
      </w:r>
      <w:r w:rsidR="001E4250" w:rsidRPr="001E4250">
        <w:rPr>
          <w:sz w:val="24"/>
          <w:szCs w:val="24"/>
        </w:rPr>
        <w:t>.1.2. Требовать от Подрядчика представления надлежащим образом оформленной отчетной документации и материалов, подтверждающих исполнение обяза</w:t>
      </w:r>
      <w:r w:rsidR="00033FBD">
        <w:rPr>
          <w:sz w:val="24"/>
          <w:szCs w:val="24"/>
        </w:rPr>
        <w:t>тельств в соответствии с</w:t>
      </w:r>
      <w:r w:rsidR="001E4250" w:rsidRPr="001E4250">
        <w:rPr>
          <w:sz w:val="24"/>
          <w:szCs w:val="24"/>
        </w:rPr>
        <w:t xml:space="preserve"> </w:t>
      </w:r>
      <w:r w:rsidR="008B0AE6">
        <w:rPr>
          <w:sz w:val="24"/>
          <w:szCs w:val="24"/>
        </w:rPr>
        <w:t xml:space="preserve">настоящим техническим заданием и </w:t>
      </w:r>
      <w:r w:rsidR="00033FB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документацией</w:t>
        </w:r>
      </w:hyperlink>
      <w:r w:rsidR="001E4250" w:rsidRPr="001E4250">
        <w:rPr>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 xml:space="preserve">.1.3. В случае досрочного исполнения Подрядчиком обязательств по настоящему </w:t>
      </w:r>
      <w:r w:rsidR="00033FBD">
        <w:rPr>
          <w:sz w:val="24"/>
          <w:szCs w:val="24"/>
        </w:rPr>
        <w:t>к</w:t>
      </w:r>
      <w:r w:rsidR="001E4250" w:rsidRPr="001E4250">
        <w:rPr>
          <w:sz w:val="24"/>
          <w:szCs w:val="24"/>
        </w:rPr>
        <w:t>онтракту принять и оплатить работы в соответствии с установленным порядком.</w:t>
      </w:r>
    </w:p>
    <w:p w:rsidR="00033FBD" w:rsidRDefault="00431A53" w:rsidP="00033FBD">
      <w:pPr>
        <w:ind w:right="-81" w:firstLine="0"/>
        <w:rPr>
          <w:sz w:val="24"/>
          <w:szCs w:val="24"/>
        </w:rPr>
      </w:pPr>
      <w:r w:rsidRPr="00CB657C">
        <w:rPr>
          <w:sz w:val="24"/>
          <w:szCs w:val="24"/>
        </w:rPr>
        <w:t>3</w:t>
      </w:r>
      <w:r w:rsidR="001E4250" w:rsidRPr="00CB657C">
        <w:rPr>
          <w:sz w:val="24"/>
          <w:szCs w:val="24"/>
        </w:rPr>
        <w:t>.1.4.</w:t>
      </w:r>
      <w:r w:rsidR="001E4250" w:rsidRPr="00CB657C">
        <w:rPr>
          <w:b/>
          <w:i/>
          <w:noProof/>
          <w:snapToGrid w:val="0"/>
          <w:sz w:val="24"/>
          <w:szCs w:val="24"/>
        </w:rPr>
        <w:t xml:space="preserve"> </w:t>
      </w:r>
      <w:r w:rsidR="00F8202B" w:rsidRPr="00CB657C">
        <w:rPr>
          <w:sz w:val="24"/>
          <w:szCs w:val="24"/>
        </w:rPr>
        <w:t>Осуществлять</w:t>
      </w:r>
      <w:r w:rsidR="00033FBD" w:rsidRPr="00CB657C">
        <w:rPr>
          <w:sz w:val="24"/>
          <w:szCs w:val="24"/>
        </w:rPr>
        <w:t xml:space="preserve"> </w:t>
      </w:r>
      <w:r w:rsidR="001E4250" w:rsidRPr="00CB657C">
        <w:rPr>
          <w:sz w:val="24"/>
          <w:szCs w:val="24"/>
        </w:rPr>
        <w:t>контроль</w:t>
      </w:r>
      <w:r w:rsidRPr="00CB657C">
        <w:rPr>
          <w:sz w:val="24"/>
          <w:szCs w:val="24"/>
        </w:rPr>
        <w:t xml:space="preserve"> </w:t>
      </w:r>
      <w:r w:rsidR="001E4250" w:rsidRPr="00CB657C">
        <w:rPr>
          <w:sz w:val="24"/>
          <w:szCs w:val="24"/>
        </w:rPr>
        <w:t xml:space="preserve">за качеством </w:t>
      </w:r>
      <w:r w:rsidR="00645419">
        <w:rPr>
          <w:sz w:val="24"/>
          <w:szCs w:val="24"/>
        </w:rPr>
        <w:t>и стоимостью выполняемых</w:t>
      </w:r>
      <w:r w:rsidR="001E4250" w:rsidRPr="00CB657C">
        <w:rPr>
          <w:sz w:val="24"/>
          <w:szCs w:val="24"/>
        </w:rPr>
        <w:t xml:space="preserve"> работ</w:t>
      </w:r>
      <w:r w:rsidR="00033FBD" w:rsidRPr="00CB657C">
        <w:rPr>
          <w:sz w:val="24"/>
          <w:szCs w:val="24"/>
        </w:rPr>
        <w:t>.</w:t>
      </w:r>
    </w:p>
    <w:p w:rsidR="001E4250" w:rsidRPr="002D4182" w:rsidRDefault="00431A53" w:rsidP="00033FBD">
      <w:pPr>
        <w:ind w:right="-81" w:firstLine="0"/>
        <w:rPr>
          <w:b/>
          <w:sz w:val="24"/>
          <w:szCs w:val="24"/>
        </w:rPr>
      </w:pPr>
      <w:r w:rsidRPr="002D4182">
        <w:rPr>
          <w:b/>
          <w:sz w:val="24"/>
          <w:szCs w:val="24"/>
        </w:rPr>
        <w:t>3</w:t>
      </w:r>
      <w:r w:rsidR="00CB657C" w:rsidRPr="002D4182">
        <w:rPr>
          <w:b/>
          <w:sz w:val="24"/>
          <w:szCs w:val="24"/>
        </w:rPr>
        <w:t>.2. Заказчик обязуется</w:t>
      </w:r>
      <w:r w:rsidR="001E4250" w:rsidRPr="002D4182">
        <w:rPr>
          <w:b/>
          <w:sz w:val="24"/>
          <w:szCs w:val="24"/>
        </w:rPr>
        <w:t>:</w:t>
      </w:r>
    </w:p>
    <w:p w:rsidR="001E4250" w:rsidRPr="001E4250" w:rsidRDefault="00431A53" w:rsidP="00033FBD">
      <w:pPr>
        <w:widowControl w:val="0"/>
        <w:tabs>
          <w:tab w:val="left" w:pos="1560"/>
        </w:tabs>
        <w:autoSpaceDE w:val="0"/>
        <w:autoSpaceDN w:val="0"/>
        <w:adjustRightInd w:val="0"/>
        <w:ind w:firstLine="0"/>
        <w:rPr>
          <w:sz w:val="24"/>
          <w:szCs w:val="24"/>
        </w:rPr>
      </w:pPr>
      <w:r w:rsidRPr="008307D1">
        <w:rPr>
          <w:sz w:val="24"/>
          <w:szCs w:val="24"/>
        </w:rPr>
        <w:t>3</w:t>
      </w:r>
      <w:r w:rsidR="001E4250" w:rsidRPr="008307D1">
        <w:rPr>
          <w:sz w:val="24"/>
          <w:szCs w:val="24"/>
        </w:rPr>
        <w:t xml:space="preserve">.2.1. </w:t>
      </w:r>
      <w:r w:rsidR="00033FBD" w:rsidRPr="008307D1">
        <w:rPr>
          <w:sz w:val="24"/>
          <w:szCs w:val="24"/>
        </w:rPr>
        <w:t>В ходе проведения контроля, с</w:t>
      </w:r>
      <w:r w:rsidR="001E4250" w:rsidRPr="008307D1">
        <w:rPr>
          <w:sz w:val="24"/>
          <w:szCs w:val="24"/>
        </w:rPr>
        <w:t xml:space="preserve">ообщать Подрядчику </w:t>
      </w:r>
      <w:r w:rsidR="00033FBD" w:rsidRPr="008307D1">
        <w:rPr>
          <w:sz w:val="24"/>
          <w:szCs w:val="24"/>
        </w:rPr>
        <w:t xml:space="preserve">в письменной форме </w:t>
      </w:r>
      <w:r w:rsidR="001E4250" w:rsidRPr="008307D1">
        <w:rPr>
          <w:sz w:val="24"/>
          <w:szCs w:val="24"/>
        </w:rPr>
        <w:t xml:space="preserve">о недостатках, обнаруженных в ходе выполнения работ, в течение 2 (двух) рабочих дней после обнаружения таких </w:t>
      </w:r>
      <w:r w:rsidR="00D7706D" w:rsidRPr="008307D1">
        <w:rPr>
          <w:sz w:val="24"/>
          <w:szCs w:val="24"/>
        </w:rPr>
        <w:t>нарушений</w:t>
      </w:r>
      <w:r w:rsidR="00D7706D">
        <w:rPr>
          <w:sz w:val="24"/>
          <w:szCs w:val="24"/>
        </w:rPr>
        <w:t>.</w:t>
      </w:r>
    </w:p>
    <w:p w:rsidR="00CB657C" w:rsidRDefault="00431A53" w:rsidP="00D7706D">
      <w:pPr>
        <w:widowControl w:val="0"/>
        <w:tabs>
          <w:tab w:val="left" w:pos="1560"/>
        </w:tabs>
        <w:autoSpaceDE w:val="0"/>
        <w:autoSpaceDN w:val="0"/>
        <w:adjustRightInd w:val="0"/>
        <w:ind w:firstLine="0"/>
        <w:rPr>
          <w:spacing w:val="-4"/>
        </w:rPr>
      </w:pPr>
      <w:r>
        <w:rPr>
          <w:sz w:val="24"/>
          <w:szCs w:val="24"/>
        </w:rPr>
        <w:t>3</w:t>
      </w:r>
      <w:r w:rsidR="00033FBD">
        <w:rPr>
          <w:sz w:val="24"/>
          <w:szCs w:val="24"/>
        </w:rPr>
        <w:t>.2.2.</w:t>
      </w:r>
      <w:r w:rsidR="00CB657C" w:rsidRPr="00CB657C">
        <w:rPr>
          <w:spacing w:val="-4"/>
        </w:rPr>
        <w:t xml:space="preserve"> </w:t>
      </w:r>
      <w:r w:rsidR="00CB657C" w:rsidRPr="00CB657C">
        <w:rPr>
          <w:spacing w:val="-4"/>
          <w:sz w:val="24"/>
          <w:szCs w:val="24"/>
        </w:rPr>
        <w:t>Оплатить выполненные и принятые работы в порядке и на условиях, установленных контрактом.</w:t>
      </w:r>
    </w:p>
    <w:p w:rsidR="00D7706D" w:rsidRDefault="00431A53" w:rsidP="00D7706D">
      <w:pPr>
        <w:widowControl w:val="0"/>
        <w:tabs>
          <w:tab w:val="left" w:pos="1560"/>
        </w:tabs>
        <w:autoSpaceDE w:val="0"/>
        <w:autoSpaceDN w:val="0"/>
        <w:adjustRightInd w:val="0"/>
        <w:ind w:firstLine="0"/>
        <w:rPr>
          <w:sz w:val="24"/>
          <w:szCs w:val="24"/>
        </w:rPr>
      </w:pPr>
      <w:r>
        <w:rPr>
          <w:sz w:val="24"/>
          <w:szCs w:val="24"/>
        </w:rPr>
        <w:t>3</w:t>
      </w:r>
      <w:r w:rsidR="00033FBD">
        <w:rPr>
          <w:sz w:val="24"/>
          <w:szCs w:val="24"/>
        </w:rPr>
        <w:t>.2.3.</w:t>
      </w:r>
      <w:r w:rsidR="001E4250" w:rsidRPr="001E4250">
        <w:rPr>
          <w:sz w:val="24"/>
          <w:szCs w:val="24"/>
        </w:rPr>
        <w:t xml:space="preserve">Требовать оплаты неустойки (штрафа, пени) в соответствии с условиями настоящего </w:t>
      </w:r>
      <w:r w:rsidR="00033FBD">
        <w:rPr>
          <w:sz w:val="24"/>
          <w:szCs w:val="24"/>
        </w:rPr>
        <w:t>к</w:t>
      </w:r>
      <w:r w:rsidR="001E4250" w:rsidRPr="001E4250">
        <w:rPr>
          <w:sz w:val="24"/>
          <w:szCs w:val="24"/>
        </w:rPr>
        <w:t>онтракта.</w:t>
      </w:r>
    </w:p>
    <w:p w:rsidR="001E4250" w:rsidRPr="00607295" w:rsidRDefault="008307D1" w:rsidP="00607295">
      <w:pPr>
        <w:ind w:firstLine="0"/>
      </w:pPr>
      <w:r>
        <w:rPr>
          <w:sz w:val="24"/>
          <w:szCs w:val="24"/>
        </w:rPr>
        <w:t xml:space="preserve">3.2.4. </w:t>
      </w:r>
      <w:r w:rsidR="00182EE6">
        <w:rPr>
          <w:spacing w:val="-1"/>
          <w:sz w:val="24"/>
          <w:szCs w:val="24"/>
        </w:rPr>
        <w:t xml:space="preserve">Провести экспертизу </w:t>
      </w:r>
      <w:r w:rsidRPr="008307D1">
        <w:rPr>
          <w:spacing w:val="-1"/>
          <w:sz w:val="24"/>
          <w:szCs w:val="24"/>
        </w:rPr>
        <w:t>для проверки предоставленных Подрядчиком результатов, предусмотренных контрактом, в части их соответствия условиям контракта.</w:t>
      </w:r>
      <w:r w:rsidR="00033FBD">
        <w:rPr>
          <w:b/>
          <w:bCs/>
          <w:sz w:val="24"/>
          <w:szCs w:val="24"/>
        </w:rPr>
        <w:t xml:space="preserve">                    </w:t>
      </w:r>
      <w:r w:rsidR="00431A53">
        <w:rPr>
          <w:b/>
          <w:bCs/>
          <w:sz w:val="24"/>
          <w:szCs w:val="24"/>
        </w:rPr>
        <w:t xml:space="preserve">   </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3</w:t>
      </w:r>
      <w:r w:rsidR="001E4250" w:rsidRPr="002D4182">
        <w:rPr>
          <w:b/>
          <w:sz w:val="24"/>
          <w:szCs w:val="24"/>
        </w:rPr>
        <w:t>. Подрядчик</w:t>
      </w:r>
      <w:r w:rsidR="001E4250" w:rsidRPr="00257331">
        <w:rPr>
          <w:b/>
          <w:sz w:val="24"/>
          <w:szCs w:val="24"/>
        </w:rPr>
        <w:t xml:space="preserve"> вправе</w:t>
      </w:r>
      <w:r w:rsidR="001E4250" w:rsidRPr="001E4250">
        <w:rPr>
          <w:sz w:val="24"/>
          <w:szCs w:val="24"/>
        </w:rPr>
        <w:t>:</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w:t>
      </w:r>
      <w:r>
        <w:rPr>
          <w:sz w:val="24"/>
          <w:szCs w:val="24"/>
        </w:rPr>
        <w:t>1.</w:t>
      </w:r>
      <w:r w:rsidR="001E4250" w:rsidRPr="001E4250">
        <w:rPr>
          <w:sz w:val="24"/>
          <w:szCs w:val="24"/>
        </w:rPr>
        <w:t xml:space="preserve"> Требовать своевременного подписания Заказчиком </w:t>
      </w:r>
      <w:r w:rsidR="00B77BFD">
        <w:rPr>
          <w:sz w:val="24"/>
          <w:szCs w:val="24"/>
        </w:rPr>
        <w:t>а</w:t>
      </w:r>
      <w:r w:rsidR="001E4250" w:rsidRPr="001E4250">
        <w:rPr>
          <w:sz w:val="24"/>
          <w:szCs w:val="24"/>
        </w:rPr>
        <w:t xml:space="preserve">кта о приемке выполненных работ (форма КС-2) и </w:t>
      </w:r>
      <w:r w:rsidR="00B77BFD">
        <w:rPr>
          <w:sz w:val="24"/>
          <w:szCs w:val="24"/>
        </w:rPr>
        <w:t>с</w:t>
      </w:r>
      <w:r w:rsidR="001E4250" w:rsidRPr="001E4250">
        <w:rPr>
          <w:sz w:val="24"/>
          <w:szCs w:val="24"/>
        </w:rPr>
        <w:t xml:space="preserve">правки о стоимости выполненных работ и затрат (форма КС-3) по настоящему </w:t>
      </w:r>
      <w:r w:rsidR="00B77BFD">
        <w:rPr>
          <w:sz w:val="24"/>
          <w:szCs w:val="24"/>
        </w:rPr>
        <w:t>к</w:t>
      </w:r>
      <w:r w:rsidR="001E4250" w:rsidRPr="001E4250">
        <w:rPr>
          <w:sz w:val="24"/>
          <w:szCs w:val="24"/>
        </w:rPr>
        <w:t xml:space="preserve">онтракту на основании представленных Подрядчиком отчетных документов.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.2.</w:t>
      </w:r>
      <w:r w:rsidR="001E4250" w:rsidRPr="001E4250">
        <w:rPr>
          <w:sz w:val="24"/>
          <w:szCs w:val="24"/>
        </w:rPr>
        <w:t>Требовать своевременной оплаты выполненных работ.</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033FBD">
        <w:rPr>
          <w:sz w:val="24"/>
          <w:szCs w:val="24"/>
        </w:rPr>
        <w:t>.</w:t>
      </w:r>
      <w:r>
        <w:rPr>
          <w:sz w:val="24"/>
          <w:szCs w:val="24"/>
        </w:rPr>
        <w:t>3</w:t>
      </w:r>
      <w:r w:rsidR="00033FBD">
        <w:rPr>
          <w:sz w:val="24"/>
          <w:szCs w:val="24"/>
        </w:rPr>
        <w:t>.3.</w:t>
      </w:r>
      <w:r w:rsidR="001E4250" w:rsidRPr="001E4250">
        <w:rPr>
          <w:sz w:val="24"/>
          <w:szCs w:val="24"/>
        </w:rPr>
        <w:t xml:space="preserve">Привлечь к исполнению своих обязательств по настоящему </w:t>
      </w:r>
      <w:r w:rsidR="00B77BFD">
        <w:rPr>
          <w:sz w:val="24"/>
          <w:szCs w:val="24"/>
        </w:rPr>
        <w:t>к</w:t>
      </w:r>
      <w:r w:rsidR="001E4250" w:rsidRPr="001E4250">
        <w:rPr>
          <w:sz w:val="24"/>
          <w:szCs w:val="24"/>
        </w:rPr>
        <w:t xml:space="preserve">онтракту других лиц – субподрядчиков, обладающих специальными знаниями, навыками, квалификацией, специальным оборудованием и т.п., по видам работ, предусмотренных в </w:t>
      </w:r>
      <w:r w:rsidR="00B77BFD">
        <w:rPr>
          <w:sz w:val="24"/>
          <w:szCs w:val="24"/>
        </w:rPr>
        <w:t>с</w:t>
      </w:r>
      <w:r w:rsidR="001E4250" w:rsidRPr="001E4250">
        <w:rPr>
          <w:sz w:val="24"/>
          <w:szCs w:val="24"/>
        </w:rPr>
        <w:t xml:space="preserve">метной </w:t>
      </w:r>
      <w:hyperlink w:anchor="Par992" w:history="1">
        <w:r w:rsidR="001E4250" w:rsidRPr="001E4250">
          <w:rPr>
            <w:sz w:val="24"/>
            <w:szCs w:val="24"/>
          </w:rPr>
          <w:t>документации</w:t>
        </w:r>
      </w:hyperlink>
      <w:r w:rsidR="001E4250" w:rsidRPr="001E4250">
        <w:rPr>
          <w:sz w:val="24"/>
          <w:szCs w:val="24"/>
        </w:rPr>
        <w:t>. При этом Подрядчик несет ответственность перед Заказчиком за неисполнение или ненадлежащее исполнение обязательств субподрядчиками.</w:t>
      </w:r>
    </w:p>
    <w:p w:rsidR="008307D1" w:rsidRDefault="001E4250" w:rsidP="00033FBD">
      <w:pPr>
        <w:widowControl w:val="0"/>
        <w:tabs>
          <w:tab w:val="left" w:pos="1560"/>
        </w:tabs>
        <w:autoSpaceDE w:val="0"/>
        <w:autoSpaceDN w:val="0"/>
        <w:adjustRightInd w:val="0"/>
        <w:ind w:firstLine="0"/>
        <w:rPr>
          <w:sz w:val="24"/>
          <w:szCs w:val="24"/>
        </w:rPr>
      </w:pPr>
      <w:r w:rsidRPr="001E4250">
        <w:rPr>
          <w:sz w:val="24"/>
          <w:szCs w:val="24"/>
        </w:rPr>
        <w:t xml:space="preserve">Привлечение субподрядчиков не влечет изменение </w:t>
      </w:r>
      <w:r w:rsidR="00B77BFD">
        <w:rPr>
          <w:sz w:val="24"/>
          <w:szCs w:val="24"/>
        </w:rPr>
        <w:t>ц</w:t>
      </w:r>
      <w:r w:rsidRPr="001E4250">
        <w:rPr>
          <w:sz w:val="24"/>
          <w:szCs w:val="24"/>
        </w:rPr>
        <w:t xml:space="preserve">ены </w:t>
      </w:r>
      <w:r w:rsidR="00B77BFD">
        <w:rPr>
          <w:sz w:val="24"/>
          <w:szCs w:val="24"/>
        </w:rPr>
        <w:t>к</w:t>
      </w:r>
      <w:r w:rsidRPr="001E4250">
        <w:rPr>
          <w:sz w:val="24"/>
          <w:szCs w:val="24"/>
        </w:rPr>
        <w:t xml:space="preserve">онтракта и (или) объемов работ по настоящему </w:t>
      </w:r>
      <w:r w:rsidR="00B77BFD">
        <w:rPr>
          <w:sz w:val="24"/>
          <w:szCs w:val="24"/>
        </w:rPr>
        <w:t>к</w:t>
      </w:r>
      <w:r w:rsidRPr="001E4250">
        <w:rPr>
          <w:sz w:val="24"/>
          <w:szCs w:val="24"/>
        </w:rPr>
        <w:t xml:space="preserve">онтракту. </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.4. Запрашивать у Заказчика разъяснения и уточнения относительно проведения работ в рамках </w:t>
      </w:r>
      <w:r w:rsidR="001E4250" w:rsidRPr="001E4250">
        <w:rPr>
          <w:sz w:val="24"/>
          <w:szCs w:val="24"/>
        </w:rPr>
        <w:lastRenderedPageBreak/>
        <w:t xml:space="preserve">настоящего </w:t>
      </w:r>
      <w:r w:rsidR="00B77BFD">
        <w:rPr>
          <w:sz w:val="24"/>
          <w:szCs w:val="24"/>
        </w:rPr>
        <w:t>к</w:t>
      </w:r>
      <w:r w:rsidR="001E4250" w:rsidRPr="001E4250">
        <w:rPr>
          <w:sz w:val="24"/>
          <w:szCs w:val="24"/>
        </w:rPr>
        <w:t>онтракта.</w:t>
      </w:r>
    </w:p>
    <w:p w:rsidR="001E4250" w:rsidRPr="001E4250" w:rsidRDefault="00D7706D"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3</w:t>
      </w:r>
      <w:r w:rsidR="001E4250" w:rsidRPr="001E4250">
        <w:rPr>
          <w:sz w:val="24"/>
          <w:szCs w:val="24"/>
        </w:rPr>
        <w:t xml:space="preserve">.5. </w:t>
      </w:r>
      <w:r w:rsidR="008307D1">
        <w:rPr>
          <w:sz w:val="24"/>
          <w:szCs w:val="24"/>
        </w:rPr>
        <w:t>Подрядчик вправе д</w:t>
      </w:r>
      <w:r w:rsidR="001E4250" w:rsidRPr="001E4250">
        <w:rPr>
          <w:sz w:val="24"/>
          <w:szCs w:val="24"/>
        </w:rPr>
        <w:t xml:space="preserve">осрочно исполнить обязательства по настоящему </w:t>
      </w:r>
      <w:r w:rsidR="00B77BFD">
        <w:rPr>
          <w:sz w:val="24"/>
          <w:szCs w:val="24"/>
        </w:rPr>
        <w:t>к</w:t>
      </w:r>
      <w:r w:rsidR="001E4250" w:rsidRPr="001E4250">
        <w:rPr>
          <w:sz w:val="24"/>
          <w:szCs w:val="24"/>
        </w:rPr>
        <w:t>онтракту.</w:t>
      </w:r>
    </w:p>
    <w:p w:rsidR="001E4250" w:rsidRPr="001E4250" w:rsidRDefault="00D7706D" w:rsidP="00033FBD">
      <w:pPr>
        <w:widowControl w:val="0"/>
        <w:tabs>
          <w:tab w:val="left" w:pos="1560"/>
        </w:tabs>
        <w:autoSpaceDE w:val="0"/>
        <w:autoSpaceDN w:val="0"/>
        <w:adjustRightInd w:val="0"/>
        <w:ind w:firstLine="0"/>
        <w:rPr>
          <w:sz w:val="24"/>
          <w:szCs w:val="24"/>
        </w:rPr>
      </w:pPr>
      <w:r w:rsidRPr="002D4182">
        <w:rPr>
          <w:b/>
          <w:sz w:val="24"/>
          <w:szCs w:val="24"/>
        </w:rPr>
        <w:t>3</w:t>
      </w:r>
      <w:r w:rsidR="001E4250" w:rsidRPr="002D4182">
        <w:rPr>
          <w:b/>
          <w:sz w:val="24"/>
          <w:szCs w:val="24"/>
        </w:rPr>
        <w:t>.</w:t>
      </w:r>
      <w:r w:rsidRPr="002D4182">
        <w:rPr>
          <w:b/>
          <w:sz w:val="24"/>
          <w:szCs w:val="24"/>
        </w:rPr>
        <w:t>4</w:t>
      </w:r>
      <w:r w:rsidR="001E4250" w:rsidRPr="002D4182">
        <w:rPr>
          <w:b/>
          <w:sz w:val="24"/>
          <w:szCs w:val="24"/>
        </w:rPr>
        <w:t>.</w:t>
      </w:r>
      <w:r w:rsidR="001E4250" w:rsidRPr="001E4250">
        <w:rPr>
          <w:sz w:val="24"/>
          <w:szCs w:val="24"/>
        </w:rPr>
        <w:t xml:space="preserve"> </w:t>
      </w:r>
      <w:r w:rsidR="001E4250" w:rsidRPr="002D4182">
        <w:rPr>
          <w:b/>
          <w:sz w:val="24"/>
          <w:szCs w:val="24"/>
        </w:rPr>
        <w:t>Подрядчик обязан:</w:t>
      </w:r>
    </w:p>
    <w:p w:rsidR="00EC4794" w:rsidRPr="001E4250" w:rsidRDefault="001B7FE0" w:rsidP="00EC4794">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 xml:space="preserve">.1. </w:t>
      </w:r>
      <w:r w:rsidR="00FA4416" w:rsidRPr="00FA4416">
        <w:rPr>
          <w:sz w:val="24"/>
          <w:szCs w:val="24"/>
        </w:rPr>
        <w:t xml:space="preserve">Приступить к выполнению </w:t>
      </w:r>
      <w:r w:rsidR="00FA4416">
        <w:rPr>
          <w:sz w:val="24"/>
          <w:szCs w:val="24"/>
        </w:rPr>
        <w:t>р</w:t>
      </w:r>
      <w:r w:rsidR="00FA4416" w:rsidRPr="00FA4416">
        <w:rPr>
          <w:sz w:val="24"/>
          <w:szCs w:val="24"/>
        </w:rPr>
        <w:t xml:space="preserve">абот только после заключения </w:t>
      </w:r>
      <w:r w:rsidR="00FA4416">
        <w:rPr>
          <w:sz w:val="24"/>
          <w:szCs w:val="24"/>
        </w:rPr>
        <w:t>к</w:t>
      </w:r>
      <w:r w:rsidR="00FA4416" w:rsidRPr="00FA4416">
        <w:rPr>
          <w:sz w:val="24"/>
          <w:szCs w:val="24"/>
        </w:rPr>
        <w:t xml:space="preserve">онтракта, выполнять все </w:t>
      </w:r>
      <w:r w:rsidR="00FA4416">
        <w:rPr>
          <w:sz w:val="24"/>
          <w:szCs w:val="24"/>
        </w:rPr>
        <w:t>р</w:t>
      </w:r>
      <w:r w:rsidR="00FA4416" w:rsidRPr="00FA4416">
        <w:rPr>
          <w:sz w:val="24"/>
          <w:szCs w:val="24"/>
        </w:rPr>
        <w:t xml:space="preserve">аботы в соответствии с объёмами и в сроки, предусмотренные </w:t>
      </w:r>
      <w:r w:rsidR="00FA4416">
        <w:rPr>
          <w:sz w:val="24"/>
          <w:szCs w:val="24"/>
        </w:rPr>
        <w:t>к</w:t>
      </w:r>
      <w:r w:rsidR="00FA4416" w:rsidRPr="00FA4416">
        <w:rPr>
          <w:sz w:val="24"/>
          <w:szCs w:val="24"/>
        </w:rPr>
        <w:t>онтрактом</w:t>
      </w:r>
      <w:r w:rsidR="00EC4794">
        <w:rPr>
          <w:sz w:val="24"/>
          <w:szCs w:val="24"/>
        </w:rPr>
        <w:t xml:space="preserve">, </w:t>
      </w:r>
      <w:r w:rsidR="00EC4794" w:rsidRPr="001E4250">
        <w:rPr>
          <w:color w:val="000000"/>
          <w:sz w:val="24"/>
          <w:szCs w:val="24"/>
        </w:rPr>
        <w:t>В</w:t>
      </w:r>
      <w:r w:rsidR="00EC4794" w:rsidRPr="001E4250">
        <w:rPr>
          <w:sz w:val="24"/>
          <w:szCs w:val="24"/>
        </w:rPr>
        <w:t>ыполняемые работы, а также используемые при выполнении работ оборудование и материалы должны отвечать требованиям соответствующих, ГОСТов, технических регламентов, экологических, санитарно-гигиенических и других нормативных докумен</w:t>
      </w:r>
      <w:r w:rsidR="00D97DA7">
        <w:rPr>
          <w:sz w:val="24"/>
          <w:szCs w:val="24"/>
        </w:rPr>
        <w:t xml:space="preserve">тов, в том числе  </w:t>
      </w:r>
      <w:r w:rsidR="00EC4794" w:rsidRPr="001E4250">
        <w:rPr>
          <w:sz w:val="24"/>
          <w:szCs w:val="24"/>
        </w:rPr>
        <w:t>«Автом</w:t>
      </w:r>
      <w:r w:rsidR="00E84C9C">
        <w:rPr>
          <w:sz w:val="24"/>
          <w:szCs w:val="24"/>
        </w:rPr>
        <w:t>обильные дороги» ГОСТ Р 50597-2017</w:t>
      </w:r>
      <w:r w:rsidR="00EC4794" w:rsidRPr="001E4250">
        <w:rPr>
          <w:sz w:val="24"/>
          <w:szCs w:val="24"/>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w:t>
      </w:r>
      <w:r w:rsidR="00EC4794" w:rsidRPr="001E4250">
        <w:rPr>
          <w:color w:val="000000"/>
          <w:sz w:val="24"/>
          <w:szCs w:val="24"/>
        </w:rPr>
        <w:t>в течение срока, указанного в настоящем контракте.</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 xml:space="preserve">.2. Обеспечить соответствие результатов работ требованиям качества, </w:t>
      </w:r>
      <w:r w:rsidR="00F725BA">
        <w:rPr>
          <w:sz w:val="24"/>
          <w:szCs w:val="24"/>
        </w:rPr>
        <w:t>безопасности</w:t>
      </w:r>
      <w:r w:rsidR="001E4250" w:rsidRPr="001E4250">
        <w:rPr>
          <w:sz w:val="24"/>
          <w:szCs w:val="24"/>
        </w:rPr>
        <w:t>, лицензирования, установленным законодательством Российской Федерации.</w:t>
      </w:r>
    </w:p>
    <w:p w:rsidR="001E4250" w:rsidRPr="001E4250" w:rsidRDefault="001B7FE0" w:rsidP="00033FB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.3.</w:t>
      </w:r>
      <w:r>
        <w:rPr>
          <w:sz w:val="24"/>
          <w:szCs w:val="24"/>
        </w:rPr>
        <w:t xml:space="preserve"> </w:t>
      </w:r>
      <w:r w:rsidR="001E4250" w:rsidRPr="001E4250">
        <w:rPr>
          <w:sz w:val="24"/>
          <w:szCs w:val="24"/>
        </w:rPr>
        <w:t>Обеспечить устранение недостатков и дефектов, выяв</w:t>
      </w:r>
      <w:r w:rsidR="00F725BA">
        <w:rPr>
          <w:sz w:val="24"/>
          <w:szCs w:val="24"/>
        </w:rPr>
        <w:t>ленных при сдаче-приемке работ, а также</w:t>
      </w:r>
      <w:r w:rsidR="001E4250" w:rsidRPr="001E4250">
        <w:rPr>
          <w:sz w:val="24"/>
          <w:szCs w:val="24"/>
        </w:rPr>
        <w:t xml:space="preserve"> в течение гарантийного срока, за свой счет. </w:t>
      </w:r>
    </w:p>
    <w:p w:rsidR="001E4250" w:rsidRPr="001E4250" w:rsidRDefault="001B7FE0" w:rsidP="00B77BFD">
      <w:pPr>
        <w:widowControl w:val="0"/>
        <w:tabs>
          <w:tab w:val="left" w:pos="1560"/>
        </w:tabs>
        <w:autoSpaceDE w:val="0"/>
        <w:autoSpaceDN w:val="0"/>
        <w:adjustRightInd w:val="0"/>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4</w:t>
      </w:r>
      <w:r w:rsidR="00F725BA">
        <w:rPr>
          <w:sz w:val="24"/>
          <w:szCs w:val="24"/>
        </w:rPr>
        <w:t xml:space="preserve">. </w:t>
      </w:r>
      <w:r>
        <w:rPr>
          <w:sz w:val="24"/>
          <w:szCs w:val="24"/>
        </w:rPr>
        <w:t xml:space="preserve">При </w:t>
      </w:r>
      <w:r w:rsidRPr="001E4250">
        <w:rPr>
          <w:sz w:val="24"/>
          <w:szCs w:val="24"/>
        </w:rPr>
        <w:t xml:space="preserve">производстве работ </w:t>
      </w:r>
      <w:r>
        <w:rPr>
          <w:sz w:val="24"/>
          <w:szCs w:val="24"/>
        </w:rPr>
        <w:t>п</w:t>
      </w:r>
      <w:r w:rsidRPr="001E4250">
        <w:rPr>
          <w:sz w:val="24"/>
          <w:szCs w:val="24"/>
        </w:rPr>
        <w:t xml:space="preserve">одрядчик </w:t>
      </w:r>
      <w:r>
        <w:rPr>
          <w:sz w:val="24"/>
          <w:szCs w:val="24"/>
        </w:rPr>
        <w:t>обязан</w:t>
      </w:r>
      <w:r w:rsidRPr="001E4250">
        <w:rPr>
          <w:sz w:val="24"/>
          <w:szCs w:val="24"/>
        </w:rPr>
        <w:t xml:space="preserve">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w:t>
      </w:r>
    </w:p>
    <w:p w:rsidR="001E4250" w:rsidRPr="001E4250" w:rsidRDefault="001B7FE0" w:rsidP="00B77BFD">
      <w:pPr>
        <w:ind w:firstLine="0"/>
        <w:rPr>
          <w:sz w:val="24"/>
          <w:szCs w:val="24"/>
        </w:rPr>
      </w:pPr>
      <w:r>
        <w:rPr>
          <w:sz w:val="24"/>
          <w:szCs w:val="24"/>
        </w:rPr>
        <w:t>3</w:t>
      </w:r>
      <w:r w:rsidR="00F725BA">
        <w:rPr>
          <w:sz w:val="24"/>
          <w:szCs w:val="24"/>
        </w:rPr>
        <w:t>.</w:t>
      </w:r>
      <w:r>
        <w:rPr>
          <w:sz w:val="24"/>
          <w:szCs w:val="24"/>
        </w:rPr>
        <w:t>4</w:t>
      </w:r>
      <w:r w:rsidR="00F725BA">
        <w:rPr>
          <w:sz w:val="24"/>
          <w:szCs w:val="24"/>
        </w:rPr>
        <w:t>.</w:t>
      </w:r>
      <w:r>
        <w:rPr>
          <w:sz w:val="24"/>
          <w:szCs w:val="24"/>
        </w:rPr>
        <w:t>5</w:t>
      </w:r>
      <w:r w:rsidR="00F725BA">
        <w:rPr>
          <w:sz w:val="24"/>
          <w:szCs w:val="24"/>
        </w:rPr>
        <w:t xml:space="preserve">. </w:t>
      </w:r>
      <w:r w:rsidR="001E4250" w:rsidRPr="001E4250">
        <w:rPr>
          <w:sz w:val="24"/>
          <w:szCs w:val="24"/>
        </w:rPr>
        <w:t xml:space="preserve">Своевременно представлять </w:t>
      </w:r>
      <w:r w:rsidR="001E4250" w:rsidRPr="001E4250">
        <w:rPr>
          <w:snapToGrid w:val="0"/>
          <w:sz w:val="24"/>
          <w:szCs w:val="24"/>
        </w:rPr>
        <w:t xml:space="preserve">Заказчику </w:t>
      </w:r>
      <w:r w:rsidR="001E4250" w:rsidRPr="001E4250">
        <w:rPr>
          <w:sz w:val="24"/>
          <w:szCs w:val="24"/>
        </w:rPr>
        <w:t>всю необходимую информацию о выполнении работ.</w:t>
      </w:r>
    </w:p>
    <w:p w:rsidR="00B77BFD" w:rsidRDefault="001B7FE0" w:rsidP="00B77BFD">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6</w:t>
      </w:r>
      <w:r w:rsidR="001E4250" w:rsidRPr="001E4250">
        <w:rPr>
          <w:sz w:val="24"/>
          <w:szCs w:val="24"/>
        </w:rPr>
        <w:t xml:space="preserve">. </w:t>
      </w:r>
      <w:r w:rsidR="001E4250" w:rsidRPr="001E4250">
        <w:rPr>
          <w:snapToGrid w:val="0"/>
          <w:sz w:val="24"/>
          <w:szCs w:val="24"/>
        </w:rPr>
        <w:t xml:space="preserve">Участвовать в приемке-передаче выполненных работ в соответствии с разделом </w:t>
      </w:r>
      <w:r w:rsidR="00FB41FD">
        <w:rPr>
          <w:snapToGrid w:val="0"/>
          <w:sz w:val="24"/>
          <w:szCs w:val="24"/>
        </w:rPr>
        <w:t>4</w:t>
      </w:r>
      <w:r w:rsidR="001E4250" w:rsidRPr="001E4250">
        <w:rPr>
          <w:b/>
          <w:snapToGrid w:val="0"/>
          <w:sz w:val="24"/>
          <w:szCs w:val="24"/>
        </w:rPr>
        <w:t xml:space="preserve"> </w:t>
      </w:r>
      <w:r w:rsidR="001E4250" w:rsidRPr="001E4250">
        <w:rPr>
          <w:snapToGrid w:val="0"/>
          <w:sz w:val="24"/>
          <w:szCs w:val="24"/>
        </w:rPr>
        <w:t xml:space="preserve">настоящего </w:t>
      </w:r>
      <w:r w:rsidR="00F725BA">
        <w:rPr>
          <w:snapToGrid w:val="0"/>
          <w:sz w:val="24"/>
          <w:szCs w:val="24"/>
        </w:rPr>
        <w:t>к</w:t>
      </w:r>
      <w:r w:rsidR="001E4250" w:rsidRPr="001E4250">
        <w:rPr>
          <w:snapToGrid w:val="0"/>
          <w:sz w:val="24"/>
          <w:szCs w:val="24"/>
        </w:rPr>
        <w:t>онтракта</w:t>
      </w:r>
      <w:r>
        <w:rPr>
          <w:snapToGrid w:val="0"/>
          <w:sz w:val="24"/>
          <w:szCs w:val="24"/>
        </w:rPr>
        <w:t>.</w:t>
      </w:r>
    </w:p>
    <w:p w:rsidR="007B5EFC" w:rsidRPr="00ED50C8" w:rsidRDefault="001B7FE0" w:rsidP="00ED50C8">
      <w:pPr>
        <w:ind w:firstLine="0"/>
        <w:rPr>
          <w:sz w:val="24"/>
          <w:szCs w:val="24"/>
        </w:rPr>
      </w:pPr>
      <w:r>
        <w:rPr>
          <w:sz w:val="24"/>
          <w:szCs w:val="24"/>
        </w:rPr>
        <w:t>3</w:t>
      </w:r>
      <w:r w:rsidR="001E4250" w:rsidRPr="001E4250">
        <w:rPr>
          <w:sz w:val="24"/>
          <w:szCs w:val="24"/>
        </w:rPr>
        <w:t>.</w:t>
      </w:r>
      <w:r>
        <w:rPr>
          <w:sz w:val="24"/>
          <w:szCs w:val="24"/>
        </w:rPr>
        <w:t>4</w:t>
      </w:r>
      <w:r w:rsidR="001E4250" w:rsidRPr="001E4250">
        <w:rPr>
          <w:sz w:val="24"/>
          <w:szCs w:val="24"/>
        </w:rPr>
        <w:t>.</w:t>
      </w:r>
      <w:r>
        <w:rPr>
          <w:sz w:val="24"/>
          <w:szCs w:val="24"/>
        </w:rPr>
        <w:t>7</w:t>
      </w:r>
      <w:r w:rsidR="001E4250" w:rsidRPr="001E4250">
        <w:rPr>
          <w:sz w:val="24"/>
          <w:szCs w:val="24"/>
        </w:rPr>
        <w:t xml:space="preserve">. </w:t>
      </w:r>
      <w:r w:rsidR="000D73C5" w:rsidRPr="000D73C5">
        <w:rPr>
          <w:sz w:val="24"/>
          <w:szCs w:val="24"/>
        </w:rPr>
        <w:t xml:space="preserve">Нести ответственность за обеспечение безопасности дорожного движения на участках производства </w:t>
      </w:r>
      <w:r w:rsidR="000D73C5">
        <w:rPr>
          <w:sz w:val="24"/>
          <w:szCs w:val="24"/>
        </w:rPr>
        <w:t>р</w:t>
      </w:r>
      <w:r w:rsidR="000D73C5" w:rsidRPr="000D73C5">
        <w:rPr>
          <w:sz w:val="24"/>
          <w:szCs w:val="24"/>
        </w:rPr>
        <w:t>абот, за соблюдение правил техники безопасности и правил пожарной безопасности в соответствии с требованиями нормативных документов.</w:t>
      </w:r>
    </w:p>
    <w:p w:rsidR="00144E4D" w:rsidRDefault="00CB0F88" w:rsidP="00CB0F88">
      <w:pPr>
        <w:ind w:right="-81" w:firstLine="567"/>
        <w:rPr>
          <w:b/>
          <w:bCs/>
          <w:sz w:val="24"/>
          <w:szCs w:val="24"/>
        </w:rPr>
      </w:pPr>
      <w:r>
        <w:rPr>
          <w:b/>
          <w:bCs/>
          <w:sz w:val="24"/>
          <w:szCs w:val="24"/>
        </w:rPr>
        <w:t xml:space="preserve">              </w:t>
      </w:r>
      <w:r w:rsidR="00144E4D">
        <w:rPr>
          <w:b/>
          <w:bCs/>
          <w:sz w:val="24"/>
          <w:szCs w:val="24"/>
        </w:rPr>
        <w:t xml:space="preserve">       </w:t>
      </w:r>
      <w:r w:rsidR="001B7FE0">
        <w:rPr>
          <w:b/>
          <w:bCs/>
          <w:sz w:val="24"/>
          <w:szCs w:val="24"/>
        </w:rPr>
        <w:t>4</w:t>
      </w:r>
      <w:r w:rsidR="001E4250" w:rsidRPr="001E4250">
        <w:rPr>
          <w:b/>
          <w:bCs/>
          <w:sz w:val="24"/>
          <w:szCs w:val="24"/>
        </w:rPr>
        <w:t>. П</w:t>
      </w:r>
      <w:r w:rsidR="00144E4D">
        <w:rPr>
          <w:b/>
          <w:bCs/>
          <w:sz w:val="24"/>
          <w:szCs w:val="24"/>
        </w:rPr>
        <w:t>орядок и сроки приемки заказчиком работ</w:t>
      </w:r>
    </w:p>
    <w:p w:rsidR="0025542C" w:rsidRPr="001E4250" w:rsidRDefault="00CB0F88" w:rsidP="0025542C">
      <w:pPr>
        <w:ind w:right="-81" w:firstLine="567"/>
        <w:rPr>
          <w:b/>
          <w:bCs/>
          <w:sz w:val="24"/>
          <w:szCs w:val="24"/>
        </w:rPr>
      </w:pPr>
      <w:r>
        <w:rPr>
          <w:b/>
          <w:bCs/>
          <w:sz w:val="24"/>
          <w:szCs w:val="24"/>
        </w:rPr>
        <w:t xml:space="preserve">        </w:t>
      </w:r>
      <w:r w:rsidR="00144E4D">
        <w:rPr>
          <w:b/>
          <w:bCs/>
          <w:sz w:val="24"/>
          <w:szCs w:val="24"/>
        </w:rPr>
        <w:t xml:space="preserve">        Порядок и сроки оформления результатов приемки</w:t>
      </w:r>
    </w:p>
    <w:p w:rsidR="004D495A" w:rsidRPr="00D05C79" w:rsidRDefault="00182EE6" w:rsidP="00EC4794">
      <w:pPr>
        <w:ind w:firstLine="0"/>
        <w:rPr>
          <w:spacing w:val="-1"/>
        </w:rPr>
      </w:pPr>
      <w:r>
        <w:rPr>
          <w:sz w:val="24"/>
          <w:szCs w:val="24"/>
        </w:rPr>
        <w:t>4</w:t>
      </w:r>
      <w:r w:rsidR="001E4250" w:rsidRPr="001E4250">
        <w:rPr>
          <w:sz w:val="24"/>
          <w:szCs w:val="24"/>
        </w:rPr>
        <w:t xml:space="preserve">.1. </w:t>
      </w:r>
      <w:r w:rsidR="001E4250" w:rsidRPr="001E4250">
        <w:rPr>
          <w:bCs/>
          <w:color w:val="000000"/>
          <w:sz w:val="24"/>
          <w:szCs w:val="24"/>
        </w:rPr>
        <w:t xml:space="preserve">По окончании выполнения работ Подрядчик, в течение 3-х рабочих дней уведомляет Заказчика о готовности сдать работы </w:t>
      </w:r>
      <w:r w:rsidR="00B35ED8">
        <w:rPr>
          <w:bCs/>
          <w:color w:val="000000"/>
          <w:sz w:val="24"/>
          <w:szCs w:val="24"/>
        </w:rPr>
        <w:t xml:space="preserve"> </w:t>
      </w:r>
      <w:r w:rsidR="001E4250" w:rsidRPr="001E4250">
        <w:rPr>
          <w:bCs/>
          <w:color w:val="000000"/>
          <w:sz w:val="24"/>
          <w:szCs w:val="24"/>
        </w:rPr>
        <w:t xml:space="preserve">и направляет Заказчику </w:t>
      </w:r>
      <w:r w:rsidR="004D495A"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004D495A" w:rsidRPr="004D495A">
        <w:rPr>
          <w:sz w:val="24"/>
          <w:szCs w:val="24"/>
        </w:rPr>
        <w:t>актом о приёмк</w:t>
      </w:r>
      <w:r w:rsidR="00B35ED8">
        <w:rPr>
          <w:sz w:val="24"/>
          <w:szCs w:val="24"/>
        </w:rPr>
        <w:t xml:space="preserve">е выполненных  работ формы КС-2 </w:t>
      </w:r>
      <w:r w:rsidR="004D495A" w:rsidRPr="004D495A">
        <w:rPr>
          <w:sz w:val="24"/>
          <w:szCs w:val="24"/>
        </w:rPr>
        <w:t xml:space="preserve">и справкой о стоимости выполненных работ </w:t>
      </w:r>
      <w:r w:rsidR="00B35ED8">
        <w:rPr>
          <w:sz w:val="24"/>
          <w:szCs w:val="24"/>
        </w:rPr>
        <w:t xml:space="preserve"> </w:t>
      </w:r>
      <w:r w:rsidR="004D495A" w:rsidRPr="004D495A">
        <w:rPr>
          <w:sz w:val="24"/>
          <w:szCs w:val="24"/>
        </w:rPr>
        <w:t>формы КС-3</w:t>
      </w:r>
      <w:r w:rsidR="004D495A" w:rsidRPr="004D495A">
        <w:rPr>
          <w:spacing w:val="-1"/>
          <w:sz w:val="24"/>
          <w:szCs w:val="24"/>
        </w:rPr>
        <w:t>.</w:t>
      </w:r>
    </w:p>
    <w:p w:rsidR="00CB0F88" w:rsidRPr="00CB0F88" w:rsidRDefault="001E4250" w:rsidP="00CB0F88">
      <w:pPr>
        <w:ind w:right="-81" w:firstLine="0"/>
        <w:rPr>
          <w:b/>
          <w:bCs/>
          <w:sz w:val="24"/>
          <w:szCs w:val="24"/>
        </w:rPr>
      </w:pPr>
      <w:r w:rsidRPr="001E4250">
        <w:rPr>
          <w:sz w:val="24"/>
          <w:szCs w:val="24"/>
        </w:rPr>
        <w:t>Приемка выполненных работ осуществляется и оформляется в соответствии с действующими  требованиями ГОСТов, ВСН, технической документаци</w:t>
      </w:r>
      <w:r w:rsidR="00182EE6">
        <w:rPr>
          <w:sz w:val="24"/>
          <w:szCs w:val="24"/>
        </w:rPr>
        <w:t>ей</w:t>
      </w:r>
      <w:r w:rsidRPr="001E4250">
        <w:rPr>
          <w:sz w:val="24"/>
          <w:szCs w:val="24"/>
        </w:rPr>
        <w:t xml:space="preserve"> и правилами приёмки  работ</w:t>
      </w:r>
      <w:r w:rsidR="00645419">
        <w:rPr>
          <w:sz w:val="24"/>
          <w:szCs w:val="24"/>
        </w:rPr>
        <w:t>.</w:t>
      </w:r>
      <w:r w:rsidRPr="001E4250">
        <w:rPr>
          <w:sz w:val="24"/>
          <w:szCs w:val="24"/>
        </w:rPr>
        <w:t xml:space="preserve"> </w:t>
      </w:r>
    </w:p>
    <w:p w:rsidR="00EC4794" w:rsidRPr="00E46F0E" w:rsidRDefault="00182EE6" w:rsidP="00EC4794">
      <w:pPr>
        <w:pStyle w:val="2"/>
        <w:spacing w:after="0" w:line="240" w:lineRule="auto"/>
        <w:ind w:left="0"/>
        <w:rPr>
          <w:rFonts w:ascii="Times New Roman" w:hAnsi="Times New Roman" w:cs="Times New Roman"/>
        </w:rPr>
      </w:pPr>
      <w:r w:rsidRPr="00E46F0E">
        <w:rPr>
          <w:rFonts w:ascii="Times New Roman" w:hAnsi="Times New Roman" w:cs="Times New Roman"/>
        </w:rPr>
        <w:t>4</w:t>
      </w:r>
      <w:r w:rsidR="001E4250" w:rsidRPr="00E46F0E">
        <w:rPr>
          <w:rFonts w:ascii="Times New Roman" w:hAnsi="Times New Roman" w:cs="Times New Roman"/>
        </w:rPr>
        <w:t>.</w:t>
      </w:r>
      <w:r w:rsidR="00CB0F88" w:rsidRPr="00E46F0E">
        <w:rPr>
          <w:rFonts w:ascii="Times New Roman" w:hAnsi="Times New Roman" w:cs="Times New Roman"/>
        </w:rPr>
        <w:t>2</w:t>
      </w:r>
      <w:r w:rsidR="001E4250" w:rsidRPr="00E46F0E">
        <w:rPr>
          <w:rFonts w:ascii="Times New Roman" w:hAnsi="Times New Roman" w:cs="Times New Roman"/>
        </w:rPr>
        <w:t>.</w:t>
      </w:r>
      <w:r w:rsidR="00CD43B0" w:rsidRPr="00E46F0E">
        <w:rPr>
          <w:rFonts w:ascii="Times New Roman" w:hAnsi="Times New Roman" w:cs="Times New Roman"/>
        </w:rPr>
        <w:t xml:space="preserve"> </w:t>
      </w:r>
      <w:r w:rsidR="00EC4794" w:rsidRPr="00E46F0E">
        <w:rPr>
          <w:rFonts w:ascii="Times New Roman" w:hAnsi="Times New Roman" w:cs="Times New Roman"/>
        </w:rPr>
        <w:t>До подписания  акта  приёмки законченных работ по ремонту  Подрядчик передает Заказчику исполнительную документацию, включая журналы учёта, необходимые для выполнения Работ при ремонте объекта:</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Общий журнал работ.</w:t>
      </w:r>
    </w:p>
    <w:p w:rsidR="00EC4794" w:rsidRPr="00E46F0E" w:rsidRDefault="00EC4794" w:rsidP="00D97DA7">
      <w:pPr>
        <w:pStyle w:val="2"/>
        <w:spacing w:after="0" w:line="240" w:lineRule="auto"/>
        <w:ind w:left="0"/>
        <w:rPr>
          <w:rFonts w:ascii="Times New Roman" w:hAnsi="Times New Roman" w:cs="Times New Roman"/>
        </w:rPr>
      </w:pPr>
      <w:r w:rsidRPr="00E46F0E">
        <w:rPr>
          <w:rFonts w:ascii="Times New Roman" w:hAnsi="Times New Roman" w:cs="Times New Roman"/>
        </w:rPr>
        <w:t>- Акты освидетельствования скрытых работ с приложением ведомостей промеров, паспортов качества на используемые материалы, исполни</w:t>
      </w:r>
      <w:r w:rsidR="00572339" w:rsidRPr="00E46F0E">
        <w:rPr>
          <w:rFonts w:ascii="Times New Roman" w:hAnsi="Times New Roman" w:cs="Times New Roman"/>
        </w:rPr>
        <w:t>тельных схем производства работ (при использовании).</w:t>
      </w:r>
    </w:p>
    <w:p w:rsidR="00EC4794"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rPr>
        <w:t>- Протоколы лабораторных испытаний материалов, сертификаты соответствия.</w:t>
      </w:r>
    </w:p>
    <w:p w:rsidR="00CD43B0" w:rsidRPr="0029787A" w:rsidRDefault="00EC4794" w:rsidP="00EC4794">
      <w:pPr>
        <w:ind w:firstLine="0"/>
        <w:rPr>
          <w:b/>
          <w:sz w:val="24"/>
          <w:szCs w:val="24"/>
        </w:rPr>
      </w:pPr>
      <w:r>
        <w:rPr>
          <w:sz w:val="24"/>
          <w:szCs w:val="24"/>
        </w:rPr>
        <w:t xml:space="preserve">4.3. </w:t>
      </w:r>
      <w:r w:rsidR="00CD43B0" w:rsidRPr="0029787A">
        <w:rPr>
          <w:sz w:val="24"/>
          <w:szCs w:val="24"/>
        </w:rPr>
        <w:t>Приемка выполненных раб</w:t>
      </w:r>
      <w:r w:rsidR="00CD43B0">
        <w:rPr>
          <w:sz w:val="24"/>
          <w:szCs w:val="24"/>
        </w:rPr>
        <w:t>от производится представителем з</w:t>
      </w:r>
      <w:r w:rsidR="00CD43B0" w:rsidRPr="0029787A">
        <w:rPr>
          <w:sz w:val="24"/>
          <w:szCs w:val="24"/>
        </w:rPr>
        <w:t xml:space="preserve">аказчика с последующим подписанием </w:t>
      </w:r>
      <w:r w:rsidR="00CD43B0">
        <w:rPr>
          <w:sz w:val="24"/>
          <w:szCs w:val="24"/>
        </w:rPr>
        <w:t>з</w:t>
      </w:r>
      <w:r w:rsidR="00CD43B0" w:rsidRPr="0029787A">
        <w:rPr>
          <w:sz w:val="24"/>
          <w:szCs w:val="24"/>
        </w:rPr>
        <w:t xml:space="preserve">аказчиком акта о приемке выполненных работ в течение </w:t>
      </w:r>
      <w:r>
        <w:rPr>
          <w:sz w:val="24"/>
          <w:szCs w:val="24"/>
        </w:rPr>
        <w:t>10</w:t>
      </w:r>
      <w:r w:rsidR="00CD43B0" w:rsidRPr="0029787A">
        <w:rPr>
          <w:sz w:val="24"/>
          <w:szCs w:val="24"/>
        </w:rPr>
        <w:t xml:space="preserve"> (</w:t>
      </w:r>
      <w:r>
        <w:rPr>
          <w:sz w:val="24"/>
          <w:szCs w:val="24"/>
        </w:rPr>
        <w:t>десяти</w:t>
      </w:r>
      <w:r w:rsidR="00CD43B0" w:rsidRPr="0029787A">
        <w:rPr>
          <w:sz w:val="24"/>
          <w:szCs w:val="24"/>
        </w:rPr>
        <w:t xml:space="preserve">) </w:t>
      </w:r>
      <w:r w:rsidR="00CD43B0">
        <w:rPr>
          <w:sz w:val="24"/>
          <w:szCs w:val="24"/>
        </w:rPr>
        <w:t>календарных</w:t>
      </w:r>
      <w:r w:rsidR="00CD43B0" w:rsidRPr="0029787A">
        <w:rPr>
          <w:sz w:val="24"/>
          <w:szCs w:val="24"/>
        </w:rPr>
        <w:t xml:space="preserve"> дней с момента предъявления </w:t>
      </w:r>
      <w:r w:rsidR="00CD43B0">
        <w:rPr>
          <w:sz w:val="24"/>
          <w:szCs w:val="24"/>
        </w:rPr>
        <w:t>п</w:t>
      </w:r>
      <w:r w:rsidR="00CD43B0" w:rsidRPr="0029787A">
        <w:rPr>
          <w:sz w:val="24"/>
          <w:szCs w:val="24"/>
        </w:rPr>
        <w:t>одрядчиком выполненных работ к сдаче</w:t>
      </w:r>
      <w:r w:rsidR="00CD43B0">
        <w:rPr>
          <w:sz w:val="24"/>
          <w:szCs w:val="24"/>
        </w:rPr>
        <w:t xml:space="preserve"> </w:t>
      </w:r>
      <w:r w:rsidR="00CD43B0" w:rsidRPr="0029787A">
        <w:rPr>
          <w:sz w:val="24"/>
          <w:szCs w:val="24"/>
        </w:rPr>
        <w:t>или</w:t>
      </w:r>
      <w:r w:rsidR="00CD43B0">
        <w:rPr>
          <w:sz w:val="24"/>
          <w:szCs w:val="24"/>
        </w:rPr>
        <w:t xml:space="preserve"> в указанный срок направляется</w:t>
      </w:r>
      <w:r w:rsidR="00CD43B0" w:rsidRPr="0029787A">
        <w:rPr>
          <w:sz w:val="24"/>
          <w:szCs w:val="24"/>
        </w:rPr>
        <w:t xml:space="preserve"> </w:t>
      </w:r>
      <w:r w:rsidR="00CD43B0">
        <w:rPr>
          <w:sz w:val="24"/>
          <w:szCs w:val="24"/>
        </w:rPr>
        <w:t>п</w:t>
      </w:r>
      <w:r w:rsidR="00CD43B0" w:rsidRPr="0029787A">
        <w:rPr>
          <w:sz w:val="24"/>
          <w:szCs w:val="24"/>
        </w:rPr>
        <w:t xml:space="preserve">одрядчику мотивированный отказ от приёмки работ. В случае мотивированного отказа </w:t>
      </w:r>
      <w:r w:rsidR="00CD43B0">
        <w:rPr>
          <w:sz w:val="24"/>
          <w:szCs w:val="24"/>
        </w:rPr>
        <w:t>з</w:t>
      </w:r>
      <w:r w:rsidR="00CD43B0" w:rsidRPr="0029787A">
        <w:rPr>
          <w:sz w:val="24"/>
          <w:szCs w:val="24"/>
        </w:rPr>
        <w:t>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p>
    <w:p w:rsidR="00CD43B0" w:rsidRDefault="00CD43B0" w:rsidP="00CD43B0">
      <w:pPr>
        <w:shd w:val="clear" w:color="auto" w:fill="FFFFFF"/>
        <w:tabs>
          <w:tab w:val="left" w:leader="underscore" w:pos="0"/>
          <w:tab w:val="left" w:pos="571"/>
        </w:tabs>
        <w:ind w:firstLine="0"/>
        <w:rPr>
          <w:bCs/>
          <w:sz w:val="24"/>
          <w:szCs w:val="24"/>
        </w:rPr>
      </w:pPr>
      <w:r w:rsidRPr="0045673A">
        <w:rPr>
          <w:bCs/>
          <w:color w:val="000000"/>
          <w:sz w:val="24"/>
          <w:szCs w:val="24"/>
        </w:rPr>
        <w:t xml:space="preserve">Заказчик при обнаружении после приемки работы отступлений в ней от условий </w:t>
      </w:r>
      <w:r>
        <w:rPr>
          <w:bCs/>
          <w:color w:val="000000"/>
          <w:sz w:val="24"/>
          <w:szCs w:val="24"/>
        </w:rPr>
        <w:t>к</w:t>
      </w:r>
      <w:r w:rsidRPr="0045673A">
        <w:rPr>
          <w:bCs/>
          <w:color w:val="000000"/>
          <w:sz w:val="24"/>
          <w:szCs w:val="24"/>
        </w:rPr>
        <w:t xml:space="preserve">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w:t>
      </w:r>
      <w:r>
        <w:rPr>
          <w:bCs/>
          <w:color w:val="000000"/>
          <w:sz w:val="24"/>
          <w:szCs w:val="24"/>
        </w:rPr>
        <w:t>п</w:t>
      </w:r>
      <w:r w:rsidRPr="0045673A">
        <w:rPr>
          <w:bCs/>
          <w:color w:val="000000"/>
          <w:sz w:val="24"/>
          <w:szCs w:val="24"/>
        </w:rPr>
        <w:t xml:space="preserve">одрядчиком, обязан письменно </w:t>
      </w:r>
      <w:r w:rsidRPr="0045673A">
        <w:rPr>
          <w:bCs/>
          <w:color w:val="000000"/>
          <w:sz w:val="24"/>
          <w:szCs w:val="24"/>
        </w:rPr>
        <w:lastRenderedPageBreak/>
        <w:t xml:space="preserve">уведомить об этом </w:t>
      </w:r>
      <w:r>
        <w:rPr>
          <w:bCs/>
          <w:color w:val="000000"/>
          <w:sz w:val="24"/>
          <w:szCs w:val="24"/>
        </w:rPr>
        <w:t>п</w:t>
      </w:r>
      <w:r w:rsidRPr="0045673A">
        <w:rPr>
          <w:bCs/>
          <w:color w:val="000000"/>
          <w:sz w:val="24"/>
          <w:szCs w:val="24"/>
        </w:rPr>
        <w:t xml:space="preserve">одрядчика.  Подрядчик обязан устранить обнаруженные недостатки в установленные </w:t>
      </w:r>
      <w:r>
        <w:rPr>
          <w:bCs/>
          <w:color w:val="000000"/>
          <w:sz w:val="24"/>
          <w:szCs w:val="24"/>
        </w:rPr>
        <w:t>з</w:t>
      </w:r>
      <w:r w:rsidRPr="0045673A">
        <w:rPr>
          <w:bCs/>
          <w:color w:val="000000"/>
          <w:sz w:val="24"/>
          <w:szCs w:val="24"/>
        </w:rPr>
        <w:t xml:space="preserve">аказчиком сроки за свой счет. </w:t>
      </w:r>
      <w:r w:rsidRPr="0045673A">
        <w:rPr>
          <w:bCs/>
          <w:sz w:val="24"/>
          <w:szCs w:val="24"/>
        </w:rPr>
        <w:t xml:space="preserve">После устранения замечаний </w:t>
      </w:r>
      <w:r>
        <w:rPr>
          <w:bCs/>
          <w:sz w:val="24"/>
          <w:szCs w:val="24"/>
        </w:rPr>
        <w:t>п</w:t>
      </w:r>
      <w:r w:rsidRPr="0045673A">
        <w:rPr>
          <w:bCs/>
          <w:sz w:val="24"/>
          <w:szCs w:val="24"/>
        </w:rPr>
        <w:t>одрядчик повторно предоставляет акты освидетельствования выполненных работ.</w:t>
      </w:r>
    </w:p>
    <w:p w:rsidR="001E4250" w:rsidRPr="00E46F0E" w:rsidRDefault="00EC4794" w:rsidP="00EC4794">
      <w:pPr>
        <w:pStyle w:val="2"/>
        <w:spacing w:after="0" w:line="240" w:lineRule="auto"/>
        <w:ind w:left="0"/>
        <w:rPr>
          <w:rFonts w:ascii="Times New Roman" w:hAnsi="Times New Roman" w:cs="Times New Roman"/>
        </w:rPr>
      </w:pPr>
      <w:r w:rsidRPr="00E46F0E">
        <w:rPr>
          <w:rFonts w:ascii="Times New Roman" w:hAnsi="Times New Roman" w:cs="Times New Roman"/>
          <w:bCs/>
        </w:rPr>
        <w:t>4.4.</w:t>
      </w:r>
      <w:r w:rsidR="00CD43B0" w:rsidRPr="00E46F0E">
        <w:rPr>
          <w:rFonts w:ascii="Times New Roman" w:hAnsi="Times New Roman" w:cs="Times New Roman"/>
        </w:rPr>
        <w:t xml:space="preserve"> </w:t>
      </w:r>
      <w:r w:rsidR="001E4250" w:rsidRPr="00E46F0E">
        <w:rPr>
          <w:rFonts w:ascii="Times New Roman" w:hAnsi="Times New Roman" w:cs="Times New Roman"/>
        </w:rPr>
        <w:t xml:space="preserve">Для проверки предоставленных </w:t>
      </w:r>
      <w:r w:rsidR="008B0AE6" w:rsidRPr="00E46F0E">
        <w:rPr>
          <w:rFonts w:ascii="Times New Roman" w:hAnsi="Times New Roman" w:cs="Times New Roman"/>
        </w:rPr>
        <w:t>п</w:t>
      </w:r>
      <w:r w:rsidR="001E4250" w:rsidRPr="00E46F0E">
        <w:rPr>
          <w:rFonts w:ascii="Times New Roman" w:hAnsi="Times New Roman" w:cs="Times New Roman"/>
        </w:rPr>
        <w:t xml:space="preserve">одрядчиком результатов, предусмотренных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онтрактом, в части их соответствия условиям </w:t>
      </w:r>
      <w:r w:rsidR="008B0AE6" w:rsidRPr="00E46F0E">
        <w:rPr>
          <w:rFonts w:ascii="Times New Roman" w:hAnsi="Times New Roman" w:cs="Times New Roman"/>
        </w:rPr>
        <w:t>к</w:t>
      </w:r>
      <w:r w:rsidR="001E4250" w:rsidRPr="00E46F0E">
        <w:rPr>
          <w:rFonts w:ascii="Times New Roman" w:hAnsi="Times New Roman" w:cs="Times New Roman"/>
        </w:rPr>
        <w:t xml:space="preserve">онтракта </w:t>
      </w:r>
      <w:r w:rsidR="008B0AE6" w:rsidRPr="00E46F0E">
        <w:rPr>
          <w:rFonts w:ascii="Times New Roman" w:hAnsi="Times New Roman" w:cs="Times New Roman"/>
        </w:rPr>
        <w:t>з</w:t>
      </w:r>
      <w:r w:rsidR="001E4250" w:rsidRPr="00E46F0E">
        <w:rPr>
          <w:rFonts w:ascii="Times New Roman" w:hAnsi="Times New Roman" w:cs="Times New Roman"/>
        </w:rPr>
        <w:t xml:space="preserve">аказчик </w:t>
      </w:r>
      <w:r w:rsidR="008B0AE6" w:rsidRPr="00E46F0E">
        <w:rPr>
          <w:rFonts w:ascii="Times New Roman" w:hAnsi="Times New Roman" w:cs="Times New Roman"/>
        </w:rPr>
        <w:t xml:space="preserve">вправе </w:t>
      </w:r>
      <w:r w:rsidR="001E4250" w:rsidRPr="00E46F0E">
        <w:rPr>
          <w:rFonts w:ascii="Times New Roman" w:hAnsi="Times New Roman" w:cs="Times New Roman"/>
        </w:rPr>
        <w:t>пров</w:t>
      </w:r>
      <w:r w:rsidR="008B0AE6" w:rsidRPr="00E46F0E">
        <w:rPr>
          <w:rFonts w:ascii="Times New Roman" w:hAnsi="Times New Roman" w:cs="Times New Roman"/>
        </w:rPr>
        <w:t>ести</w:t>
      </w:r>
      <w:r w:rsidR="001E4250" w:rsidRPr="00E46F0E">
        <w:rPr>
          <w:rFonts w:ascii="Times New Roman" w:hAnsi="Times New Roman" w:cs="Times New Roman"/>
        </w:rPr>
        <w:t xml:space="preserve"> экспертизу в соответствии со ст. 94  Федерального закона № 44-ФЗ от 05.04.2013. </w:t>
      </w:r>
    </w:p>
    <w:p w:rsidR="001E4250" w:rsidRPr="001E4250" w:rsidRDefault="001E4250" w:rsidP="00CD43B0">
      <w:pPr>
        <w:ind w:right="-81" w:firstLine="0"/>
        <w:rPr>
          <w:sz w:val="24"/>
          <w:szCs w:val="24"/>
        </w:rPr>
      </w:pPr>
    </w:p>
    <w:p w:rsidR="0025542C" w:rsidRPr="001E4250" w:rsidRDefault="00CD43B0" w:rsidP="0025542C">
      <w:pPr>
        <w:ind w:right="-81"/>
        <w:rPr>
          <w:b/>
          <w:bCs/>
          <w:sz w:val="24"/>
          <w:szCs w:val="24"/>
        </w:rPr>
      </w:pPr>
      <w:r>
        <w:rPr>
          <w:b/>
          <w:bCs/>
          <w:sz w:val="24"/>
          <w:szCs w:val="24"/>
        </w:rPr>
        <w:t xml:space="preserve">          </w:t>
      </w:r>
      <w:r w:rsidR="00182EE6">
        <w:rPr>
          <w:b/>
          <w:bCs/>
          <w:sz w:val="24"/>
          <w:szCs w:val="24"/>
        </w:rPr>
        <w:t xml:space="preserve">  </w:t>
      </w:r>
      <w:r w:rsidR="00144E4D">
        <w:rPr>
          <w:b/>
          <w:bCs/>
          <w:sz w:val="24"/>
          <w:szCs w:val="24"/>
        </w:rPr>
        <w:t xml:space="preserve">          </w:t>
      </w:r>
      <w:r>
        <w:rPr>
          <w:b/>
          <w:bCs/>
          <w:sz w:val="24"/>
          <w:szCs w:val="24"/>
        </w:rPr>
        <w:t xml:space="preserve"> </w:t>
      </w:r>
      <w:r w:rsidR="00182EE6">
        <w:rPr>
          <w:b/>
          <w:bCs/>
          <w:sz w:val="24"/>
          <w:szCs w:val="24"/>
        </w:rPr>
        <w:t>5</w:t>
      </w:r>
      <w:r w:rsidR="001E4250" w:rsidRPr="001E4250">
        <w:rPr>
          <w:b/>
          <w:bCs/>
          <w:sz w:val="24"/>
          <w:szCs w:val="24"/>
        </w:rPr>
        <w:t xml:space="preserve">. </w:t>
      </w:r>
      <w:r w:rsidR="00144E4D">
        <w:rPr>
          <w:b/>
          <w:bCs/>
          <w:sz w:val="24"/>
          <w:szCs w:val="24"/>
        </w:rPr>
        <w:t xml:space="preserve">Гарантии качества по сданным работам </w:t>
      </w:r>
    </w:p>
    <w:p w:rsidR="001E4250" w:rsidRPr="001E4250" w:rsidRDefault="00182EE6" w:rsidP="00CD43B0">
      <w:pPr>
        <w:ind w:firstLine="0"/>
        <w:rPr>
          <w:sz w:val="24"/>
          <w:szCs w:val="24"/>
        </w:rPr>
      </w:pPr>
      <w:r>
        <w:rPr>
          <w:sz w:val="24"/>
          <w:szCs w:val="24"/>
        </w:rPr>
        <w:t>5</w:t>
      </w:r>
      <w:r w:rsidR="001E4250" w:rsidRPr="001E4250">
        <w:rPr>
          <w:sz w:val="24"/>
          <w:szCs w:val="24"/>
        </w:rPr>
        <w:t xml:space="preserve">.1. </w:t>
      </w:r>
      <w:r w:rsidR="001E4250" w:rsidRPr="001E4250">
        <w:rPr>
          <w:color w:val="000000"/>
          <w:sz w:val="24"/>
          <w:szCs w:val="24"/>
        </w:rPr>
        <w:t xml:space="preserve">Подрядчик гарантирует </w:t>
      </w:r>
      <w:r w:rsidR="001E4250" w:rsidRPr="001E4250">
        <w:rPr>
          <w:sz w:val="24"/>
          <w:szCs w:val="24"/>
        </w:rPr>
        <w:t xml:space="preserve">качество выполнения всех работ и используемого материала в соответствии со сметной документацией и действующими нормами ГОСТов, ВСН, своевременное устранение недостатков и дефектов, выявленных при приемке работ и в период гарантийного срока эксплуатации </w:t>
      </w:r>
      <w:r w:rsidR="00CD43B0">
        <w:rPr>
          <w:sz w:val="24"/>
          <w:szCs w:val="24"/>
        </w:rPr>
        <w:t>о</w:t>
      </w:r>
      <w:r w:rsidR="001E4250" w:rsidRPr="001E4250">
        <w:rPr>
          <w:sz w:val="24"/>
          <w:szCs w:val="24"/>
        </w:rPr>
        <w:t>бъекта.</w:t>
      </w:r>
    </w:p>
    <w:p w:rsidR="00877602" w:rsidRPr="005C56F9" w:rsidRDefault="00182EE6" w:rsidP="00572339">
      <w:pPr>
        <w:shd w:val="clear" w:color="auto" w:fill="FFFFFF"/>
        <w:ind w:right="-1" w:firstLine="0"/>
        <w:rPr>
          <w:b/>
          <w:bCs/>
          <w:iCs/>
          <w:sz w:val="24"/>
          <w:szCs w:val="24"/>
        </w:rPr>
      </w:pPr>
      <w:r w:rsidRPr="005C56F9">
        <w:rPr>
          <w:sz w:val="24"/>
          <w:szCs w:val="24"/>
        </w:rPr>
        <w:t>5</w:t>
      </w:r>
      <w:r w:rsidR="001E4250" w:rsidRPr="005C56F9">
        <w:rPr>
          <w:sz w:val="24"/>
          <w:szCs w:val="24"/>
        </w:rPr>
        <w:t xml:space="preserve">.2. </w:t>
      </w:r>
      <w:r w:rsidR="00877602" w:rsidRPr="00877602">
        <w:rPr>
          <w:iCs/>
          <w:sz w:val="24"/>
          <w:szCs w:val="24"/>
        </w:rPr>
        <w:t>Срок гарантии качества</w:t>
      </w:r>
      <w:r w:rsidR="00877602" w:rsidRPr="002953FB">
        <w:rPr>
          <w:iCs/>
          <w:sz w:val="24"/>
          <w:szCs w:val="24"/>
        </w:rPr>
        <w:t xml:space="preserve"> выполненных работ составляет </w:t>
      </w:r>
      <w:r w:rsidR="0094046B">
        <w:rPr>
          <w:sz w:val="24"/>
          <w:szCs w:val="24"/>
        </w:rPr>
        <w:t>2</w:t>
      </w:r>
      <w:r w:rsidR="00877602" w:rsidRPr="002953FB">
        <w:rPr>
          <w:sz w:val="24"/>
          <w:szCs w:val="24"/>
        </w:rPr>
        <w:t xml:space="preserve"> (</w:t>
      </w:r>
      <w:r w:rsidR="0094046B">
        <w:rPr>
          <w:sz w:val="24"/>
          <w:szCs w:val="24"/>
        </w:rPr>
        <w:t>два</w:t>
      </w:r>
      <w:r w:rsidR="00877602" w:rsidRPr="002953FB">
        <w:rPr>
          <w:sz w:val="24"/>
          <w:szCs w:val="24"/>
        </w:rPr>
        <w:t>) года</w:t>
      </w:r>
      <w:r w:rsidR="00877602" w:rsidRPr="002953FB">
        <w:rPr>
          <w:iCs/>
          <w:sz w:val="24"/>
          <w:szCs w:val="24"/>
        </w:rPr>
        <w:t xml:space="preserve"> с даты подписания Сторонами акта приемки выполненных работ и</w:t>
      </w:r>
      <w:r w:rsidR="005C56F9">
        <w:rPr>
          <w:iCs/>
          <w:sz w:val="24"/>
          <w:szCs w:val="24"/>
        </w:rPr>
        <w:t xml:space="preserve">ли акта устранения недостатков. </w:t>
      </w:r>
      <w:r w:rsidR="00877602" w:rsidRPr="00ED50C8">
        <w:rPr>
          <w:b/>
          <w:iCs/>
          <w:sz w:val="24"/>
          <w:szCs w:val="24"/>
        </w:rPr>
        <w:t>О</w:t>
      </w:r>
      <w:r w:rsidR="00877602" w:rsidRPr="005C56F9">
        <w:rPr>
          <w:b/>
          <w:iCs/>
          <w:sz w:val="24"/>
          <w:szCs w:val="24"/>
        </w:rPr>
        <w:t>бъем предоставления гарантий качества работ</w:t>
      </w:r>
      <w:r w:rsidR="00877602" w:rsidRPr="002953FB">
        <w:rPr>
          <w:iCs/>
          <w:sz w:val="24"/>
          <w:szCs w:val="24"/>
        </w:rPr>
        <w:t>-</w:t>
      </w:r>
      <w:r w:rsidR="00877602" w:rsidRPr="002953FB">
        <w:rPr>
          <w:b/>
          <w:iCs/>
          <w:sz w:val="24"/>
          <w:szCs w:val="24"/>
        </w:rPr>
        <w:t>100 % в течение гарантийного срока.</w:t>
      </w:r>
      <w:r w:rsidR="00877602" w:rsidRPr="002953FB">
        <w:rPr>
          <w:iCs/>
          <w:sz w:val="24"/>
          <w:szCs w:val="24"/>
        </w:rPr>
        <w:t xml:space="preserve"> </w:t>
      </w:r>
      <w:r w:rsidR="005C56F9" w:rsidRPr="005C56F9">
        <w:rPr>
          <w:b/>
          <w:iCs/>
          <w:sz w:val="24"/>
          <w:szCs w:val="24"/>
        </w:rPr>
        <w:t>П</w:t>
      </w:r>
      <w:r w:rsidR="005C56F9" w:rsidRPr="005C56F9">
        <w:rPr>
          <w:iCs/>
          <w:sz w:val="24"/>
          <w:szCs w:val="24"/>
        </w:rPr>
        <w:t>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r w:rsidR="005C56F9" w:rsidRPr="005C56F9">
        <w:rPr>
          <w:sz w:val="24"/>
          <w:szCs w:val="24"/>
        </w:rPr>
        <w:t>.</w:t>
      </w:r>
    </w:p>
    <w:p w:rsidR="001E4250" w:rsidRPr="001E4250" w:rsidRDefault="00182EE6" w:rsidP="00572339">
      <w:pPr>
        <w:ind w:right="-1" w:firstLine="0"/>
        <w:rPr>
          <w:sz w:val="24"/>
          <w:szCs w:val="24"/>
        </w:rPr>
      </w:pPr>
      <w:r>
        <w:rPr>
          <w:sz w:val="24"/>
          <w:szCs w:val="24"/>
        </w:rPr>
        <w:t>5</w:t>
      </w:r>
      <w:r w:rsidR="001E4250" w:rsidRPr="001E4250">
        <w:rPr>
          <w:sz w:val="24"/>
          <w:szCs w:val="24"/>
        </w:rPr>
        <w:t xml:space="preserve">.3.Гарантии качества распространяются на все виды работы, выполненные Подрядчиком и субподрядными организациями по настоящему </w:t>
      </w:r>
      <w:r w:rsidR="00CD43B0">
        <w:rPr>
          <w:sz w:val="24"/>
          <w:szCs w:val="24"/>
        </w:rPr>
        <w:t>к</w:t>
      </w:r>
      <w:r w:rsidR="001E4250" w:rsidRPr="001E4250">
        <w:rPr>
          <w:sz w:val="24"/>
          <w:szCs w:val="24"/>
        </w:rPr>
        <w:t>онтракту.</w:t>
      </w:r>
    </w:p>
    <w:p w:rsidR="007B5EFC" w:rsidRPr="001E4250" w:rsidRDefault="007B5EFC" w:rsidP="007C16E2">
      <w:pPr>
        <w:ind w:right="-81" w:firstLine="0"/>
        <w:rPr>
          <w:sz w:val="24"/>
          <w:szCs w:val="24"/>
        </w:rPr>
      </w:pPr>
    </w:p>
    <w:p w:rsidR="002D2E60" w:rsidRDefault="007C16E2" w:rsidP="002D2E60">
      <w:pPr>
        <w:ind w:right="-81"/>
        <w:rPr>
          <w:b/>
          <w:bCs/>
          <w:sz w:val="24"/>
          <w:szCs w:val="24"/>
        </w:rPr>
      </w:pPr>
      <w:r>
        <w:rPr>
          <w:b/>
          <w:bCs/>
          <w:sz w:val="24"/>
          <w:szCs w:val="24"/>
        </w:rPr>
        <w:t xml:space="preserve">                           </w:t>
      </w:r>
      <w:r w:rsidR="00144E4D">
        <w:rPr>
          <w:b/>
          <w:bCs/>
          <w:sz w:val="24"/>
          <w:szCs w:val="24"/>
        </w:rPr>
        <w:t xml:space="preserve">        </w:t>
      </w:r>
      <w:r>
        <w:rPr>
          <w:b/>
          <w:bCs/>
          <w:sz w:val="24"/>
          <w:szCs w:val="24"/>
        </w:rPr>
        <w:t xml:space="preserve"> </w:t>
      </w:r>
      <w:r w:rsidR="00DB2D1E">
        <w:rPr>
          <w:b/>
          <w:bCs/>
          <w:sz w:val="24"/>
          <w:szCs w:val="24"/>
        </w:rPr>
        <w:t>6</w:t>
      </w:r>
      <w:r w:rsidR="001E4250" w:rsidRPr="001E4250">
        <w:rPr>
          <w:b/>
          <w:bCs/>
          <w:sz w:val="24"/>
          <w:szCs w:val="24"/>
        </w:rPr>
        <w:t xml:space="preserve">. </w:t>
      </w:r>
      <w:r w:rsidR="00144E4D">
        <w:rPr>
          <w:b/>
          <w:bCs/>
          <w:sz w:val="24"/>
          <w:szCs w:val="24"/>
        </w:rPr>
        <w:t xml:space="preserve">Ответственность сторон </w:t>
      </w:r>
    </w:p>
    <w:p w:rsidR="00314116" w:rsidRPr="00314116" w:rsidRDefault="002D2E60" w:rsidP="00314116">
      <w:pPr>
        <w:autoSpaceDE w:val="0"/>
        <w:autoSpaceDN w:val="0"/>
        <w:adjustRightInd w:val="0"/>
        <w:ind w:firstLine="0"/>
        <w:jc w:val="left"/>
        <w:rPr>
          <w:sz w:val="24"/>
          <w:szCs w:val="24"/>
        </w:rPr>
      </w:pPr>
      <w:r>
        <w:rPr>
          <w:sz w:val="24"/>
          <w:szCs w:val="24"/>
          <w:lang w:eastAsia="ru-RU"/>
        </w:rPr>
        <w:t xml:space="preserve"> </w:t>
      </w:r>
      <w:r>
        <w:rPr>
          <w:bCs/>
          <w:color w:val="000000"/>
          <w:sz w:val="24"/>
          <w:szCs w:val="24"/>
        </w:rPr>
        <w:t xml:space="preserve">  </w:t>
      </w:r>
      <w:r w:rsidR="00314116" w:rsidRPr="00314116">
        <w:rPr>
          <w:sz w:val="24"/>
          <w:szCs w:val="24"/>
        </w:rPr>
        <w:t>В случае неисполнения или ненадлежащего исполнения обязательств, предусмотренных контрактом, стороны несут ответственность в соответствии с условиями настоящего контракта и законодательством Российской Федерации.</w:t>
      </w:r>
    </w:p>
    <w:p w:rsidR="00314116" w:rsidRPr="00314116" w:rsidRDefault="00314116" w:rsidP="00314116">
      <w:pPr>
        <w:autoSpaceDE w:val="0"/>
        <w:autoSpaceDN w:val="0"/>
        <w:adjustRightInd w:val="0"/>
        <w:spacing w:line="360" w:lineRule="exact"/>
        <w:ind w:firstLine="0"/>
        <w:rPr>
          <w:sz w:val="24"/>
          <w:szCs w:val="24"/>
        </w:rPr>
      </w:pPr>
      <w:r w:rsidRPr="00314116">
        <w:rPr>
          <w:bCs/>
          <w:sz w:val="24"/>
          <w:szCs w:val="24"/>
        </w:rPr>
        <w:t>6.1.</w:t>
      </w:r>
      <w:r w:rsidRPr="00314116">
        <w:rPr>
          <w:sz w:val="24"/>
          <w:szCs w:val="24"/>
        </w:rPr>
        <w:t xml:space="preserve"> </w:t>
      </w:r>
      <w:r w:rsidRPr="00314116">
        <w:rPr>
          <w:bCs/>
          <w:color w:val="000000"/>
          <w:sz w:val="24"/>
          <w:szCs w:val="24"/>
        </w:rPr>
        <w:t xml:space="preserve"> </w:t>
      </w:r>
      <w:r w:rsidRPr="00314116">
        <w:rPr>
          <w:sz w:val="24"/>
          <w:szCs w:val="24"/>
        </w:rPr>
        <w:t>Правила определения размера пени и штрафа настоящего Контракта, регулируются Постановлением Правительства Российской Федерации № 1042 от 30.08.2017:</w:t>
      </w:r>
    </w:p>
    <w:p w:rsidR="00314116" w:rsidRPr="00314116" w:rsidRDefault="00314116" w:rsidP="00314116">
      <w:pPr>
        <w:pStyle w:val="s1"/>
        <w:spacing w:before="0" w:beforeAutospacing="0" w:after="0" w:afterAutospacing="0" w:line="360" w:lineRule="exact"/>
        <w:jc w:val="both"/>
      </w:pPr>
      <w:r w:rsidRPr="00314116">
        <w:t>размера штрафа в виде фиксированной суммы, начисляемого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314116" w:rsidRPr="00314116" w:rsidRDefault="00314116" w:rsidP="00314116">
      <w:pPr>
        <w:pStyle w:val="s1"/>
        <w:spacing w:before="0" w:beforeAutospacing="0" w:after="0" w:afterAutospacing="0" w:line="360" w:lineRule="exact"/>
        <w:jc w:val="both"/>
      </w:pPr>
      <w:r w:rsidRPr="00314116">
        <w:t>размера штрафа в виде фиксированной суммы, начисляемого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w:t>
      </w:r>
    </w:p>
    <w:p w:rsidR="00314116" w:rsidRPr="00314116" w:rsidRDefault="00314116" w:rsidP="00314116">
      <w:pPr>
        <w:pStyle w:val="s1"/>
        <w:spacing w:before="0" w:beforeAutospacing="0" w:after="0" w:afterAutospacing="0" w:line="360" w:lineRule="exact"/>
        <w:jc w:val="both"/>
      </w:pPr>
      <w:r w:rsidRPr="00314116">
        <w:t>размера пени, начисляемой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 (далее соответственно - штраф, пеня).</w:t>
      </w:r>
    </w:p>
    <w:p w:rsidR="00314116" w:rsidRPr="00314116" w:rsidRDefault="00314116" w:rsidP="00314116">
      <w:pPr>
        <w:pStyle w:val="s1"/>
        <w:spacing w:before="0" w:beforeAutospacing="0" w:after="0" w:afterAutospacing="0" w:line="360" w:lineRule="exact"/>
        <w:jc w:val="both"/>
      </w:pPr>
      <w:r w:rsidRPr="00314116">
        <w:t>6.2. Размер штрафа устанавливается контрактом в порядке настоящих Правил, в виде фиксированной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314116" w:rsidRPr="00314116" w:rsidRDefault="00314116" w:rsidP="00314116">
      <w:pPr>
        <w:pStyle w:val="s1"/>
        <w:spacing w:before="0" w:beforeAutospacing="0" w:after="0" w:afterAutospacing="0" w:line="360" w:lineRule="exact"/>
        <w:jc w:val="both"/>
      </w:pPr>
      <w:r w:rsidRPr="00314116">
        <w:t xml:space="preserve">6.3.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w:t>
      </w:r>
      <w:r w:rsidRPr="00314116">
        <w:lastRenderedPageBreak/>
        <w:t xml:space="preserve">штрафа устанавливается в виде фиксированной суммы, определяемой в следующем порядке (за исключением случаев, предусмотренных </w:t>
      </w:r>
      <w:hyperlink r:id="rId13" w:anchor="block_1004" w:history="1">
        <w:r w:rsidRPr="00314116">
          <w:rPr>
            <w:rStyle w:val="a3"/>
            <w:color w:val="auto"/>
            <w:u w:val="none"/>
          </w:rPr>
          <w:t>пунктами6. 4 -6. 8</w:t>
        </w:r>
      </w:hyperlink>
      <w:r w:rsidRPr="00314116">
        <w:t xml:space="preserve"> настоящих Правил):</w:t>
      </w:r>
    </w:p>
    <w:p w:rsidR="00314116" w:rsidRPr="00314116" w:rsidRDefault="00314116" w:rsidP="00314116">
      <w:pPr>
        <w:pStyle w:val="s1"/>
        <w:spacing w:before="0" w:beforeAutospacing="0" w:after="0" w:afterAutospacing="0" w:line="360" w:lineRule="exact"/>
        <w:jc w:val="both"/>
      </w:pPr>
      <w:r w:rsidRPr="00314116">
        <w:t>а) 10 процентов цены контракта (этапа) в случае, если цена контракта (этапа)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 процентов цены контракта (этапа) в случае, если цена контракта (этапа)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цены контракта (этапа) в случае, если цена контракта (этапа)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0,5 процента цены контракта (этапа) в случае, если цена контракта (этапа) составляет от 100 млн. рублей до 500 млн. рублей (включительно);</w:t>
      </w:r>
    </w:p>
    <w:p w:rsidR="00314116" w:rsidRPr="00314116" w:rsidRDefault="00314116" w:rsidP="00314116">
      <w:pPr>
        <w:pStyle w:val="s1"/>
        <w:spacing w:before="0" w:beforeAutospacing="0" w:after="0" w:afterAutospacing="0" w:line="360" w:lineRule="exact"/>
        <w:jc w:val="both"/>
      </w:pPr>
      <w:r w:rsidRPr="00314116">
        <w:t>д) 0,4 процента цены контракта (этапа) в случае, если цена контракта (этапа) составляет от 500 млн. рублей до 1 млрд. рублей (включительно);</w:t>
      </w:r>
    </w:p>
    <w:p w:rsidR="00314116" w:rsidRPr="00314116" w:rsidRDefault="00314116" w:rsidP="00314116">
      <w:pPr>
        <w:pStyle w:val="s1"/>
        <w:spacing w:before="0" w:beforeAutospacing="0" w:after="0" w:afterAutospacing="0" w:line="360" w:lineRule="exact"/>
        <w:jc w:val="both"/>
      </w:pPr>
      <w:r w:rsidRPr="00314116">
        <w:t>е) 0,3 процента цены контракта (этапа) в случае, если цена контракта (этапа) составляет от 1 млрд. рублей до 2 млрд. рублей (включительно);</w:t>
      </w:r>
    </w:p>
    <w:p w:rsidR="00314116" w:rsidRPr="00314116" w:rsidRDefault="00314116" w:rsidP="00314116">
      <w:pPr>
        <w:pStyle w:val="s1"/>
        <w:spacing w:before="0" w:beforeAutospacing="0" w:after="0" w:afterAutospacing="0" w:line="360" w:lineRule="exact"/>
        <w:jc w:val="both"/>
      </w:pPr>
      <w:r w:rsidRPr="00314116">
        <w:t>ж) 0,25 процента цены контракта (этапа) в случае, если цена контракта (этапа) составляет от 2 млрд. рублей до 5 млрд. рублей (включительно);</w:t>
      </w:r>
    </w:p>
    <w:p w:rsidR="00314116" w:rsidRPr="00314116" w:rsidRDefault="00314116" w:rsidP="00314116">
      <w:pPr>
        <w:pStyle w:val="s1"/>
        <w:spacing w:before="0" w:beforeAutospacing="0" w:after="0" w:afterAutospacing="0" w:line="360" w:lineRule="exact"/>
        <w:jc w:val="both"/>
      </w:pPr>
      <w:r w:rsidRPr="00314116">
        <w:t>з) 0,2 процента цены контракта (этапа) в случае, если цена контракта (этапа) составляет от 5 млрд. рублей до 10 млрд. рублей (включительно);</w:t>
      </w:r>
    </w:p>
    <w:p w:rsidR="00314116" w:rsidRPr="00314116" w:rsidRDefault="00314116" w:rsidP="00314116">
      <w:pPr>
        <w:pStyle w:val="s1"/>
        <w:spacing w:before="0" w:beforeAutospacing="0" w:after="0" w:afterAutospacing="0" w:line="360" w:lineRule="exact"/>
        <w:jc w:val="both"/>
      </w:pPr>
      <w:r w:rsidRPr="00314116">
        <w:t>и) 0,1 процента цены контракта (этапа) в случае, если цена контракта (этапа) превышает 10 млрд. рублей.</w:t>
      </w:r>
    </w:p>
    <w:p w:rsidR="00314116" w:rsidRPr="00314116" w:rsidRDefault="00314116" w:rsidP="00314116">
      <w:pPr>
        <w:pStyle w:val="s1"/>
        <w:spacing w:before="0" w:beforeAutospacing="0" w:after="0" w:afterAutospacing="0" w:line="360" w:lineRule="exact"/>
        <w:jc w:val="both"/>
      </w:pPr>
      <w:r w:rsidRPr="00314116">
        <w:t xml:space="preserve">6.4.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4" w:anchor="block_30101" w:history="1">
        <w:r w:rsidRPr="00314116">
          <w:rPr>
            <w:rStyle w:val="a3"/>
            <w:color w:val="auto"/>
            <w:u w:val="none"/>
          </w:rPr>
          <w:t>пунктом 1 части 1 статьи 30</w:t>
        </w:r>
      </w:hyperlink>
      <w:r w:rsidRPr="00314116">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3 процента цены контракта (этапа) в случае, если цена контракта (этапа)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2 процента цены контракта (этапа) в случае, если цена контракта (этапа) составляет от 3 млн. рублей до 10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цены контракта (этапа) в случае, если цена контракта (этапа) составляет от 10 млн. рублей до 20 млн. рублей (включительно).</w:t>
      </w:r>
    </w:p>
    <w:p w:rsidR="00314116" w:rsidRPr="00314116" w:rsidRDefault="00314116" w:rsidP="00314116">
      <w:pPr>
        <w:pStyle w:val="s1"/>
        <w:spacing w:before="0" w:beforeAutospacing="0" w:after="0" w:afterAutospacing="0" w:line="360" w:lineRule="exact"/>
        <w:jc w:val="both"/>
      </w:pPr>
      <w:r w:rsidRPr="00314116">
        <w:t xml:space="preserve">6.5.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5" w:history="1">
        <w:r w:rsidRPr="00314116">
          <w:rPr>
            <w:rStyle w:val="a3"/>
            <w:color w:val="auto"/>
            <w:u w:val="none"/>
          </w:rPr>
          <w:t>Федеральным законом</w:t>
        </w:r>
      </w:hyperlink>
      <w:r w:rsidRPr="00314116">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lastRenderedPageBreak/>
        <w:t>а) 10 процентов начальной (максимальной) цены контракта в случае, если начальная (максимальная) цена контракта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6.6.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1000 рублей, если цена контракта не превышает 3 млн. рублей;</w:t>
      </w:r>
    </w:p>
    <w:p w:rsidR="00314116" w:rsidRPr="00314116" w:rsidRDefault="00314116" w:rsidP="00314116">
      <w:pPr>
        <w:pStyle w:val="s1"/>
        <w:spacing w:before="0" w:beforeAutospacing="0" w:after="0" w:afterAutospacing="0" w:line="360" w:lineRule="exact"/>
        <w:jc w:val="both"/>
      </w:pPr>
      <w:r w:rsidRPr="00314116">
        <w:t>б) 5000 рублей, если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10000 рублей, если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100000 рублей, если цена контракта превышает 100 млн. рублей.</w:t>
      </w:r>
    </w:p>
    <w:p w:rsidR="00314116" w:rsidRPr="00314116" w:rsidRDefault="00314116" w:rsidP="00314116">
      <w:pPr>
        <w:pStyle w:val="s1"/>
        <w:spacing w:before="0" w:beforeAutospacing="0" w:after="0" w:afterAutospacing="0" w:line="360" w:lineRule="exact"/>
        <w:jc w:val="both"/>
      </w:pPr>
      <w:r w:rsidRPr="00314116">
        <w:t>6.7.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314116" w:rsidRPr="00314116" w:rsidRDefault="00314116" w:rsidP="00314116">
      <w:pPr>
        <w:pStyle w:val="s1"/>
        <w:spacing w:before="0" w:beforeAutospacing="0" w:after="0" w:afterAutospacing="0" w:line="360" w:lineRule="exact"/>
        <w:jc w:val="both"/>
      </w:pPr>
      <w:r w:rsidRPr="00314116">
        <w:t xml:space="preserve">6.8. В случае если в соответствии с </w:t>
      </w:r>
      <w:hyperlink r:id="rId16" w:anchor="block_3060" w:history="1">
        <w:r w:rsidRPr="00314116">
          <w:rPr>
            <w:rStyle w:val="a3"/>
            <w:color w:val="auto"/>
            <w:u w:val="none"/>
          </w:rPr>
          <w:t>частью 6 статьи 30</w:t>
        </w:r>
      </w:hyperlink>
      <w:r w:rsidRPr="00314116">
        <w:t xml:space="preserve">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314116" w:rsidRPr="00314116" w:rsidRDefault="00314116" w:rsidP="00314116">
      <w:pPr>
        <w:pStyle w:val="s1"/>
        <w:spacing w:before="0" w:beforeAutospacing="0" w:after="0" w:afterAutospacing="0" w:line="360" w:lineRule="exact"/>
        <w:jc w:val="both"/>
      </w:pPr>
      <w:r w:rsidRPr="00314116">
        <w:t>6.9.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314116" w:rsidRPr="00314116" w:rsidRDefault="00314116" w:rsidP="00314116">
      <w:pPr>
        <w:pStyle w:val="s1"/>
        <w:spacing w:before="0" w:beforeAutospacing="0" w:after="0" w:afterAutospacing="0" w:line="360" w:lineRule="exact"/>
        <w:jc w:val="both"/>
      </w:pPr>
      <w:r w:rsidRPr="00314116">
        <w:t>а) 1000 рублей, если цена контракта не превышает 3 млн. рублей (включительно);</w:t>
      </w:r>
    </w:p>
    <w:p w:rsidR="00314116" w:rsidRPr="00314116" w:rsidRDefault="00314116" w:rsidP="00314116">
      <w:pPr>
        <w:pStyle w:val="s1"/>
        <w:spacing w:before="0" w:beforeAutospacing="0" w:after="0" w:afterAutospacing="0" w:line="360" w:lineRule="exact"/>
        <w:jc w:val="both"/>
      </w:pPr>
      <w:r w:rsidRPr="00314116">
        <w:t>б) 5000 рублей, если цена контракта составляет от 3 млн. рублей до 50 млн. рублей (включительно);</w:t>
      </w:r>
    </w:p>
    <w:p w:rsidR="00314116" w:rsidRPr="00314116" w:rsidRDefault="00314116" w:rsidP="00314116">
      <w:pPr>
        <w:pStyle w:val="s1"/>
        <w:spacing w:before="0" w:beforeAutospacing="0" w:after="0" w:afterAutospacing="0" w:line="360" w:lineRule="exact"/>
        <w:jc w:val="both"/>
      </w:pPr>
      <w:r w:rsidRPr="00314116">
        <w:t>в) 10000 рублей, если цена контракта составляет от 50 млн. рублей до 100 млн. рублей (включительно);</w:t>
      </w:r>
    </w:p>
    <w:p w:rsidR="00314116" w:rsidRPr="00314116" w:rsidRDefault="00314116" w:rsidP="00314116">
      <w:pPr>
        <w:pStyle w:val="s1"/>
        <w:spacing w:before="0" w:beforeAutospacing="0" w:after="0" w:afterAutospacing="0" w:line="360" w:lineRule="exact"/>
        <w:jc w:val="both"/>
      </w:pPr>
      <w:r w:rsidRPr="00314116">
        <w:t>г) 100000 рублей, если цена контракта превышает 100 млн. рублей.</w:t>
      </w:r>
    </w:p>
    <w:p w:rsidR="00314116" w:rsidRPr="00314116" w:rsidRDefault="00314116" w:rsidP="00314116">
      <w:pPr>
        <w:pStyle w:val="s1"/>
        <w:spacing w:before="0" w:beforeAutospacing="0" w:after="0" w:afterAutospacing="0" w:line="360" w:lineRule="exact"/>
        <w:jc w:val="both"/>
      </w:pPr>
      <w:r w:rsidRPr="00314116">
        <w:t xml:space="preserve">6.10.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w:t>
      </w:r>
      <w:r>
        <w:t xml:space="preserve">ключевой </w:t>
      </w:r>
      <w:hyperlink r:id="rId17" w:history="1">
        <w:r w:rsidRPr="00314116">
          <w:rPr>
            <w:rStyle w:val="a3"/>
            <w:color w:val="auto"/>
            <w:u w:val="none"/>
          </w:rPr>
          <w:t xml:space="preserve">ставки </w:t>
        </w:r>
      </w:hyperlink>
      <w:r w:rsidRPr="00314116">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314116" w:rsidRPr="00314116" w:rsidRDefault="00314116" w:rsidP="00314116">
      <w:pPr>
        <w:pStyle w:val="s1"/>
        <w:spacing w:before="0" w:beforeAutospacing="0" w:after="0" w:afterAutospacing="0" w:line="360" w:lineRule="exact"/>
        <w:jc w:val="both"/>
      </w:pPr>
      <w:r w:rsidRPr="00314116">
        <w:lastRenderedPageBreak/>
        <w:t>6.11.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314116" w:rsidRPr="00314116" w:rsidRDefault="00314116" w:rsidP="00314116">
      <w:pPr>
        <w:pStyle w:val="s1"/>
        <w:spacing w:before="0" w:beforeAutospacing="0" w:after="0" w:afterAutospacing="0" w:line="360" w:lineRule="exact"/>
        <w:jc w:val="both"/>
      </w:pPr>
      <w:r w:rsidRPr="00314116">
        <w:t>6.12.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9362F9" w:rsidRDefault="003A2613" w:rsidP="0025542C">
      <w:pPr>
        <w:ind w:right="-81"/>
        <w:rPr>
          <w:b/>
          <w:bCs/>
          <w:sz w:val="24"/>
          <w:szCs w:val="24"/>
        </w:rPr>
      </w:pPr>
      <w:r>
        <w:rPr>
          <w:b/>
          <w:bCs/>
          <w:sz w:val="24"/>
          <w:szCs w:val="24"/>
        </w:rPr>
        <w:t xml:space="preserve">               </w:t>
      </w:r>
    </w:p>
    <w:p w:rsidR="0025542C" w:rsidRPr="001E4250" w:rsidRDefault="009362F9" w:rsidP="0025542C">
      <w:pPr>
        <w:ind w:right="-81"/>
        <w:rPr>
          <w:b/>
          <w:bCs/>
          <w:sz w:val="24"/>
          <w:szCs w:val="24"/>
        </w:rPr>
      </w:pPr>
      <w:r>
        <w:rPr>
          <w:b/>
          <w:bCs/>
          <w:sz w:val="24"/>
          <w:szCs w:val="24"/>
        </w:rPr>
        <w:t xml:space="preserve">                           </w:t>
      </w:r>
      <w:r w:rsidR="00B35ED8">
        <w:rPr>
          <w:b/>
          <w:bCs/>
          <w:sz w:val="24"/>
          <w:szCs w:val="24"/>
        </w:rPr>
        <w:t xml:space="preserve"> </w:t>
      </w:r>
      <w:r w:rsidR="00DB2D1E">
        <w:rPr>
          <w:b/>
          <w:bCs/>
          <w:sz w:val="24"/>
          <w:szCs w:val="24"/>
        </w:rPr>
        <w:t>7</w:t>
      </w:r>
      <w:r w:rsidR="001E4250" w:rsidRPr="001E4250">
        <w:rPr>
          <w:b/>
          <w:bCs/>
          <w:sz w:val="24"/>
          <w:szCs w:val="24"/>
        </w:rPr>
        <w:t xml:space="preserve">. </w:t>
      </w:r>
      <w:r w:rsidR="00144E4D">
        <w:rPr>
          <w:b/>
          <w:bCs/>
          <w:sz w:val="24"/>
          <w:szCs w:val="24"/>
        </w:rPr>
        <w:t xml:space="preserve">Обстоятельства непреодолимой силы </w:t>
      </w:r>
    </w:p>
    <w:p w:rsidR="001E4250" w:rsidRDefault="00DB2D1E" w:rsidP="00B00C21">
      <w:pPr>
        <w:widowControl w:val="0"/>
        <w:ind w:firstLine="0"/>
        <w:rPr>
          <w:sz w:val="24"/>
          <w:szCs w:val="24"/>
        </w:rPr>
      </w:pPr>
      <w:r>
        <w:rPr>
          <w:sz w:val="24"/>
          <w:szCs w:val="24"/>
        </w:rPr>
        <w:t>7</w:t>
      </w:r>
      <w:r w:rsidR="001E4250" w:rsidRPr="001E4250">
        <w:rPr>
          <w:sz w:val="24"/>
          <w:szCs w:val="24"/>
        </w:rPr>
        <w:t xml:space="preserve">.1. Стороны освобождаются от ответственности за частичное или полное неисполнение обязательств по </w:t>
      </w:r>
      <w:r w:rsidR="00B00C21">
        <w:rPr>
          <w:sz w:val="24"/>
          <w:szCs w:val="24"/>
        </w:rPr>
        <w:t>к</w:t>
      </w:r>
      <w:r w:rsidR="001E4250" w:rsidRPr="001E4250">
        <w:rPr>
          <w:sz w:val="24"/>
          <w:szCs w:val="24"/>
        </w:rPr>
        <w:t>онтракту, если оно явилось следствием обстоятельст</w:t>
      </w:r>
      <w:r w:rsidR="00B00C21">
        <w:rPr>
          <w:sz w:val="24"/>
          <w:szCs w:val="24"/>
        </w:rPr>
        <w:t>в непреодолимой силы и если эти</w:t>
      </w:r>
      <w:r w:rsidR="001E4250" w:rsidRPr="001E4250">
        <w:rPr>
          <w:sz w:val="24"/>
          <w:szCs w:val="24"/>
        </w:rPr>
        <w:t xml:space="preserve"> обстоятельства непосредственно повлияли на исполнение настоящего </w:t>
      </w:r>
      <w:r w:rsidR="00B00C21">
        <w:rPr>
          <w:sz w:val="24"/>
          <w:szCs w:val="24"/>
        </w:rPr>
        <w:t>к</w:t>
      </w:r>
      <w:r w:rsidR="001E4250" w:rsidRPr="001E4250">
        <w:rPr>
          <w:sz w:val="24"/>
          <w:szCs w:val="24"/>
        </w:rPr>
        <w:t>онтракта.</w:t>
      </w:r>
    </w:p>
    <w:p w:rsidR="002D4182" w:rsidRPr="002D4182" w:rsidRDefault="002D4182" w:rsidP="002D4182">
      <w:pPr>
        <w:pStyle w:val="ConsPlusNormal"/>
        <w:spacing w:line="240" w:lineRule="exact"/>
        <w:ind w:firstLine="0"/>
        <w:jc w:val="both"/>
        <w:rPr>
          <w:rFonts w:ascii="Times New Roman" w:hAnsi="Times New Roman" w:cs="Times New Roman"/>
          <w:sz w:val="24"/>
          <w:szCs w:val="24"/>
        </w:rPr>
      </w:pPr>
      <w:r w:rsidRPr="002D4182">
        <w:rPr>
          <w:rFonts w:ascii="Times New Roman" w:hAnsi="Times New Roman" w:cs="Times New Roman"/>
          <w:sz w:val="24"/>
          <w:szCs w:val="24"/>
        </w:rPr>
        <w:t xml:space="preserve">7.2. Под  обстоятельствами  непреодолимой  силы  понимаются  обстоятельства,  которые  возникли  после  заключения  настоящего  Контракта в  результате  непредвиденных и неотвратимых  Сторонами  событий  чрезвычайного  характера,  а  именно:  пожара,  стихийных  бедствий,  войны,  военных операций любого характера, гражданских волнений, забастовок.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w:t>
      </w:r>
      <w:r w:rsidR="002D4182">
        <w:rPr>
          <w:sz w:val="24"/>
          <w:szCs w:val="24"/>
        </w:rPr>
        <w:t>3</w:t>
      </w:r>
      <w:r w:rsidR="001E4250" w:rsidRPr="001E4250">
        <w:rPr>
          <w:sz w:val="24"/>
          <w:szCs w:val="24"/>
        </w:rPr>
        <w:t xml:space="preserve">. Сторона, которая по причине обстоятельств непреодолимой силы не может исполнить обязательства по </w:t>
      </w:r>
      <w:r w:rsidR="00B00C21">
        <w:rPr>
          <w:sz w:val="24"/>
          <w:szCs w:val="24"/>
        </w:rPr>
        <w:t>к</w:t>
      </w:r>
      <w:r w:rsidR="001E4250" w:rsidRPr="001E4250">
        <w:rPr>
          <w:sz w:val="24"/>
          <w:szCs w:val="24"/>
        </w:rPr>
        <w:t xml:space="preserve">онтракту, обязана в трёхдневный срок уведомить другую сторону о наступлении указанных обстоятельств. Если сторона, ссылающаяся на обстоятельства непреодолимой силы, не известит другую сторону в указанный срок, такая сторона несет ответственность за нарушение своих обязательств в соответствии с настоящим </w:t>
      </w:r>
      <w:r w:rsidR="00B00C21">
        <w:rPr>
          <w:sz w:val="24"/>
          <w:szCs w:val="24"/>
        </w:rPr>
        <w:t>к</w:t>
      </w:r>
      <w:r w:rsidR="001E4250" w:rsidRPr="001E4250">
        <w:rPr>
          <w:sz w:val="24"/>
          <w:szCs w:val="24"/>
        </w:rPr>
        <w:t xml:space="preserve">онтрактом. </w:t>
      </w:r>
    </w:p>
    <w:p w:rsidR="001E4250" w:rsidRPr="001E4250" w:rsidRDefault="00DB2D1E" w:rsidP="00B00C21">
      <w:pPr>
        <w:widowControl w:val="0"/>
        <w:ind w:firstLine="0"/>
        <w:rPr>
          <w:sz w:val="24"/>
          <w:szCs w:val="24"/>
        </w:rPr>
      </w:pPr>
      <w:r>
        <w:rPr>
          <w:sz w:val="24"/>
          <w:szCs w:val="24"/>
        </w:rPr>
        <w:t>7</w:t>
      </w:r>
      <w:r w:rsidR="001E4250" w:rsidRPr="001E4250">
        <w:rPr>
          <w:sz w:val="24"/>
          <w:szCs w:val="24"/>
        </w:rPr>
        <w:t>.4. Решение о частичном или полном неисполнении обязательств в силу обстоятельств непреодолимой силы оформляется двусторонним соглашением.</w:t>
      </w:r>
    </w:p>
    <w:p w:rsidR="001E4250" w:rsidRPr="001E4250" w:rsidRDefault="001E4250" w:rsidP="001E4250">
      <w:pPr>
        <w:widowControl w:val="0"/>
        <w:ind w:firstLine="567"/>
        <w:rPr>
          <w:sz w:val="24"/>
          <w:szCs w:val="24"/>
        </w:rPr>
      </w:pPr>
    </w:p>
    <w:p w:rsidR="0025542C" w:rsidRDefault="00B00C21" w:rsidP="00B00C21">
      <w:pPr>
        <w:ind w:right="-81" w:firstLine="0"/>
        <w:rPr>
          <w:b/>
          <w:bCs/>
          <w:sz w:val="24"/>
          <w:szCs w:val="24"/>
        </w:rPr>
      </w:pPr>
      <w:r>
        <w:rPr>
          <w:sz w:val="24"/>
          <w:szCs w:val="24"/>
        </w:rPr>
        <w:t xml:space="preserve">      </w:t>
      </w:r>
      <w:r w:rsidR="005E1F36">
        <w:rPr>
          <w:sz w:val="24"/>
          <w:szCs w:val="24"/>
        </w:rPr>
        <w:t xml:space="preserve">  </w:t>
      </w:r>
      <w:r>
        <w:rPr>
          <w:sz w:val="24"/>
          <w:szCs w:val="24"/>
        </w:rPr>
        <w:t xml:space="preserve"> </w:t>
      </w:r>
      <w:r w:rsidR="00144E4D">
        <w:rPr>
          <w:sz w:val="24"/>
          <w:szCs w:val="24"/>
        </w:rPr>
        <w:t xml:space="preserve">               </w:t>
      </w:r>
      <w:r w:rsidR="005E1F36">
        <w:rPr>
          <w:b/>
          <w:bCs/>
          <w:sz w:val="24"/>
          <w:szCs w:val="24"/>
        </w:rPr>
        <w:t>8</w:t>
      </w:r>
      <w:r w:rsidR="001E4250" w:rsidRPr="001E4250">
        <w:rPr>
          <w:b/>
          <w:bCs/>
          <w:sz w:val="24"/>
          <w:szCs w:val="24"/>
        </w:rPr>
        <w:t xml:space="preserve">. </w:t>
      </w:r>
      <w:r w:rsidR="00144E4D">
        <w:rPr>
          <w:b/>
          <w:bCs/>
          <w:sz w:val="24"/>
          <w:szCs w:val="24"/>
        </w:rPr>
        <w:t xml:space="preserve">Внесение изменений в контракт, порядок расторжения </w:t>
      </w:r>
    </w:p>
    <w:p w:rsidR="001D4518" w:rsidRDefault="005E1F36" w:rsidP="00B00C21">
      <w:pPr>
        <w:ind w:right="-81" w:firstLine="0"/>
        <w:rPr>
          <w:sz w:val="24"/>
          <w:szCs w:val="24"/>
        </w:rPr>
      </w:pPr>
      <w:r>
        <w:rPr>
          <w:sz w:val="24"/>
          <w:szCs w:val="24"/>
        </w:rPr>
        <w:t>8</w:t>
      </w:r>
      <w:r w:rsidR="004E3CF3">
        <w:rPr>
          <w:sz w:val="24"/>
          <w:szCs w:val="24"/>
        </w:rPr>
        <w:t>.1.</w:t>
      </w:r>
      <w:r w:rsidR="001D4518" w:rsidRPr="001D4518">
        <w:rPr>
          <w:sz w:val="24"/>
          <w:szCs w:val="24"/>
        </w:rPr>
        <w:t xml:space="preserve"> </w:t>
      </w:r>
      <w:r w:rsidR="001D4518" w:rsidRPr="001E4250">
        <w:rPr>
          <w:sz w:val="24"/>
          <w:szCs w:val="24"/>
        </w:rPr>
        <w:t xml:space="preserve">Настоящий </w:t>
      </w:r>
      <w:r>
        <w:rPr>
          <w:sz w:val="24"/>
          <w:szCs w:val="24"/>
        </w:rPr>
        <w:t>к</w:t>
      </w:r>
      <w:r w:rsidR="001D4518" w:rsidRPr="001E4250">
        <w:rPr>
          <w:sz w:val="24"/>
          <w:szCs w:val="24"/>
        </w:rPr>
        <w:t xml:space="preserve">онтракт </w:t>
      </w:r>
      <w:r w:rsidR="00B35ED8">
        <w:rPr>
          <w:sz w:val="24"/>
          <w:szCs w:val="24"/>
        </w:rPr>
        <w:t>начинает действовать</w:t>
      </w:r>
      <w:r w:rsidR="001D4518" w:rsidRPr="001E4250">
        <w:rPr>
          <w:sz w:val="24"/>
          <w:szCs w:val="24"/>
        </w:rPr>
        <w:t xml:space="preserve"> с момента его заключения </w:t>
      </w:r>
      <w:r w:rsidR="00046244">
        <w:rPr>
          <w:b/>
          <w:sz w:val="24"/>
          <w:szCs w:val="24"/>
        </w:rPr>
        <w:t>и до</w:t>
      </w:r>
      <w:r w:rsidR="001D4518" w:rsidRPr="00C210B5">
        <w:rPr>
          <w:b/>
          <w:sz w:val="24"/>
          <w:szCs w:val="24"/>
        </w:rPr>
        <w:t xml:space="preserve"> </w:t>
      </w:r>
      <w:r w:rsidR="00B3728B">
        <w:rPr>
          <w:b/>
          <w:sz w:val="24"/>
          <w:szCs w:val="24"/>
        </w:rPr>
        <w:t>2 сентября</w:t>
      </w:r>
      <w:r w:rsidR="001C2A57">
        <w:rPr>
          <w:b/>
          <w:sz w:val="24"/>
          <w:szCs w:val="24"/>
        </w:rPr>
        <w:t xml:space="preserve"> </w:t>
      </w:r>
      <w:r w:rsidRPr="00C210B5">
        <w:rPr>
          <w:b/>
          <w:sz w:val="24"/>
          <w:szCs w:val="24"/>
        </w:rPr>
        <w:t xml:space="preserve"> 201</w:t>
      </w:r>
      <w:r w:rsidR="001C2A57">
        <w:rPr>
          <w:b/>
          <w:sz w:val="24"/>
          <w:szCs w:val="24"/>
        </w:rPr>
        <w:t>9</w:t>
      </w:r>
      <w:r w:rsidRPr="00C210B5">
        <w:rPr>
          <w:b/>
          <w:sz w:val="24"/>
          <w:szCs w:val="24"/>
        </w:rPr>
        <w:t xml:space="preserve"> года</w:t>
      </w:r>
      <w:r w:rsidR="00B3728B">
        <w:rPr>
          <w:b/>
          <w:sz w:val="24"/>
          <w:szCs w:val="24"/>
        </w:rPr>
        <w:t xml:space="preserve"> (включительно)</w:t>
      </w:r>
      <w:r w:rsidR="001D4518" w:rsidRPr="001E4250">
        <w:rPr>
          <w:sz w:val="24"/>
          <w:szCs w:val="24"/>
        </w:rPr>
        <w:t xml:space="preserve">, </w:t>
      </w:r>
      <w:r w:rsidR="001D4518" w:rsidRPr="001E4250">
        <w:rPr>
          <w:color w:val="000000"/>
          <w:sz w:val="24"/>
          <w:szCs w:val="24"/>
        </w:rPr>
        <w:t>а по взаиморасчетам между «Сторонами» и гарантийным обязательствам – до полного исполнения обязательств по нему.</w:t>
      </w:r>
    </w:p>
    <w:p w:rsidR="001E4250" w:rsidRPr="00B00C21" w:rsidRDefault="005E1F36" w:rsidP="00B00C21">
      <w:pPr>
        <w:ind w:right="-81" w:firstLine="0"/>
        <w:rPr>
          <w:b/>
          <w:bCs/>
          <w:sz w:val="24"/>
          <w:szCs w:val="24"/>
        </w:rPr>
      </w:pPr>
      <w:r>
        <w:rPr>
          <w:sz w:val="24"/>
          <w:szCs w:val="24"/>
        </w:rPr>
        <w:t>8</w:t>
      </w:r>
      <w:r w:rsidR="001D4518">
        <w:rPr>
          <w:sz w:val="24"/>
          <w:szCs w:val="24"/>
        </w:rPr>
        <w:t xml:space="preserve">.2. </w:t>
      </w:r>
      <w:r w:rsidR="001E4250" w:rsidRPr="001E4250">
        <w:rPr>
          <w:sz w:val="24"/>
          <w:szCs w:val="24"/>
        </w:rPr>
        <w:t xml:space="preserve">Изменение условий </w:t>
      </w:r>
      <w:r w:rsidR="00FC5FD1">
        <w:rPr>
          <w:sz w:val="24"/>
          <w:szCs w:val="24"/>
        </w:rPr>
        <w:t>к</w:t>
      </w:r>
      <w:r w:rsidR="001E4250" w:rsidRPr="001E4250">
        <w:rPr>
          <w:sz w:val="24"/>
          <w:szCs w:val="24"/>
        </w:rPr>
        <w:t>онтракта допускается исключительно в случаях, предусмотренных действующим законодательством Российской Федерации с учетом ограничений, уста</w:t>
      </w:r>
      <w:r w:rsidR="004E3CF3">
        <w:rPr>
          <w:sz w:val="24"/>
          <w:szCs w:val="24"/>
        </w:rPr>
        <w:t>навливаемых Федеральным законом</w:t>
      </w:r>
      <w:r w:rsidR="001E4250" w:rsidRPr="001E4250">
        <w:rPr>
          <w:sz w:val="24"/>
          <w:szCs w:val="24"/>
        </w:rPr>
        <w:t xml:space="preserve"> № 44-ФЗ от 05.04.2013 «О контрактной системе в сфере закупок товаров, работ, услуг для обеспечения государственных и муниципальных нужд». </w:t>
      </w:r>
    </w:p>
    <w:p w:rsidR="001E4250" w:rsidRPr="001E4250" w:rsidRDefault="001E4250" w:rsidP="00B00C21">
      <w:pPr>
        <w:ind w:right="-81" w:firstLine="0"/>
        <w:rPr>
          <w:sz w:val="24"/>
          <w:szCs w:val="24"/>
        </w:rPr>
      </w:pPr>
      <w:r w:rsidRPr="001E4250">
        <w:rPr>
          <w:sz w:val="24"/>
          <w:szCs w:val="24"/>
        </w:rPr>
        <w:t xml:space="preserve">Изменение существенных условий </w:t>
      </w:r>
      <w:r w:rsidR="004E3CF3">
        <w:rPr>
          <w:sz w:val="24"/>
          <w:szCs w:val="24"/>
        </w:rPr>
        <w:t>к</w:t>
      </w:r>
      <w:r w:rsidRPr="001E4250">
        <w:rPr>
          <w:sz w:val="24"/>
          <w:szCs w:val="24"/>
        </w:rPr>
        <w:t>онтракта при его исполнении не допускается, за исключением их изменения по соглашению сторон в следующих случаях:</w:t>
      </w:r>
    </w:p>
    <w:p w:rsidR="000931E6" w:rsidRDefault="001E4250" w:rsidP="00B00C21">
      <w:pPr>
        <w:ind w:right="-81" w:firstLine="0"/>
        <w:rPr>
          <w:sz w:val="24"/>
          <w:szCs w:val="24"/>
        </w:rPr>
      </w:pPr>
      <w:bookmarkStart w:id="1" w:name="sub_95111"/>
      <w:r w:rsidRPr="001E4250">
        <w:rPr>
          <w:sz w:val="24"/>
          <w:szCs w:val="24"/>
        </w:rPr>
        <w:t xml:space="preserve">а) при снижении цены </w:t>
      </w:r>
      <w:r w:rsidR="004E3CF3">
        <w:rPr>
          <w:sz w:val="24"/>
          <w:szCs w:val="24"/>
        </w:rPr>
        <w:t>ко</w:t>
      </w:r>
      <w:r w:rsidRPr="001E4250">
        <w:rPr>
          <w:sz w:val="24"/>
          <w:szCs w:val="24"/>
        </w:rPr>
        <w:t xml:space="preserve">нтракта без изменения предусмотренных </w:t>
      </w:r>
      <w:r w:rsidR="00F664A3">
        <w:rPr>
          <w:sz w:val="24"/>
          <w:szCs w:val="24"/>
        </w:rPr>
        <w:t>к</w:t>
      </w:r>
      <w:r w:rsidRPr="001E4250">
        <w:rPr>
          <w:sz w:val="24"/>
          <w:szCs w:val="24"/>
        </w:rPr>
        <w:t xml:space="preserve">онтрактом объемов работ, качества выполняемой работы и иных условий </w:t>
      </w:r>
      <w:r w:rsidR="00F664A3">
        <w:rPr>
          <w:sz w:val="24"/>
          <w:szCs w:val="24"/>
        </w:rPr>
        <w:t>к</w:t>
      </w:r>
      <w:r w:rsidRPr="001E4250">
        <w:rPr>
          <w:sz w:val="24"/>
          <w:szCs w:val="24"/>
        </w:rPr>
        <w:t>онтракта;</w:t>
      </w:r>
      <w:bookmarkStart w:id="2" w:name="sub_95112"/>
      <w:bookmarkEnd w:id="1"/>
    </w:p>
    <w:p w:rsidR="001E4250" w:rsidRPr="001E4250" w:rsidRDefault="001E4250" w:rsidP="00B00C21">
      <w:pPr>
        <w:ind w:right="-81" w:firstLine="0"/>
        <w:rPr>
          <w:sz w:val="24"/>
          <w:szCs w:val="24"/>
        </w:rPr>
      </w:pPr>
      <w:r w:rsidRPr="001E4250">
        <w:rPr>
          <w:sz w:val="24"/>
          <w:szCs w:val="24"/>
        </w:rPr>
        <w:t xml:space="preserve">б) </w:t>
      </w:r>
      <w:bookmarkEnd w:id="2"/>
      <w:r w:rsidR="004E3CF3">
        <w:rPr>
          <w:sz w:val="24"/>
          <w:szCs w:val="24"/>
        </w:rPr>
        <w:t>е</w:t>
      </w:r>
      <w:r w:rsidRPr="001E4250">
        <w:rPr>
          <w:sz w:val="24"/>
          <w:szCs w:val="24"/>
        </w:rPr>
        <w:t>сли по предложению Заказчика увеличивается предусмотренный контрактом объем работ не более чем на 10 (Десять) процентов или уменьшается предусмотренный контрактом объем выполняемых работ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предусмотренных контрактом объема работ Стороны обязаны уменьшить цену контракта исходя из цены единицы работы;</w:t>
      </w:r>
    </w:p>
    <w:p w:rsidR="000931E6" w:rsidRPr="000931E6" w:rsidRDefault="00543CB5" w:rsidP="00B00C21">
      <w:pPr>
        <w:ind w:right="-81" w:firstLine="0"/>
        <w:rPr>
          <w:sz w:val="24"/>
          <w:szCs w:val="24"/>
        </w:rPr>
      </w:pPr>
      <w:r>
        <w:rPr>
          <w:sz w:val="24"/>
          <w:szCs w:val="24"/>
        </w:rPr>
        <w:t>8</w:t>
      </w:r>
      <w:r w:rsidR="001E4250" w:rsidRPr="001E4250">
        <w:rPr>
          <w:sz w:val="24"/>
          <w:szCs w:val="24"/>
        </w:rPr>
        <w:t>.</w:t>
      </w:r>
      <w:r w:rsidR="001D4518">
        <w:rPr>
          <w:sz w:val="24"/>
          <w:szCs w:val="24"/>
        </w:rPr>
        <w:t>3</w:t>
      </w:r>
      <w:r w:rsidR="001E4250" w:rsidRPr="001E4250">
        <w:rPr>
          <w:sz w:val="24"/>
          <w:szCs w:val="24"/>
        </w:rPr>
        <w:t xml:space="preserve">. </w:t>
      </w:r>
      <w:r w:rsidR="000931E6" w:rsidRPr="000931E6">
        <w:rPr>
          <w:sz w:val="24"/>
          <w:szCs w:val="24"/>
        </w:rPr>
        <w:t>В случае уменьшения бюджетного финансирования стороны руководствуются  статьей 767 ГК РФ.</w:t>
      </w:r>
    </w:p>
    <w:p w:rsidR="001E4250" w:rsidRPr="001E4250" w:rsidRDefault="00543CB5" w:rsidP="00B00C21">
      <w:pPr>
        <w:ind w:right="-81" w:firstLine="0"/>
        <w:rPr>
          <w:sz w:val="24"/>
          <w:szCs w:val="24"/>
        </w:rPr>
      </w:pPr>
      <w:r>
        <w:rPr>
          <w:snapToGrid w:val="0"/>
          <w:sz w:val="24"/>
          <w:szCs w:val="24"/>
        </w:rPr>
        <w:t>8</w:t>
      </w:r>
      <w:r w:rsidR="001E4250" w:rsidRPr="001E4250">
        <w:rPr>
          <w:snapToGrid w:val="0"/>
          <w:sz w:val="24"/>
          <w:szCs w:val="24"/>
        </w:rPr>
        <w:t>.</w:t>
      </w:r>
      <w:r w:rsidR="001D4518">
        <w:rPr>
          <w:snapToGrid w:val="0"/>
          <w:sz w:val="24"/>
          <w:szCs w:val="24"/>
        </w:rPr>
        <w:t>4</w:t>
      </w:r>
      <w:r w:rsidR="001E4250" w:rsidRPr="001E4250">
        <w:rPr>
          <w:snapToGrid w:val="0"/>
          <w:sz w:val="24"/>
          <w:szCs w:val="24"/>
        </w:rPr>
        <w:t xml:space="preserve">. Все изменения и дополнения к </w:t>
      </w:r>
      <w:r w:rsidR="004E3CF3">
        <w:rPr>
          <w:snapToGrid w:val="0"/>
          <w:sz w:val="24"/>
          <w:szCs w:val="24"/>
        </w:rPr>
        <w:t>к</w:t>
      </w:r>
      <w:r w:rsidR="001E4250" w:rsidRPr="001E4250">
        <w:rPr>
          <w:snapToGrid w:val="0"/>
          <w:sz w:val="24"/>
          <w:szCs w:val="24"/>
        </w:rPr>
        <w:t>онтракту действительны, если совершены в письменной форме и подписаны обеими Сторонами.</w:t>
      </w:r>
    </w:p>
    <w:p w:rsidR="001E4250" w:rsidRPr="001E4250" w:rsidRDefault="00543CB5" w:rsidP="004E3CF3">
      <w:pPr>
        <w:ind w:right="-81" w:firstLine="0"/>
        <w:rPr>
          <w:sz w:val="24"/>
          <w:szCs w:val="24"/>
        </w:rPr>
      </w:pPr>
      <w:r>
        <w:rPr>
          <w:sz w:val="24"/>
          <w:szCs w:val="24"/>
        </w:rPr>
        <w:t>8</w:t>
      </w:r>
      <w:r w:rsidR="001E4250" w:rsidRPr="001E4250">
        <w:rPr>
          <w:sz w:val="24"/>
          <w:szCs w:val="24"/>
        </w:rPr>
        <w:t>.</w:t>
      </w:r>
      <w:r w:rsidR="001D4518">
        <w:rPr>
          <w:sz w:val="24"/>
          <w:szCs w:val="24"/>
        </w:rPr>
        <w:t>5</w:t>
      </w:r>
      <w:r w:rsidR="001E4250" w:rsidRPr="001E4250">
        <w:rPr>
          <w:sz w:val="24"/>
          <w:szCs w:val="24"/>
        </w:rPr>
        <w:t xml:space="preserve">. Расторжение </w:t>
      </w:r>
      <w:r w:rsidR="004E3CF3">
        <w:rPr>
          <w:sz w:val="24"/>
          <w:szCs w:val="24"/>
        </w:rPr>
        <w:t>к</w:t>
      </w:r>
      <w:r w:rsidR="001E4250" w:rsidRPr="001E4250">
        <w:rPr>
          <w:sz w:val="24"/>
          <w:szCs w:val="24"/>
        </w:rPr>
        <w:t xml:space="preserve">онтракта допускается по соглашению сторон, по решению суда или в связи с односторонним отказом стороны </w:t>
      </w:r>
      <w:r w:rsidR="004E3CF3">
        <w:rPr>
          <w:sz w:val="24"/>
          <w:szCs w:val="24"/>
        </w:rPr>
        <w:t>к</w:t>
      </w:r>
      <w:r w:rsidR="001E4250" w:rsidRPr="001E4250">
        <w:rPr>
          <w:sz w:val="24"/>
          <w:szCs w:val="24"/>
        </w:rPr>
        <w:t xml:space="preserve">онтракта от исполнения </w:t>
      </w:r>
      <w:r w:rsidR="004E3CF3">
        <w:rPr>
          <w:sz w:val="24"/>
          <w:szCs w:val="24"/>
        </w:rPr>
        <w:t>к</w:t>
      </w:r>
      <w:r w:rsidR="001E4250" w:rsidRPr="001E4250">
        <w:rPr>
          <w:sz w:val="24"/>
          <w:szCs w:val="24"/>
        </w:rPr>
        <w:t>онтракта в соответствии с гражданским законодательством.</w:t>
      </w:r>
      <w:r w:rsidR="004E3CF3">
        <w:rPr>
          <w:sz w:val="24"/>
          <w:szCs w:val="24"/>
        </w:rPr>
        <w:t xml:space="preserve"> </w:t>
      </w:r>
      <w:r w:rsidR="001E4250" w:rsidRPr="001E4250">
        <w:rPr>
          <w:sz w:val="24"/>
          <w:szCs w:val="24"/>
        </w:rPr>
        <w:t>Заказчик принимает решение об одностороннем отказе от исполнения контракта по основаниям</w:t>
      </w:r>
      <w:r w:rsidR="001D4518">
        <w:rPr>
          <w:sz w:val="24"/>
          <w:szCs w:val="24"/>
        </w:rPr>
        <w:t>,</w:t>
      </w:r>
      <w:r w:rsidR="001E4250" w:rsidRPr="001E4250">
        <w:rPr>
          <w:sz w:val="24"/>
          <w:szCs w:val="24"/>
        </w:rPr>
        <w:t xml:space="preserve"> предусмотренным Гражданским Кодексом РФ.</w:t>
      </w:r>
    </w:p>
    <w:p w:rsidR="004E3CF3" w:rsidRDefault="001E4250" w:rsidP="004E3CF3">
      <w:pPr>
        <w:ind w:right="-81" w:firstLine="0"/>
        <w:rPr>
          <w:sz w:val="24"/>
          <w:szCs w:val="24"/>
        </w:rPr>
      </w:pPr>
      <w:r w:rsidRPr="001E4250">
        <w:rPr>
          <w:sz w:val="24"/>
          <w:szCs w:val="24"/>
        </w:rPr>
        <w:t xml:space="preserve">Порядок расторжения </w:t>
      </w:r>
      <w:r w:rsidR="004E3CF3">
        <w:rPr>
          <w:sz w:val="24"/>
          <w:szCs w:val="24"/>
        </w:rPr>
        <w:t>к</w:t>
      </w:r>
      <w:r w:rsidRPr="001E4250">
        <w:rPr>
          <w:sz w:val="24"/>
          <w:szCs w:val="24"/>
        </w:rPr>
        <w:t xml:space="preserve">онтракта в связи с односторонним отказом стороны </w:t>
      </w:r>
      <w:r w:rsidR="004E3CF3">
        <w:rPr>
          <w:sz w:val="24"/>
          <w:szCs w:val="24"/>
        </w:rPr>
        <w:t>к</w:t>
      </w:r>
      <w:r w:rsidRPr="001E4250">
        <w:rPr>
          <w:sz w:val="24"/>
          <w:szCs w:val="24"/>
        </w:rPr>
        <w:t xml:space="preserve">онтракта от его исполнения регламентируется частями 12 – 26 статьи 95 Федерального закона № 44-ФЗ от 05.04.2013 </w:t>
      </w:r>
      <w:r w:rsidRPr="001E4250">
        <w:rPr>
          <w:sz w:val="24"/>
          <w:szCs w:val="24"/>
        </w:rPr>
        <w:lastRenderedPageBreak/>
        <w:t>«О контрактной системе в сфере закупок товаров, работ, услуг для обеспечения государственных и муниципальных нужд».</w:t>
      </w:r>
    </w:p>
    <w:p w:rsidR="001E4250" w:rsidRPr="001E4250" w:rsidRDefault="00543CB5" w:rsidP="004E3CF3">
      <w:pPr>
        <w:ind w:right="-81" w:firstLine="0"/>
        <w:rPr>
          <w:sz w:val="24"/>
          <w:szCs w:val="24"/>
        </w:rPr>
      </w:pPr>
      <w:r>
        <w:rPr>
          <w:sz w:val="24"/>
          <w:szCs w:val="24"/>
        </w:rPr>
        <w:t>8</w:t>
      </w:r>
      <w:r w:rsidR="004E3CF3">
        <w:rPr>
          <w:sz w:val="24"/>
          <w:szCs w:val="24"/>
        </w:rPr>
        <w:t>.</w:t>
      </w:r>
      <w:r w:rsidR="001D4518">
        <w:rPr>
          <w:sz w:val="24"/>
          <w:szCs w:val="24"/>
        </w:rPr>
        <w:t>6</w:t>
      </w:r>
      <w:r w:rsidR="001E4250" w:rsidRPr="001E4250">
        <w:rPr>
          <w:sz w:val="24"/>
          <w:szCs w:val="24"/>
        </w:rPr>
        <w:t xml:space="preserve">. Сторона, которой направлено предложение о расторжении </w:t>
      </w:r>
      <w:r w:rsidR="004E3CF3">
        <w:rPr>
          <w:sz w:val="24"/>
          <w:szCs w:val="24"/>
        </w:rPr>
        <w:t>к</w:t>
      </w:r>
      <w:r w:rsidR="001E4250" w:rsidRPr="001E4250">
        <w:rPr>
          <w:sz w:val="24"/>
          <w:szCs w:val="24"/>
        </w:rPr>
        <w:t>онтракта по соглашению сторон, должна дать письменный ответ по существу в срок не позднее 5 (пяти) календарных дней с даты его получения.</w:t>
      </w:r>
    </w:p>
    <w:p w:rsidR="001E4250" w:rsidRPr="001E4250" w:rsidRDefault="00543CB5" w:rsidP="004E3CF3">
      <w:pPr>
        <w:pStyle w:val="1"/>
        <w:jc w:val="both"/>
        <w:rPr>
          <w:rFonts w:ascii="Times New Roman" w:hAnsi="Times New Roman"/>
          <w:sz w:val="24"/>
          <w:szCs w:val="24"/>
        </w:rPr>
      </w:pPr>
      <w:r>
        <w:rPr>
          <w:rFonts w:ascii="Times New Roman" w:hAnsi="Times New Roman"/>
          <w:sz w:val="24"/>
          <w:szCs w:val="24"/>
        </w:rPr>
        <w:t>8</w:t>
      </w:r>
      <w:r w:rsidR="001E4250" w:rsidRPr="001E4250">
        <w:rPr>
          <w:rFonts w:ascii="Times New Roman" w:hAnsi="Times New Roman"/>
          <w:snapToGrid w:val="0"/>
          <w:sz w:val="24"/>
          <w:szCs w:val="24"/>
          <w:lang w:eastAsia="ru-RU"/>
        </w:rPr>
        <w:t>.</w:t>
      </w:r>
      <w:r w:rsidR="001D4518">
        <w:rPr>
          <w:rFonts w:ascii="Times New Roman" w:hAnsi="Times New Roman"/>
          <w:snapToGrid w:val="0"/>
          <w:sz w:val="24"/>
          <w:szCs w:val="24"/>
          <w:lang w:eastAsia="ru-RU"/>
        </w:rPr>
        <w:t>7</w:t>
      </w:r>
      <w:r w:rsidR="001D4518">
        <w:rPr>
          <w:rFonts w:ascii="Times New Roman" w:hAnsi="Times New Roman"/>
          <w:snapToGrid w:val="0"/>
          <w:sz w:val="24"/>
          <w:szCs w:val="24"/>
        </w:rPr>
        <w:t>.</w:t>
      </w:r>
      <w:r w:rsidR="004E3CF3">
        <w:rPr>
          <w:rFonts w:ascii="Times New Roman" w:hAnsi="Times New Roman"/>
          <w:sz w:val="24"/>
          <w:szCs w:val="24"/>
        </w:rPr>
        <w:t>Расторжение к</w:t>
      </w:r>
      <w:r w:rsidR="001E4250" w:rsidRPr="001E4250">
        <w:rPr>
          <w:rFonts w:ascii="Times New Roman" w:hAnsi="Times New Roman"/>
          <w:sz w:val="24"/>
          <w:szCs w:val="24"/>
        </w:rPr>
        <w:t xml:space="preserve">онтракта производится </w:t>
      </w:r>
      <w:r w:rsidR="004E3CF3">
        <w:rPr>
          <w:rFonts w:ascii="Times New Roman" w:hAnsi="Times New Roman"/>
          <w:sz w:val="24"/>
          <w:szCs w:val="24"/>
        </w:rPr>
        <w:t>с</w:t>
      </w:r>
      <w:r w:rsidR="001E4250" w:rsidRPr="001E4250">
        <w:rPr>
          <w:rFonts w:ascii="Times New Roman" w:hAnsi="Times New Roman"/>
          <w:sz w:val="24"/>
          <w:szCs w:val="24"/>
        </w:rPr>
        <w:t>торонами путем подписания соответствующего соглашения о расторжении.</w:t>
      </w:r>
    </w:p>
    <w:p w:rsidR="001E4250" w:rsidRPr="001E4250" w:rsidRDefault="001E4250" w:rsidP="001E4250">
      <w:pPr>
        <w:pStyle w:val="1"/>
        <w:ind w:firstLine="709"/>
        <w:jc w:val="both"/>
        <w:rPr>
          <w:rFonts w:ascii="Times New Roman" w:hAnsi="Times New Roman"/>
          <w:snapToGrid w:val="0"/>
          <w:sz w:val="24"/>
          <w:szCs w:val="24"/>
          <w:lang w:eastAsia="ru-RU"/>
        </w:rPr>
      </w:pPr>
    </w:p>
    <w:p w:rsidR="0025542C" w:rsidRPr="001E4250" w:rsidRDefault="00543CB5" w:rsidP="0025542C">
      <w:pPr>
        <w:rPr>
          <w:b/>
          <w:sz w:val="24"/>
          <w:szCs w:val="24"/>
        </w:rPr>
      </w:pPr>
      <w:r>
        <w:rPr>
          <w:b/>
          <w:sz w:val="24"/>
          <w:szCs w:val="24"/>
        </w:rPr>
        <w:t xml:space="preserve">                 </w:t>
      </w:r>
      <w:r w:rsidR="00144E4D">
        <w:rPr>
          <w:b/>
          <w:sz w:val="24"/>
          <w:szCs w:val="24"/>
        </w:rPr>
        <w:t xml:space="preserve">         </w:t>
      </w:r>
      <w:r>
        <w:rPr>
          <w:b/>
          <w:sz w:val="24"/>
          <w:szCs w:val="24"/>
        </w:rPr>
        <w:t>9</w:t>
      </w:r>
      <w:r w:rsidR="001E4250" w:rsidRPr="001E4250">
        <w:rPr>
          <w:b/>
          <w:sz w:val="24"/>
          <w:szCs w:val="24"/>
        </w:rPr>
        <w:t xml:space="preserve">. </w:t>
      </w:r>
      <w:r w:rsidR="00144E4D">
        <w:rPr>
          <w:b/>
          <w:sz w:val="24"/>
          <w:szCs w:val="24"/>
        </w:rPr>
        <w:t xml:space="preserve">Обеспечение исполнения контракта </w:t>
      </w:r>
    </w:p>
    <w:p w:rsidR="001D4518" w:rsidRDefault="00543CB5" w:rsidP="001E2E5D">
      <w:pPr>
        <w:ind w:right="-81" w:firstLine="0"/>
        <w:rPr>
          <w:sz w:val="24"/>
          <w:szCs w:val="24"/>
        </w:rPr>
      </w:pPr>
      <w:r>
        <w:rPr>
          <w:sz w:val="24"/>
          <w:szCs w:val="24"/>
        </w:rPr>
        <w:t>9</w:t>
      </w:r>
      <w:r w:rsidR="001E4250" w:rsidRPr="001E4250">
        <w:rPr>
          <w:sz w:val="24"/>
          <w:szCs w:val="24"/>
        </w:rPr>
        <w:t>.1. Настоящим контрактом установлено обеспечение исполнения контракта в форме банковской гарантии или внесения денежных средств на указанный счет Заказчика. Размер обеспечения исполнения контракта составляет ____ (</w:t>
      </w:r>
      <w:r w:rsidR="001E4250" w:rsidRPr="001E4250">
        <w:rPr>
          <w:i/>
          <w:sz w:val="24"/>
          <w:szCs w:val="24"/>
          <w:u w:val="single"/>
        </w:rPr>
        <w:t>сумма прописью</w:t>
      </w:r>
      <w:r w:rsidR="001E4250" w:rsidRPr="001E4250">
        <w:rPr>
          <w:sz w:val="24"/>
          <w:szCs w:val="24"/>
        </w:rPr>
        <w:t xml:space="preserve">). Способ обеспечения </w:t>
      </w:r>
      <w:r w:rsidR="001D4518">
        <w:rPr>
          <w:sz w:val="24"/>
          <w:szCs w:val="24"/>
        </w:rPr>
        <w:t>к</w:t>
      </w:r>
      <w:r w:rsidR="001E4250" w:rsidRPr="001E4250">
        <w:rPr>
          <w:sz w:val="24"/>
          <w:szCs w:val="24"/>
        </w:rPr>
        <w:t>онтракта из вышеперечисленных способов Подрядчик определяет самостоятельно.</w:t>
      </w:r>
    </w:p>
    <w:p w:rsidR="001E2E5D" w:rsidRPr="001E2E5D" w:rsidRDefault="00543CB5" w:rsidP="001E2E5D">
      <w:pPr>
        <w:ind w:right="-81" w:firstLine="0"/>
        <w:rPr>
          <w:sz w:val="24"/>
          <w:szCs w:val="24"/>
        </w:rPr>
      </w:pPr>
      <w:r>
        <w:rPr>
          <w:sz w:val="24"/>
          <w:szCs w:val="24"/>
        </w:rPr>
        <w:t>9</w:t>
      </w:r>
      <w:r w:rsidR="001E2E5D" w:rsidRPr="001E2E5D">
        <w:rPr>
          <w:sz w:val="24"/>
          <w:szCs w:val="24"/>
        </w:rPr>
        <w:t>.2.Безотзывная банковская гарантия включает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направленная до окончания срока действия банковской гарантии</w:t>
      </w:r>
      <w:r w:rsidR="007839F3">
        <w:rPr>
          <w:sz w:val="24"/>
          <w:szCs w:val="24"/>
        </w:rPr>
        <w:t>.</w:t>
      </w:r>
      <w:r w:rsidR="00C478CA">
        <w:rPr>
          <w:color w:val="FF0000"/>
          <w:sz w:val="24"/>
          <w:szCs w:val="24"/>
        </w:rPr>
        <w:t xml:space="preserve"> </w:t>
      </w:r>
      <w:r w:rsidR="007839F3" w:rsidRPr="00896C2A">
        <w:rPr>
          <w:sz w:val="24"/>
          <w:szCs w:val="24"/>
        </w:rPr>
        <w:t>Срок действия банковской</w:t>
      </w:r>
      <w:r w:rsidR="007839F3" w:rsidRPr="00E07749">
        <w:rPr>
          <w:sz w:val="24"/>
          <w:szCs w:val="24"/>
        </w:rPr>
        <w:t xml:space="preserve"> гарантии должен превышать срок действия контракта   не менее чем на один месяц.</w:t>
      </w:r>
    </w:p>
    <w:p w:rsidR="001E2E5D" w:rsidRPr="001E2E5D" w:rsidRDefault="001E2E5D" w:rsidP="001D4518">
      <w:pPr>
        <w:ind w:right="-81" w:firstLine="0"/>
        <w:rPr>
          <w:sz w:val="24"/>
          <w:szCs w:val="24"/>
        </w:rPr>
      </w:pPr>
      <w:r w:rsidRPr="001E2E5D">
        <w:rPr>
          <w:sz w:val="24"/>
          <w:szCs w:val="24"/>
        </w:rPr>
        <w:t xml:space="preserve">Размер обеспечения исполнения </w:t>
      </w:r>
      <w:r w:rsidR="001D4518">
        <w:rPr>
          <w:sz w:val="24"/>
          <w:szCs w:val="24"/>
        </w:rPr>
        <w:t>к</w:t>
      </w:r>
      <w:r w:rsidRPr="001E2E5D">
        <w:rPr>
          <w:sz w:val="24"/>
          <w:szCs w:val="24"/>
        </w:rPr>
        <w:t xml:space="preserve">онтракта </w:t>
      </w:r>
      <w:r w:rsidR="00543CB5">
        <w:rPr>
          <w:sz w:val="24"/>
          <w:szCs w:val="24"/>
        </w:rPr>
        <w:t>может</w:t>
      </w:r>
      <w:r w:rsidRPr="001E2E5D">
        <w:rPr>
          <w:sz w:val="24"/>
          <w:szCs w:val="24"/>
        </w:rPr>
        <w:t xml:space="preserve"> быть изменен при принятии Заказчиком антидемпинговых мер в случаях установленных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E4250" w:rsidRPr="00543CB5" w:rsidRDefault="00543CB5" w:rsidP="00543CB5">
      <w:pPr>
        <w:ind w:right="-79" w:firstLine="0"/>
        <w:rPr>
          <w:sz w:val="24"/>
          <w:szCs w:val="24"/>
        </w:rPr>
      </w:pPr>
      <w:r>
        <w:rPr>
          <w:sz w:val="24"/>
          <w:szCs w:val="24"/>
        </w:rPr>
        <w:t>9</w:t>
      </w:r>
      <w:r w:rsidR="001E2E5D" w:rsidRPr="001E2E5D">
        <w:rPr>
          <w:sz w:val="24"/>
          <w:szCs w:val="24"/>
        </w:rPr>
        <w:t xml:space="preserve">.3. В случае если Подрядчик в качестве способа обеспечения исполнения </w:t>
      </w:r>
      <w:r w:rsidR="001D4518">
        <w:rPr>
          <w:sz w:val="24"/>
          <w:szCs w:val="24"/>
        </w:rPr>
        <w:t>к</w:t>
      </w:r>
      <w:r w:rsidR="001E2E5D" w:rsidRPr="001E2E5D">
        <w:rPr>
          <w:sz w:val="24"/>
          <w:szCs w:val="24"/>
        </w:rPr>
        <w:t xml:space="preserve">онтракта выбрал внесение денежных средств на указанный счет Заказчика и если Подрядчик исполнил взятые на себя по </w:t>
      </w:r>
      <w:r w:rsidR="001D4518">
        <w:rPr>
          <w:sz w:val="24"/>
          <w:szCs w:val="24"/>
        </w:rPr>
        <w:t>к</w:t>
      </w:r>
      <w:r w:rsidR="001E2E5D" w:rsidRPr="001E2E5D">
        <w:rPr>
          <w:sz w:val="24"/>
          <w:szCs w:val="24"/>
        </w:rPr>
        <w:t xml:space="preserve">онтракту обязательства надлежащим образом, Заказчик обязан возвратить ему денежные средства в течение 10 рабочих дней со дня получения Заказчиком соответствующего письменного требования Подрядчика, при наличии подписанных </w:t>
      </w:r>
      <w:r w:rsidR="001D4518">
        <w:rPr>
          <w:sz w:val="24"/>
          <w:szCs w:val="24"/>
        </w:rPr>
        <w:t>с</w:t>
      </w:r>
      <w:r w:rsidR="001E2E5D" w:rsidRPr="001E2E5D">
        <w:rPr>
          <w:sz w:val="24"/>
          <w:szCs w:val="24"/>
        </w:rPr>
        <w:t>торонами актов выполненных работ (КС-2, КС-3).</w:t>
      </w:r>
    </w:p>
    <w:p w:rsidR="00144E4D" w:rsidRDefault="001D4518" w:rsidP="001D4518">
      <w:pPr>
        <w:ind w:right="-81"/>
        <w:rPr>
          <w:b/>
          <w:bCs/>
          <w:sz w:val="24"/>
          <w:szCs w:val="24"/>
        </w:rPr>
      </w:pPr>
      <w:r>
        <w:rPr>
          <w:b/>
          <w:bCs/>
          <w:sz w:val="24"/>
          <w:szCs w:val="24"/>
        </w:rPr>
        <w:t xml:space="preserve">                                 </w:t>
      </w:r>
    </w:p>
    <w:p w:rsidR="0025542C" w:rsidRDefault="001D4518" w:rsidP="0025542C">
      <w:pPr>
        <w:ind w:right="-81"/>
        <w:rPr>
          <w:b/>
          <w:bCs/>
          <w:sz w:val="24"/>
          <w:szCs w:val="24"/>
        </w:rPr>
      </w:pPr>
      <w:r>
        <w:rPr>
          <w:b/>
          <w:bCs/>
          <w:sz w:val="24"/>
          <w:szCs w:val="24"/>
        </w:rPr>
        <w:t xml:space="preserve"> </w:t>
      </w:r>
      <w:r w:rsidR="00543CB5">
        <w:rPr>
          <w:b/>
          <w:bCs/>
          <w:sz w:val="24"/>
          <w:szCs w:val="24"/>
        </w:rPr>
        <w:t xml:space="preserve"> </w:t>
      </w:r>
      <w:r w:rsidR="00144E4D">
        <w:rPr>
          <w:b/>
          <w:bCs/>
          <w:sz w:val="24"/>
          <w:szCs w:val="24"/>
        </w:rPr>
        <w:t xml:space="preserve">                                     </w:t>
      </w:r>
      <w:r w:rsidR="00543CB5">
        <w:rPr>
          <w:b/>
          <w:bCs/>
          <w:sz w:val="24"/>
          <w:szCs w:val="24"/>
        </w:rPr>
        <w:t>10</w:t>
      </w:r>
      <w:r w:rsidR="001E4250" w:rsidRPr="001E4250">
        <w:rPr>
          <w:b/>
          <w:bCs/>
          <w:sz w:val="24"/>
          <w:szCs w:val="24"/>
        </w:rPr>
        <w:t xml:space="preserve">. </w:t>
      </w:r>
      <w:r w:rsidR="00144E4D">
        <w:rPr>
          <w:b/>
          <w:bCs/>
          <w:sz w:val="24"/>
          <w:szCs w:val="24"/>
        </w:rPr>
        <w:t>Прочие условия</w:t>
      </w:r>
    </w:p>
    <w:p w:rsidR="00257331" w:rsidRPr="00257331" w:rsidRDefault="00257331" w:rsidP="00257331">
      <w:pPr>
        <w:shd w:val="clear" w:color="auto" w:fill="FFFFFF"/>
        <w:ind w:firstLine="0"/>
        <w:rPr>
          <w:color w:val="000000"/>
          <w:sz w:val="24"/>
          <w:szCs w:val="24"/>
        </w:rPr>
      </w:pPr>
      <w:r>
        <w:rPr>
          <w:color w:val="000000"/>
          <w:sz w:val="24"/>
          <w:szCs w:val="24"/>
        </w:rPr>
        <w:t>10.1.</w:t>
      </w:r>
      <w:r w:rsidRPr="00C22D03">
        <w:rPr>
          <w:color w:val="000000"/>
          <w:sz w:val="24"/>
          <w:szCs w:val="24"/>
        </w:rPr>
        <w:t xml:space="preserve">В случае невозможности соблюдения Подрядчиком по погодным условиям сроков выполнения работ в соответствии с настоящим Контрактом, Подрядчик в каждом конкретном случае письменно обращается к Заказчику с указанием даты и причин изменения сроков выполнения работ с приложением подтверждающих документов – справки Центра погоды и акта, составленного с участием представителей </w:t>
      </w:r>
      <w:r>
        <w:rPr>
          <w:color w:val="000000"/>
          <w:sz w:val="24"/>
          <w:szCs w:val="24"/>
        </w:rPr>
        <w:t>т</w:t>
      </w:r>
      <w:r w:rsidRPr="00C22D03">
        <w:rPr>
          <w:color w:val="000000"/>
          <w:sz w:val="24"/>
          <w:szCs w:val="24"/>
        </w:rPr>
        <w:t>ехнического надзора  и Подрядчика.</w:t>
      </w:r>
    </w:p>
    <w:p w:rsidR="001E4250" w:rsidRPr="001E4250"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2</w:t>
      </w:r>
      <w:r w:rsidRPr="001E4250">
        <w:rPr>
          <w:sz w:val="24"/>
          <w:szCs w:val="24"/>
        </w:rPr>
        <w:t xml:space="preserve">. Все уведомления </w:t>
      </w:r>
      <w:r w:rsidR="001D4518">
        <w:rPr>
          <w:sz w:val="24"/>
          <w:szCs w:val="24"/>
        </w:rPr>
        <w:t>с</w:t>
      </w:r>
      <w:r w:rsidRPr="001E4250">
        <w:rPr>
          <w:sz w:val="24"/>
          <w:szCs w:val="24"/>
        </w:rPr>
        <w:t xml:space="preserve">торон, связанные с исполнением настоящего </w:t>
      </w:r>
      <w:r w:rsidR="001D4518">
        <w:rPr>
          <w:sz w:val="24"/>
          <w:szCs w:val="24"/>
        </w:rPr>
        <w:t>к</w:t>
      </w:r>
      <w:r w:rsidRPr="001E4250">
        <w:rPr>
          <w:sz w:val="24"/>
          <w:szCs w:val="24"/>
        </w:rPr>
        <w:t xml:space="preserve">онтракта, направляются в письменной форме по почте заказным письмом по почтовому адресу </w:t>
      </w:r>
      <w:r w:rsidR="001D4518">
        <w:rPr>
          <w:sz w:val="24"/>
          <w:szCs w:val="24"/>
        </w:rPr>
        <w:t>с</w:t>
      </w:r>
      <w:r w:rsidRPr="001E4250">
        <w:rPr>
          <w:sz w:val="24"/>
          <w:szCs w:val="24"/>
        </w:rPr>
        <w:t xml:space="preserve">тороны, указанному в </w:t>
      </w:r>
      <w:hyperlink w:anchor="Par869" w:history="1">
        <w:r w:rsidRPr="001E4250">
          <w:rPr>
            <w:sz w:val="24"/>
            <w:szCs w:val="24"/>
          </w:rPr>
          <w:t>разделе 1</w:t>
        </w:r>
        <w:r w:rsidR="00543CB5">
          <w:rPr>
            <w:sz w:val="24"/>
            <w:szCs w:val="24"/>
          </w:rPr>
          <w:t>1</w:t>
        </w:r>
      </w:hyperlink>
      <w:r w:rsidRPr="001E4250">
        <w:rPr>
          <w:sz w:val="24"/>
          <w:szCs w:val="24"/>
        </w:rPr>
        <w:t xml:space="preserve"> настоящего </w:t>
      </w:r>
      <w:r w:rsidR="001D4518">
        <w:rPr>
          <w:sz w:val="24"/>
          <w:szCs w:val="24"/>
        </w:rPr>
        <w:t>к</w:t>
      </w:r>
      <w:r w:rsidRPr="001E4250">
        <w:rPr>
          <w:sz w:val="24"/>
          <w:szCs w:val="24"/>
        </w:rPr>
        <w:t xml:space="preserve">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w:t>
      </w:r>
      <w:r w:rsidR="001D4518">
        <w:rPr>
          <w:sz w:val="24"/>
          <w:szCs w:val="24"/>
        </w:rPr>
        <w:t>с</w:t>
      </w:r>
      <w:r w:rsidRPr="001E4250">
        <w:rPr>
          <w:sz w:val="24"/>
          <w:szCs w:val="24"/>
        </w:rPr>
        <w:t xml:space="preserve">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w:t>
      </w:r>
      <w:r w:rsidR="001D4518">
        <w:rPr>
          <w:sz w:val="24"/>
          <w:szCs w:val="24"/>
        </w:rPr>
        <w:t>с</w:t>
      </w:r>
      <w:r w:rsidRPr="001E4250">
        <w:rPr>
          <w:sz w:val="24"/>
          <w:szCs w:val="24"/>
        </w:rPr>
        <w:t>тороной в день их отправки.</w:t>
      </w:r>
    </w:p>
    <w:p w:rsidR="001D4518" w:rsidRDefault="001E4250" w:rsidP="001D4518">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3</w:t>
      </w:r>
      <w:r w:rsidRPr="001E4250">
        <w:rPr>
          <w:sz w:val="24"/>
          <w:szCs w:val="24"/>
        </w:rPr>
        <w:t xml:space="preserve">. Во всем, что не предусмотрено настоящим </w:t>
      </w:r>
      <w:r w:rsidR="001D4518">
        <w:rPr>
          <w:sz w:val="24"/>
          <w:szCs w:val="24"/>
        </w:rPr>
        <w:t>к</w:t>
      </w:r>
      <w:r w:rsidRPr="001E4250">
        <w:rPr>
          <w:sz w:val="24"/>
          <w:szCs w:val="24"/>
        </w:rPr>
        <w:t xml:space="preserve">онтрактом, </w:t>
      </w:r>
      <w:r w:rsidR="001D4518">
        <w:rPr>
          <w:sz w:val="24"/>
          <w:szCs w:val="24"/>
        </w:rPr>
        <w:t>с</w:t>
      </w:r>
      <w:r w:rsidRPr="001E4250">
        <w:rPr>
          <w:sz w:val="24"/>
          <w:szCs w:val="24"/>
        </w:rPr>
        <w:t>тороны руководствуются законодательством Российской Федерации.</w:t>
      </w:r>
    </w:p>
    <w:p w:rsidR="001B7FE0" w:rsidRPr="0025542C" w:rsidRDefault="001E4250" w:rsidP="0025542C">
      <w:pPr>
        <w:widowControl w:val="0"/>
        <w:autoSpaceDE w:val="0"/>
        <w:autoSpaceDN w:val="0"/>
        <w:adjustRightInd w:val="0"/>
        <w:ind w:firstLine="0"/>
        <w:rPr>
          <w:sz w:val="24"/>
          <w:szCs w:val="24"/>
        </w:rPr>
      </w:pPr>
      <w:r w:rsidRPr="001E4250">
        <w:rPr>
          <w:sz w:val="24"/>
          <w:szCs w:val="24"/>
        </w:rPr>
        <w:t>1</w:t>
      </w:r>
      <w:r w:rsidR="00543CB5">
        <w:rPr>
          <w:sz w:val="24"/>
          <w:szCs w:val="24"/>
        </w:rPr>
        <w:t>0</w:t>
      </w:r>
      <w:r w:rsidRPr="001E4250">
        <w:rPr>
          <w:sz w:val="24"/>
          <w:szCs w:val="24"/>
        </w:rPr>
        <w:t>.</w:t>
      </w:r>
      <w:r w:rsidR="00257331">
        <w:rPr>
          <w:sz w:val="24"/>
          <w:szCs w:val="24"/>
        </w:rPr>
        <w:t>4</w:t>
      </w:r>
      <w:r w:rsidRPr="001E4250">
        <w:rPr>
          <w:sz w:val="24"/>
          <w:szCs w:val="24"/>
        </w:rPr>
        <w:t xml:space="preserve">. </w:t>
      </w:r>
      <w:r w:rsidR="00CD0804" w:rsidRPr="00CD0804">
        <w:rPr>
          <w:sz w:val="24"/>
          <w:szCs w:val="24"/>
        </w:rPr>
        <w:t>В случае изменения наименования, места нахождения, банковских или иных реквизитов Сторона обязана в течение 5 (Пяти) рабочих дней со дня наступления указанных изменений известить об этом другую Сторону в письменной форме.</w:t>
      </w:r>
      <w:r w:rsidR="00CD0804">
        <w:rPr>
          <w:b/>
          <w:sz w:val="24"/>
          <w:szCs w:val="24"/>
        </w:rPr>
        <w:t xml:space="preserve"> </w:t>
      </w:r>
      <w:r w:rsidR="001B7FE0" w:rsidRPr="001E4250">
        <w:rPr>
          <w:sz w:val="24"/>
          <w:szCs w:val="24"/>
        </w:rPr>
        <w:t xml:space="preserve">В случае непредставления в установленный срок уведомления об изменении своих реквизитов, реквизитами  будут считаться реквизиты, указанные в </w:t>
      </w:r>
      <w:hyperlink r:id="rId18" w:history="1">
        <w:r w:rsidR="001B7FE0" w:rsidRPr="001E4250">
          <w:rPr>
            <w:sz w:val="24"/>
            <w:szCs w:val="24"/>
          </w:rPr>
          <w:t xml:space="preserve">разделе </w:t>
        </w:r>
        <w:r w:rsidR="00FB41FD">
          <w:rPr>
            <w:sz w:val="24"/>
            <w:szCs w:val="24"/>
          </w:rPr>
          <w:t>11</w:t>
        </w:r>
      </w:hyperlink>
      <w:r w:rsidR="001B7FE0" w:rsidRPr="001E4250">
        <w:rPr>
          <w:sz w:val="24"/>
          <w:szCs w:val="24"/>
        </w:rPr>
        <w:t xml:space="preserve"> настоящего </w:t>
      </w:r>
      <w:r w:rsidR="001B7FE0">
        <w:rPr>
          <w:sz w:val="24"/>
          <w:szCs w:val="24"/>
        </w:rPr>
        <w:t>к</w:t>
      </w:r>
      <w:r w:rsidR="001B7FE0" w:rsidRPr="001E4250">
        <w:rPr>
          <w:sz w:val="24"/>
          <w:szCs w:val="24"/>
        </w:rPr>
        <w:t>онтракта.</w:t>
      </w:r>
    </w:p>
    <w:p w:rsidR="00CD0804" w:rsidRDefault="00FB41FD" w:rsidP="00CD0804">
      <w:pPr>
        <w:tabs>
          <w:tab w:val="num" w:pos="0"/>
        </w:tabs>
        <w:ind w:firstLine="0"/>
        <w:rPr>
          <w:sz w:val="24"/>
          <w:szCs w:val="24"/>
        </w:rPr>
      </w:pPr>
      <w:r>
        <w:rPr>
          <w:sz w:val="24"/>
          <w:szCs w:val="24"/>
        </w:rPr>
        <w:t>10</w:t>
      </w:r>
      <w:r w:rsidR="001E4250" w:rsidRPr="001E4250">
        <w:rPr>
          <w:sz w:val="24"/>
          <w:szCs w:val="24"/>
        </w:rPr>
        <w:t>.</w:t>
      </w:r>
      <w:r w:rsidR="00257331">
        <w:rPr>
          <w:sz w:val="24"/>
          <w:szCs w:val="24"/>
        </w:rPr>
        <w:t>5</w:t>
      </w:r>
      <w:r w:rsidR="001E4250" w:rsidRPr="001E4250">
        <w:rPr>
          <w:sz w:val="24"/>
          <w:szCs w:val="24"/>
        </w:rPr>
        <w:t>.</w:t>
      </w:r>
      <w:r w:rsidR="00CD0804" w:rsidRPr="00CD0804">
        <w:t xml:space="preserve"> </w:t>
      </w:r>
      <w:r w:rsidR="00CD0804" w:rsidRPr="00CD0804">
        <w:rPr>
          <w:sz w:val="24"/>
          <w:szCs w:val="24"/>
        </w:rPr>
        <w:t>Неотъемлемой частью настоящего контракта</w:t>
      </w:r>
      <w:r w:rsidR="00CD0804" w:rsidRPr="00CD0804">
        <w:rPr>
          <w:sz w:val="24"/>
          <w:szCs w:val="24"/>
          <w:shd w:val="clear" w:color="auto" w:fill="FFFFFF"/>
        </w:rPr>
        <w:t xml:space="preserve"> </w:t>
      </w:r>
      <w:r w:rsidR="00CD0804" w:rsidRPr="00CD0804">
        <w:rPr>
          <w:sz w:val="24"/>
          <w:szCs w:val="24"/>
        </w:rPr>
        <w:t>являются:</w:t>
      </w:r>
    </w:p>
    <w:p w:rsidR="00CD0804" w:rsidRPr="00CD0804" w:rsidRDefault="00CD0804" w:rsidP="00CD0804">
      <w:pPr>
        <w:tabs>
          <w:tab w:val="num" w:pos="0"/>
        </w:tabs>
        <w:ind w:firstLine="0"/>
        <w:rPr>
          <w:sz w:val="24"/>
          <w:szCs w:val="24"/>
        </w:rPr>
      </w:pPr>
      <w:r>
        <w:rPr>
          <w:sz w:val="24"/>
          <w:szCs w:val="24"/>
        </w:rPr>
        <w:t xml:space="preserve">       - Техническое задание (приложение №1);</w:t>
      </w:r>
    </w:p>
    <w:p w:rsidR="00CD0804" w:rsidRPr="00CD0804" w:rsidRDefault="00CD0804" w:rsidP="00CD0804">
      <w:pPr>
        <w:tabs>
          <w:tab w:val="num" w:pos="0"/>
        </w:tabs>
        <w:ind w:firstLine="426"/>
        <w:rPr>
          <w:sz w:val="24"/>
          <w:szCs w:val="24"/>
        </w:rPr>
      </w:pPr>
      <w:r w:rsidRPr="00CD0804">
        <w:rPr>
          <w:sz w:val="24"/>
          <w:szCs w:val="24"/>
        </w:rPr>
        <w:t>- Сметная документация (приложение №</w:t>
      </w:r>
      <w:r>
        <w:rPr>
          <w:sz w:val="24"/>
          <w:szCs w:val="24"/>
        </w:rPr>
        <w:t>2</w:t>
      </w:r>
      <w:r w:rsidRPr="00CD0804">
        <w:rPr>
          <w:sz w:val="24"/>
          <w:szCs w:val="24"/>
        </w:rPr>
        <w:t>);</w:t>
      </w:r>
    </w:p>
    <w:p w:rsidR="00CD0804" w:rsidRDefault="00CD0804" w:rsidP="00CD0804">
      <w:pPr>
        <w:tabs>
          <w:tab w:val="num" w:pos="0"/>
        </w:tabs>
        <w:ind w:firstLine="426"/>
        <w:rPr>
          <w:sz w:val="24"/>
          <w:szCs w:val="24"/>
        </w:rPr>
      </w:pPr>
      <w:r w:rsidRPr="00CD0804">
        <w:rPr>
          <w:sz w:val="24"/>
          <w:szCs w:val="24"/>
        </w:rPr>
        <w:t>- Календарный график производства работ (приложение №</w:t>
      </w:r>
      <w:r w:rsidR="007F4479">
        <w:rPr>
          <w:sz w:val="24"/>
          <w:szCs w:val="24"/>
        </w:rPr>
        <w:t>3</w:t>
      </w:r>
      <w:r w:rsidR="005A7739">
        <w:rPr>
          <w:sz w:val="24"/>
          <w:szCs w:val="24"/>
        </w:rPr>
        <w:t>);</w:t>
      </w:r>
    </w:p>
    <w:p w:rsidR="00736CC2" w:rsidRDefault="00736CC2" w:rsidP="006B6EB9">
      <w:pPr>
        <w:ind w:firstLine="0"/>
        <w:rPr>
          <w:b/>
          <w:sz w:val="24"/>
          <w:szCs w:val="24"/>
        </w:rPr>
      </w:pPr>
    </w:p>
    <w:p w:rsidR="001E4250" w:rsidRDefault="001D4518" w:rsidP="005A7739">
      <w:pPr>
        <w:rPr>
          <w:b/>
          <w:sz w:val="24"/>
          <w:szCs w:val="24"/>
        </w:rPr>
      </w:pPr>
      <w:r>
        <w:rPr>
          <w:b/>
          <w:sz w:val="24"/>
          <w:szCs w:val="24"/>
        </w:rPr>
        <w:lastRenderedPageBreak/>
        <w:t xml:space="preserve">           </w:t>
      </w:r>
      <w:r w:rsidR="00144E4D">
        <w:rPr>
          <w:b/>
          <w:sz w:val="24"/>
          <w:szCs w:val="24"/>
        </w:rPr>
        <w:t xml:space="preserve">    </w:t>
      </w:r>
      <w:r>
        <w:rPr>
          <w:b/>
          <w:sz w:val="24"/>
          <w:szCs w:val="24"/>
        </w:rPr>
        <w:t xml:space="preserve"> </w:t>
      </w:r>
      <w:r w:rsidR="001E4250" w:rsidRPr="001E4250">
        <w:rPr>
          <w:b/>
          <w:sz w:val="24"/>
          <w:szCs w:val="24"/>
        </w:rPr>
        <w:t>1</w:t>
      </w:r>
      <w:r w:rsidR="00FB41FD">
        <w:rPr>
          <w:b/>
          <w:sz w:val="24"/>
          <w:szCs w:val="24"/>
        </w:rPr>
        <w:t>1</w:t>
      </w:r>
      <w:r w:rsidR="001E4250" w:rsidRPr="001E4250">
        <w:rPr>
          <w:b/>
          <w:sz w:val="24"/>
          <w:szCs w:val="24"/>
        </w:rPr>
        <w:t>. Ю</w:t>
      </w:r>
      <w:r w:rsidR="00144E4D">
        <w:rPr>
          <w:b/>
          <w:sz w:val="24"/>
          <w:szCs w:val="24"/>
        </w:rPr>
        <w:t xml:space="preserve">ридические адреса и подписи сторон </w:t>
      </w:r>
    </w:p>
    <w:p w:rsidR="00EB1AA3" w:rsidRPr="005A7739" w:rsidRDefault="00EB1AA3" w:rsidP="005A7739">
      <w:pPr>
        <w:rPr>
          <w:b/>
          <w:sz w:val="24"/>
          <w:szCs w:val="24"/>
        </w:rPr>
      </w:pPr>
    </w:p>
    <w:tbl>
      <w:tblPr>
        <w:tblW w:w="5000" w:type="pct"/>
        <w:tblLook w:val="0000"/>
      </w:tblPr>
      <w:tblGrid>
        <w:gridCol w:w="5468"/>
        <w:gridCol w:w="5236"/>
      </w:tblGrid>
      <w:tr w:rsidR="001E4250" w:rsidRPr="001E4250" w:rsidTr="00C806AC">
        <w:trPr>
          <w:trHeight w:val="4783"/>
        </w:trPr>
        <w:tc>
          <w:tcPr>
            <w:tcW w:w="2554" w:type="pct"/>
          </w:tcPr>
          <w:p w:rsidR="001E4250" w:rsidRPr="001E4250" w:rsidRDefault="001E4250" w:rsidP="008217BF">
            <w:pPr>
              <w:ind w:firstLine="0"/>
              <w:rPr>
                <w:sz w:val="24"/>
                <w:szCs w:val="24"/>
              </w:rPr>
            </w:pPr>
            <w:r w:rsidRPr="001E4250">
              <w:rPr>
                <w:b/>
                <w:sz w:val="24"/>
                <w:szCs w:val="24"/>
              </w:rPr>
              <w:t>ЗАКАЗЧИК:</w:t>
            </w:r>
            <w:r w:rsidRPr="001E4250">
              <w:rPr>
                <w:sz w:val="24"/>
                <w:szCs w:val="24"/>
              </w:rPr>
              <w:t xml:space="preserve">       </w:t>
            </w:r>
          </w:p>
          <w:p w:rsidR="00DB7D42" w:rsidRPr="00DB7D42" w:rsidRDefault="00DB7D42" w:rsidP="00DB7D42">
            <w:pPr>
              <w:autoSpaceDE w:val="0"/>
              <w:autoSpaceDN w:val="0"/>
              <w:adjustRightInd w:val="0"/>
              <w:ind w:firstLine="0"/>
              <w:rPr>
                <w:rFonts w:ascii="Times New Roman CYR" w:hAnsi="Times New Roman CYR" w:cs="Times New Roman CYR"/>
                <w:b/>
                <w:bCs/>
                <w:sz w:val="22"/>
              </w:rPr>
            </w:pPr>
            <w:r w:rsidRPr="00DB7D42">
              <w:rPr>
                <w:rFonts w:ascii="Times New Roman CYR" w:hAnsi="Times New Roman CYR" w:cs="Times New Roman CYR"/>
                <w:b/>
                <w:bCs/>
                <w:sz w:val="22"/>
              </w:rPr>
              <w:t>Администрация Боровёнковского сельского поселения</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Юридический адрес:174330, Новгородская  область, Окуловский район, п. Боровёнка, ул. Кооперативная, д. 5</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ИНН5311005988, КПП 531101001</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ОГРН 1065302000202</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УФК по Новгородской  области л/с 03503014150                                                  </w:t>
            </w:r>
          </w:p>
          <w:p w:rsidR="00DB7D42" w:rsidRPr="00DB7D42" w:rsidRDefault="00301CED" w:rsidP="00DB7D42">
            <w:pPr>
              <w:autoSpaceDE w:val="0"/>
              <w:autoSpaceDN w:val="0"/>
              <w:adjustRightInd w:val="0"/>
              <w:ind w:firstLine="0"/>
              <w:rPr>
                <w:rFonts w:ascii="Times New Roman CYR" w:hAnsi="Times New Roman CYR" w:cs="Times New Roman CYR"/>
                <w:sz w:val="22"/>
              </w:rPr>
            </w:pPr>
            <w:r>
              <w:rPr>
                <w:rFonts w:ascii="Times New Roman CYR" w:hAnsi="Times New Roman CYR" w:cs="Times New Roman CYR"/>
                <w:sz w:val="22"/>
              </w:rPr>
              <w:t>р/с 40204810140300008043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Отделение Новгород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Код ОКПО 04197933</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 xml:space="preserve">БИК 044959001,                                                                         </w:t>
            </w:r>
          </w:p>
          <w:p w:rsidR="00DB7D42" w:rsidRPr="00DB7D42" w:rsidRDefault="00DB7D42" w:rsidP="00DB7D42">
            <w:pPr>
              <w:autoSpaceDE w:val="0"/>
              <w:autoSpaceDN w:val="0"/>
              <w:adjustRightInd w:val="0"/>
              <w:ind w:firstLine="0"/>
              <w:rPr>
                <w:rFonts w:ascii="Times New Roman CYR" w:hAnsi="Times New Roman CYR" w:cs="Times New Roman CYR"/>
                <w:sz w:val="22"/>
              </w:rPr>
            </w:pPr>
            <w:r w:rsidRPr="00DB7D42">
              <w:rPr>
                <w:rFonts w:ascii="Times New Roman CYR" w:hAnsi="Times New Roman CYR" w:cs="Times New Roman CYR"/>
                <w:sz w:val="22"/>
              </w:rPr>
              <w:t>Телефон: (816 57) 43-160, 43-225</w:t>
            </w:r>
          </w:p>
          <w:p w:rsidR="00DB7D42" w:rsidRPr="00DB7D42" w:rsidRDefault="00DB7D42" w:rsidP="00DB7D42">
            <w:pPr>
              <w:autoSpaceDE w:val="0"/>
              <w:autoSpaceDN w:val="0"/>
              <w:adjustRightInd w:val="0"/>
              <w:rPr>
                <w:rFonts w:ascii="Times New Roman CYR" w:hAnsi="Times New Roman CYR" w:cs="Times New Roman CYR"/>
                <w:sz w:val="22"/>
              </w:rPr>
            </w:pPr>
            <w:r w:rsidRPr="00DB7D42">
              <w:rPr>
                <w:rFonts w:ascii="Times New Roman CYR" w:hAnsi="Times New Roman CYR" w:cs="Times New Roman CYR"/>
                <w:sz w:val="22"/>
              </w:rPr>
              <w:t>Факс        (816 57) 43-160</w:t>
            </w:r>
          </w:p>
          <w:p w:rsidR="00FB41FD" w:rsidRDefault="00FB41FD" w:rsidP="00B915D0">
            <w:pPr>
              <w:autoSpaceDN w:val="0"/>
              <w:adjustRightInd w:val="0"/>
              <w:ind w:firstLine="0"/>
              <w:rPr>
                <w:sz w:val="24"/>
                <w:szCs w:val="24"/>
              </w:rPr>
            </w:pPr>
          </w:p>
          <w:p w:rsidR="001E4250" w:rsidRPr="00B915D0" w:rsidRDefault="00B915D0" w:rsidP="00B915D0">
            <w:pPr>
              <w:autoSpaceDN w:val="0"/>
              <w:adjustRightInd w:val="0"/>
              <w:ind w:firstLine="0"/>
              <w:rPr>
                <w:sz w:val="24"/>
                <w:szCs w:val="24"/>
              </w:rPr>
            </w:pPr>
            <w:r>
              <w:rPr>
                <w:sz w:val="24"/>
                <w:szCs w:val="24"/>
              </w:rPr>
              <w:t xml:space="preserve">_______________ /_____________/ </w:t>
            </w:r>
          </w:p>
          <w:p w:rsidR="001E4250" w:rsidRPr="0025542C" w:rsidRDefault="001E4250" w:rsidP="0025542C">
            <w:pPr>
              <w:rPr>
                <w:sz w:val="24"/>
                <w:szCs w:val="24"/>
              </w:rPr>
            </w:pPr>
            <w:r w:rsidRPr="001E4250">
              <w:rPr>
                <w:bCs/>
                <w:sz w:val="24"/>
                <w:szCs w:val="24"/>
              </w:rPr>
              <w:t>м.п.</w:t>
            </w:r>
          </w:p>
        </w:tc>
        <w:tc>
          <w:tcPr>
            <w:tcW w:w="2446" w:type="pct"/>
          </w:tcPr>
          <w:p w:rsidR="001E4250" w:rsidRPr="001E4250" w:rsidRDefault="001E4250" w:rsidP="001E2E5D">
            <w:pPr>
              <w:adjustRightInd w:val="0"/>
              <w:jc w:val="center"/>
              <w:rPr>
                <w:b/>
                <w:color w:val="000000"/>
                <w:sz w:val="24"/>
                <w:szCs w:val="24"/>
              </w:rPr>
            </w:pPr>
            <w:r w:rsidRPr="001E4250">
              <w:rPr>
                <w:b/>
                <w:color w:val="000000"/>
                <w:sz w:val="24"/>
                <w:szCs w:val="24"/>
              </w:rPr>
              <w:t>ПОДРЯДЧИК:</w:t>
            </w:r>
          </w:p>
          <w:p w:rsidR="001E4250" w:rsidRPr="001E4250" w:rsidRDefault="001E4250" w:rsidP="001E2E5D">
            <w:pPr>
              <w:adjustRightInd w:val="0"/>
              <w:jc w:val="center"/>
              <w:rPr>
                <w:b/>
                <w:color w:val="000000"/>
                <w:sz w:val="24"/>
                <w:szCs w:val="24"/>
              </w:rPr>
            </w:pPr>
          </w:p>
          <w:p w:rsidR="001E4250" w:rsidRPr="001E4250" w:rsidRDefault="001E4250" w:rsidP="001E2E5D">
            <w:pPr>
              <w:adjustRightInd w:val="0"/>
              <w:jc w:val="center"/>
              <w:rPr>
                <w:b/>
                <w:color w:val="000000"/>
                <w:sz w:val="24"/>
                <w:szCs w:val="24"/>
              </w:rPr>
            </w:pPr>
          </w:p>
        </w:tc>
      </w:tr>
    </w:tbl>
    <w:p w:rsidR="001B30B6" w:rsidRPr="0025542C" w:rsidRDefault="0025542C" w:rsidP="00B915D0">
      <w:pPr>
        <w:keepNext/>
        <w:keepLines/>
        <w:ind w:firstLine="0"/>
        <w:rPr>
          <w:b/>
          <w:sz w:val="24"/>
          <w:szCs w:val="24"/>
        </w:rPr>
      </w:pPr>
      <w:r>
        <w:rPr>
          <w:b/>
          <w:sz w:val="24"/>
          <w:szCs w:val="24"/>
        </w:rPr>
        <w:lastRenderedPageBreak/>
        <w:t xml:space="preserve">                                                                     </w:t>
      </w:r>
      <w:r w:rsidR="00A710CE">
        <w:rPr>
          <w:b/>
          <w:sz w:val="24"/>
          <w:szCs w:val="24"/>
        </w:rPr>
        <w:t xml:space="preserve">                  </w:t>
      </w:r>
      <w:r>
        <w:rPr>
          <w:b/>
          <w:sz w:val="24"/>
          <w:szCs w:val="24"/>
        </w:rPr>
        <w:t xml:space="preserve"> </w:t>
      </w:r>
      <w:r w:rsidR="00F752DC">
        <w:rPr>
          <w:b/>
          <w:sz w:val="24"/>
          <w:szCs w:val="24"/>
        </w:rPr>
        <w:t xml:space="preserve">   </w:t>
      </w:r>
      <w:r w:rsidR="002B11CB">
        <w:rPr>
          <w:b/>
          <w:sz w:val="24"/>
          <w:szCs w:val="24"/>
        </w:rPr>
        <w:t xml:space="preserve">                          </w:t>
      </w:r>
      <w:r w:rsidR="00F752DC">
        <w:rPr>
          <w:b/>
          <w:sz w:val="24"/>
          <w:szCs w:val="24"/>
        </w:rPr>
        <w:t xml:space="preserve">   </w:t>
      </w:r>
      <w:r>
        <w:rPr>
          <w:b/>
          <w:sz w:val="24"/>
          <w:szCs w:val="24"/>
        </w:rPr>
        <w:t xml:space="preserve">   </w:t>
      </w:r>
      <w:r w:rsidR="001B30B6" w:rsidRPr="0025542C">
        <w:rPr>
          <w:b/>
          <w:sz w:val="24"/>
          <w:szCs w:val="24"/>
        </w:rPr>
        <w:t xml:space="preserve">Приложение </w:t>
      </w:r>
      <w:r w:rsidR="00046244">
        <w:rPr>
          <w:b/>
          <w:sz w:val="24"/>
          <w:szCs w:val="24"/>
        </w:rPr>
        <w:t>№</w:t>
      </w:r>
      <w:r w:rsidR="001B30B6" w:rsidRPr="0025542C">
        <w:rPr>
          <w:b/>
          <w:sz w:val="24"/>
          <w:szCs w:val="24"/>
        </w:rPr>
        <w:t>1</w:t>
      </w:r>
      <w:r w:rsidR="00FB41FD" w:rsidRPr="0025542C">
        <w:rPr>
          <w:b/>
          <w:sz w:val="24"/>
          <w:szCs w:val="24"/>
        </w:rPr>
        <w:t xml:space="preserve"> к проекту</w:t>
      </w:r>
    </w:p>
    <w:p w:rsidR="001B30B6" w:rsidRDefault="001B30B6" w:rsidP="00BD7975">
      <w:pPr>
        <w:keepNext/>
        <w:keepLines/>
        <w:ind w:left="6096" w:firstLine="0"/>
        <w:jc w:val="right"/>
        <w:rPr>
          <w:b/>
          <w:sz w:val="24"/>
          <w:szCs w:val="24"/>
        </w:rPr>
      </w:pPr>
      <w:r w:rsidRPr="0025542C">
        <w:rPr>
          <w:b/>
          <w:sz w:val="24"/>
          <w:szCs w:val="24"/>
        </w:rPr>
        <w:t>муниципального контракта</w:t>
      </w:r>
    </w:p>
    <w:p w:rsidR="000026EC" w:rsidRDefault="000026EC" w:rsidP="00BD7975">
      <w:pPr>
        <w:keepNext/>
        <w:keepLines/>
        <w:ind w:left="6096" w:firstLine="0"/>
        <w:jc w:val="right"/>
        <w:rPr>
          <w:b/>
          <w:sz w:val="24"/>
          <w:szCs w:val="24"/>
        </w:rPr>
      </w:pPr>
    </w:p>
    <w:p w:rsidR="000026EC" w:rsidRPr="00BD7975" w:rsidRDefault="000026EC" w:rsidP="00BD7975">
      <w:pPr>
        <w:keepNext/>
        <w:keepLines/>
        <w:ind w:left="6096" w:firstLine="0"/>
        <w:jc w:val="right"/>
        <w:rPr>
          <w:sz w:val="24"/>
          <w:szCs w:val="24"/>
        </w:rPr>
      </w:pPr>
    </w:p>
    <w:p w:rsidR="00BD7975" w:rsidRPr="001E4250" w:rsidRDefault="00BD7975" w:rsidP="000026EC">
      <w:pPr>
        <w:keepNext/>
        <w:keepLines/>
        <w:ind w:firstLine="0"/>
        <w:jc w:val="center"/>
        <w:rPr>
          <w:b/>
          <w:sz w:val="24"/>
          <w:szCs w:val="24"/>
        </w:rPr>
      </w:pPr>
      <w:r w:rsidRPr="001E4250">
        <w:rPr>
          <w:b/>
          <w:sz w:val="24"/>
          <w:szCs w:val="24"/>
        </w:rPr>
        <w:t>ТЕХНИЧЕСКОЕ ЗАДАНИЕ</w:t>
      </w:r>
    </w:p>
    <w:p w:rsidR="000026EC" w:rsidRDefault="0094046B" w:rsidP="000026EC">
      <w:pPr>
        <w:pStyle w:val="3"/>
        <w:keepNext/>
        <w:keepLines/>
        <w:spacing w:after="0"/>
        <w:jc w:val="center"/>
        <w:rPr>
          <w:b/>
          <w:sz w:val="24"/>
          <w:szCs w:val="24"/>
        </w:rPr>
      </w:pPr>
      <w:r w:rsidRPr="00637869">
        <w:rPr>
          <w:b/>
          <w:sz w:val="24"/>
          <w:szCs w:val="24"/>
        </w:rPr>
        <w:t xml:space="preserve">на </w:t>
      </w:r>
      <w:r w:rsidRPr="008E286F">
        <w:rPr>
          <w:b/>
          <w:sz w:val="24"/>
          <w:szCs w:val="24"/>
        </w:rPr>
        <w:t>выполнение работ по ремонту автомобильной дороги общего пользования местного значения</w:t>
      </w:r>
      <w:r>
        <w:rPr>
          <w:b/>
          <w:sz w:val="24"/>
          <w:szCs w:val="24"/>
        </w:rPr>
        <w:t xml:space="preserve"> </w:t>
      </w:r>
      <w:r w:rsidRPr="008E286F">
        <w:rPr>
          <w:b/>
          <w:sz w:val="24"/>
          <w:szCs w:val="24"/>
        </w:rPr>
        <w:t>Боров</w:t>
      </w:r>
      <w:r w:rsidR="001C2A57">
        <w:rPr>
          <w:b/>
          <w:sz w:val="24"/>
          <w:szCs w:val="24"/>
        </w:rPr>
        <w:t>ёнковского сельского поселения(д. Шарово, д.Теребуново, д.Песчанка, д.Дерняки участок №5,№6,№7,д.Висленев Остров, д.Верховик от дома №1 до дома №11</w:t>
      </w:r>
      <w:r w:rsidRPr="008E286F">
        <w:rPr>
          <w:b/>
          <w:sz w:val="24"/>
          <w:szCs w:val="24"/>
        </w:rPr>
        <w:t>),  Новгородской области, Окуловского района</w:t>
      </w:r>
    </w:p>
    <w:p w:rsidR="000026EC" w:rsidRPr="000D23B8" w:rsidRDefault="000026EC" w:rsidP="000026EC">
      <w:pPr>
        <w:pStyle w:val="3"/>
        <w:keepNext/>
        <w:keepLines/>
        <w:spacing w:after="0"/>
        <w:rPr>
          <w:b/>
          <w:sz w:val="24"/>
          <w:szCs w:val="24"/>
        </w:rPr>
      </w:pPr>
      <w:r>
        <w:rPr>
          <w:b/>
          <w:sz w:val="24"/>
          <w:szCs w:val="24"/>
        </w:rPr>
        <w:tab/>
      </w:r>
      <w:r w:rsidRPr="000D23B8">
        <w:rPr>
          <w:b/>
          <w:sz w:val="24"/>
          <w:szCs w:val="24"/>
        </w:rPr>
        <w:t>1.Общая часть.</w:t>
      </w:r>
    </w:p>
    <w:tbl>
      <w:tblPr>
        <w:tblW w:w="10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1985"/>
        <w:gridCol w:w="7513"/>
        <w:gridCol w:w="63"/>
        <w:gridCol w:w="11"/>
      </w:tblGrid>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 п/п</w:t>
            </w:r>
          </w:p>
        </w:tc>
        <w:tc>
          <w:tcPr>
            <w:tcW w:w="1985"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firstLine="0"/>
              <w:rPr>
                <w:b/>
                <w:sz w:val="24"/>
                <w:szCs w:val="24"/>
              </w:rPr>
            </w:pPr>
            <w:r w:rsidRPr="001E4250">
              <w:rPr>
                <w:b/>
                <w:sz w:val="24"/>
                <w:szCs w:val="24"/>
              </w:rPr>
              <w:t>Наименование</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rPr>
                <w:b/>
                <w:sz w:val="24"/>
                <w:szCs w:val="24"/>
              </w:rPr>
            </w:pPr>
            <w:r>
              <w:rPr>
                <w:b/>
                <w:sz w:val="24"/>
                <w:szCs w:val="24"/>
              </w:rPr>
              <w:t xml:space="preserve">                    </w:t>
            </w:r>
            <w:r w:rsidRPr="001E4250">
              <w:rPr>
                <w:b/>
                <w:sz w:val="24"/>
                <w:szCs w:val="24"/>
              </w:rPr>
              <w:t xml:space="preserve">   Характеристика</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jc w:val="center"/>
              <w:rPr>
                <w:sz w:val="24"/>
                <w:szCs w:val="24"/>
              </w:rPr>
            </w:pPr>
            <w:r w:rsidRPr="00B83749">
              <w:rPr>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Заказчик</w:t>
            </w:r>
          </w:p>
        </w:tc>
        <w:tc>
          <w:tcPr>
            <w:tcW w:w="7513"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Адм</w:t>
            </w:r>
            <w:r w:rsidR="00C55498">
              <w:rPr>
                <w:sz w:val="24"/>
                <w:szCs w:val="24"/>
              </w:rPr>
              <w:t>инистрация Боровёнковского сельского</w:t>
            </w:r>
            <w:r w:rsidRPr="00B83749">
              <w:rPr>
                <w:sz w:val="24"/>
                <w:szCs w:val="24"/>
              </w:rPr>
              <w:t xml:space="preserve"> поселения</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1</w:t>
            </w:r>
            <w:r>
              <w:rPr>
                <w:sz w:val="24"/>
                <w:szCs w:val="24"/>
              </w:rPr>
              <w:t>2</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Наименование выполняемых работ</w:t>
            </w:r>
          </w:p>
        </w:tc>
        <w:tc>
          <w:tcPr>
            <w:tcW w:w="7513" w:type="dxa"/>
            <w:tcBorders>
              <w:top w:val="single" w:sz="4" w:space="0" w:color="auto"/>
              <w:left w:val="single" w:sz="4" w:space="0" w:color="auto"/>
              <w:bottom w:val="single" w:sz="4" w:space="0" w:color="auto"/>
              <w:right w:val="single" w:sz="4" w:space="0" w:color="auto"/>
            </w:tcBorders>
          </w:tcPr>
          <w:p w:rsidR="000026EC" w:rsidRPr="00C55498" w:rsidRDefault="00C55498" w:rsidP="001C2A57">
            <w:pPr>
              <w:keepNext/>
              <w:keepLines/>
              <w:ind w:firstLine="0"/>
              <w:jc w:val="left"/>
              <w:rPr>
                <w:sz w:val="24"/>
                <w:szCs w:val="24"/>
              </w:rPr>
            </w:pPr>
            <w:r w:rsidRPr="00C55498">
              <w:rPr>
                <w:sz w:val="24"/>
                <w:szCs w:val="24"/>
              </w:rPr>
              <w:t>выполнение работ по ремонту автомобильной дороги общего пользования местного значения Боровёнковского сельского поселения(</w:t>
            </w:r>
            <w:r w:rsidR="001C2A57">
              <w:rPr>
                <w:b/>
                <w:sz w:val="24"/>
                <w:szCs w:val="24"/>
              </w:rPr>
              <w:t>д. Шарово, д.Теребуново, дПесчанка, д.Дерняки участок №5,№6,№7,д.Висленев Остров, д.Верховик от дома №1 до дома №11</w:t>
            </w:r>
            <w:r w:rsidRPr="00C55498">
              <w:rPr>
                <w:sz w:val="24"/>
                <w:szCs w:val="24"/>
              </w:rPr>
              <w:t>),  Новгородской области, Окуловского района</w:t>
            </w:r>
          </w:p>
        </w:tc>
      </w:tr>
      <w:tr w:rsidR="000026EC" w:rsidRPr="00E600F2"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3 3.</w:t>
            </w:r>
          </w:p>
        </w:tc>
        <w:tc>
          <w:tcPr>
            <w:tcW w:w="1985" w:type="dxa"/>
            <w:tcBorders>
              <w:top w:val="single" w:sz="4" w:space="0" w:color="auto"/>
              <w:left w:val="single" w:sz="4" w:space="0" w:color="auto"/>
              <w:bottom w:val="single" w:sz="4" w:space="0" w:color="auto"/>
              <w:right w:val="single" w:sz="4" w:space="0" w:color="auto"/>
            </w:tcBorders>
          </w:tcPr>
          <w:p w:rsidR="000026EC" w:rsidRPr="00B83749" w:rsidRDefault="000026EC" w:rsidP="00E13AC0">
            <w:pPr>
              <w:keepNext/>
              <w:keepLines/>
              <w:ind w:firstLine="0"/>
              <w:rPr>
                <w:sz w:val="24"/>
                <w:szCs w:val="24"/>
              </w:rPr>
            </w:pPr>
            <w:r w:rsidRPr="00B83749">
              <w:rPr>
                <w:sz w:val="24"/>
                <w:szCs w:val="24"/>
              </w:rPr>
              <w:t>Идентификацион</w:t>
            </w:r>
            <w:r w:rsidRPr="00B83749">
              <w:rPr>
                <w:b/>
                <w:sz w:val="24"/>
                <w:szCs w:val="24"/>
              </w:rPr>
              <w:t>-</w:t>
            </w:r>
            <w:r>
              <w:rPr>
                <w:sz w:val="24"/>
                <w:szCs w:val="24"/>
              </w:rPr>
              <w:t xml:space="preserve"> </w:t>
            </w:r>
            <w:r w:rsidRPr="00B83749">
              <w:rPr>
                <w:sz w:val="24"/>
                <w:szCs w:val="24"/>
              </w:rPr>
              <w:t>ный код закупки:</w:t>
            </w:r>
          </w:p>
        </w:tc>
        <w:tc>
          <w:tcPr>
            <w:tcW w:w="7513" w:type="dxa"/>
            <w:tcBorders>
              <w:top w:val="single" w:sz="4" w:space="0" w:color="auto"/>
              <w:left w:val="single" w:sz="4" w:space="0" w:color="auto"/>
              <w:bottom w:val="single" w:sz="4" w:space="0" w:color="auto"/>
              <w:right w:val="single" w:sz="4" w:space="0" w:color="auto"/>
            </w:tcBorders>
          </w:tcPr>
          <w:p w:rsidR="000026EC" w:rsidRPr="00E600F2" w:rsidRDefault="000026EC" w:rsidP="00E13AC0">
            <w:pPr>
              <w:keepNext/>
              <w:keepLines/>
              <w:ind w:firstLine="0"/>
              <w:rPr>
                <w:sz w:val="24"/>
                <w:szCs w:val="24"/>
              </w:rPr>
            </w:pPr>
          </w:p>
          <w:p w:rsidR="000026EC" w:rsidRPr="004F0A29" w:rsidRDefault="004C4D85" w:rsidP="00E13AC0">
            <w:pPr>
              <w:keepNext/>
              <w:keepLines/>
              <w:ind w:firstLine="0"/>
              <w:rPr>
                <w:sz w:val="24"/>
                <w:szCs w:val="24"/>
              </w:rPr>
            </w:pPr>
            <w:r>
              <w:rPr>
                <w:sz w:val="24"/>
                <w:szCs w:val="24"/>
              </w:rPr>
              <w:t>193531100598853110100100020014211244</w:t>
            </w:r>
          </w:p>
        </w:tc>
      </w:tr>
      <w:tr w:rsidR="000026EC" w:rsidRPr="001E4250" w:rsidTr="000026EC">
        <w:trPr>
          <w:gridAfter w:val="2"/>
          <w:wAfter w:w="74" w:type="dxa"/>
          <w:trHeight w:val="3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left="34" w:firstLine="0"/>
              <w:jc w:val="center"/>
              <w:rPr>
                <w:sz w:val="24"/>
                <w:szCs w:val="24"/>
              </w:rPr>
            </w:pPr>
            <w:r>
              <w:rPr>
                <w:color w:val="000000"/>
                <w:sz w:val="24"/>
                <w:szCs w:val="24"/>
              </w:rPr>
              <w:t>4.</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Срок исполнения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ind w:firstLine="0"/>
              <w:rPr>
                <w:sz w:val="24"/>
                <w:szCs w:val="24"/>
              </w:rPr>
            </w:pPr>
            <w:r>
              <w:rPr>
                <w:sz w:val="24"/>
                <w:szCs w:val="24"/>
              </w:rPr>
              <w:t xml:space="preserve">   </w:t>
            </w:r>
          </w:p>
          <w:p w:rsidR="000026EC" w:rsidRDefault="000026EC" w:rsidP="00E13AC0">
            <w:pPr>
              <w:keepNext/>
              <w:keepLines/>
              <w:ind w:firstLine="0"/>
              <w:rPr>
                <w:sz w:val="24"/>
                <w:szCs w:val="24"/>
              </w:rPr>
            </w:pPr>
            <w:r>
              <w:rPr>
                <w:sz w:val="24"/>
                <w:szCs w:val="24"/>
              </w:rPr>
              <w:t xml:space="preserve">С момента подписания контракта </w:t>
            </w:r>
            <w:r w:rsidR="0094046B">
              <w:rPr>
                <w:b/>
                <w:sz w:val="24"/>
                <w:szCs w:val="24"/>
              </w:rPr>
              <w:t xml:space="preserve">до </w:t>
            </w:r>
            <w:r w:rsidR="00B3728B">
              <w:rPr>
                <w:b/>
                <w:sz w:val="24"/>
                <w:szCs w:val="24"/>
              </w:rPr>
              <w:t>2 сентября(включительно)</w:t>
            </w:r>
            <w:r w:rsidR="001C2A57">
              <w:rPr>
                <w:b/>
                <w:sz w:val="24"/>
                <w:szCs w:val="24"/>
              </w:rPr>
              <w:t xml:space="preserve"> 2019</w:t>
            </w:r>
            <w:r w:rsidRPr="00037260">
              <w:rPr>
                <w:b/>
                <w:sz w:val="24"/>
                <w:szCs w:val="24"/>
              </w:rPr>
              <w:t xml:space="preserve"> года</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2</w:t>
            </w:r>
            <w:r>
              <w:rPr>
                <w:sz w:val="24"/>
                <w:szCs w:val="24"/>
              </w:rPr>
              <w:t>5</w:t>
            </w:r>
            <w:r w:rsidRPr="001E4250">
              <w:rPr>
                <w:sz w:val="24"/>
                <w:szCs w:val="24"/>
              </w:rPr>
              <w:t>.</w:t>
            </w:r>
          </w:p>
          <w:p w:rsidR="000026EC" w:rsidRPr="001E4250" w:rsidRDefault="000026EC" w:rsidP="00E13AC0">
            <w:pPr>
              <w:keepNext/>
              <w:keepLines/>
              <w:jc w:val="center"/>
              <w:rPr>
                <w:sz w:val="24"/>
                <w:szCs w:val="24"/>
              </w:rPr>
            </w:pPr>
            <w:r>
              <w:rPr>
                <w:sz w:val="24"/>
                <w:szCs w:val="24"/>
              </w:rPr>
              <w:t>2</w:t>
            </w:r>
          </w:p>
          <w:p w:rsidR="000026EC" w:rsidRPr="001E4250" w:rsidRDefault="000026EC" w:rsidP="00E13AC0">
            <w:pPr>
              <w:keepNext/>
              <w:keepLines/>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Источник финансирования</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94046B" w:rsidP="00E13AC0">
            <w:pPr>
              <w:keepNext/>
              <w:keepLines/>
              <w:ind w:firstLine="0"/>
              <w:rPr>
                <w:sz w:val="24"/>
                <w:szCs w:val="24"/>
              </w:rPr>
            </w:pPr>
            <w:r>
              <w:rPr>
                <w:sz w:val="24"/>
                <w:szCs w:val="24"/>
              </w:rPr>
              <w:t xml:space="preserve">Бюджет Боровёнковского сельского </w:t>
            </w:r>
            <w:r w:rsidR="000026EC">
              <w:rPr>
                <w:sz w:val="24"/>
                <w:szCs w:val="24"/>
              </w:rPr>
              <w:t xml:space="preserve"> поселения (в том числе субсидии  из областного бюджета Новгородской области).</w:t>
            </w:r>
            <w:r w:rsidR="000026EC" w:rsidRPr="004F621E">
              <w:rPr>
                <w:sz w:val="24"/>
                <w:szCs w:val="24"/>
                <w:lang w:eastAsia="ru-RU"/>
              </w:rPr>
              <w:t xml:space="preserve">   </w:t>
            </w:r>
          </w:p>
        </w:tc>
      </w:tr>
      <w:tr w:rsidR="000026EC" w:rsidRPr="001E4250" w:rsidTr="000026EC">
        <w:trPr>
          <w:gridAfter w:val="2"/>
          <w:wAfter w:w="74" w:type="dxa"/>
          <w:trHeight w:val="193"/>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Pr>
                <w:sz w:val="24"/>
                <w:szCs w:val="24"/>
              </w:rPr>
              <w:t>66.</w:t>
            </w:r>
          </w:p>
        </w:tc>
        <w:tc>
          <w:tcPr>
            <w:tcW w:w="1985" w:type="dxa"/>
            <w:tcBorders>
              <w:top w:val="single" w:sz="4" w:space="0" w:color="auto"/>
              <w:left w:val="single" w:sz="4" w:space="0" w:color="auto"/>
              <w:bottom w:val="single" w:sz="4" w:space="0" w:color="auto"/>
              <w:right w:val="single" w:sz="4" w:space="0" w:color="auto"/>
            </w:tcBorders>
          </w:tcPr>
          <w:p w:rsidR="000026EC" w:rsidRPr="00247430" w:rsidRDefault="000026EC" w:rsidP="00E13AC0">
            <w:pPr>
              <w:ind w:firstLine="0"/>
              <w:rPr>
                <w:bCs/>
                <w:sz w:val="24"/>
                <w:szCs w:val="24"/>
              </w:rPr>
            </w:pPr>
            <w:r w:rsidRPr="00247430">
              <w:rPr>
                <w:bCs/>
                <w:sz w:val="24"/>
                <w:szCs w:val="24"/>
              </w:rPr>
              <w:t>Оплата</w:t>
            </w:r>
          </w:p>
          <w:p w:rsidR="000026EC" w:rsidRPr="00247430" w:rsidRDefault="000026EC" w:rsidP="00E13AC0">
            <w:pPr>
              <w:ind w:firstLine="0"/>
              <w:rPr>
                <w:bCs/>
                <w:sz w:val="24"/>
                <w:szCs w:val="24"/>
              </w:rPr>
            </w:pPr>
          </w:p>
          <w:p w:rsidR="000026EC" w:rsidRPr="00E757C5" w:rsidRDefault="000026EC" w:rsidP="00E13AC0">
            <w:pPr>
              <w:ind w:firstLine="0"/>
              <w:rPr>
                <w:sz w:val="24"/>
                <w:szCs w:val="24"/>
              </w:rPr>
            </w:pPr>
            <w:r w:rsidRPr="00247430">
              <w:rPr>
                <w:bCs/>
                <w:sz w:val="24"/>
                <w:szCs w:val="24"/>
              </w:rPr>
              <w:t>Форма оплаты</w:t>
            </w:r>
          </w:p>
        </w:tc>
        <w:tc>
          <w:tcPr>
            <w:tcW w:w="7513" w:type="dxa"/>
            <w:tcBorders>
              <w:top w:val="single" w:sz="4" w:space="0" w:color="auto"/>
              <w:left w:val="single" w:sz="4" w:space="0" w:color="auto"/>
              <w:bottom w:val="single" w:sz="4" w:space="0" w:color="auto"/>
              <w:right w:val="single" w:sz="4" w:space="0" w:color="auto"/>
            </w:tcBorders>
          </w:tcPr>
          <w:p w:rsidR="000026EC" w:rsidRPr="00EE78FE" w:rsidRDefault="000026EC" w:rsidP="00E13AC0">
            <w:pPr>
              <w:ind w:firstLine="0"/>
              <w:rPr>
                <w:bCs/>
                <w:sz w:val="24"/>
                <w:szCs w:val="24"/>
              </w:rPr>
            </w:pPr>
            <w:r w:rsidRPr="00EE78FE">
              <w:rPr>
                <w:bCs/>
                <w:sz w:val="24"/>
                <w:szCs w:val="24"/>
              </w:rPr>
              <w:t>по актам за фактически выполненные работы КС-2, КС-3</w:t>
            </w:r>
          </w:p>
          <w:p w:rsidR="000026EC" w:rsidRDefault="000026EC" w:rsidP="00E13AC0">
            <w:pPr>
              <w:keepNext/>
              <w:keepLines/>
              <w:ind w:left="34"/>
              <w:rPr>
                <w:sz w:val="24"/>
                <w:szCs w:val="24"/>
              </w:rPr>
            </w:pPr>
          </w:p>
          <w:p w:rsidR="000026EC" w:rsidRPr="00EE78FE" w:rsidRDefault="000026EC" w:rsidP="00E13AC0">
            <w:pPr>
              <w:ind w:firstLine="0"/>
              <w:rPr>
                <w:bCs/>
                <w:sz w:val="24"/>
                <w:szCs w:val="24"/>
              </w:rPr>
            </w:pPr>
            <w:r w:rsidRPr="00EE78FE">
              <w:rPr>
                <w:bCs/>
                <w:sz w:val="24"/>
                <w:szCs w:val="24"/>
              </w:rPr>
              <w:t>безналичным путем, в рублях Российской Федерации</w:t>
            </w:r>
            <w:r>
              <w:rPr>
                <w:bCs/>
                <w:sz w:val="24"/>
                <w:szCs w:val="24"/>
              </w:rPr>
              <w:t>.</w:t>
            </w:r>
            <w:r w:rsidRPr="00EE78FE">
              <w:rPr>
                <w:bCs/>
                <w:sz w:val="24"/>
                <w:szCs w:val="24"/>
              </w:rPr>
              <w:t xml:space="preserve"> </w:t>
            </w:r>
          </w:p>
          <w:p w:rsidR="000026EC" w:rsidRPr="002B0340" w:rsidRDefault="000026EC" w:rsidP="00E13AC0">
            <w:pPr>
              <w:ind w:firstLine="0"/>
              <w:rPr>
                <w:bCs/>
                <w:color w:val="000000"/>
                <w:sz w:val="24"/>
                <w:szCs w:val="24"/>
              </w:rPr>
            </w:pPr>
            <w:r w:rsidRPr="00EE78FE">
              <w:rPr>
                <w:bCs/>
                <w:color w:val="000000"/>
                <w:sz w:val="24"/>
                <w:szCs w:val="24"/>
              </w:rPr>
              <w:t>Авансирование не предусмотрено.</w:t>
            </w:r>
          </w:p>
        </w:tc>
      </w:tr>
      <w:tr w:rsidR="000026EC" w:rsidRPr="001E4250" w:rsidTr="000026EC">
        <w:trPr>
          <w:gridAfter w:val="2"/>
          <w:wAfter w:w="74" w:type="dxa"/>
          <w:trHeight w:val="233"/>
        </w:trPr>
        <w:tc>
          <w:tcPr>
            <w:tcW w:w="708" w:type="dxa"/>
            <w:tcBorders>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3</w:t>
            </w:r>
            <w:r>
              <w:rPr>
                <w:sz w:val="24"/>
                <w:szCs w:val="24"/>
              </w:rPr>
              <w:t>7</w:t>
            </w:r>
            <w:r w:rsidRPr="001E4250">
              <w:rPr>
                <w:sz w:val="24"/>
                <w:szCs w:val="24"/>
              </w:rPr>
              <w:t>.</w:t>
            </w:r>
          </w:p>
        </w:tc>
        <w:tc>
          <w:tcPr>
            <w:tcW w:w="1985" w:type="dxa"/>
            <w:tcBorders>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r w:rsidRPr="00E757C5">
              <w:rPr>
                <w:sz w:val="24"/>
                <w:szCs w:val="24"/>
              </w:rPr>
              <w:t>Место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ind w:right="85" w:firstLine="0"/>
              <w:rPr>
                <w:sz w:val="24"/>
                <w:szCs w:val="24"/>
              </w:rPr>
            </w:pPr>
          </w:p>
        </w:tc>
      </w:tr>
      <w:tr w:rsidR="000026EC" w:rsidRPr="001E4250" w:rsidTr="000026EC">
        <w:trPr>
          <w:gridAfter w:val="2"/>
          <w:wAfter w:w="74" w:type="dxa"/>
          <w:trHeight w:val="3482"/>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t>4</w:t>
            </w:r>
            <w:r>
              <w:rPr>
                <w:sz w:val="24"/>
                <w:szCs w:val="24"/>
              </w:rPr>
              <w:t>8</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Pr>
                <w:sz w:val="24"/>
                <w:szCs w:val="24"/>
              </w:rPr>
              <w:t>Т</w:t>
            </w:r>
            <w:r w:rsidRPr="00E757C5">
              <w:rPr>
                <w:sz w:val="24"/>
                <w:szCs w:val="24"/>
              </w:rPr>
              <w:t>ребования к выполнению работ</w:t>
            </w: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851"/>
              </w:tabs>
              <w:spacing w:after="40"/>
              <w:ind w:firstLine="0"/>
              <w:rPr>
                <w:sz w:val="24"/>
                <w:szCs w:val="24"/>
              </w:rPr>
            </w:pPr>
          </w:p>
          <w:p w:rsidR="000026EC" w:rsidRDefault="000026EC" w:rsidP="00E13AC0">
            <w:pPr>
              <w:keepNext/>
              <w:keepLines/>
              <w:tabs>
                <w:tab w:val="num" w:pos="34"/>
                <w:tab w:val="left" w:pos="960"/>
              </w:tabs>
              <w:ind w:firstLine="0"/>
              <w:rPr>
                <w:sz w:val="24"/>
                <w:szCs w:val="24"/>
              </w:rPr>
            </w:pPr>
            <w:r>
              <w:rPr>
                <w:sz w:val="24"/>
                <w:szCs w:val="24"/>
              </w:rPr>
              <w:t>Выполняемые работы должны соответствовать требованиям действующих регламент</w:t>
            </w:r>
            <w:r w:rsidR="008E0FC2">
              <w:rPr>
                <w:sz w:val="24"/>
                <w:szCs w:val="24"/>
              </w:rPr>
              <w:t xml:space="preserve">ов, ГОСТ, </w:t>
            </w:r>
            <w:r>
              <w:rPr>
                <w:sz w:val="24"/>
                <w:szCs w:val="24"/>
              </w:rPr>
              <w:t xml:space="preserve"> </w:t>
            </w:r>
            <w:r w:rsidRPr="001E4250">
              <w:rPr>
                <w:sz w:val="24"/>
                <w:szCs w:val="24"/>
              </w:rPr>
              <w:t>СП 78.13330.2012 Автомобильные дороги. Методическ</w:t>
            </w:r>
            <w:r>
              <w:rPr>
                <w:sz w:val="24"/>
                <w:szCs w:val="24"/>
              </w:rPr>
              <w:t>ие рекомендации по ремонту и</w:t>
            </w:r>
            <w:r w:rsidRPr="001E4250">
              <w:rPr>
                <w:sz w:val="24"/>
                <w:szCs w:val="24"/>
              </w:rPr>
              <w:t xml:space="preserve"> содержанию   автомобильных   дорог  общего  пользования от 17 марта 2004г. </w:t>
            </w:r>
            <w:r w:rsidRPr="001E4250">
              <w:rPr>
                <w:sz w:val="24"/>
                <w:szCs w:val="24"/>
                <w:lang w:val="en-US"/>
              </w:rPr>
              <w:t>N</w:t>
            </w:r>
            <w:r>
              <w:rPr>
                <w:sz w:val="24"/>
                <w:szCs w:val="24"/>
              </w:rPr>
              <w:t xml:space="preserve"> ОС-28/1270-ис.; </w:t>
            </w:r>
            <w:r w:rsidRPr="001E4250">
              <w:rPr>
                <w:sz w:val="24"/>
                <w:szCs w:val="24"/>
              </w:rPr>
              <w:t>ВСН 8-89</w:t>
            </w:r>
            <w:r w:rsidRPr="001E4250">
              <w:rPr>
                <w:color w:val="000000"/>
                <w:sz w:val="24"/>
                <w:szCs w:val="24"/>
              </w:rPr>
              <w:t xml:space="preserve"> </w:t>
            </w:r>
            <w:r>
              <w:rPr>
                <w:color w:val="000000"/>
                <w:sz w:val="24"/>
                <w:szCs w:val="24"/>
              </w:rPr>
              <w:t>«</w:t>
            </w:r>
            <w:r w:rsidRPr="001E4250">
              <w:rPr>
                <w:color w:val="000000"/>
                <w:sz w:val="24"/>
                <w:szCs w:val="24"/>
              </w:rPr>
              <w:t>Инструкция по охране природной среды при строительстве, ремонте и содержании автомобильных дорог</w:t>
            </w:r>
            <w:r>
              <w:rPr>
                <w:color w:val="000000"/>
                <w:sz w:val="24"/>
                <w:szCs w:val="24"/>
              </w:rPr>
              <w:t>»,</w:t>
            </w:r>
            <w:r>
              <w:rPr>
                <w:sz w:val="24"/>
                <w:szCs w:val="24"/>
              </w:rPr>
              <w:t xml:space="preserve"> и выполняться с применением современных методов и технологий производства работ. </w:t>
            </w:r>
          </w:p>
          <w:p w:rsidR="000026EC" w:rsidRDefault="000026EC" w:rsidP="00E13AC0">
            <w:pPr>
              <w:keepNext/>
              <w:keepLines/>
              <w:tabs>
                <w:tab w:val="num" w:pos="34"/>
                <w:tab w:val="left" w:pos="960"/>
              </w:tabs>
              <w:ind w:firstLine="0"/>
              <w:rPr>
                <w:sz w:val="24"/>
                <w:szCs w:val="24"/>
              </w:rPr>
            </w:pPr>
            <w:r w:rsidRPr="001E4250">
              <w:rPr>
                <w:sz w:val="24"/>
                <w:szCs w:val="24"/>
              </w:rPr>
              <w:t>Все треб</w:t>
            </w:r>
            <w:r>
              <w:rPr>
                <w:sz w:val="24"/>
                <w:szCs w:val="24"/>
              </w:rPr>
              <w:t>уемые работы производить</w:t>
            </w:r>
            <w:r w:rsidRPr="001E4250">
              <w:rPr>
                <w:sz w:val="24"/>
                <w:szCs w:val="24"/>
              </w:rPr>
              <w:t xml:space="preserve"> в соответствии с техническим заданием, смет</w:t>
            </w:r>
            <w:r>
              <w:rPr>
                <w:sz w:val="24"/>
                <w:szCs w:val="24"/>
              </w:rPr>
              <w:t>ным расчетом.</w:t>
            </w:r>
          </w:p>
          <w:p w:rsidR="000026EC" w:rsidRDefault="000026EC" w:rsidP="00E13AC0">
            <w:pPr>
              <w:keepNext/>
              <w:keepLines/>
              <w:tabs>
                <w:tab w:val="num" w:pos="34"/>
                <w:tab w:val="left" w:pos="960"/>
              </w:tabs>
              <w:ind w:firstLine="0"/>
              <w:rPr>
                <w:sz w:val="24"/>
                <w:szCs w:val="24"/>
              </w:rPr>
            </w:pPr>
            <w:r>
              <w:rPr>
                <w:sz w:val="24"/>
                <w:szCs w:val="24"/>
              </w:rPr>
              <w:t xml:space="preserve">При проведении работ на объекте подрядчик обязан </w:t>
            </w:r>
          </w:p>
          <w:p w:rsidR="000026EC" w:rsidRDefault="000026EC" w:rsidP="00E13AC0">
            <w:pPr>
              <w:keepNext/>
              <w:keepLines/>
              <w:tabs>
                <w:tab w:val="num" w:pos="34"/>
                <w:tab w:val="left" w:pos="960"/>
              </w:tabs>
              <w:ind w:firstLine="0"/>
              <w:rPr>
                <w:sz w:val="24"/>
                <w:szCs w:val="24"/>
              </w:rPr>
            </w:pPr>
            <w:r>
              <w:rPr>
                <w:sz w:val="24"/>
                <w:szCs w:val="24"/>
              </w:rPr>
              <w:t>- соблюдать требования охраны труда;</w:t>
            </w:r>
          </w:p>
          <w:p w:rsidR="000026EC" w:rsidRDefault="000026EC" w:rsidP="00E13AC0">
            <w:pPr>
              <w:keepNext/>
              <w:keepLines/>
              <w:tabs>
                <w:tab w:val="num" w:pos="34"/>
                <w:tab w:val="left" w:pos="960"/>
              </w:tabs>
              <w:ind w:firstLine="0"/>
              <w:rPr>
                <w:sz w:val="24"/>
                <w:szCs w:val="24"/>
              </w:rPr>
            </w:pPr>
            <w:r>
              <w:rPr>
                <w:sz w:val="24"/>
                <w:szCs w:val="24"/>
              </w:rPr>
              <w:t>- соблюдать безопасное производство работ;</w:t>
            </w:r>
          </w:p>
          <w:p w:rsidR="000026EC" w:rsidRDefault="000026EC" w:rsidP="00E13AC0">
            <w:pPr>
              <w:keepNext/>
              <w:keepLines/>
              <w:tabs>
                <w:tab w:val="num" w:pos="34"/>
                <w:tab w:val="left" w:pos="960"/>
              </w:tabs>
              <w:ind w:firstLine="0"/>
              <w:rPr>
                <w:sz w:val="24"/>
                <w:szCs w:val="24"/>
              </w:rPr>
            </w:pPr>
            <w:r>
              <w:rPr>
                <w:sz w:val="24"/>
                <w:szCs w:val="24"/>
              </w:rPr>
              <w:t>- выполнять работы силами подготовленного персонала;</w:t>
            </w:r>
          </w:p>
          <w:p w:rsidR="000026EC" w:rsidRDefault="000026EC" w:rsidP="00E13AC0">
            <w:pPr>
              <w:keepNext/>
              <w:keepLines/>
              <w:tabs>
                <w:tab w:val="num" w:pos="34"/>
                <w:tab w:val="left" w:pos="960"/>
              </w:tabs>
              <w:ind w:firstLine="0"/>
              <w:rPr>
                <w:sz w:val="24"/>
                <w:szCs w:val="24"/>
              </w:rPr>
            </w:pPr>
            <w:r>
              <w:rPr>
                <w:sz w:val="24"/>
                <w:szCs w:val="24"/>
              </w:rPr>
              <w:t>- безопасности дорожного движения.</w:t>
            </w:r>
          </w:p>
          <w:p w:rsidR="000026EC" w:rsidRPr="001E4250" w:rsidRDefault="000026EC" w:rsidP="00E13AC0">
            <w:pPr>
              <w:keepNext/>
              <w:keepLines/>
              <w:ind w:firstLine="0"/>
              <w:rPr>
                <w:sz w:val="24"/>
                <w:szCs w:val="24"/>
              </w:rPr>
            </w:pPr>
            <w:r>
              <w:rPr>
                <w:sz w:val="24"/>
                <w:szCs w:val="24"/>
              </w:rPr>
              <w:t xml:space="preserve">Все производимые работы должны выполняться в строгом </w:t>
            </w:r>
            <w:r>
              <w:rPr>
                <w:sz w:val="24"/>
                <w:szCs w:val="24"/>
              </w:rPr>
              <w:lastRenderedPageBreak/>
              <w:t xml:space="preserve">соответствии с требованиями по технике безопасностиОбщие требования»; </w:t>
            </w:r>
            <w:r w:rsidRPr="001E4250">
              <w:rPr>
                <w:sz w:val="24"/>
                <w:szCs w:val="24"/>
              </w:rPr>
              <w:t>ГОСТ 12.0.004-90 «Система стандартов безопасности труда. Организация обучения безопасности труда. Общие положения»;</w:t>
            </w:r>
            <w:r>
              <w:rPr>
                <w:sz w:val="24"/>
                <w:szCs w:val="24"/>
              </w:rPr>
              <w:t xml:space="preserve"> </w:t>
            </w:r>
            <w:r w:rsidRPr="001E4250">
              <w:rPr>
                <w:sz w:val="24"/>
                <w:szCs w:val="24"/>
              </w:rPr>
              <w:t>ГОСТ 12.1.044-89 «Система стандартов безопасности труда. Пожаровзрывоопасность веществ и материалов. Номенклатура показателей и методы их определения»;</w:t>
            </w:r>
            <w:r>
              <w:rPr>
                <w:sz w:val="24"/>
                <w:szCs w:val="24"/>
              </w:rPr>
              <w:t xml:space="preserve"> </w:t>
            </w:r>
            <w:r w:rsidRPr="001E4250">
              <w:rPr>
                <w:sz w:val="24"/>
                <w:szCs w:val="24"/>
              </w:rPr>
              <w:t xml:space="preserve">ГОСТ 12.1.004-91 «Система стандартов безопасности труда. Пожарная </w:t>
            </w:r>
            <w:r>
              <w:rPr>
                <w:sz w:val="24"/>
                <w:szCs w:val="24"/>
              </w:rPr>
              <w:t>безопасность. Общие требования».</w:t>
            </w:r>
          </w:p>
          <w:p w:rsidR="00E84C9C" w:rsidRPr="00E84C9C" w:rsidRDefault="00E84C9C" w:rsidP="00E84C9C">
            <w:pPr>
              <w:autoSpaceDE w:val="0"/>
              <w:autoSpaceDN w:val="0"/>
              <w:adjustRightInd w:val="0"/>
              <w:ind w:firstLine="0"/>
              <w:outlineLvl w:val="0"/>
              <w:rPr>
                <w:b/>
                <w:sz w:val="24"/>
                <w:szCs w:val="24"/>
              </w:rPr>
            </w:pPr>
            <w:r w:rsidRPr="00E84C9C">
              <w:rPr>
                <w:sz w:val="24"/>
                <w:szCs w:val="24"/>
              </w:rPr>
              <w:t>Обеспечение при выполнении  работ требований</w:t>
            </w:r>
            <w:r w:rsidRPr="00E84C9C">
              <w:rPr>
                <w:b/>
                <w:sz w:val="24"/>
                <w:szCs w:val="24"/>
              </w:rPr>
              <w:t xml:space="preserve"> </w:t>
            </w:r>
            <w:r w:rsidRPr="00E84C9C">
              <w:rPr>
                <w:rStyle w:val="af4"/>
                <w:rFonts w:ascii="Times New Roman" w:eastAsiaTheme="minorEastAsia" w:hAnsi="Times New Roman"/>
                <w:b w:val="0"/>
                <w:sz w:val="24"/>
              </w:rPr>
              <w:t>"ГОСТ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E84C9C">
              <w:rPr>
                <w:b/>
                <w:color w:val="000000"/>
                <w:sz w:val="24"/>
                <w:szCs w:val="24"/>
              </w:rPr>
              <w:t>.</w:t>
            </w:r>
          </w:p>
          <w:p w:rsidR="000026EC" w:rsidRDefault="000026EC" w:rsidP="00E13AC0">
            <w:pPr>
              <w:keepNext/>
              <w:keepLines/>
              <w:tabs>
                <w:tab w:val="num" w:pos="34"/>
                <w:tab w:val="left" w:pos="960"/>
              </w:tabs>
              <w:ind w:firstLine="0"/>
              <w:rPr>
                <w:sz w:val="24"/>
                <w:szCs w:val="24"/>
              </w:rPr>
            </w:pPr>
          </w:p>
          <w:p w:rsidR="000026EC" w:rsidRDefault="000026EC" w:rsidP="00E13AC0">
            <w:pPr>
              <w:keepNext/>
              <w:keepLines/>
              <w:spacing w:after="40"/>
              <w:ind w:firstLine="0"/>
              <w:rPr>
                <w:sz w:val="24"/>
                <w:szCs w:val="24"/>
              </w:rPr>
            </w:pPr>
            <w:r w:rsidRPr="001E4250">
              <w:rPr>
                <w:sz w:val="24"/>
                <w:szCs w:val="24"/>
              </w:rPr>
              <w:t>Подрядчик на весь период проведения работ осуществляет содержание объекта и прилегающей к ней территории в чистоте, произв</w:t>
            </w:r>
            <w:r>
              <w:rPr>
                <w:sz w:val="24"/>
                <w:szCs w:val="24"/>
              </w:rPr>
              <w:t>одит своевременный вывоз мусора.</w:t>
            </w:r>
            <w:r w:rsidRPr="001E4250">
              <w:rPr>
                <w:sz w:val="24"/>
                <w:szCs w:val="24"/>
              </w:rPr>
              <w:t xml:space="preserve"> </w:t>
            </w:r>
            <w:r>
              <w:rPr>
                <w:sz w:val="24"/>
                <w:szCs w:val="24"/>
              </w:rPr>
              <w:t>В течение одного дня по окончании выполнения подрядных работ, оборудование, механизмы, излишки и остатки расходных материалов, строительный и другой мусор вывозится подрядчиком.</w:t>
            </w:r>
          </w:p>
          <w:p w:rsidR="000026EC" w:rsidRPr="001E4250" w:rsidRDefault="000026EC" w:rsidP="00E13AC0">
            <w:pPr>
              <w:keepNext/>
              <w:keepLines/>
              <w:ind w:firstLine="0"/>
              <w:rPr>
                <w:sz w:val="24"/>
                <w:szCs w:val="24"/>
              </w:rPr>
            </w:pPr>
            <w:r w:rsidRPr="001E4250">
              <w:rPr>
                <w:sz w:val="24"/>
                <w:szCs w:val="24"/>
              </w:rPr>
              <w:t>Подрядчик обязан выполнять все сопутствующие работы выполнение которых неразрывно связано с выполнением основного вида работ.</w:t>
            </w:r>
          </w:p>
          <w:p w:rsidR="000026EC" w:rsidRDefault="000026EC" w:rsidP="00E13AC0">
            <w:pPr>
              <w:ind w:firstLine="0"/>
              <w:rPr>
                <w:sz w:val="24"/>
                <w:szCs w:val="24"/>
              </w:rPr>
            </w:pPr>
            <w:r w:rsidRPr="001E4250">
              <w:rPr>
                <w:sz w:val="24"/>
                <w:szCs w:val="24"/>
              </w:rPr>
              <w:t xml:space="preserve">При производстве работ </w:t>
            </w:r>
            <w:r>
              <w:rPr>
                <w:sz w:val="24"/>
                <w:szCs w:val="24"/>
              </w:rPr>
              <w:t>п</w:t>
            </w:r>
            <w:r w:rsidRPr="001E4250">
              <w:rPr>
                <w:sz w:val="24"/>
                <w:szCs w:val="24"/>
              </w:rPr>
              <w:t>одрядчик должен обеспечить сохранность имущества третьих лиц, инженерных коммуникаций, принадлежащих третьим лицам, а также не допустить загрязнения соответствующих конструкций. В случае причинения ущерба имуществу и (или) инженерным коммуникациям третьих лиц самостоятельно в полном объеме возместить причиненный ущерб (восстановить возможные разрушения, повреждения)</w:t>
            </w:r>
            <w:r>
              <w:rPr>
                <w:sz w:val="24"/>
                <w:szCs w:val="24"/>
              </w:rPr>
              <w:t xml:space="preserve">. При необходимости, </w:t>
            </w:r>
            <w:r w:rsidRPr="003C48DC">
              <w:rPr>
                <w:sz w:val="24"/>
                <w:szCs w:val="24"/>
              </w:rPr>
              <w:t>Подрядчик обязан разработать и согласовать с органами ГИБДД временную схему организации движения на время производства работ.</w:t>
            </w:r>
          </w:p>
          <w:p w:rsidR="000026EC" w:rsidRPr="001E4250" w:rsidRDefault="000026EC" w:rsidP="00E13AC0">
            <w:pPr>
              <w:ind w:firstLine="0"/>
              <w:rPr>
                <w:sz w:val="24"/>
                <w:szCs w:val="24"/>
              </w:rPr>
            </w:pPr>
          </w:p>
        </w:tc>
      </w:tr>
      <w:tr w:rsidR="000026EC" w:rsidRPr="001E4250" w:rsidTr="000026EC">
        <w:trPr>
          <w:gridAfter w:val="2"/>
          <w:wAfter w:w="74" w:type="dxa"/>
          <w:trHeight w:val="1564"/>
        </w:trPr>
        <w:tc>
          <w:tcPr>
            <w:tcW w:w="708" w:type="dxa"/>
            <w:tcBorders>
              <w:top w:val="single" w:sz="4" w:space="0" w:color="auto"/>
              <w:left w:val="single" w:sz="4" w:space="0" w:color="auto"/>
              <w:right w:val="single" w:sz="4" w:space="0" w:color="auto"/>
            </w:tcBorders>
          </w:tcPr>
          <w:p w:rsidR="000026EC" w:rsidRDefault="000026EC" w:rsidP="00E13AC0">
            <w:pPr>
              <w:keepNext/>
              <w:keepLines/>
              <w:jc w:val="center"/>
              <w:rPr>
                <w:sz w:val="24"/>
                <w:szCs w:val="24"/>
              </w:rPr>
            </w:pPr>
          </w:p>
          <w:p w:rsidR="000026EC" w:rsidRPr="001E4250" w:rsidRDefault="000026EC" w:rsidP="00E13AC0">
            <w:pPr>
              <w:keepNext/>
              <w:keepLines/>
              <w:ind w:firstLine="0"/>
              <w:jc w:val="center"/>
              <w:rPr>
                <w:sz w:val="24"/>
                <w:szCs w:val="24"/>
              </w:rPr>
            </w:pPr>
            <w:r>
              <w:rPr>
                <w:sz w:val="24"/>
                <w:szCs w:val="24"/>
              </w:rPr>
              <w:t>9.</w:t>
            </w:r>
          </w:p>
          <w:p w:rsidR="000026EC" w:rsidRDefault="000026EC" w:rsidP="00E13AC0">
            <w:pPr>
              <w:jc w:val="center"/>
              <w:rPr>
                <w:sz w:val="24"/>
                <w:szCs w:val="24"/>
              </w:rPr>
            </w:pPr>
          </w:p>
          <w:p w:rsidR="000026EC" w:rsidRPr="00B33701" w:rsidRDefault="000026EC" w:rsidP="00E13AC0">
            <w:pPr>
              <w:jc w:val="center"/>
              <w:rPr>
                <w:sz w:val="24"/>
                <w:szCs w:val="24"/>
              </w:rPr>
            </w:pPr>
          </w:p>
        </w:tc>
        <w:tc>
          <w:tcPr>
            <w:tcW w:w="1985" w:type="dxa"/>
            <w:tcBorders>
              <w:top w:val="single" w:sz="4" w:space="0" w:color="auto"/>
              <w:left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Требования к функциональным, техническим характеристикам материалов подлежащих использованию при выполнении работ</w:t>
            </w:r>
          </w:p>
          <w:p w:rsidR="000026EC" w:rsidRPr="00E757C5" w:rsidRDefault="000026EC" w:rsidP="00E13AC0">
            <w:pPr>
              <w:keepNext/>
              <w:keepLines/>
              <w:ind w:firstLine="0"/>
              <w:rPr>
                <w:sz w:val="24"/>
                <w:szCs w:val="24"/>
              </w:rPr>
            </w:pPr>
          </w:p>
        </w:tc>
        <w:tc>
          <w:tcPr>
            <w:tcW w:w="7513" w:type="dxa"/>
            <w:tcBorders>
              <w:top w:val="single" w:sz="4" w:space="0" w:color="auto"/>
              <w:left w:val="single" w:sz="4" w:space="0" w:color="auto"/>
              <w:bottom w:val="single" w:sz="4" w:space="0" w:color="auto"/>
              <w:right w:val="single" w:sz="4" w:space="0" w:color="auto"/>
            </w:tcBorders>
          </w:tcPr>
          <w:p w:rsidR="000026EC" w:rsidRDefault="000026EC" w:rsidP="00E13AC0">
            <w:pPr>
              <w:keepNext/>
              <w:keepLines/>
              <w:tabs>
                <w:tab w:val="left" w:pos="624"/>
              </w:tabs>
              <w:ind w:firstLine="0"/>
              <w:rPr>
                <w:sz w:val="24"/>
                <w:szCs w:val="24"/>
              </w:rPr>
            </w:pPr>
          </w:p>
          <w:p w:rsidR="000026EC" w:rsidRDefault="000026EC" w:rsidP="00E13AC0">
            <w:pPr>
              <w:keepNext/>
              <w:keepLines/>
              <w:tabs>
                <w:tab w:val="left" w:pos="624"/>
              </w:tabs>
              <w:ind w:firstLine="0"/>
              <w:rPr>
                <w:sz w:val="24"/>
                <w:szCs w:val="24"/>
              </w:rPr>
            </w:pPr>
            <w:r w:rsidRPr="001E4250">
              <w:rPr>
                <w:sz w:val="24"/>
                <w:szCs w:val="24"/>
              </w:rPr>
              <w:t>Строительные материалы, используемы</w:t>
            </w:r>
            <w:r>
              <w:rPr>
                <w:sz w:val="24"/>
                <w:szCs w:val="24"/>
              </w:rPr>
              <w:t>е в процессе производства работ</w:t>
            </w:r>
            <w:r w:rsidRPr="001E4250">
              <w:rPr>
                <w:sz w:val="24"/>
                <w:szCs w:val="24"/>
              </w:rPr>
              <w:t xml:space="preserve"> должны соответствовать (по виду, марке, размеру фракций и другим показателям, указанным в нормативных документах), </w:t>
            </w:r>
            <w:r>
              <w:rPr>
                <w:sz w:val="24"/>
                <w:szCs w:val="24"/>
              </w:rPr>
              <w:t xml:space="preserve">сметной документации, </w:t>
            </w:r>
            <w:r w:rsidRPr="001E4250">
              <w:rPr>
                <w:sz w:val="24"/>
                <w:szCs w:val="24"/>
              </w:rPr>
              <w:t>действующим нормам, правилам, государственным стандартам качества и иметь соответствующие сертификаты, технические паспорта и другие документы, удостоверяющие их качество.</w:t>
            </w:r>
          </w:p>
          <w:p w:rsidR="000026EC" w:rsidRDefault="000026EC" w:rsidP="00E13AC0">
            <w:pPr>
              <w:keepNext/>
              <w:keepLines/>
              <w:tabs>
                <w:tab w:val="left" w:pos="624"/>
              </w:tabs>
              <w:ind w:firstLine="0"/>
              <w:rPr>
                <w:sz w:val="24"/>
                <w:szCs w:val="24"/>
              </w:rPr>
            </w:pPr>
            <w:r>
              <w:rPr>
                <w:sz w:val="24"/>
                <w:szCs w:val="24"/>
              </w:rPr>
              <w:t>Материалы, применяемые при выполнении работ должны быть новыми (не бывшими в употреблении).</w:t>
            </w:r>
          </w:p>
        </w:tc>
      </w:tr>
      <w:tr w:rsidR="000026EC" w:rsidRPr="001E4250" w:rsidTr="000026EC">
        <w:trPr>
          <w:gridAfter w:val="1"/>
          <w:wAfter w:w="11" w:type="dxa"/>
          <w:trHeight w:val="1328"/>
        </w:trPr>
        <w:tc>
          <w:tcPr>
            <w:tcW w:w="708"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jc w:val="center"/>
              <w:rPr>
                <w:sz w:val="24"/>
                <w:szCs w:val="24"/>
              </w:rPr>
            </w:pPr>
            <w:r w:rsidRPr="00E757C5">
              <w:rPr>
                <w:sz w:val="24"/>
                <w:szCs w:val="24"/>
              </w:rPr>
              <w:t>6</w:t>
            </w:r>
            <w:r>
              <w:rPr>
                <w:sz w:val="24"/>
                <w:szCs w:val="24"/>
              </w:rPr>
              <w:t>10</w:t>
            </w:r>
            <w:r w:rsidRPr="00E757C5">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ind w:firstLine="0"/>
              <w:rPr>
                <w:sz w:val="24"/>
                <w:szCs w:val="24"/>
              </w:rPr>
            </w:pPr>
          </w:p>
          <w:p w:rsidR="000026EC" w:rsidRPr="00E757C5" w:rsidRDefault="000026EC" w:rsidP="00E13AC0">
            <w:pPr>
              <w:keepNext/>
              <w:keepLines/>
              <w:ind w:firstLine="0"/>
              <w:rPr>
                <w:sz w:val="24"/>
                <w:szCs w:val="24"/>
              </w:rPr>
            </w:pPr>
            <w:r w:rsidRPr="00E757C5">
              <w:rPr>
                <w:sz w:val="24"/>
                <w:szCs w:val="24"/>
              </w:rPr>
              <w:t xml:space="preserve">Гарантийные сроки </w:t>
            </w:r>
          </w:p>
        </w:tc>
        <w:tc>
          <w:tcPr>
            <w:tcW w:w="7576" w:type="dxa"/>
            <w:gridSpan w:val="2"/>
            <w:tcBorders>
              <w:top w:val="single" w:sz="4" w:space="0" w:color="auto"/>
              <w:left w:val="single" w:sz="4" w:space="0" w:color="auto"/>
              <w:bottom w:val="single" w:sz="4" w:space="0" w:color="auto"/>
              <w:right w:val="single" w:sz="4" w:space="0" w:color="auto"/>
            </w:tcBorders>
          </w:tcPr>
          <w:p w:rsidR="000026EC" w:rsidRDefault="000026EC" w:rsidP="00E13AC0">
            <w:pPr>
              <w:spacing w:line="240" w:lineRule="exact"/>
              <w:ind w:firstLine="0"/>
              <w:rPr>
                <w:sz w:val="24"/>
                <w:szCs w:val="24"/>
              </w:rPr>
            </w:pPr>
          </w:p>
          <w:p w:rsidR="000026EC" w:rsidRPr="002953FB" w:rsidRDefault="000026EC" w:rsidP="00E13AC0">
            <w:pPr>
              <w:shd w:val="clear" w:color="auto" w:fill="FFFFFF"/>
              <w:ind w:right="64" w:firstLine="0"/>
              <w:rPr>
                <w:iCs/>
                <w:sz w:val="24"/>
                <w:szCs w:val="24"/>
              </w:rPr>
            </w:pPr>
            <w:r w:rsidRPr="002953FB">
              <w:rPr>
                <w:b/>
                <w:iCs/>
                <w:sz w:val="24"/>
                <w:szCs w:val="24"/>
              </w:rPr>
              <w:t>Срок гарантии качества</w:t>
            </w:r>
            <w:r w:rsidRPr="002953FB">
              <w:rPr>
                <w:iCs/>
                <w:sz w:val="24"/>
                <w:szCs w:val="24"/>
              </w:rPr>
              <w:t xml:space="preserve"> выполненных работ составляет </w:t>
            </w:r>
            <w:r w:rsidR="00441C97">
              <w:rPr>
                <w:sz w:val="24"/>
                <w:szCs w:val="24"/>
              </w:rPr>
              <w:t>2</w:t>
            </w:r>
            <w:r w:rsidRPr="002953FB">
              <w:rPr>
                <w:sz w:val="24"/>
                <w:szCs w:val="24"/>
              </w:rPr>
              <w:t xml:space="preserve"> (</w:t>
            </w:r>
            <w:r w:rsidR="00441C97">
              <w:rPr>
                <w:sz w:val="24"/>
                <w:szCs w:val="24"/>
              </w:rPr>
              <w:t>два</w:t>
            </w:r>
            <w:r w:rsidRPr="002953FB">
              <w:rPr>
                <w:sz w:val="24"/>
                <w:szCs w:val="24"/>
              </w:rPr>
              <w:t>) года</w:t>
            </w:r>
            <w:r w:rsidRPr="002953FB">
              <w:rPr>
                <w:iCs/>
                <w:sz w:val="24"/>
                <w:szCs w:val="24"/>
              </w:rPr>
              <w:t xml:space="preserve"> с даты подписания Сторонами акта приемки выполненных работ или акта устранения недостатков. </w:t>
            </w:r>
          </w:p>
          <w:p w:rsidR="000026EC" w:rsidRPr="002953FB" w:rsidRDefault="000026EC" w:rsidP="00E13AC0">
            <w:pPr>
              <w:ind w:right="64" w:firstLine="0"/>
              <w:rPr>
                <w:iCs/>
                <w:sz w:val="24"/>
                <w:szCs w:val="24"/>
              </w:rPr>
            </w:pPr>
            <w:r w:rsidRPr="002953FB">
              <w:rPr>
                <w:b/>
                <w:iCs/>
                <w:sz w:val="24"/>
                <w:szCs w:val="24"/>
              </w:rPr>
              <w:t>О</w:t>
            </w:r>
            <w:r w:rsidRPr="002953FB">
              <w:rPr>
                <w:iCs/>
                <w:sz w:val="24"/>
                <w:szCs w:val="24"/>
              </w:rPr>
              <w:t>бъем предоставления гарантий качества работ</w:t>
            </w:r>
            <w:r>
              <w:rPr>
                <w:iCs/>
                <w:sz w:val="24"/>
                <w:szCs w:val="24"/>
              </w:rPr>
              <w:t xml:space="preserve"> </w:t>
            </w:r>
            <w:r w:rsidRPr="002953FB">
              <w:rPr>
                <w:iCs/>
                <w:sz w:val="24"/>
                <w:szCs w:val="24"/>
              </w:rPr>
              <w:t>-</w:t>
            </w:r>
            <w:r w:rsidRPr="002953FB">
              <w:rPr>
                <w:b/>
                <w:iCs/>
                <w:sz w:val="24"/>
                <w:szCs w:val="24"/>
              </w:rPr>
              <w:t>100 % в течение гарантийного срока.</w:t>
            </w:r>
            <w:r w:rsidRPr="002953FB">
              <w:rPr>
                <w:iCs/>
                <w:sz w:val="24"/>
                <w:szCs w:val="24"/>
              </w:rPr>
              <w:t xml:space="preserve"> </w:t>
            </w:r>
          </w:p>
          <w:p w:rsidR="000026EC" w:rsidRPr="002953FB" w:rsidRDefault="000026EC" w:rsidP="00E13AC0">
            <w:pPr>
              <w:spacing w:line="240" w:lineRule="exact"/>
              <w:ind w:firstLine="0"/>
              <w:rPr>
                <w:iCs/>
                <w:color w:val="FF0000"/>
                <w:sz w:val="24"/>
                <w:szCs w:val="24"/>
              </w:rPr>
            </w:pPr>
            <w:r w:rsidRPr="002953FB">
              <w:rPr>
                <w:b/>
                <w:iCs/>
                <w:sz w:val="24"/>
                <w:szCs w:val="24"/>
              </w:rPr>
              <w:t>П</w:t>
            </w:r>
            <w:r w:rsidRPr="002953FB">
              <w:rPr>
                <w:iCs/>
                <w:sz w:val="24"/>
                <w:szCs w:val="24"/>
              </w:rPr>
              <w:t xml:space="preserve">одрядчик несет ответственность за недостатки, обнаруженные в работе. Устранение всех обнаруженных в ходе приемки работ недостатков в выполненных работах производится Подрядчиком своими силами и за свой счет. При этом срок гарантии качества </w:t>
            </w:r>
            <w:r w:rsidRPr="002953FB">
              <w:rPr>
                <w:iCs/>
                <w:sz w:val="24"/>
                <w:szCs w:val="24"/>
              </w:rPr>
              <w:lastRenderedPageBreak/>
              <w:t>выполненных работ продлевается на период устранения недостатков. Объем предоставления гарантий качества включает в себя: безвозмездное устранение Подрядчиком недостатков в срок, установленный Заказчиком.</w:t>
            </w:r>
          </w:p>
        </w:tc>
      </w:tr>
      <w:tr w:rsidR="000026EC" w:rsidRPr="001E4250" w:rsidTr="00C806AC">
        <w:trPr>
          <w:trHeight w:val="770"/>
        </w:trPr>
        <w:tc>
          <w:tcPr>
            <w:tcW w:w="708" w:type="dxa"/>
            <w:tcBorders>
              <w:top w:val="single" w:sz="4" w:space="0" w:color="auto"/>
              <w:left w:val="single" w:sz="4" w:space="0" w:color="auto"/>
              <w:bottom w:val="single" w:sz="4" w:space="0" w:color="auto"/>
              <w:right w:val="single" w:sz="4" w:space="0" w:color="auto"/>
            </w:tcBorders>
          </w:tcPr>
          <w:p w:rsidR="000026EC" w:rsidRPr="001E4250" w:rsidRDefault="000026EC" w:rsidP="00E13AC0">
            <w:pPr>
              <w:keepNext/>
              <w:keepLines/>
              <w:jc w:val="center"/>
              <w:rPr>
                <w:sz w:val="24"/>
                <w:szCs w:val="24"/>
              </w:rPr>
            </w:pPr>
            <w:r w:rsidRPr="001E4250">
              <w:rPr>
                <w:sz w:val="24"/>
                <w:szCs w:val="24"/>
              </w:rPr>
              <w:lastRenderedPageBreak/>
              <w:t>1</w:t>
            </w:r>
            <w:r>
              <w:rPr>
                <w:sz w:val="24"/>
                <w:szCs w:val="24"/>
              </w:rPr>
              <w:t>11</w:t>
            </w:r>
            <w:r w:rsidRPr="001E4250">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0026EC" w:rsidRPr="00E757C5" w:rsidRDefault="000026EC" w:rsidP="00E13AC0">
            <w:pPr>
              <w:keepNext/>
              <w:keepLines/>
              <w:autoSpaceDE w:val="0"/>
              <w:autoSpaceDN w:val="0"/>
              <w:adjustRightInd w:val="0"/>
              <w:ind w:firstLine="0"/>
              <w:outlineLvl w:val="2"/>
              <w:rPr>
                <w:sz w:val="24"/>
                <w:szCs w:val="24"/>
              </w:rPr>
            </w:pPr>
          </w:p>
          <w:p w:rsidR="000026EC" w:rsidRPr="00E757C5" w:rsidRDefault="000026EC" w:rsidP="00E13AC0">
            <w:pPr>
              <w:keepNext/>
              <w:keepLines/>
              <w:autoSpaceDE w:val="0"/>
              <w:autoSpaceDN w:val="0"/>
              <w:adjustRightInd w:val="0"/>
              <w:ind w:firstLine="0"/>
              <w:outlineLvl w:val="2"/>
              <w:rPr>
                <w:sz w:val="24"/>
                <w:szCs w:val="24"/>
              </w:rPr>
            </w:pPr>
            <w:r w:rsidRPr="00E757C5">
              <w:rPr>
                <w:sz w:val="24"/>
                <w:szCs w:val="24"/>
              </w:rPr>
              <w:t>Порядок сдачи - приемки выполненных работ</w:t>
            </w:r>
          </w:p>
        </w:tc>
        <w:tc>
          <w:tcPr>
            <w:tcW w:w="7587" w:type="dxa"/>
            <w:gridSpan w:val="3"/>
            <w:tcBorders>
              <w:top w:val="single" w:sz="4" w:space="0" w:color="auto"/>
              <w:left w:val="single" w:sz="4" w:space="0" w:color="auto"/>
              <w:bottom w:val="single" w:sz="4" w:space="0" w:color="auto"/>
              <w:right w:val="single" w:sz="4" w:space="0" w:color="auto"/>
            </w:tcBorders>
          </w:tcPr>
          <w:p w:rsidR="000026EC" w:rsidRDefault="000026EC" w:rsidP="00E13AC0">
            <w:pPr>
              <w:ind w:firstLine="0"/>
              <w:rPr>
                <w:bCs/>
                <w:color w:val="000000"/>
                <w:sz w:val="24"/>
                <w:szCs w:val="24"/>
              </w:rPr>
            </w:pPr>
          </w:p>
          <w:p w:rsidR="000026EC" w:rsidRPr="004D495A" w:rsidRDefault="000026EC" w:rsidP="00E13AC0">
            <w:pPr>
              <w:ind w:firstLine="0"/>
              <w:rPr>
                <w:spacing w:val="-1"/>
                <w:sz w:val="24"/>
                <w:szCs w:val="24"/>
              </w:rPr>
            </w:pPr>
            <w:r w:rsidRPr="00C46128">
              <w:rPr>
                <w:bCs/>
                <w:color w:val="000000"/>
                <w:sz w:val="24"/>
                <w:szCs w:val="24"/>
              </w:rPr>
              <w:t xml:space="preserve">По окончании выполнения работ </w:t>
            </w:r>
            <w:r>
              <w:rPr>
                <w:bCs/>
                <w:color w:val="000000"/>
                <w:sz w:val="24"/>
                <w:szCs w:val="24"/>
              </w:rPr>
              <w:t>п</w:t>
            </w:r>
            <w:r w:rsidRPr="00C46128">
              <w:rPr>
                <w:bCs/>
                <w:color w:val="000000"/>
                <w:sz w:val="24"/>
                <w:szCs w:val="24"/>
              </w:rPr>
              <w:t xml:space="preserve">одрядчик, в течение 3-х рабочих дней уведомляет </w:t>
            </w:r>
            <w:r>
              <w:rPr>
                <w:bCs/>
                <w:color w:val="000000"/>
                <w:sz w:val="24"/>
                <w:szCs w:val="24"/>
              </w:rPr>
              <w:t>з</w:t>
            </w:r>
            <w:r w:rsidRPr="00C46128">
              <w:rPr>
                <w:bCs/>
                <w:color w:val="000000"/>
                <w:sz w:val="24"/>
                <w:szCs w:val="24"/>
              </w:rPr>
              <w:t xml:space="preserve">аказчика о готовности сдать работы и направляет </w:t>
            </w:r>
            <w:r>
              <w:rPr>
                <w:bCs/>
                <w:color w:val="000000"/>
                <w:sz w:val="24"/>
                <w:szCs w:val="24"/>
              </w:rPr>
              <w:t>з</w:t>
            </w:r>
            <w:r w:rsidRPr="00C46128">
              <w:rPr>
                <w:bCs/>
                <w:color w:val="000000"/>
                <w:sz w:val="24"/>
                <w:szCs w:val="24"/>
              </w:rPr>
              <w:t xml:space="preserve">аказчику </w:t>
            </w:r>
            <w:r w:rsidRPr="004D495A">
              <w:rPr>
                <w:spacing w:val="-1"/>
                <w:sz w:val="24"/>
                <w:szCs w:val="24"/>
              </w:rPr>
              <w:t xml:space="preserve">результаты выполненных работ в виде, количестве и комплектности в соответствии с требованиями контракта для проверки соответствия их условиям контракта вместе с подписанными </w:t>
            </w:r>
            <w:r w:rsidRPr="004D495A">
              <w:rPr>
                <w:sz w:val="24"/>
                <w:szCs w:val="24"/>
              </w:rPr>
              <w:t>актом о приёмке выполненных работ формы КС-2, составленным в соответ</w:t>
            </w:r>
            <w:r>
              <w:rPr>
                <w:sz w:val="24"/>
                <w:szCs w:val="24"/>
              </w:rPr>
              <w:t xml:space="preserve">ствии со сметной документацией </w:t>
            </w:r>
            <w:r w:rsidRPr="004D495A">
              <w:rPr>
                <w:sz w:val="24"/>
                <w:szCs w:val="24"/>
              </w:rPr>
              <w:t>и справкой о стоимости выполненных работ формы КС-3</w:t>
            </w:r>
            <w:r w:rsidRPr="004D495A">
              <w:rPr>
                <w:spacing w:val="-1"/>
                <w:sz w:val="24"/>
                <w:szCs w:val="24"/>
              </w:rPr>
              <w:t>.</w:t>
            </w:r>
          </w:p>
          <w:p w:rsidR="000026EC" w:rsidRPr="007437E7" w:rsidRDefault="000026EC" w:rsidP="00E13AC0">
            <w:pPr>
              <w:pStyle w:val="2"/>
              <w:spacing w:after="0" w:line="240" w:lineRule="auto"/>
              <w:ind w:left="0"/>
              <w:rPr>
                <w:rFonts w:ascii="Times New Roman" w:hAnsi="Times New Roman" w:cs="Times New Roman"/>
              </w:rPr>
            </w:pPr>
            <w:r w:rsidRPr="007437E7">
              <w:rPr>
                <w:rFonts w:ascii="Times New Roman" w:hAnsi="Times New Roman" w:cs="Times New Roman"/>
              </w:rPr>
              <w:t>Приемка выполненных работ осуществляется и оформляется в соответствии с действующими требованиями ГОСТов, ВСН, технической документации и правилами приёмки работ. До подписания акта приёмки законченных работ по ремонту  Подрядчик должен передать Заказчику исполнительную документацию, включая журналы учёта, необходимые для выполнения Работ при ремонте объекта: Общий журнал работ; Акты освидетельствования скрытых работ с приложением ведомостей промеров, паспортов качества на используемые материалы, исполнительных схем производства работ Протоколы лабораторных испытаний материалов, сертификаты соответствия.</w:t>
            </w:r>
          </w:p>
          <w:p w:rsidR="000026EC" w:rsidRPr="007437E7" w:rsidRDefault="000026EC" w:rsidP="00E13AC0">
            <w:pPr>
              <w:shd w:val="clear" w:color="auto" w:fill="FFFFFF"/>
              <w:ind w:firstLine="0"/>
              <w:rPr>
                <w:spacing w:val="-1"/>
                <w:sz w:val="24"/>
                <w:szCs w:val="24"/>
              </w:rPr>
            </w:pPr>
            <w:r w:rsidRPr="007437E7">
              <w:rPr>
                <w:sz w:val="24"/>
                <w:szCs w:val="24"/>
              </w:rPr>
              <w:t>Приемка выполненных работ производится Заказчиком с последующим подписанием актов о приемке выполненных работ в течение 10 (десяти) календарных дней с момента предъявления Подрядчиком выполненных работ к сдаче или в указанный срок направляется Подрядчику мотивированный отказ от приёмки работ. В случае мотивированного отказа Заказчика от приёмки работ при обнаружении дефекта назначается срок устранения и дата повторной приёмки. Сторонами составляется двусторонний акт с указанием перечня необходимых доработок и сроков их выполнения.</w:t>
            </w:r>
            <w:r w:rsidRPr="007437E7">
              <w:rPr>
                <w:spacing w:val="-1"/>
              </w:rPr>
              <w:t xml:space="preserve"> </w:t>
            </w:r>
            <w:r w:rsidRPr="007437E7">
              <w:rPr>
                <w:spacing w:val="-1"/>
                <w:sz w:val="24"/>
                <w:szCs w:val="24"/>
              </w:rPr>
              <w:t>Работы, выполненные Подрядчиком с отклонением от требований контракта, не подлежат оплате Заказчиком до устранения Подрядчиком обнаруженных недостатков.</w:t>
            </w:r>
          </w:p>
          <w:p w:rsidR="000026EC" w:rsidRPr="007437E7" w:rsidRDefault="000026EC" w:rsidP="00E13AC0">
            <w:pPr>
              <w:shd w:val="clear" w:color="auto" w:fill="FFFFFF"/>
              <w:tabs>
                <w:tab w:val="left" w:leader="underscore" w:pos="0"/>
                <w:tab w:val="left" w:pos="571"/>
              </w:tabs>
              <w:ind w:firstLine="0"/>
              <w:rPr>
                <w:bCs/>
                <w:sz w:val="24"/>
                <w:szCs w:val="24"/>
              </w:rPr>
            </w:pPr>
            <w:r w:rsidRPr="007437E7">
              <w:rPr>
                <w:bCs/>
                <w:color w:val="000000"/>
                <w:sz w:val="24"/>
                <w:szCs w:val="24"/>
              </w:rPr>
              <w:t xml:space="preserve">Заказчик при обнаружении после приемки работы отступлений в ней от условий контракта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уведомить об этом Подрядчика. Подрядчик обязан устранить обнаруженные недостатки в установленные Заказчиком сроки за свой счет. </w:t>
            </w:r>
            <w:r w:rsidRPr="007437E7">
              <w:rPr>
                <w:bCs/>
                <w:sz w:val="24"/>
                <w:szCs w:val="24"/>
              </w:rPr>
              <w:t>После устранения замечаний Подрядчик повторно предоставляет акты освидетельствования выполненных работ.</w:t>
            </w:r>
          </w:p>
          <w:p w:rsidR="000026EC" w:rsidRPr="007437E7" w:rsidRDefault="000026EC" w:rsidP="00E13AC0">
            <w:pPr>
              <w:keepNext/>
              <w:keepLines/>
              <w:ind w:left="34" w:firstLine="0"/>
              <w:rPr>
                <w:sz w:val="24"/>
                <w:szCs w:val="24"/>
              </w:rPr>
            </w:pPr>
            <w:r w:rsidRPr="007437E7">
              <w:rPr>
                <w:sz w:val="24"/>
                <w:szCs w:val="24"/>
              </w:rPr>
              <w:t xml:space="preserve">В ходе приемки работ стороны руководствуются ВСН 19-89 Правила приемки работ при строительстве и ремонте автомобильных дорог. </w:t>
            </w:r>
          </w:p>
          <w:p w:rsidR="000026EC" w:rsidRPr="007E7A74" w:rsidRDefault="000026EC" w:rsidP="00E13AC0">
            <w:pPr>
              <w:shd w:val="clear" w:color="auto" w:fill="FFFFFF"/>
              <w:tabs>
                <w:tab w:val="left" w:leader="underscore" w:pos="0"/>
                <w:tab w:val="left" w:pos="571"/>
              </w:tabs>
              <w:ind w:firstLine="0"/>
              <w:rPr>
                <w:bCs/>
                <w:sz w:val="24"/>
                <w:szCs w:val="24"/>
              </w:rPr>
            </w:pPr>
            <w:r w:rsidRPr="007437E7">
              <w:rPr>
                <w:sz w:val="24"/>
                <w:szCs w:val="24"/>
              </w:rPr>
              <w:t>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 94  Федерального закона № 44-ФЗ от 05.04.2013.</w:t>
            </w:r>
            <w:r w:rsidRPr="0045673A">
              <w:rPr>
                <w:sz w:val="24"/>
                <w:szCs w:val="24"/>
              </w:rPr>
              <w:t xml:space="preserve"> </w:t>
            </w:r>
          </w:p>
        </w:tc>
      </w:tr>
    </w:tbl>
    <w:p w:rsidR="000026EC" w:rsidRDefault="000026EC"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4C4D85" w:rsidRDefault="004C4D85" w:rsidP="000026EC">
      <w:pPr>
        <w:ind w:firstLine="0"/>
        <w:rPr>
          <w:b/>
          <w:sz w:val="24"/>
          <w:szCs w:val="24"/>
        </w:rPr>
      </w:pPr>
    </w:p>
    <w:p w:rsidR="000026EC" w:rsidRDefault="000026EC" w:rsidP="000026EC">
      <w:pPr>
        <w:pStyle w:val="3"/>
        <w:keepNext/>
        <w:keepLines/>
        <w:tabs>
          <w:tab w:val="left" w:pos="689"/>
        </w:tabs>
        <w:spacing w:after="0"/>
        <w:jc w:val="both"/>
        <w:rPr>
          <w:b/>
          <w:sz w:val="24"/>
          <w:szCs w:val="24"/>
        </w:rPr>
      </w:pPr>
    </w:p>
    <w:p w:rsidR="000026EC" w:rsidRDefault="000026EC" w:rsidP="000026EC">
      <w:pPr>
        <w:ind w:firstLine="0"/>
        <w:rPr>
          <w:b/>
          <w:sz w:val="24"/>
          <w:szCs w:val="24"/>
        </w:rPr>
      </w:pPr>
      <w:r>
        <w:rPr>
          <w:b/>
          <w:sz w:val="24"/>
          <w:szCs w:val="24"/>
        </w:rPr>
        <w:tab/>
        <w:t xml:space="preserve"> 2.Техническая часть</w:t>
      </w:r>
    </w:p>
    <w:p w:rsidR="000026EC" w:rsidRPr="00FB3040" w:rsidRDefault="000026EC" w:rsidP="000026EC">
      <w:pPr>
        <w:ind w:firstLine="0"/>
        <w:rPr>
          <w:b/>
          <w:bCs/>
          <w:sz w:val="24"/>
          <w:szCs w:val="24"/>
        </w:rPr>
      </w:pPr>
      <w:r>
        <w:rPr>
          <w:b/>
          <w:sz w:val="24"/>
          <w:szCs w:val="24"/>
        </w:rPr>
        <w:t xml:space="preserve">             </w:t>
      </w:r>
      <w:r w:rsidRPr="0092586C">
        <w:rPr>
          <w:b/>
          <w:bCs/>
          <w:sz w:val="24"/>
          <w:szCs w:val="24"/>
        </w:rPr>
        <w:t>Ведомость объемов работ.</w:t>
      </w:r>
    </w:p>
    <w:p w:rsidR="00FB3040" w:rsidRDefault="00FB3040" w:rsidP="000B5C64">
      <w:pPr>
        <w:ind w:firstLine="0"/>
        <w:rPr>
          <w:b/>
          <w:bCs/>
          <w:sz w:val="24"/>
          <w:szCs w:val="24"/>
        </w:rPr>
      </w:pPr>
    </w:p>
    <w:p w:rsidR="000B5C64"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w:t>
      </w:r>
      <w:r w:rsidR="00000B27">
        <w:rPr>
          <w:sz w:val="24"/>
          <w:szCs w:val="24"/>
        </w:rPr>
        <w:t>вского сельского поселения д.Шарово</w:t>
      </w:r>
      <w:r>
        <w:rPr>
          <w:sz w:val="24"/>
          <w:szCs w:val="24"/>
        </w:rPr>
        <w:t xml:space="preserve">,  </w:t>
      </w:r>
      <w:r w:rsidRPr="00716A09">
        <w:rPr>
          <w:sz w:val="24"/>
          <w:szCs w:val="24"/>
        </w:rPr>
        <w:t xml:space="preserve"> Новгородской области, Окуловского района.</w:t>
      </w:r>
    </w:p>
    <w:p w:rsidR="004C4D85" w:rsidRDefault="004C4D85" w:rsidP="000B5C64">
      <w:pPr>
        <w:ind w:firstLine="0"/>
        <w:rPr>
          <w:sz w:val="24"/>
          <w:szCs w:val="24"/>
        </w:rPr>
      </w:pPr>
    </w:p>
    <w:tbl>
      <w:tblPr>
        <w:tblW w:w="5000" w:type="pct"/>
        <w:tblCellMar>
          <w:left w:w="0" w:type="dxa"/>
          <w:right w:w="0" w:type="dxa"/>
        </w:tblCellMar>
        <w:tblLook w:val="0000"/>
      </w:tblPr>
      <w:tblGrid>
        <w:gridCol w:w="930"/>
        <w:gridCol w:w="3240"/>
        <w:gridCol w:w="1555"/>
        <w:gridCol w:w="1555"/>
        <w:gridCol w:w="3238"/>
      </w:tblGrid>
      <w:tr w:rsidR="004C4D85" w:rsidRPr="006D651C" w:rsidTr="004C4D85">
        <w:trPr>
          <w:trHeight w:val="498"/>
        </w:trPr>
        <w:tc>
          <w:tcPr>
            <w:tcW w:w="199" w:type="pct"/>
            <w:tcBorders>
              <w:top w:val="single" w:sz="12" w:space="0" w:color="auto"/>
              <w:left w:val="single" w:sz="12"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4C4D85" w:rsidRPr="006D651C" w:rsidRDefault="004C4D85" w:rsidP="00000B27">
            <w:pPr>
              <w:ind w:left="85" w:right="85"/>
              <w:jc w:val="center"/>
              <w:rPr>
                <w:sz w:val="20"/>
                <w:szCs w:val="20"/>
              </w:rPr>
            </w:pPr>
            <w:r w:rsidRPr="006D651C">
              <w:rPr>
                <w:sz w:val="20"/>
                <w:szCs w:val="20"/>
              </w:rPr>
              <w:t>Техническое состояние и методы реставрации</w:t>
            </w:r>
          </w:p>
        </w:tc>
      </w:tr>
      <w:tr w:rsidR="004C4D85" w:rsidRPr="006D651C" w:rsidTr="004C4D85">
        <w:trPr>
          <w:trHeight w:val="266"/>
        </w:trPr>
        <w:tc>
          <w:tcPr>
            <w:tcW w:w="199" w:type="pct"/>
            <w:tcBorders>
              <w:top w:val="single" w:sz="12" w:space="0" w:color="auto"/>
              <w:left w:val="single" w:sz="12" w:space="0" w:color="auto"/>
              <w:bottom w:val="single" w:sz="4" w:space="0" w:color="auto"/>
              <w:right w:val="nil"/>
            </w:tcBorders>
          </w:tcPr>
          <w:p w:rsidR="004C4D85" w:rsidRPr="006D651C" w:rsidRDefault="004C4D85" w:rsidP="00000B27">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4C4D85" w:rsidRPr="006D651C" w:rsidRDefault="004C4D85"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4C4D85" w:rsidRPr="006D651C" w:rsidRDefault="004C4D85"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4C4D85" w:rsidRPr="006D651C" w:rsidRDefault="004C4D85" w:rsidP="00000B27">
            <w:pPr>
              <w:ind w:left="85" w:right="85"/>
              <w:jc w:val="center"/>
              <w:rPr>
                <w:sz w:val="20"/>
                <w:szCs w:val="20"/>
              </w:rPr>
            </w:pPr>
            <w:r w:rsidRPr="006D651C">
              <w:rPr>
                <w:sz w:val="20"/>
                <w:szCs w:val="20"/>
              </w:rPr>
              <w:t>5</w:t>
            </w: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1</w:t>
            </w:r>
          </w:p>
        </w:tc>
        <w:tc>
          <w:tcPr>
            <w:tcW w:w="1601" w:type="pct"/>
            <w:vMerge w:val="restart"/>
            <w:tcBorders>
              <w:top w:val="single" w:sz="4" w:space="0" w:color="auto"/>
              <w:left w:val="single" w:sz="4" w:space="0" w:color="auto"/>
              <w:right w:val="single" w:sz="4" w:space="0" w:color="auto"/>
            </w:tcBorders>
          </w:tcPr>
          <w:p w:rsidR="004C4D85" w:rsidRPr="006D651C" w:rsidRDefault="004C4D85" w:rsidP="00000B27">
            <w:pPr>
              <w:ind w:left="85" w:right="85"/>
              <w:rPr>
                <w:sz w:val="20"/>
                <w:szCs w:val="20"/>
              </w:rPr>
            </w:pPr>
            <w:r w:rsidRPr="006D651C">
              <w:rPr>
                <w:sz w:val="20"/>
                <w:szCs w:val="20"/>
              </w:rPr>
              <w:t>Ремонт участка</w:t>
            </w:r>
            <w:r>
              <w:rPr>
                <w:sz w:val="20"/>
                <w:szCs w:val="20"/>
              </w:rPr>
              <w:t xml:space="preserve"> автодороги протяженностью  378 </w:t>
            </w:r>
            <w:r w:rsidRPr="006D651C">
              <w:rPr>
                <w:sz w:val="20"/>
                <w:szCs w:val="20"/>
              </w:rPr>
              <w:t>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1,134</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2</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0,907</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8</w:t>
            </w:r>
            <w:r w:rsidRPr="006D651C">
              <w:rPr>
                <w:sz w:val="20"/>
                <w:szCs w:val="20"/>
              </w:rPr>
              <w:t xml:space="preserve"> см, дост</w:t>
            </w:r>
            <w:r>
              <w:rPr>
                <w:sz w:val="20"/>
                <w:szCs w:val="20"/>
              </w:rPr>
              <w:t>авка материала на расстояние 100</w:t>
            </w:r>
            <w:r w:rsidRPr="006D651C">
              <w:rPr>
                <w:sz w:val="20"/>
                <w:szCs w:val="20"/>
              </w:rPr>
              <w:t xml:space="preserve"> км из карьера "Коровкино" Боровичского района)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498"/>
        </w:trPr>
        <w:tc>
          <w:tcPr>
            <w:tcW w:w="199" w:type="pct"/>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110,654</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Смесь песчано-гравийная природная</w:t>
            </w:r>
          </w:p>
        </w:tc>
      </w:tr>
      <w:tr w:rsidR="004C4D85" w:rsidRPr="006D651C" w:rsidTr="004C4D85">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4C4D85" w:rsidRPr="006D651C" w:rsidRDefault="004C4D85" w:rsidP="004C4D85">
            <w:pPr>
              <w:ind w:right="85" w:firstLine="0"/>
              <w:rPr>
                <w:sz w:val="20"/>
                <w:szCs w:val="20"/>
              </w:rPr>
            </w:pPr>
            <w:r>
              <w:rPr>
                <w:sz w:val="24"/>
                <w:szCs w:val="24"/>
              </w:rPr>
              <w:t xml:space="preserve">    </w:t>
            </w:r>
            <w:r w:rsidRPr="006D651C">
              <w:rPr>
                <w:sz w:val="24"/>
                <w:szCs w:val="24"/>
              </w:rPr>
              <w:t>3</w:t>
            </w: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4C4D85" w:rsidRPr="006D651C" w:rsidRDefault="004C4D85"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4C4D85" w:rsidRPr="006D651C" w:rsidRDefault="004C4D85" w:rsidP="00000B27">
            <w:pPr>
              <w:ind w:left="85" w:right="85"/>
              <w:jc w:val="right"/>
              <w:rPr>
                <w:sz w:val="20"/>
                <w:szCs w:val="20"/>
              </w:rPr>
            </w:pPr>
            <w:r>
              <w:rPr>
                <w:sz w:val="20"/>
                <w:szCs w:val="20"/>
              </w:rPr>
              <w:t>1,361</w:t>
            </w:r>
          </w:p>
        </w:tc>
        <w:tc>
          <w:tcPr>
            <w:tcW w:w="1601" w:type="pct"/>
            <w:tcBorders>
              <w:top w:val="single" w:sz="6" w:space="0" w:color="auto"/>
              <w:left w:val="single" w:sz="6" w:space="0" w:color="auto"/>
              <w:bottom w:val="nil"/>
              <w:right w:val="single" w:sz="12" w:space="0" w:color="auto"/>
            </w:tcBorders>
          </w:tcPr>
          <w:p w:rsidR="004C4D85" w:rsidRPr="006D651C" w:rsidRDefault="004C4D85" w:rsidP="00000B27">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100</w:t>
            </w:r>
            <w:r w:rsidRPr="006D651C">
              <w:rPr>
                <w:sz w:val="20"/>
                <w:szCs w:val="20"/>
              </w:rPr>
              <w:t xml:space="preserve"> км из карьера "Коровкино" Боровичского района)</w:t>
            </w:r>
          </w:p>
        </w:tc>
      </w:tr>
      <w:tr w:rsidR="004C4D85" w:rsidRPr="006D651C" w:rsidTr="004C4D85">
        <w:trPr>
          <w:trHeight w:val="266"/>
        </w:trPr>
        <w:tc>
          <w:tcPr>
            <w:tcW w:w="199" w:type="pct"/>
            <w:vMerge/>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jc w:val="center"/>
              <w:rPr>
                <w:sz w:val="20"/>
                <w:szCs w:val="20"/>
              </w:rPr>
            </w:pPr>
          </w:p>
        </w:tc>
        <w:tc>
          <w:tcPr>
            <w:tcW w:w="1601" w:type="pct"/>
            <w:vMerge/>
            <w:tcBorders>
              <w:left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4C4D85" w:rsidRPr="006D651C" w:rsidRDefault="004C4D85"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4C4D85" w:rsidRPr="006D651C" w:rsidRDefault="004C4D85"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4C4D85" w:rsidRPr="006D651C" w:rsidRDefault="004C4D85" w:rsidP="00000B27">
            <w:pPr>
              <w:ind w:left="85" w:right="85"/>
              <w:rPr>
                <w:sz w:val="20"/>
                <w:szCs w:val="20"/>
              </w:rPr>
            </w:pPr>
          </w:p>
        </w:tc>
      </w:tr>
      <w:tr w:rsidR="004C4D85" w:rsidRPr="006D651C" w:rsidTr="004C4D85">
        <w:trPr>
          <w:trHeight w:val="1196"/>
        </w:trPr>
        <w:tc>
          <w:tcPr>
            <w:tcW w:w="199" w:type="pct"/>
            <w:tcBorders>
              <w:top w:val="single" w:sz="4" w:space="0" w:color="auto"/>
              <w:left w:val="single" w:sz="4" w:space="0" w:color="auto"/>
              <w:bottom w:val="single" w:sz="4" w:space="0" w:color="auto"/>
              <w:right w:val="single" w:sz="4" w:space="0" w:color="auto"/>
            </w:tcBorders>
          </w:tcPr>
          <w:p w:rsidR="004C4D85" w:rsidRPr="006D651C" w:rsidRDefault="004C4D85" w:rsidP="004C4D85">
            <w:pPr>
              <w:ind w:left="85" w:right="85" w:firstLine="0"/>
              <w:rPr>
                <w:sz w:val="24"/>
                <w:szCs w:val="24"/>
              </w:rPr>
            </w:pPr>
            <w:r>
              <w:rPr>
                <w:sz w:val="24"/>
                <w:szCs w:val="24"/>
              </w:rPr>
              <w:t xml:space="preserve">   </w:t>
            </w:r>
            <w:r w:rsidRPr="006D651C">
              <w:rPr>
                <w:sz w:val="24"/>
                <w:szCs w:val="24"/>
              </w:rPr>
              <w:t>3.1</w:t>
            </w:r>
          </w:p>
        </w:tc>
        <w:tc>
          <w:tcPr>
            <w:tcW w:w="1601" w:type="pct"/>
            <w:vMerge/>
            <w:tcBorders>
              <w:left w:val="single" w:sz="4" w:space="0" w:color="auto"/>
              <w:bottom w:val="single" w:sz="4" w:space="0" w:color="auto"/>
              <w:right w:val="single" w:sz="4" w:space="0" w:color="auto"/>
            </w:tcBorders>
          </w:tcPr>
          <w:p w:rsidR="004C4D85" w:rsidRPr="006D651C" w:rsidRDefault="004C4D85"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jc w:val="right"/>
              <w:rPr>
                <w:sz w:val="20"/>
                <w:szCs w:val="20"/>
              </w:rPr>
            </w:pPr>
            <w:r>
              <w:rPr>
                <w:sz w:val="20"/>
                <w:szCs w:val="20"/>
              </w:rPr>
              <w:t>171,486</w:t>
            </w:r>
          </w:p>
        </w:tc>
        <w:tc>
          <w:tcPr>
            <w:tcW w:w="1601" w:type="pct"/>
            <w:tcBorders>
              <w:top w:val="single" w:sz="4" w:space="0" w:color="auto"/>
              <w:left w:val="single" w:sz="4" w:space="0" w:color="auto"/>
              <w:bottom w:val="single" w:sz="4" w:space="0" w:color="auto"/>
              <w:right w:val="single" w:sz="4" w:space="0" w:color="auto"/>
            </w:tcBorders>
          </w:tcPr>
          <w:p w:rsidR="004C4D85" w:rsidRPr="006D651C" w:rsidRDefault="004C4D85" w:rsidP="00000B27">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bl>
    <w:p w:rsidR="004C4D85" w:rsidRDefault="004C4D85" w:rsidP="000B5C64">
      <w:pPr>
        <w:ind w:firstLine="0"/>
        <w:rPr>
          <w:sz w:val="24"/>
          <w:szCs w:val="24"/>
        </w:rPr>
      </w:pPr>
    </w:p>
    <w:p w:rsidR="004C4D85" w:rsidRDefault="004C4D85" w:rsidP="000B5C64">
      <w:pPr>
        <w:ind w:firstLine="0"/>
        <w:rPr>
          <w:sz w:val="24"/>
          <w:szCs w:val="24"/>
        </w:rPr>
      </w:pPr>
    </w:p>
    <w:p w:rsidR="000B5C64" w:rsidRDefault="000B5C64" w:rsidP="000B5C64">
      <w:pPr>
        <w:ind w:firstLine="0"/>
        <w:rPr>
          <w:sz w:val="24"/>
          <w:szCs w:val="24"/>
        </w:rPr>
      </w:pPr>
    </w:p>
    <w:p w:rsidR="000B5C64" w:rsidRPr="00530E72" w:rsidRDefault="000B5C64" w:rsidP="000B5C64">
      <w:pPr>
        <w:ind w:firstLine="0"/>
        <w:rPr>
          <w:sz w:val="24"/>
          <w:szCs w:val="24"/>
        </w:rPr>
      </w:pPr>
      <w:r w:rsidRPr="0092586C">
        <w:rPr>
          <w:b/>
          <w:bCs/>
          <w:sz w:val="24"/>
          <w:szCs w:val="24"/>
        </w:rPr>
        <w:t>Ведомость объемов работ.</w:t>
      </w:r>
    </w:p>
    <w:p w:rsidR="000B5C64" w:rsidRPr="00716A09" w:rsidRDefault="000B5C64" w:rsidP="000B5C64">
      <w:pPr>
        <w:ind w:firstLine="0"/>
        <w:rPr>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w:t>
      </w:r>
      <w:r w:rsidR="00000B27">
        <w:rPr>
          <w:sz w:val="24"/>
          <w:szCs w:val="24"/>
        </w:rPr>
        <w:t>ия д.Теребуново</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3359"/>
        <w:gridCol w:w="1678"/>
        <w:gridCol w:w="1678"/>
        <w:gridCol w:w="3358"/>
        <w:gridCol w:w="415"/>
      </w:tblGrid>
      <w:tr w:rsidR="00000B27" w:rsidRPr="006D651C" w:rsidTr="00000B27">
        <w:trPr>
          <w:trHeight w:val="266"/>
        </w:trPr>
        <w:tc>
          <w:tcPr>
            <w:tcW w:w="5000" w:type="pct"/>
            <w:gridSpan w:val="5"/>
            <w:tcBorders>
              <w:top w:val="nil"/>
              <w:left w:val="nil"/>
              <w:bottom w:val="nil"/>
              <w:right w:val="nil"/>
            </w:tcBorders>
          </w:tcPr>
          <w:p w:rsidR="00000B27" w:rsidRPr="006D651C" w:rsidRDefault="00000B27" w:rsidP="00000B27">
            <w:pPr>
              <w:ind w:left="85" w:right="85"/>
              <w:jc w:val="center"/>
              <w:rPr>
                <w:sz w:val="20"/>
                <w:szCs w:val="20"/>
              </w:rPr>
            </w:pPr>
            <w:r w:rsidRPr="006D651C">
              <w:rPr>
                <w:sz w:val="24"/>
                <w:szCs w:val="24"/>
              </w:rPr>
              <w:t xml:space="preserve">  </w:t>
            </w:r>
          </w:p>
        </w:tc>
      </w:tr>
      <w:tr w:rsidR="00000B27" w:rsidRPr="006D651C" w:rsidTr="00000B27">
        <w:trPr>
          <w:gridAfter w:val="1"/>
          <w:wAfter w:w="198" w:type="pct"/>
          <w:trHeight w:val="498"/>
        </w:trPr>
        <w:tc>
          <w:tcPr>
            <w:tcW w:w="1601"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Техническое состояние и методы реставрации</w:t>
            </w:r>
          </w:p>
        </w:tc>
      </w:tr>
      <w:tr w:rsidR="00000B27" w:rsidRPr="006D651C" w:rsidTr="00000B27">
        <w:trPr>
          <w:gridAfter w:val="1"/>
          <w:wAfter w:w="198" w:type="pct"/>
          <w:trHeight w:val="266"/>
        </w:trPr>
        <w:tc>
          <w:tcPr>
            <w:tcW w:w="1601" w:type="pct"/>
            <w:tcBorders>
              <w:top w:val="single" w:sz="12" w:space="0" w:color="auto"/>
              <w:left w:val="single" w:sz="6"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5</w:t>
            </w:r>
          </w:p>
        </w:tc>
      </w:tr>
      <w:tr w:rsidR="00000B27" w:rsidRPr="006D651C" w:rsidTr="00000B27">
        <w:trPr>
          <w:gridAfter w:val="1"/>
          <w:wAfter w:w="198" w:type="pct"/>
          <w:trHeight w:val="498"/>
        </w:trPr>
        <w:tc>
          <w:tcPr>
            <w:tcW w:w="1601" w:type="pct"/>
            <w:vMerge w:val="restart"/>
            <w:tcBorders>
              <w:top w:val="single" w:sz="4" w:space="0" w:color="auto"/>
              <w:left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Ремонт участка</w:t>
            </w:r>
            <w:r>
              <w:rPr>
                <w:sz w:val="20"/>
                <w:szCs w:val="20"/>
              </w:rPr>
              <w:t xml:space="preserve"> автодороги протяженностью  500</w:t>
            </w:r>
            <w:r w:rsidRPr="006D651C">
              <w:rPr>
                <w:sz w:val="20"/>
                <w:szCs w:val="20"/>
              </w:rPr>
              <w:t xml:space="preserve">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1,5</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 xml:space="preserve">100 м3 материала основания (в </w:t>
            </w:r>
            <w:r w:rsidRPr="006D651C">
              <w:rPr>
                <w:sz w:val="20"/>
                <w:szCs w:val="20"/>
              </w:rPr>
              <w:lastRenderedPageBreak/>
              <w:t>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lastRenderedPageBreak/>
              <w:t>1,8</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подстилающих слоев оснований из песчано-г</w:t>
            </w:r>
            <w:r>
              <w:rPr>
                <w:sz w:val="20"/>
                <w:szCs w:val="20"/>
              </w:rPr>
              <w:t>равийной смеси (толщина слоя – 12</w:t>
            </w:r>
            <w:r w:rsidRPr="006D651C">
              <w:rPr>
                <w:sz w:val="20"/>
                <w:szCs w:val="20"/>
              </w:rPr>
              <w:t xml:space="preserve"> </w:t>
            </w:r>
            <w:r w:rsidRPr="006D651C">
              <w:rPr>
                <w:sz w:val="20"/>
                <w:szCs w:val="20"/>
              </w:rPr>
              <w:lastRenderedPageBreak/>
              <w:t>см, дост</w:t>
            </w:r>
            <w:r>
              <w:rPr>
                <w:sz w:val="20"/>
                <w:szCs w:val="20"/>
              </w:rPr>
              <w:t>авка материала на расстояние 94</w:t>
            </w:r>
            <w:r w:rsidRPr="006D651C">
              <w:rPr>
                <w:sz w:val="20"/>
                <w:szCs w:val="20"/>
              </w:rPr>
              <w:t xml:space="preserve"> км из карьера "Коровкино" Боровичского района)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219,6</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Смесь песчано-гравийная природная</w:t>
            </w:r>
          </w:p>
        </w:tc>
      </w:tr>
      <w:tr w:rsidR="00000B27" w:rsidRPr="006D651C" w:rsidTr="00000B27">
        <w:trPr>
          <w:gridAfter w:val="1"/>
          <w:wAfter w:w="198" w:type="pct"/>
          <w:trHeight w:val="498"/>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Pr>
                <w:sz w:val="20"/>
                <w:szCs w:val="20"/>
              </w:rPr>
              <w:t>1,8</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выравнивающих слоев покрытия из щебня (толщина слоя 12 см, дост</w:t>
            </w:r>
            <w:r>
              <w:rPr>
                <w:sz w:val="20"/>
                <w:szCs w:val="20"/>
              </w:rPr>
              <w:t>авка материала на расстояние 94</w:t>
            </w:r>
            <w:r w:rsidRPr="006D651C">
              <w:rPr>
                <w:sz w:val="20"/>
                <w:szCs w:val="20"/>
              </w:rPr>
              <w:t xml:space="preserve"> км из карьера "Коровкино" Боровичского района)</w:t>
            </w:r>
          </w:p>
        </w:tc>
      </w:tr>
      <w:tr w:rsidR="00000B27" w:rsidRPr="006D651C" w:rsidTr="00000B27">
        <w:trPr>
          <w:gridAfter w:val="1"/>
          <w:wAfter w:w="198" w:type="pct"/>
          <w:trHeight w:val="266"/>
        </w:trPr>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gridAfter w:val="1"/>
          <w:wAfter w:w="198" w:type="pct"/>
          <w:trHeight w:val="1196"/>
        </w:trPr>
        <w:tc>
          <w:tcPr>
            <w:tcW w:w="1601" w:type="pct"/>
            <w:vMerge/>
            <w:tcBorders>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r>
              <w:rPr>
                <w:sz w:val="20"/>
                <w:szCs w:val="20"/>
              </w:rPr>
              <w:t>226,8</w:t>
            </w:r>
          </w:p>
        </w:tc>
        <w:tc>
          <w:tcPr>
            <w:tcW w:w="1601"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Щебень из природного камня для строите</w:t>
            </w:r>
            <w:r>
              <w:rPr>
                <w:sz w:val="20"/>
                <w:szCs w:val="20"/>
              </w:rPr>
              <w:t>льных работ марка 600, фракция 40-7</w:t>
            </w:r>
            <w:r w:rsidRPr="006D651C">
              <w:rPr>
                <w:sz w:val="20"/>
                <w:szCs w:val="20"/>
              </w:rPr>
              <w:t>0 мм</w:t>
            </w:r>
          </w:p>
        </w:tc>
      </w:tr>
      <w:tr w:rsidR="00000B27" w:rsidTr="00000B27">
        <w:trPr>
          <w:gridAfter w:val="1"/>
          <w:wAfter w:w="198" w:type="pct"/>
          <w:trHeight w:val="1196"/>
        </w:trPr>
        <w:tc>
          <w:tcPr>
            <w:tcW w:w="1601"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rPr>
                <w:sz w:val="20"/>
                <w:szCs w:val="20"/>
              </w:rPr>
            </w:pPr>
            <w:r>
              <w:rPr>
                <w:sz w:val="20"/>
                <w:szCs w:val="20"/>
              </w:rPr>
              <w:t xml:space="preserve">Восстановление защитных, дренажных и укрепительных устройств </w:t>
            </w:r>
          </w:p>
        </w:tc>
        <w:tc>
          <w:tcPr>
            <w:tcW w:w="800"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0"/>
                <w:szCs w:val="20"/>
              </w:rPr>
              <w:t>1000 м3 грунта</w:t>
            </w:r>
          </w:p>
        </w:tc>
        <w:tc>
          <w:tcPr>
            <w:tcW w:w="800"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right"/>
              <w:rPr>
                <w:sz w:val="20"/>
                <w:szCs w:val="20"/>
              </w:rPr>
            </w:pPr>
            <w:r>
              <w:rPr>
                <w:sz w:val="20"/>
                <w:szCs w:val="20"/>
              </w:rPr>
              <w:t>0,64</w:t>
            </w:r>
          </w:p>
        </w:tc>
        <w:tc>
          <w:tcPr>
            <w:tcW w:w="1601"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rPr>
                <w:sz w:val="20"/>
                <w:szCs w:val="20"/>
              </w:rPr>
            </w:pPr>
            <w:r>
              <w:rPr>
                <w:sz w:val="20"/>
                <w:szCs w:val="20"/>
              </w:rPr>
              <w:t xml:space="preserve">Разработка грунта в отвал экскаваторами "драглайн" или "обратная лопата" с ковшом вместимостью 0,5 (0,5-0,63) м3, группа грунтов 2 </w:t>
            </w:r>
          </w:p>
        </w:tc>
      </w:tr>
    </w:tbl>
    <w:p w:rsidR="000B5C64" w:rsidRDefault="000B5C64" w:rsidP="000B5C64">
      <w:pPr>
        <w:keepNext/>
        <w:keepLines/>
        <w:rPr>
          <w:sz w:val="24"/>
          <w:szCs w:val="24"/>
        </w:rPr>
      </w:pPr>
    </w:p>
    <w:p w:rsidR="00C806AC" w:rsidRPr="00530E72" w:rsidRDefault="00C806AC" w:rsidP="00C806AC">
      <w:pPr>
        <w:ind w:firstLine="0"/>
        <w:rPr>
          <w:sz w:val="24"/>
          <w:szCs w:val="24"/>
        </w:rPr>
      </w:pPr>
      <w:r w:rsidRPr="0092586C">
        <w:rPr>
          <w:b/>
          <w:bCs/>
          <w:sz w:val="24"/>
          <w:szCs w:val="24"/>
        </w:rPr>
        <w:t>Ведомость объемов работ.</w:t>
      </w:r>
    </w:p>
    <w:p w:rsidR="000026EC" w:rsidRDefault="00C806AC" w:rsidP="00C806AC">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сельского поселен</w:t>
      </w:r>
      <w:r w:rsidR="00000B27">
        <w:rPr>
          <w:sz w:val="24"/>
          <w:szCs w:val="24"/>
        </w:rPr>
        <w:t>ия д.Песчанка</w:t>
      </w:r>
      <w:r>
        <w:rPr>
          <w:sz w:val="24"/>
          <w:szCs w:val="24"/>
        </w:rPr>
        <w:t xml:space="preserve">, </w:t>
      </w:r>
      <w:r w:rsidRPr="00716A09">
        <w:rPr>
          <w:sz w:val="24"/>
          <w:szCs w:val="24"/>
        </w:rPr>
        <w:t xml:space="preserve"> Новгородской области, Окуловского района</w:t>
      </w:r>
    </w:p>
    <w:p w:rsidR="00BD7975" w:rsidRDefault="00BD7975" w:rsidP="00BD7975">
      <w:pPr>
        <w:ind w:firstLine="0"/>
        <w:rPr>
          <w:b/>
          <w:sz w:val="24"/>
          <w:szCs w:val="24"/>
        </w:rPr>
      </w:pPr>
    </w:p>
    <w:p w:rsidR="00000B27" w:rsidRDefault="00FB41FD" w:rsidP="00D13CE0">
      <w:pPr>
        <w:jc w:val="center"/>
        <w:rPr>
          <w:sz w:val="24"/>
          <w:szCs w:val="24"/>
        </w:rPr>
      </w:pPr>
      <w:r>
        <w:rPr>
          <w:sz w:val="24"/>
          <w:szCs w:val="24"/>
        </w:rPr>
        <w:t xml:space="preserve">   </w:t>
      </w:r>
    </w:p>
    <w:tbl>
      <w:tblPr>
        <w:tblW w:w="5000" w:type="pct"/>
        <w:tblCellMar>
          <w:left w:w="0" w:type="dxa"/>
          <w:right w:w="0" w:type="dxa"/>
        </w:tblCellMar>
        <w:tblLook w:val="0000"/>
      </w:tblPr>
      <w:tblGrid>
        <w:gridCol w:w="930"/>
        <w:gridCol w:w="3240"/>
        <w:gridCol w:w="1555"/>
        <w:gridCol w:w="1555"/>
        <w:gridCol w:w="3238"/>
      </w:tblGrid>
      <w:tr w:rsidR="00000B27" w:rsidRPr="006D651C" w:rsidTr="00000B27">
        <w:trPr>
          <w:trHeight w:val="498"/>
        </w:trPr>
        <w:tc>
          <w:tcPr>
            <w:tcW w:w="199" w:type="pct"/>
            <w:tcBorders>
              <w:top w:val="single" w:sz="12" w:space="0" w:color="auto"/>
              <w:left w:val="single" w:sz="12"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Позиция</w:t>
            </w:r>
          </w:p>
        </w:tc>
        <w:tc>
          <w:tcPr>
            <w:tcW w:w="1601"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Техническое состояние и методы реставрации</w:t>
            </w:r>
          </w:p>
        </w:tc>
      </w:tr>
      <w:tr w:rsidR="00000B27" w:rsidRPr="006D651C" w:rsidTr="00000B27">
        <w:trPr>
          <w:trHeight w:val="266"/>
        </w:trPr>
        <w:tc>
          <w:tcPr>
            <w:tcW w:w="199" w:type="pct"/>
            <w:tcBorders>
              <w:top w:val="single" w:sz="12" w:space="0" w:color="auto"/>
              <w:left w:val="single" w:sz="12"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4"/>
                <w:szCs w:val="24"/>
              </w:rPr>
              <w:t xml:space="preserve"> </w:t>
            </w:r>
            <w:r w:rsidRPr="006D651C">
              <w:rPr>
                <w:sz w:val="20"/>
                <w:szCs w:val="20"/>
              </w:rPr>
              <w:t>1</w:t>
            </w:r>
          </w:p>
        </w:tc>
        <w:tc>
          <w:tcPr>
            <w:tcW w:w="1601" w:type="pct"/>
            <w:tcBorders>
              <w:top w:val="single" w:sz="12" w:space="0" w:color="auto"/>
              <w:left w:val="single" w:sz="6" w:space="0" w:color="auto"/>
              <w:bottom w:val="single" w:sz="4" w:space="0" w:color="auto"/>
              <w:right w:val="nil"/>
            </w:tcBorders>
          </w:tcPr>
          <w:p w:rsidR="00000B27" w:rsidRPr="006D651C" w:rsidRDefault="00000B27" w:rsidP="00000B27">
            <w:pPr>
              <w:ind w:left="85" w:right="85"/>
              <w:jc w:val="center"/>
              <w:rPr>
                <w:sz w:val="20"/>
                <w:szCs w:val="20"/>
              </w:rPr>
            </w:pPr>
            <w:r w:rsidRPr="006D651C">
              <w:rPr>
                <w:sz w:val="20"/>
                <w:szCs w:val="20"/>
              </w:rPr>
              <w:t>2</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3</w:t>
            </w:r>
          </w:p>
        </w:tc>
        <w:tc>
          <w:tcPr>
            <w:tcW w:w="800" w:type="pct"/>
            <w:tcBorders>
              <w:top w:val="single" w:sz="12" w:space="0" w:color="auto"/>
              <w:left w:val="single" w:sz="6" w:space="0" w:color="auto"/>
              <w:bottom w:val="single" w:sz="12" w:space="0" w:color="auto"/>
              <w:right w:val="nil"/>
            </w:tcBorders>
          </w:tcPr>
          <w:p w:rsidR="00000B27" w:rsidRPr="006D651C" w:rsidRDefault="00000B27" w:rsidP="00000B27">
            <w:pPr>
              <w:ind w:left="85" w:right="85"/>
              <w:jc w:val="center"/>
              <w:rPr>
                <w:sz w:val="20"/>
                <w:szCs w:val="20"/>
              </w:rPr>
            </w:pPr>
            <w:r w:rsidRPr="006D651C">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6D651C" w:rsidRDefault="00000B27" w:rsidP="00000B27">
            <w:pPr>
              <w:ind w:left="85" w:right="85"/>
              <w:jc w:val="center"/>
              <w:rPr>
                <w:sz w:val="20"/>
                <w:szCs w:val="20"/>
              </w:rPr>
            </w:pPr>
            <w:r w:rsidRPr="006D651C">
              <w:rPr>
                <w:sz w:val="20"/>
                <w:szCs w:val="20"/>
              </w:rPr>
              <w:t>5</w:t>
            </w: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Ремонт участка автодороги протяженностью  190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0,57</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Исправление профиля оснований гравийных без добавления нового материала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2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0,456</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подстилающих слоев оснований из песчано-гравийной смеси (толщина слоя – 8 см, доставка материала на расстояние 100 км из карьера "Коровкино" Боровичского района)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498"/>
        </w:trPr>
        <w:tc>
          <w:tcPr>
            <w:tcW w:w="199" w:type="pct"/>
            <w:tcBorders>
              <w:top w:val="single" w:sz="4" w:space="0" w:color="auto"/>
              <w:left w:val="single" w:sz="4" w:space="0" w:color="auto"/>
              <w:bottom w:val="single" w:sz="4" w:space="0" w:color="auto"/>
              <w:right w:val="single" w:sz="4" w:space="0" w:color="auto"/>
            </w:tcBorders>
          </w:tcPr>
          <w:p w:rsidR="00000B27" w:rsidRPr="006D651C" w:rsidRDefault="00000B27" w:rsidP="0069610A">
            <w:pPr>
              <w:ind w:left="85" w:right="85" w:firstLine="0"/>
              <w:rPr>
                <w:sz w:val="24"/>
                <w:szCs w:val="24"/>
              </w:rPr>
            </w:pPr>
            <w:r w:rsidRPr="006D651C">
              <w:rPr>
                <w:sz w:val="24"/>
                <w:szCs w:val="24"/>
              </w:rPr>
              <w:t>2.1</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55,632</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Смесь песчано-гравийная природная</w:t>
            </w:r>
          </w:p>
        </w:tc>
      </w:tr>
      <w:tr w:rsidR="00000B27" w:rsidRPr="006D651C"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3</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6D651C" w:rsidRDefault="00000B27" w:rsidP="00000B27">
            <w:pPr>
              <w:ind w:left="85" w:right="85"/>
              <w:jc w:val="center"/>
              <w:rPr>
                <w:sz w:val="20"/>
                <w:szCs w:val="20"/>
              </w:rPr>
            </w:pPr>
            <w:r w:rsidRPr="006D651C">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6D651C" w:rsidRDefault="00000B27" w:rsidP="00000B27">
            <w:pPr>
              <w:ind w:left="85" w:right="85"/>
              <w:jc w:val="right"/>
              <w:rPr>
                <w:sz w:val="20"/>
                <w:szCs w:val="20"/>
              </w:rPr>
            </w:pPr>
            <w:r w:rsidRPr="006D651C">
              <w:rPr>
                <w:sz w:val="20"/>
                <w:szCs w:val="20"/>
              </w:rPr>
              <w:t>0,684</w:t>
            </w:r>
          </w:p>
        </w:tc>
        <w:tc>
          <w:tcPr>
            <w:tcW w:w="1601" w:type="pct"/>
            <w:tcBorders>
              <w:top w:val="single" w:sz="6" w:space="0" w:color="auto"/>
              <w:left w:val="single" w:sz="6" w:space="0" w:color="auto"/>
              <w:bottom w:val="nil"/>
              <w:right w:val="single" w:sz="12" w:space="0" w:color="auto"/>
            </w:tcBorders>
          </w:tcPr>
          <w:p w:rsidR="00000B27" w:rsidRPr="006D651C" w:rsidRDefault="00000B27" w:rsidP="00000B27">
            <w:pPr>
              <w:ind w:left="85" w:right="85"/>
              <w:rPr>
                <w:sz w:val="20"/>
                <w:szCs w:val="20"/>
              </w:rPr>
            </w:pPr>
            <w:r w:rsidRPr="006D651C">
              <w:rPr>
                <w:sz w:val="20"/>
                <w:szCs w:val="20"/>
              </w:rPr>
              <w:t>Устройство выравнивающих слоев покрытия из щебня (толщина слоя 12 см, доставка материала на расстояние 100 км из карьера "Коровкино" Боровичского района)</w:t>
            </w:r>
          </w:p>
        </w:tc>
      </w:tr>
      <w:tr w:rsidR="00000B27" w:rsidRPr="006D651C"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4"/>
                <w:szCs w:val="24"/>
              </w:rPr>
              <w:t xml:space="preserve"> </w:t>
            </w:r>
          </w:p>
        </w:tc>
        <w:tc>
          <w:tcPr>
            <w:tcW w:w="1601" w:type="pct"/>
            <w:vMerge/>
            <w:tcBorders>
              <w:left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6D651C"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6D651C"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6D651C" w:rsidRDefault="00000B27" w:rsidP="00000B27">
            <w:pPr>
              <w:ind w:left="85" w:right="85"/>
              <w:rPr>
                <w:sz w:val="20"/>
                <w:szCs w:val="20"/>
              </w:rPr>
            </w:pPr>
          </w:p>
        </w:tc>
      </w:tr>
      <w:tr w:rsidR="00000B27" w:rsidRPr="006D651C" w:rsidTr="00000B27">
        <w:trPr>
          <w:trHeight w:val="1196"/>
        </w:trPr>
        <w:tc>
          <w:tcPr>
            <w:tcW w:w="199" w:type="pct"/>
            <w:tcBorders>
              <w:top w:val="single" w:sz="4" w:space="0" w:color="auto"/>
              <w:left w:val="single" w:sz="4" w:space="0" w:color="auto"/>
              <w:bottom w:val="single" w:sz="4" w:space="0" w:color="auto"/>
              <w:right w:val="single" w:sz="4" w:space="0" w:color="auto"/>
            </w:tcBorders>
          </w:tcPr>
          <w:p w:rsidR="00000B27" w:rsidRPr="006D651C" w:rsidRDefault="00000B27" w:rsidP="0069610A">
            <w:pPr>
              <w:ind w:left="85" w:right="85" w:firstLine="0"/>
              <w:rPr>
                <w:sz w:val="24"/>
                <w:szCs w:val="24"/>
              </w:rPr>
            </w:pPr>
            <w:r w:rsidRPr="006D651C">
              <w:rPr>
                <w:sz w:val="24"/>
                <w:szCs w:val="24"/>
              </w:rPr>
              <w:t>3.1</w:t>
            </w:r>
          </w:p>
        </w:tc>
        <w:tc>
          <w:tcPr>
            <w:tcW w:w="1601" w:type="pct"/>
            <w:vMerge/>
            <w:tcBorders>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center"/>
              <w:rPr>
                <w:sz w:val="20"/>
                <w:szCs w:val="20"/>
              </w:rPr>
            </w:pPr>
            <w:r w:rsidRPr="006D651C">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jc w:val="right"/>
              <w:rPr>
                <w:sz w:val="20"/>
                <w:szCs w:val="20"/>
              </w:rPr>
            </w:pPr>
            <w:r w:rsidRPr="006D651C">
              <w:rPr>
                <w:sz w:val="20"/>
                <w:szCs w:val="20"/>
              </w:rPr>
              <w:t>86,184</w:t>
            </w:r>
          </w:p>
        </w:tc>
        <w:tc>
          <w:tcPr>
            <w:tcW w:w="1601" w:type="pct"/>
            <w:tcBorders>
              <w:top w:val="single" w:sz="4" w:space="0" w:color="auto"/>
              <w:left w:val="single" w:sz="4" w:space="0" w:color="auto"/>
              <w:bottom w:val="single" w:sz="4" w:space="0" w:color="auto"/>
              <w:right w:val="single" w:sz="4" w:space="0" w:color="auto"/>
            </w:tcBorders>
          </w:tcPr>
          <w:p w:rsidR="00000B27" w:rsidRPr="006D651C" w:rsidRDefault="00000B27" w:rsidP="00000B27">
            <w:pPr>
              <w:ind w:left="85" w:right="85"/>
              <w:rPr>
                <w:sz w:val="20"/>
                <w:szCs w:val="20"/>
              </w:rPr>
            </w:pPr>
            <w:r w:rsidRPr="006D651C">
              <w:rPr>
                <w:sz w:val="20"/>
                <w:szCs w:val="20"/>
              </w:rPr>
              <w:t>Щебень из природного камня для строительных работ марка 600, фракция 20-40 мм</w:t>
            </w:r>
          </w:p>
        </w:tc>
      </w:tr>
    </w:tbl>
    <w:p w:rsidR="00000B27" w:rsidRDefault="00FB41FD" w:rsidP="00D13CE0">
      <w:pPr>
        <w:jc w:val="center"/>
      </w:pPr>
      <w:r>
        <w:rPr>
          <w:sz w:val="24"/>
          <w:szCs w:val="24"/>
        </w:rPr>
        <w:lastRenderedPageBreak/>
        <w:t xml:space="preserve">      </w:t>
      </w:r>
      <w:r w:rsidR="00D13CE0" w:rsidRPr="009C577C">
        <w:rPr>
          <w:sz w:val="22"/>
        </w:rPr>
        <w:t xml:space="preserve">                                                                                                                                                                      </w:t>
      </w:r>
      <w:r w:rsidR="00D13CE0">
        <w:rPr>
          <w:sz w:val="22"/>
        </w:rPr>
        <w:t xml:space="preserve">                                   </w:t>
      </w:r>
    </w:p>
    <w:p w:rsidR="00000B27" w:rsidRDefault="00000B27" w:rsidP="00000B27"/>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 xml:space="preserve">ользования местного значения Боровёнковского сельского поселения </w:t>
      </w:r>
      <w:r w:rsidRPr="00000B27">
        <w:rPr>
          <w:sz w:val="24"/>
          <w:szCs w:val="24"/>
        </w:rPr>
        <w:t>д. Дерняки, участок №5,№6, №7</w:t>
      </w:r>
      <w:r>
        <w:rPr>
          <w:sz w:val="24"/>
          <w:szCs w:val="24"/>
        </w:rPr>
        <w:t xml:space="preserve">, </w:t>
      </w:r>
      <w:r w:rsidRPr="00716A09">
        <w:rPr>
          <w:sz w:val="24"/>
          <w:szCs w:val="24"/>
        </w:rPr>
        <w:t xml:space="preserve"> Новгородской области, Окуловского района</w:t>
      </w:r>
    </w:p>
    <w:p w:rsidR="00000B27" w:rsidRDefault="00000B27" w:rsidP="00000B27"/>
    <w:tbl>
      <w:tblPr>
        <w:tblW w:w="5000" w:type="pct"/>
        <w:tblCellMar>
          <w:left w:w="0" w:type="dxa"/>
          <w:right w:w="0" w:type="dxa"/>
        </w:tblCellMar>
        <w:tblLook w:val="0000"/>
      </w:tblPr>
      <w:tblGrid>
        <w:gridCol w:w="930"/>
        <w:gridCol w:w="3230"/>
        <w:gridCol w:w="1550"/>
        <w:gridCol w:w="1550"/>
        <w:gridCol w:w="3228"/>
      </w:tblGrid>
      <w:tr w:rsidR="00000B27" w:rsidTr="00000B27">
        <w:trPr>
          <w:trHeight w:val="266"/>
        </w:trPr>
        <w:tc>
          <w:tcPr>
            <w:tcW w:w="5000" w:type="pct"/>
            <w:gridSpan w:val="5"/>
            <w:tcBorders>
              <w:top w:val="nil"/>
              <w:left w:val="nil"/>
              <w:bottom w:val="nil"/>
              <w:right w:val="nil"/>
            </w:tcBorders>
          </w:tcPr>
          <w:p w:rsidR="00000B27" w:rsidRDefault="00000B27" w:rsidP="00000B27">
            <w:pPr>
              <w:ind w:right="85"/>
              <w:rPr>
                <w:sz w:val="20"/>
                <w:szCs w:val="20"/>
              </w:rPr>
            </w:pPr>
          </w:p>
        </w:tc>
      </w:tr>
      <w:tr w:rsidR="00000B27" w:rsidTr="00000B27">
        <w:trPr>
          <w:trHeight w:val="498"/>
        </w:trPr>
        <w:tc>
          <w:tcPr>
            <w:tcW w:w="443" w:type="pct"/>
            <w:tcBorders>
              <w:top w:val="single" w:sz="12" w:space="0" w:color="auto"/>
              <w:left w:val="single" w:sz="12" w:space="0" w:color="auto"/>
              <w:bottom w:val="single" w:sz="12" w:space="0" w:color="auto"/>
              <w:right w:val="nil"/>
            </w:tcBorders>
          </w:tcPr>
          <w:p w:rsidR="00000B27" w:rsidRDefault="00000B27" w:rsidP="00000B27">
            <w:pPr>
              <w:ind w:left="85" w:right="85"/>
              <w:jc w:val="center"/>
              <w:rPr>
                <w:sz w:val="20"/>
                <w:szCs w:val="20"/>
              </w:rPr>
            </w:pPr>
            <w:r>
              <w:rPr>
                <w:sz w:val="24"/>
                <w:szCs w:val="24"/>
              </w:rPr>
              <w:t xml:space="preserve"> </w:t>
            </w:r>
            <w:r>
              <w:rPr>
                <w:sz w:val="20"/>
                <w:szCs w:val="20"/>
              </w:rPr>
              <w:t>Позиция</w:t>
            </w:r>
          </w:p>
        </w:tc>
        <w:tc>
          <w:tcPr>
            <w:tcW w:w="1540"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Наименование конструктивных элементов</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Единица измерения</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Количество</w:t>
            </w:r>
          </w:p>
        </w:tc>
        <w:tc>
          <w:tcPr>
            <w:tcW w:w="1539" w:type="pct"/>
            <w:tcBorders>
              <w:top w:val="single" w:sz="12" w:space="0" w:color="auto"/>
              <w:left w:val="single" w:sz="6" w:space="0" w:color="auto"/>
              <w:bottom w:val="single" w:sz="12" w:space="0" w:color="auto"/>
              <w:right w:val="single" w:sz="12" w:space="0" w:color="auto"/>
            </w:tcBorders>
          </w:tcPr>
          <w:p w:rsidR="00000B27" w:rsidRDefault="00000B27" w:rsidP="00000B27">
            <w:pPr>
              <w:ind w:left="85" w:right="85"/>
              <w:jc w:val="center"/>
              <w:rPr>
                <w:sz w:val="20"/>
                <w:szCs w:val="20"/>
              </w:rPr>
            </w:pPr>
            <w:r>
              <w:rPr>
                <w:sz w:val="20"/>
                <w:szCs w:val="20"/>
              </w:rPr>
              <w:t>Техническое состояние и методы реставрации</w:t>
            </w:r>
          </w:p>
        </w:tc>
      </w:tr>
      <w:tr w:rsidR="00000B27" w:rsidTr="00000B27">
        <w:trPr>
          <w:trHeight w:val="266"/>
        </w:trPr>
        <w:tc>
          <w:tcPr>
            <w:tcW w:w="443" w:type="pct"/>
            <w:tcBorders>
              <w:top w:val="single" w:sz="12" w:space="0" w:color="auto"/>
              <w:left w:val="single" w:sz="12" w:space="0" w:color="auto"/>
              <w:bottom w:val="single" w:sz="4" w:space="0" w:color="auto"/>
              <w:right w:val="nil"/>
            </w:tcBorders>
          </w:tcPr>
          <w:p w:rsidR="00000B27" w:rsidRDefault="00000B27" w:rsidP="00000B27">
            <w:pPr>
              <w:ind w:left="85" w:right="85"/>
              <w:jc w:val="center"/>
              <w:rPr>
                <w:sz w:val="20"/>
                <w:szCs w:val="20"/>
              </w:rPr>
            </w:pPr>
            <w:r>
              <w:rPr>
                <w:sz w:val="24"/>
                <w:szCs w:val="24"/>
              </w:rPr>
              <w:t xml:space="preserve"> </w:t>
            </w:r>
            <w:r>
              <w:rPr>
                <w:sz w:val="20"/>
                <w:szCs w:val="20"/>
              </w:rPr>
              <w:t>1</w:t>
            </w:r>
          </w:p>
        </w:tc>
        <w:tc>
          <w:tcPr>
            <w:tcW w:w="1540" w:type="pct"/>
            <w:tcBorders>
              <w:top w:val="single" w:sz="12" w:space="0" w:color="auto"/>
              <w:left w:val="single" w:sz="6" w:space="0" w:color="auto"/>
              <w:bottom w:val="single" w:sz="4" w:space="0" w:color="auto"/>
              <w:right w:val="nil"/>
            </w:tcBorders>
          </w:tcPr>
          <w:p w:rsidR="00000B27" w:rsidRDefault="00000B27" w:rsidP="00000B27">
            <w:pPr>
              <w:ind w:left="85" w:right="85"/>
              <w:jc w:val="center"/>
              <w:rPr>
                <w:sz w:val="20"/>
                <w:szCs w:val="20"/>
              </w:rPr>
            </w:pPr>
            <w:r>
              <w:rPr>
                <w:sz w:val="20"/>
                <w:szCs w:val="20"/>
              </w:rPr>
              <w:t>2</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3</w:t>
            </w:r>
          </w:p>
        </w:tc>
        <w:tc>
          <w:tcPr>
            <w:tcW w:w="739" w:type="pct"/>
            <w:tcBorders>
              <w:top w:val="single" w:sz="12" w:space="0" w:color="auto"/>
              <w:left w:val="single" w:sz="6" w:space="0" w:color="auto"/>
              <w:bottom w:val="single" w:sz="12" w:space="0" w:color="auto"/>
              <w:right w:val="nil"/>
            </w:tcBorders>
          </w:tcPr>
          <w:p w:rsidR="00000B27" w:rsidRDefault="00000B27" w:rsidP="00000B27">
            <w:pPr>
              <w:ind w:left="85" w:right="85"/>
              <w:jc w:val="center"/>
              <w:rPr>
                <w:sz w:val="20"/>
                <w:szCs w:val="20"/>
              </w:rPr>
            </w:pPr>
            <w:r>
              <w:rPr>
                <w:sz w:val="20"/>
                <w:szCs w:val="20"/>
              </w:rPr>
              <w:t>4</w:t>
            </w:r>
          </w:p>
        </w:tc>
        <w:tc>
          <w:tcPr>
            <w:tcW w:w="1539" w:type="pct"/>
            <w:tcBorders>
              <w:top w:val="single" w:sz="12" w:space="0" w:color="auto"/>
              <w:left w:val="single" w:sz="6" w:space="0" w:color="auto"/>
              <w:bottom w:val="single" w:sz="12" w:space="0" w:color="auto"/>
              <w:right w:val="single" w:sz="12" w:space="0" w:color="auto"/>
            </w:tcBorders>
          </w:tcPr>
          <w:p w:rsidR="00000B27" w:rsidRDefault="00000B27" w:rsidP="00000B27">
            <w:pPr>
              <w:ind w:left="85" w:right="85"/>
              <w:jc w:val="center"/>
              <w:rPr>
                <w:sz w:val="20"/>
                <w:szCs w:val="20"/>
              </w:rPr>
            </w:pPr>
            <w:r>
              <w:rPr>
                <w:sz w:val="20"/>
                <w:szCs w:val="20"/>
              </w:rPr>
              <w:t>5</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1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sz w:val="20"/>
                <w:szCs w:val="20"/>
              </w:rPr>
            </w:pPr>
            <w:r>
              <w:rPr>
                <w:b/>
                <w:bCs/>
                <w:sz w:val="20"/>
                <w:szCs w:val="20"/>
              </w:rPr>
              <w:t xml:space="preserve">Восстановление дренажных, защитных и укрепительных устройств </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1,546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т</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2 164,4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3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sz w:val="20"/>
                <w:szCs w:val="20"/>
              </w:rPr>
            </w:pPr>
            <w:r>
              <w:rPr>
                <w:b/>
                <w:bCs/>
                <w:sz w:val="20"/>
                <w:szCs w:val="20"/>
              </w:rPr>
              <w:t xml:space="preserve">Замена отдельных звеньев водопропускных труб </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0,0042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4</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 км трубопровода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Демонтаж стальных водопроводных труб с гидравлическим испытанием диаметром 300 мм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5</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 м3 подушки</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0,012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Устройство подушек под фундаменты опор мостов песчано-щебеночных</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5.1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1,332</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3B650F">
              <w:rPr>
                <w:sz w:val="20"/>
                <w:szCs w:val="20"/>
              </w:rPr>
              <w:t>Щебень из природного камня для строительных работ марка 800, фракция 20-40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5.2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0,66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3B650F">
              <w:rPr>
                <w:sz w:val="20"/>
                <w:szCs w:val="20"/>
              </w:rPr>
              <w:t>Песок природный для строительных работ средний</w:t>
            </w: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6</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 км трубопровода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Укладка стальных водопроводных труб с гидравлическим испытанием диаметром 300 мм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4"/>
                <w:szCs w:val="24"/>
              </w:rPr>
            </w:pPr>
            <w:r>
              <w:rPr>
                <w:sz w:val="24"/>
                <w:szCs w:val="24"/>
              </w:rPr>
              <w:t>6.1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Pr="008625E7" w:rsidRDefault="00000B27" w:rsidP="00000B27">
            <w:pPr>
              <w:ind w:left="85" w:right="85"/>
              <w:jc w:val="center"/>
              <w:rPr>
                <w:sz w:val="20"/>
                <w:szCs w:val="20"/>
              </w:rPr>
            </w:pPr>
            <w:r>
              <w:rPr>
                <w:sz w:val="20"/>
                <w:szCs w:val="20"/>
              </w:rPr>
              <w:t>м</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6D39">
              <w:rPr>
                <w:sz w:val="20"/>
                <w:szCs w:val="20"/>
              </w:rPr>
              <w:t>Трубы стальные электросварные прямошовные со снятой фаской из стали марок БСт2кп-БСт4кп и БСт2пс-БСт4пс наружный диаметр 325 мм, толщина стенки 6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7</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м3 грунта</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0,003</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 xml:space="preserve">Засыпка траншей и котлованов с перемещением грунта до 5 м бульдозерами мощностью 79 кВт (108 л.с.), </w:t>
            </w:r>
            <w:r>
              <w:rPr>
                <w:sz w:val="20"/>
                <w:szCs w:val="20"/>
              </w:rPr>
              <w:lastRenderedPageBreak/>
              <w:t>группа грунтов 1</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lastRenderedPageBreak/>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8 </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000B27" w:rsidRDefault="00000B27" w:rsidP="00000B27">
            <w:pPr>
              <w:ind w:left="85" w:right="85"/>
              <w:rPr>
                <w:b/>
                <w:bCs/>
                <w:sz w:val="20"/>
                <w:szCs w:val="20"/>
              </w:rPr>
            </w:pPr>
            <w:r>
              <w:rPr>
                <w:sz w:val="24"/>
                <w:szCs w:val="24"/>
              </w:rPr>
              <w:t xml:space="preserve"> </w:t>
            </w:r>
            <w:r>
              <w:rPr>
                <w:b/>
                <w:bCs/>
                <w:sz w:val="20"/>
                <w:szCs w:val="20"/>
              </w:rPr>
              <w:t>Участок №5 Протяженность 250 м (от начала уч. №5 до начала уч. №7 - 150 м, на перекрестке уч. №5 и уч. №6 - 100 м), ширина - 3,5 м</w:t>
            </w: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м2 площади основания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0,56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с добавлением нового материала</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8.1</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6,44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8.2</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30,8</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20-40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9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м2 покрытия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0,875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Устройство покрытий толщиной 15 см при укатке щебня с пределом прочности на сжатие свыше 68,6 до 98,1 МПа (свыше 700 до 1000 кгc/см2) однослойных</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9.1</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8,75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5(3)-10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9.2</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13,125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10-20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9.3</w:t>
            </w:r>
          </w:p>
        </w:tc>
        <w:tc>
          <w:tcPr>
            <w:tcW w:w="1540" w:type="pct"/>
            <w:vMerge/>
            <w:tcBorders>
              <w:left w:val="single" w:sz="4" w:space="0" w:color="auto"/>
              <w:right w:val="single" w:sz="4" w:space="0" w:color="auto"/>
            </w:tcBorders>
          </w:tcPr>
          <w:p w:rsidR="00000B27" w:rsidRDefault="00000B27" w:rsidP="00000B27">
            <w:pPr>
              <w:ind w:left="85" w:right="85"/>
              <w:rPr>
                <w:b/>
                <w:bCs/>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165,375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8625E7">
              <w:rPr>
                <w:sz w:val="20"/>
                <w:szCs w:val="20"/>
              </w:rPr>
              <w:t>Щебень из природного камня для строительных работ марка 800, фракция 40-70 мм</w:t>
            </w:r>
          </w:p>
        </w:tc>
      </w:tr>
      <w:tr w:rsidR="00000B27" w:rsidTr="00000B27">
        <w:trPr>
          <w:trHeight w:val="498"/>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10</w:t>
            </w:r>
          </w:p>
        </w:tc>
        <w:tc>
          <w:tcPr>
            <w:tcW w:w="1540" w:type="pct"/>
            <w:vMerge w:val="restart"/>
            <w:tcBorders>
              <w:top w:val="single" w:sz="4" w:space="0" w:color="auto"/>
              <w:left w:val="single" w:sz="4" w:space="0" w:color="auto"/>
              <w:right w:val="single" w:sz="4" w:space="0" w:color="auto"/>
            </w:tcBorders>
          </w:tcPr>
          <w:p w:rsidR="00000B27" w:rsidRDefault="00000B27" w:rsidP="00000B27">
            <w:pPr>
              <w:ind w:left="85" w:right="85"/>
              <w:rPr>
                <w:b/>
                <w:bCs/>
                <w:sz w:val="20"/>
                <w:szCs w:val="20"/>
              </w:rPr>
            </w:pP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p w:rsidR="00000B27" w:rsidRDefault="00000B27" w:rsidP="00000B27">
            <w:pPr>
              <w:ind w:left="85" w:right="85"/>
              <w:rPr>
                <w:b/>
                <w:bCs/>
                <w:sz w:val="20"/>
                <w:szCs w:val="20"/>
              </w:rPr>
            </w:pPr>
            <w:r>
              <w:rPr>
                <w:b/>
                <w:bCs/>
                <w:sz w:val="20"/>
                <w:szCs w:val="20"/>
              </w:rPr>
              <w:t>Участок №5: протяженность 253 м, ширина 3,5 м; участок №6: протяженность 116 м, ширина 3 м; участок №7: протяженность 154 м, ширина 3 м</w:t>
            </w:r>
          </w:p>
          <w:p w:rsidR="00000B27" w:rsidRDefault="00000B27" w:rsidP="00000B27">
            <w:pPr>
              <w:ind w:left="85" w:right="85"/>
              <w:rPr>
                <w:b/>
                <w:bCs/>
                <w:sz w:val="20"/>
                <w:szCs w:val="20"/>
              </w:rPr>
            </w:pPr>
            <w:r>
              <w:rPr>
                <w:b/>
                <w:bCs/>
                <w:sz w:val="20"/>
                <w:szCs w:val="20"/>
              </w:rPr>
              <w:t>(общая протяженность 523 м)</w:t>
            </w: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м2 площади основания</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0,054</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без добавления  нового материала (участок №6, протяженность 16 м)</w:t>
            </w:r>
          </w:p>
        </w:tc>
      </w:tr>
      <w:tr w:rsidR="00000B27" w:rsidTr="00000B27">
        <w:trPr>
          <w:trHeight w:val="498"/>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0"/>
                <w:szCs w:val="20"/>
              </w:rPr>
            </w:pPr>
            <w:r>
              <w:rPr>
                <w:sz w:val="24"/>
                <w:szCs w:val="24"/>
              </w:rPr>
              <w:t xml:space="preserve">11 </w:t>
            </w:r>
          </w:p>
        </w:tc>
        <w:tc>
          <w:tcPr>
            <w:tcW w:w="1540" w:type="pct"/>
            <w:vMerge/>
            <w:tcBorders>
              <w:left w:val="single" w:sz="4" w:space="0" w:color="auto"/>
              <w:right w:val="single" w:sz="4" w:space="0" w:color="auto"/>
            </w:tcBorders>
          </w:tcPr>
          <w:p w:rsidR="00000B27" w:rsidRDefault="00000B27" w:rsidP="00000B27">
            <w:pPr>
              <w:ind w:left="85" w:right="85"/>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м2 площади основания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0,8855</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Исправление профиля оснований щебеночных с добавлением нового материала (участок №5, протяженность 253 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RPr="008625E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11.1</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10,183</w:t>
            </w:r>
          </w:p>
        </w:tc>
        <w:tc>
          <w:tcPr>
            <w:tcW w:w="1539" w:type="pct"/>
            <w:tcBorders>
              <w:top w:val="single" w:sz="6" w:space="0" w:color="auto"/>
              <w:left w:val="single" w:sz="6" w:space="0" w:color="auto"/>
              <w:bottom w:val="nil"/>
              <w:right w:val="single" w:sz="12" w:space="0" w:color="auto"/>
            </w:tcBorders>
          </w:tcPr>
          <w:p w:rsidR="00000B27" w:rsidRPr="008625E7" w:rsidRDefault="00000B27" w:rsidP="00000B27">
            <w:pPr>
              <w:ind w:left="85" w:right="85"/>
              <w:rPr>
                <w:sz w:val="20"/>
                <w:szCs w:val="20"/>
              </w:rPr>
            </w:pPr>
            <w:r w:rsidRPr="00462C1E">
              <w:rPr>
                <w:sz w:val="20"/>
                <w:szCs w:val="20"/>
              </w:rPr>
              <w:t>Щебень из природного камня для строительных работ марка 800, фракция 10-20 мм</w:t>
            </w: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11.2</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48,7</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Щебень из природного камня для строительных работ марка 800, фракция 20-40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0"/>
                <w:szCs w:val="20"/>
              </w:rPr>
            </w:pPr>
            <w:r>
              <w:rPr>
                <w:sz w:val="24"/>
                <w:szCs w:val="24"/>
              </w:rPr>
              <w:t xml:space="preserve">12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1000 м2 основания или покрытия</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2,0346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Устройство подстилающих и выравнивающих слоев оснований из щебня</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r w:rsidR="00000B27" w:rsidTr="00000B27">
        <w:trPr>
          <w:trHeight w:val="731"/>
        </w:trPr>
        <w:tc>
          <w:tcPr>
            <w:tcW w:w="443" w:type="pct"/>
            <w:tcBorders>
              <w:top w:val="single" w:sz="4" w:space="0" w:color="auto"/>
              <w:left w:val="single" w:sz="4" w:space="0" w:color="auto"/>
              <w:bottom w:val="single" w:sz="4" w:space="0" w:color="auto"/>
              <w:right w:val="single" w:sz="4" w:space="0" w:color="auto"/>
            </w:tcBorders>
          </w:tcPr>
          <w:p w:rsidR="00000B27" w:rsidRDefault="00000B27" w:rsidP="0069610A">
            <w:pPr>
              <w:ind w:left="85" w:right="85" w:firstLine="0"/>
              <w:rPr>
                <w:sz w:val="24"/>
                <w:szCs w:val="24"/>
              </w:rPr>
            </w:pPr>
            <w:r>
              <w:rPr>
                <w:sz w:val="24"/>
                <w:szCs w:val="24"/>
              </w:rPr>
              <w:t>12.1</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м3</w:t>
            </w:r>
          </w:p>
        </w:tc>
        <w:tc>
          <w:tcPr>
            <w:tcW w:w="739" w:type="pc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256,3596</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sidRPr="00462C1E">
              <w:rPr>
                <w:sz w:val="20"/>
                <w:szCs w:val="20"/>
              </w:rPr>
              <w:t>Щебень из природного камня для строительных работ марка 600, фракция 40-70 мм</w:t>
            </w:r>
          </w:p>
        </w:tc>
      </w:tr>
      <w:tr w:rsidR="00000B27" w:rsidTr="00000B27">
        <w:trPr>
          <w:trHeight w:val="731"/>
        </w:trPr>
        <w:tc>
          <w:tcPr>
            <w:tcW w:w="443" w:type="pct"/>
            <w:vMerge w:val="restart"/>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13</w:t>
            </w:r>
          </w:p>
        </w:tc>
        <w:tc>
          <w:tcPr>
            <w:tcW w:w="1540" w:type="pct"/>
            <w:vMerge/>
            <w:tcBorders>
              <w:left w:val="single" w:sz="4" w:space="0" w:color="auto"/>
              <w:right w:val="single" w:sz="4" w:space="0" w:color="auto"/>
            </w:tcBorders>
          </w:tcPr>
          <w:p w:rsidR="00000B27" w:rsidRDefault="00000B27" w:rsidP="00000B27">
            <w:pPr>
              <w:ind w:left="85" w:right="85"/>
              <w:jc w:val="right"/>
              <w:rPr>
                <w:sz w:val="20"/>
                <w:szCs w:val="20"/>
              </w:rPr>
            </w:pPr>
          </w:p>
        </w:tc>
        <w:tc>
          <w:tcPr>
            <w:tcW w:w="739" w:type="pct"/>
            <w:vMerge w:val="restart"/>
            <w:tcBorders>
              <w:top w:val="single" w:sz="6" w:space="0" w:color="auto"/>
              <w:left w:val="single" w:sz="4" w:space="0" w:color="auto"/>
              <w:bottom w:val="nil"/>
              <w:right w:val="nil"/>
            </w:tcBorders>
          </w:tcPr>
          <w:p w:rsidR="00000B27" w:rsidRDefault="00000B27" w:rsidP="00000B27">
            <w:pPr>
              <w:ind w:left="85" w:right="85"/>
              <w:jc w:val="center"/>
              <w:rPr>
                <w:sz w:val="20"/>
                <w:szCs w:val="20"/>
              </w:rPr>
            </w:pPr>
            <w:r>
              <w:rPr>
                <w:sz w:val="20"/>
                <w:szCs w:val="20"/>
              </w:rPr>
              <w:t>т</w:t>
            </w:r>
          </w:p>
        </w:tc>
        <w:tc>
          <w:tcPr>
            <w:tcW w:w="739" w:type="pct"/>
            <w:vMerge w:val="restart"/>
            <w:tcBorders>
              <w:top w:val="single" w:sz="6" w:space="0" w:color="auto"/>
              <w:left w:val="single" w:sz="6" w:space="0" w:color="auto"/>
              <w:bottom w:val="nil"/>
              <w:right w:val="nil"/>
            </w:tcBorders>
          </w:tcPr>
          <w:p w:rsidR="00000B27" w:rsidRDefault="00000B27" w:rsidP="00000B27">
            <w:pPr>
              <w:ind w:left="85" w:right="85"/>
              <w:jc w:val="right"/>
              <w:rPr>
                <w:sz w:val="20"/>
                <w:szCs w:val="20"/>
              </w:rPr>
            </w:pPr>
            <w:r>
              <w:rPr>
                <w:sz w:val="20"/>
                <w:szCs w:val="20"/>
              </w:rPr>
              <w:t>504,48</w:t>
            </w:r>
          </w:p>
        </w:tc>
        <w:tc>
          <w:tcPr>
            <w:tcW w:w="1539" w:type="pct"/>
            <w:tcBorders>
              <w:top w:val="single" w:sz="6" w:space="0" w:color="auto"/>
              <w:left w:val="single" w:sz="6" w:space="0" w:color="auto"/>
              <w:bottom w:val="nil"/>
              <w:right w:val="single" w:sz="12" w:space="0" w:color="auto"/>
            </w:tcBorders>
          </w:tcPr>
          <w:p w:rsidR="00000B27" w:rsidRDefault="00000B27" w:rsidP="00000B27">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 (из г. Боровичи на расстояние 75 км)</w:t>
            </w:r>
          </w:p>
        </w:tc>
      </w:tr>
      <w:tr w:rsidR="00000B27" w:rsidTr="00000B27">
        <w:trPr>
          <w:trHeight w:val="266"/>
        </w:trPr>
        <w:tc>
          <w:tcPr>
            <w:tcW w:w="443" w:type="pct"/>
            <w:vMerge/>
            <w:tcBorders>
              <w:top w:val="single" w:sz="4" w:space="0" w:color="auto"/>
              <w:left w:val="single" w:sz="4" w:space="0" w:color="auto"/>
              <w:bottom w:val="single" w:sz="4" w:space="0" w:color="auto"/>
              <w:right w:val="single" w:sz="4" w:space="0" w:color="auto"/>
            </w:tcBorders>
          </w:tcPr>
          <w:p w:rsidR="00000B27" w:rsidRDefault="00000B27" w:rsidP="00000B27">
            <w:pPr>
              <w:ind w:left="85" w:right="85"/>
              <w:jc w:val="center"/>
              <w:rPr>
                <w:sz w:val="20"/>
                <w:szCs w:val="20"/>
              </w:rPr>
            </w:pPr>
            <w:r>
              <w:rPr>
                <w:sz w:val="24"/>
                <w:szCs w:val="24"/>
              </w:rPr>
              <w:t xml:space="preserve"> </w:t>
            </w:r>
          </w:p>
        </w:tc>
        <w:tc>
          <w:tcPr>
            <w:tcW w:w="1540" w:type="pct"/>
            <w:vMerge/>
            <w:tcBorders>
              <w:left w:val="single" w:sz="4" w:space="0" w:color="auto"/>
              <w:bottom w:val="single" w:sz="4" w:space="0" w:color="auto"/>
              <w:right w:val="single" w:sz="4" w:space="0" w:color="auto"/>
            </w:tcBorders>
          </w:tcPr>
          <w:p w:rsidR="00000B27" w:rsidRDefault="00000B27" w:rsidP="00000B27">
            <w:pPr>
              <w:ind w:left="85" w:right="85"/>
              <w:jc w:val="right"/>
              <w:rPr>
                <w:sz w:val="20"/>
                <w:szCs w:val="20"/>
              </w:rPr>
            </w:pPr>
          </w:p>
        </w:tc>
        <w:tc>
          <w:tcPr>
            <w:tcW w:w="739" w:type="pct"/>
            <w:vMerge/>
            <w:tcBorders>
              <w:top w:val="nil"/>
              <w:left w:val="single" w:sz="4" w:space="0" w:color="auto"/>
              <w:bottom w:val="single" w:sz="6" w:space="0" w:color="auto"/>
              <w:right w:val="nil"/>
            </w:tcBorders>
          </w:tcPr>
          <w:p w:rsidR="00000B27" w:rsidRDefault="00000B27" w:rsidP="00000B27">
            <w:pPr>
              <w:ind w:left="85" w:right="85"/>
              <w:jc w:val="center"/>
              <w:rPr>
                <w:sz w:val="20"/>
                <w:szCs w:val="20"/>
              </w:rPr>
            </w:pPr>
          </w:p>
        </w:tc>
        <w:tc>
          <w:tcPr>
            <w:tcW w:w="739" w:type="pct"/>
            <w:vMerge/>
            <w:tcBorders>
              <w:top w:val="nil"/>
              <w:left w:val="single" w:sz="6" w:space="0" w:color="auto"/>
              <w:bottom w:val="single" w:sz="6" w:space="0" w:color="auto"/>
              <w:right w:val="nil"/>
            </w:tcBorders>
          </w:tcPr>
          <w:p w:rsidR="00000B27" w:rsidRDefault="00000B27" w:rsidP="00000B27">
            <w:pPr>
              <w:ind w:left="85" w:right="85"/>
              <w:jc w:val="right"/>
              <w:rPr>
                <w:sz w:val="20"/>
                <w:szCs w:val="20"/>
              </w:rPr>
            </w:pPr>
          </w:p>
        </w:tc>
        <w:tc>
          <w:tcPr>
            <w:tcW w:w="1539" w:type="pct"/>
            <w:tcBorders>
              <w:top w:val="nil"/>
              <w:left w:val="single" w:sz="6" w:space="0" w:color="auto"/>
              <w:bottom w:val="single" w:sz="6" w:space="0" w:color="auto"/>
              <w:right w:val="single" w:sz="12" w:space="0" w:color="auto"/>
            </w:tcBorders>
          </w:tcPr>
          <w:p w:rsidR="00000B27" w:rsidRDefault="00000B27" w:rsidP="00000B27">
            <w:pPr>
              <w:ind w:left="85" w:right="85"/>
              <w:rPr>
                <w:sz w:val="20"/>
                <w:szCs w:val="20"/>
              </w:rPr>
            </w:pPr>
          </w:p>
        </w:tc>
      </w:tr>
    </w:tbl>
    <w:p w:rsidR="002E6508" w:rsidRDefault="002E6508" w:rsidP="00000B27"/>
    <w:p w:rsidR="00000B27" w:rsidRDefault="00000B27" w:rsidP="00000B27"/>
    <w:p w:rsidR="00000B27" w:rsidRDefault="00000B27" w:rsidP="00000B27"/>
    <w:p w:rsidR="00000B27" w:rsidRDefault="00000B27" w:rsidP="00000B27"/>
    <w:tbl>
      <w:tblPr>
        <w:tblW w:w="5000" w:type="pct"/>
        <w:tblCellMar>
          <w:left w:w="0" w:type="dxa"/>
          <w:right w:w="0" w:type="dxa"/>
        </w:tblCellMar>
        <w:tblLook w:val="0000"/>
      </w:tblPr>
      <w:tblGrid>
        <w:gridCol w:w="930"/>
        <w:gridCol w:w="3230"/>
        <w:gridCol w:w="1550"/>
        <w:gridCol w:w="1550"/>
        <w:gridCol w:w="3228"/>
      </w:tblGrid>
      <w:tr w:rsidR="00000B27" w:rsidRPr="009508A7" w:rsidTr="00000B27">
        <w:trPr>
          <w:trHeight w:val="266"/>
        </w:trPr>
        <w:tc>
          <w:tcPr>
            <w:tcW w:w="5000" w:type="pct"/>
            <w:gridSpan w:val="5"/>
            <w:tcBorders>
              <w:top w:val="nil"/>
              <w:left w:val="nil"/>
              <w:bottom w:val="nil"/>
              <w:right w:val="nil"/>
            </w:tcBorders>
          </w:tcPr>
          <w:p w:rsidR="00000B27" w:rsidRPr="009508A7" w:rsidRDefault="00000B27" w:rsidP="00000B27">
            <w:pPr>
              <w:ind w:left="85" w:right="85"/>
              <w:jc w:val="center"/>
              <w:rPr>
                <w:sz w:val="20"/>
                <w:szCs w:val="20"/>
              </w:rPr>
            </w:pPr>
            <w:r w:rsidRPr="009508A7">
              <w:rPr>
                <w:sz w:val="24"/>
                <w:szCs w:val="24"/>
              </w:rPr>
              <w:t xml:space="preserve">  </w:t>
            </w:r>
          </w:p>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 xml:space="preserve">ользования местного значения Боровёнковского сельского поселения д. Висленев Остров, </w:t>
            </w:r>
            <w:r w:rsidRPr="00716A09">
              <w:rPr>
                <w:sz w:val="24"/>
                <w:szCs w:val="24"/>
              </w:rPr>
              <w:t xml:space="preserve"> Новгородской области, Окуловского района</w:t>
            </w:r>
          </w:p>
          <w:p w:rsidR="00000B27" w:rsidRPr="009508A7" w:rsidRDefault="00000B27" w:rsidP="00000B27">
            <w:pPr>
              <w:ind w:left="85" w:right="85"/>
              <w:jc w:val="center"/>
              <w:rPr>
                <w:sz w:val="20"/>
                <w:szCs w:val="20"/>
              </w:rPr>
            </w:pPr>
          </w:p>
        </w:tc>
      </w:tr>
      <w:tr w:rsidR="00000B27" w:rsidRPr="009508A7" w:rsidTr="00000B27">
        <w:trPr>
          <w:trHeight w:val="266"/>
        </w:trPr>
        <w:tc>
          <w:tcPr>
            <w:tcW w:w="5000" w:type="pct"/>
            <w:gridSpan w:val="5"/>
            <w:tcBorders>
              <w:top w:val="nil"/>
              <w:left w:val="nil"/>
              <w:bottom w:val="nil"/>
              <w:right w:val="nil"/>
            </w:tcBorders>
          </w:tcPr>
          <w:p w:rsidR="00000B27" w:rsidRPr="009508A7" w:rsidRDefault="00000B27" w:rsidP="00000B27">
            <w:pPr>
              <w:ind w:right="85" w:firstLine="0"/>
              <w:rPr>
                <w:sz w:val="24"/>
                <w:szCs w:val="24"/>
              </w:rPr>
            </w:pPr>
          </w:p>
        </w:tc>
      </w:tr>
      <w:tr w:rsidR="00000B27" w:rsidRPr="009508A7" w:rsidTr="00000B27">
        <w:trPr>
          <w:trHeight w:val="498"/>
        </w:trPr>
        <w:tc>
          <w:tcPr>
            <w:tcW w:w="199" w:type="pct"/>
            <w:tcBorders>
              <w:top w:val="single" w:sz="12" w:space="0" w:color="auto"/>
              <w:left w:val="single" w:sz="12"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4"/>
                <w:szCs w:val="24"/>
              </w:rPr>
              <w:t xml:space="preserve"> </w:t>
            </w:r>
            <w:r w:rsidRPr="009508A7">
              <w:rPr>
                <w:sz w:val="20"/>
                <w:szCs w:val="20"/>
              </w:rPr>
              <w:t>Позиция</w:t>
            </w:r>
          </w:p>
        </w:tc>
        <w:tc>
          <w:tcPr>
            <w:tcW w:w="1601"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000B27" w:rsidRPr="009508A7" w:rsidRDefault="00000B27" w:rsidP="00000B27">
            <w:pPr>
              <w:ind w:left="85" w:right="85"/>
              <w:jc w:val="center"/>
              <w:rPr>
                <w:sz w:val="20"/>
                <w:szCs w:val="20"/>
              </w:rPr>
            </w:pPr>
            <w:r w:rsidRPr="009508A7">
              <w:rPr>
                <w:sz w:val="20"/>
                <w:szCs w:val="20"/>
              </w:rPr>
              <w:t>Техническое состояние и методы реставрации</w:t>
            </w:r>
          </w:p>
        </w:tc>
      </w:tr>
      <w:tr w:rsidR="00000B27" w:rsidRPr="009508A7" w:rsidTr="00000B27">
        <w:trPr>
          <w:trHeight w:val="266"/>
        </w:trPr>
        <w:tc>
          <w:tcPr>
            <w:tcW w:w="199" w:type="pct"/>
            <w:tcBorders>
              <w:top w:val="single" w:sz="12" w:space="0" w:color="auto"/>
              <w:left w:val="single" w:sz="12" w:space="0" w:color="auto"/>
              <w:bottom w:val="single" w:sz="4" w:space="0" w:color="auto"/>
              <w:right w:val="nil"/>
            </w:tcBorders>
          </w:tcPr>
          <w:p w:rsidR="00000B27" w:rsidRPr="009508A7" w:rsidRDefault="00000B27" w:rsidP="00000B27">
            <w:pPr>
              <w:ind w:left="85" w:right="85"/>
              <w:jc w:val="center"/>
              <w:rPr>
                <w:sz w:val="20"/>
                <w:szCs w:val="20"/>
              </w:rPr>
            </w:pPr>
            <w:r w:rsidRPr="009508A7">
              <w:rPr>
                <w:sz w:val="24"/>
                <w:szCs w:val="24"/>
              </w:rPr>
              <w:t xml:space="preserve"> </w:t>
            </w:r>
            <w:r w:rsidRPr="009508A7">
              <w:rPr>
                <w:sz w:val="20"/>
                <w:szCs w:val="20"/>
              </w:rPr>
              <w:t>1</w:t>
            </w:r>
          </w:p>
        </w:tc>
        <w:tc>
          <w:tcPr>
            <w:tcW w:w="1601" w:type="pct"/>
            <w:tcBorders>
              <w:top w:val="single" w:sz="12" w:space="0" w:color="auto"/>
              <w:left w:val="single" w:sz="6" w:space="0" w:color="auto"/>
              <w:bottom w:val="single" w:sz="4" w:space="0" w:color="auto"/>
              <w:right w:val="nil"/>
            </w:tcBorders>
          </w:tcPr>
          <w:p w:rsidR="00000B27" w:rsidRPr="009508A7" w:rsidRDefault="00000B27" w:rsidP="00000B27">
            <w:pPr>
              <w:ind w:left="85" w:right="85"/>
              <w:jc w:val="center"/>
              <w:rPr>
                <w:sz w:val="20"/>
                <w:szCs w:val="20"/>
              </w:rPr>
            </w:pPr>
            <w:r w:rsidRPr="009508A7">
              <w:rPr>
                <w:sz w:val="20"/>
                <w:szCs w:val="20"/>
              </w:rPr>
              <w:t>2</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3</w:t>
            </w:r>
          </w:p>
        </w:tc>
        <w:tc>
          <w:tcPr>
            <w:tcW w:w="800" w:type="pct"/>
            <w:tcBorders>
              <w:top w:val="single" w:sz="12" w:space="0" w:color="auto"/>
              <w:left w:val="single" w:sz="6" w:space="0" w:color="auto"/>
              <w:bottom w:val="single" w:sz="12" w:space="0" w:color="auto"/>
              <w:right w:val="nil"/>
            </w:tcBorders>
          </w:tcPr>
          <w:p w:rsidR="00000B27" w:rsidRPr="009508A7" w:rsidRDefault="00000B27" w:rsidP="00000B27">
            <w:pPr>
              <w:ind w:left="85" w:right="85"/>
              <w:jc w:val="center"/>
              <w:rPr>
                <w:sz w:val="20"/>
                <w:szCs w:val="20"/>
              </w:rPr>
            </w:pPr>
            <w:r w:rsidRPr="009508A7">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000B27" w:rsidRPr="009508A7" w:rsidRDefault="00000B27" w:rsidP="00000B27">
            <w:pPr>
              <w:ind w:left="85" w:right="85"/>
              <w:jc w:val="center"/>
              <w:rPr>
                <w:sz w:val="20"/>
                <w:szCs w:val="20"/>
              </w:rPr>
            </w:pPr>
            <w:r w:rsidRPr="009508A7">
              <w:rPr>
                <w:sz w:val="20"/>
                <w:szCs w:val="20"/>
              </w:rPr>
              <w:t>5</w:t>
            </w: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000B27" w:rsidRPr="009508A7" w:rsidRDefault="00000B27" w:rsidP="00000B27">
            <w:pPr>
              <w:ind w:left="85" w:right="85"/>
              <w:rPr>
                <w:sz w:val="20"/>
                <w:szCs w:val="20"/>
              </w:rPr>
            </w:pPr>
            <w:r w:rsidRPr="009508A7">
              <w:rPr>
                <w:sz w:val="20"/>
                <w:szCs w:val="20"/>
              </w:rPr>
              <w:t>Ремонт участка автодороги протяженностью  600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1,8</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Исправление профиля оснований гравийных без добавления нового материала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2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0,9</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Устройство подстилающих слоев оснований из песчано-гравийной смеси (толщина слоя – 5 см, доставка материала на расстояние 95 км из карьера "Коровкино" Боровичского района)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6"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6"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498"/>
        </w:trPr>
        <w:tc>
          <w:tcPr>
            <w:tcW w:w="199" w:type="pct"/>
            <w:tcBorders>
              <w:top w:val="single" w:sz="4" w:space="0" w:color="auto"/>
              <w:left w:val="single" w:sz="4" w:space="0" w:color="auto"/>
              <w:bottom w:val="single" w:sz="4" w:space="0" w:color="auto"/>
              <w:right w:val="single" w:sz="4" w:space="0" w:color="auto"/>
            </w:tcBorders>
          </w:tcPr>
          <w:p w:rsidR="00000B27" w:rsidRPr="009508A7" w:rsidRDefault="00000B27" w:rsidP="0069610A">
            <w:pPr>
              <w:ind w:left="85" w:right="85" w:firstLine="0"/>
              <w:rPr>
                <w:sz w:val="24"/>
                <w:szCs w:val="24"/>
              </w:rPr>
            </w:pPr>
            <w:r w:rsidRPr="009508A7">
              <w:rPr>
                <w:sz w:val="24"/>
                <w:szCs w:val="24"/>
              </w:rPr>
              <w:t>2.1</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м3</w:t>
            </w:r>
          </w:p>
        </w:tc>
        <w:tc>
          <w:tcPr>
            <w:tcW w:w="800" w:type="pc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109,8</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Смесь песчано-гравийная природная</w:t>
            </w:r>
          </w:p>
        </w:tc>
      </w:tr>
      <w:tr w:rsidR="00000B27" w:rsidRPr="009508A7" w:rsidTr="00000B27">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3</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000B27" w:rsidRPr="009508A7" w:rsidRDefault="00000B27" w:rsidP="00000B27">
            <w:pPr>
              <w:ind w:left="85" w:right="85"/>
              <w:jc w:val="center"/>
              <w:rPr>
                <w:sz w:val="20"/>
                <w:szCs w:val="20"/>
              </w:rPr>
            </w:pPr>
            <w:r w:rsidRPr="009508A7">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000B27" w:rsidRPr="009508A7" w:rsidRDefault="00000B27" w:rsidP="00000B27">
            <w:pPr>
              <w:ind w:left="85" w:right="85"/>
              <w:jc w:val="right"/>
              <w:rPr>
                <w:sz w:val="20"/>
                <w:szCs w:val="20"/>
              </w:rPr>
            </w:pPr>
            <w:r w:rsidRPr="009508A7">
              <w:rPr>
                <w:sz w:val="20"/>
                <w:szCs w:val="20"/>
              </w:rPr>
              <w:t>2,16</w:t>
            </w:r>
          </w:p>
        </w:tc>
        <w:tc>
          <w:tcPr>
            <w:tcW w:w="1601" w:type="pct"/>
            <w:tcBorders>
              <w:top w:val="single" w:sz="6" w:space="0" w:color="auto"/>
              <w:left w:val="single" w:sz="6" w:space="0" w:color="auto"/>
              <w:bottom w:val="nil"/>
              <w:right w:val="single" w:sz="12" w:space="0" w:color="auto"/>
            </w:tcBorders>
          </w:tcPr>
          <w:p w:rsidR="00000B27" w:rsidRPr="009508A7" w:rsidRDefault="00000B27" w:rsidP="00000B27">
            <w:pPr>
              <w:ind w:left="85" w:right="85"/>
              <w:rPr>
                <w:sz w:val="20"/>
                <w:szCs w:val="20"/>
              </w:rPr>
            </w:pPr>
            <w:r w:rsidRPr="009508A7">
              <w:rPr>
                <w:sz w:val="20"/>
                <w:szCs w:val="20"/>
              </w:rPr>
              <w:t>Устройство выравнивающих слоев покрытия из щебня (толщина слоя 12 см, доставка материала на расстояние 95 км из карьера "Коровкино" Боровичского района)</w:t>
            </w:r>
          </w:p>
        </w:tc>
      </w:tr>
      <w:tr w:rsidR="00000B27" w:rsidRPr="009508A7" w:rsidTr="00000B27">
        <w:trPr>
          <w:trHeight w:val="266"/>
        </w:trPr>
        <w:tc>
          <w:tcPr>
            <w:tcW w:w="199" w:type="pct"/>
            <w:vMerge/>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4"/>
                <w:szCs w:val="24"/>
              </w:rPr>
              <w:t xml:space="preserve"> </w:t>
            </w:r>
          </w:p>
        </w:tc>
        <w:tc>
          <w:tcPr>
            <w:tcW w:w="1601" w:type="pct"/>
            <w:vMerge/>
            <w:tcBorders>
              <w:left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vMerge/>
            <w:tcBorders>
              <w:top w:val="nil"/>
              <w:left w:val="single" w:sz="4" w:space="0" w:color="auto"/>
              <w:bottom w:val="single" w:sz="4" w:space="0" w:color="auto"/>
              <w:right w:val="nil"/>
            </w:tcBorders>
          </w:tcPr>
          <w:p w:rsidR="00000B27" w:rsidRPr="009508A7" w:rsidRDefault="00000B27" w:rsidP="00000B27">
            <w:pPr>
              <w:ind w:left="85" w:right="85"/>
              <w:jc w:val="center"/>
              <w:rPr>
                <w:sz w:val="20"/>
                <w:szCs w:val="20"/>
              </w:rPr>
            </w:pPr>
          </w:p>
        </w:tc>
        <w:tc>
          <w:tcPr>
            <w:tcW w:w="800" w:type="pct"/>
            <w:vMerge/>
            <w:tcBorders>
              <w:top w:val="nil"/>
              <w:left w:val="single" w:sz="6" w:space="0" w:color="auto"/>
              <w:bottom w:val="single" w:sz="4" w:space="0" w:color="auto"/>
              <w:right w:val="nil"/>
            </w:tcBorders>
          </w:tcPr>
          <w:p w:rsidR="00000B27" w:rsidRPr="009508A7" w:rsidRDefault="00000B27" w:rsidP="00000B27">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000B27" w:rsidRPr="009508A7" w:rsidRDefault="00000B27" w:rsidP="00000B27">
            <w:pPr>
              <w:ind w:left="85" w:right="85"/>
              <w:rPr>
                <w:sz w:val="20"/>
                <w:szCs w:val="20"/>
              </w:rPr>
            </w:pPr>
          </w:p>
        </w:tc>
      </w:tr>
      <w:tr w:rsidR="00000B27" w:rsidRPr="009508A7" w:rsidTr="00000B27">
        <w:trPr>
          <w:trHeight w:val="1196"/>
        </w:trPr>
        <w:tc>
          <w:tcPr>
            <w:tcW w:w="199" w:type="pct"/>
            <w:tcBorders>
              <w:top w:val="single" w:sz="4" w:space="0" w:color="auto"/>
              <w:left w:val="single" w:sz="4" w:space="0" w:color="auto"/>
              <w:bottom w:val="single" w:sz="4" w:space="0" w:color="auto"/>
              <w:right w:val="single" w:sz="4" w:space="0" w:color="auto"/>
            </w:tcBorders>
          </w:tcPr>
          <w:p w:rsidR="00000B27" w:rsidRPr="009508A7" w:rsidRDefault="00000B27" w:rsidP="0069610A">
            <w:pPr>
              <w:ind w:left="85" w:right="85" w:firstLine="0"/>
              <w:rPr>
                <w:sz w:val="24"/>
                <w:szCs w:val="24"/>
              </w:rPr>
            </w:pPr>
            <w:r w:rsidRPr="009508A7">
              <w:rPr>
                <w:sz w:val="24"/>
                <w:szCs w:val="24"/>
              </w:rPr>
              <w:t>3.1</w:t>
            </w:r>
          </w:p>
        </w:tc>
        <w:tc>
          <w:tcPr>
            <w:tcW w:w="1601" w:type="pct"/>
            <w:vMerge/>
            <w:tcBorders>
              <w:left w:val="single" w:sz="4" w:space="0" w:color="auto"/>
              <w:bottom w:val="single" w:sz="4" w:space="0" w:color="auto"/>
              <w:right w:val="single" w:sz="4" w:space="0" w:color="auto"/>
            </w:tcBorders>
          </w:tcPr>
          <w:p w:rsidR="00000B27" w:rsidRPr="009508A7" w:rsidRDefault="00000B27" w:rsidP="00000B27">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center"/>
              <w:rPr>
                <w:sz w:val="20"/>
                <w:szCs w:val="20"/>
              </w:rPr>
            </w:pPr>
            <w:r w:rsidRPr="009508A7">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jc w:val="right"/>
              <w:rPr>
                <w:sz w:val="20"/>
                <w:szCs w:val="20"/>
              </w:rPr>
            </w:pPr>
            <w:r w:rsidRPr="009508A7">
              <w:rPr>
                <w:sz w:val="20"/>
                <w:szCs w:val="20"/>
              </w:rPr>
              <w:t>272,16</w:t>
            </w:r>
          </w:p>
        </w:tc>
        <w:tc>
          <w:tcPr>
            <w:tcW w:w="1601" w:type="pct"/>
            <w:tcBorders>
              <w:top w:val="single" w:sz="4" w:space="0" w:color="auto"/>
              <w:left w:val="single" w:sz="4" w:space="0" w:color="auto"/>
              <w:bottom w:val="single" w:sz="4" w:space="0" w:color="auto"/>
              <w:right w:val="single" w:sz="4" w:space="0" w:color="auto"/>
            </w:tcBorders>
          </w:tcPr>
          <w:p w:rsidR="00000B27" w:rsidRPr="009508A7" w:rsidRDefault="00000B27" w:rsidP="00000B27">
            <w:pPr>
              <w:ind w:left="85" w:right="85"/>
              <w:rPr>
                <w:sz w:val="20"/>
                <w:szCs w:val="20"/>
              </w:rPr>
            </w:pPr>
            <w:r w:rsidRPr="009508A7">
              <w:rPr>
                <w:sz w:val="20"/>
                <w:szCs w:val="20"/>
              </w:rPr>
              <w:t>Щебень из природного камня для строительных работ марка 600, фракция 20-40 мм</w:t>
            </w:r>
          </w:p>
        </w:tc>
      </w:tr>
    </w:tbl>
    <w:p w:rsidR="00000B27" w:rsidRPr="00000B27" w:rsidRDefault="00000B27" w:rsidP="0069610A">
      <w:pPr>
        <w:ind w:firstLine="0"/>
      </w:pPr>
    </w:p>
    <w:p w:rsidR="00000B27" w:rsidRPr="00000B27" w:rsidRDefault="00000B27" w:rsidP="00000B27"/>
    <w:p w:rsidR="00000B27" w:rsidRDefault="00000B27" w:rsidP="00000B27">
      <w:pPr>
        <w:pStyle w:val="3"/>
        <w:keepNext/>
        <w:keepLines/>
        <w:spacing w:after="0"/>
        <w:jc w:val="center"/>
        <w:rPr>
          <w:b/>
          <w:sz w:val="24"/>
          <w:szCs w:val="24"/>
        </w:rPr>
      </w:pPr>
      <w:r>
        <w:rPr>
          <w:sz w:val="24"/>
          <w:szCs w:val="24"/>
        </w:rPr>
        <w:t>На в</w:t>
      </w:r>
      <w:r w:rsidRPr="00716A09">
        <w:rPr>
          <w:sz w:val="24"/>
          <w:szCs w:val="24"/>
        </w:rPr>
        <w:t>ыполнение работ по ремонту автомобильной дороги общего п</w:t>
      </w:r>
      <w:r>
        <w:rPr>
          <w:sz w:val="24"/>
          <w:szCs w:val="24"/>
        </w:rPr>
        <w:t>ользования местного значения Боровёнковского сельск</w:t>
      </w:r>
      <w:r w:rsidR="007705A6">
        <w:rPr>
          <w:sz w:val="24"/>
          <w:szCs w:val="24"/>
        </w:rPr>
        <w:t>ого поселения д.</w:t>
      </w:r>
      <w:r w:rsidR="007705A6" w:rsidRPr="007705A6">
        <w:rPr>
          <w:sz w:val="20"/>
          <w:szCs w:val="20"/>
        </w:rPr>
        <w:t xml:space="preserve"> </w:t>
      </w:r>
      <w:r w:rsidR="007705A6">
        <w:rPr>
          <w:sz w:val="20"/>
          <w:szCs w:val="20"/>
        </w:rPr>
        <w:t>.</w:t>
      </w:r>
      <w:r w:rsidR="007705A6" w:rsidRPr="007705A6">
        <w:rPr>
          <w:sz w:val="24"/>
          <w:szCs w:val="24"/>
        </w:rPr>
        <w:t xml:space="preserve"> Верховик от дома №1 до дома №11</w:t>
      </w:r>
      <w:r w:rsidR="007705A6">
        <w:rPr>
          <w:sz w:val="20"/>
          <w:szCs w:val="20"/>
        </w:rPr>
        <w:t xml:space="preserve">  </w:t>
      </w:r>
      <w:r>
        <w:rPr>
          <w:sz w:val="24"/>
          <w:szCs w:val="24"/>
        </w:rPr>
        <w:t xml:space="preserve">, </w:t>
      </w:r>
      <w:r w:rsidRPr="00716A09">
        <w:rPr>
          <w:sz w:val="24"/>
          <w:szCs w:val="24"/>
        </w:rPr>
        <w:t xml:space="preserve"> Новгородской области, Окуловского района</w:t>
      </w:r>
    </w:p>
    <w:tbl>
      <w:tblPr>
        <w:tblW w:w="5000" w:type="pct"/>
        <w:tblCellMar>
          <w:left w:w="0" w:type="dxa"/>
          <w:right w:w="0" w:type="dxa"/>
        </w:tblCellMar>
        <w:tblLook w:val="0000"/>
      </w:tblPr>
      <w:tblGrid>
        <w:gridCol w:w="930"/>
        <w:gridCol w:w="3230"/>
        <w:gridCol w:w="1550"/>
        <w:gridCol w:w="1550"/>
        <w:gridCol w:w="3228"/>
      </w:tblGrid>
      <w:tr w:rsidR="007705A6" w:rsidTr="007705A6">
        <w:trPr>
          <w:trHeight w:val="266"/>
        </w:trPr>
        <w:tc>
          <w:tcPr>
            <w:tcW w:w="5000" w:type="pct"/>
            <w:gridSpan w:val="5"/>
            <w:tcBorders>
              <w:top w:val="nil"/>
              <w:left w:val="nil"/>
              <w:bottom w:val="nil"/>
              <w:right w:val="nil"/>
            </w:tcBorders>
          </w:tcPr>
          <w:p w:rsidR="007705A6" w:rsidRDefault="007705A6" w:rsidP="007705A6">
            <w:pPr>
              <w:ind w:left="85" w:right="85"/>
              <w:jc w:val="center"/>
              <w:rPr>
                <w:sz w:val="20"/>
                <w:szCs w:val="20"/>
              </w:rPr>
            </w:pPr>
          </w:p>
        </w:tc>
      </w:tr>
      <w:tr w:rsidR="007705A6" w:rsidTr="007705A6">
        <w:trPr>
          <w:trHeight w:val="498"/>
        </w:trPr>
        <w:tc>
          <w:tcPr>
            <w:tcW w:w="199" w:type="pct"/>
            <w:tcBorders>
              <w:top w:val="single" w:sz="12" w:space="0" w:color="auto"/>
              <w:left w:val="single" w:sz="12" w:space="0" w:color="auto"/>
              <w:bottom w:val="single" w:sz="12" w:space="0" w:color="auto"/>
              <w:right w:val="nil"/>
            </w:tcBorders>
          </w:tcPr>
          <w:p w:rsidR="007705A6" w:rsidRDefault="007705A6" w:rsidP="007705A6">
            <w:pPr>
              <w:ind w:left="85" w:right="85"/>
              <w:jc w:val="center"/>
              <w:rPr>
                <w:sz w:val="20"/>
                <w:szCs w:val="20"/>
              </w:rPr>
            </w:pPr>
            <w:r>
              <w:rPr>
                <w:sz w:val="24"/>
                <w:szCs w:val="24"/>
              </w:rPr>
              <w:t xml:space="preserve"> </w:t>
            </w:r>
            <w:r>
              <w:rPr>
                <w:sz w:val="20"/>
                <w:szCs w:val="20"/>
              </w:rPr>
              <w:t>Позиция</w:t>
            </w:r>
          </w:p>
        </w:tc>
        <w:tc>
          <w:tcPr>
            <w:tcW w:w="1601"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Наименование конструктивных элементов</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Единица измерения</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Количество</w:t>
            </w:r>
          </w:p>
        </w:tc>
        <w:tc>
          <w:tcPr>
            <w:tcW w:w="1601" w:type="pct"/>
            <w:tcBorders>
              <w:top w:val="single" w:sz="12" w:space="0" w:color="auto"/>
              <w:left w:val="single" w:sz="6" w:space="0" w:color="auto"/>
              <w:bottom w:val="single" w:sz="12" w:space="0" w:color="auto"/>
              <w:right w:val="single" w:sz="12" w:space="0" w:color="auto"/>
            </w:tcBorders>
          </w:tcPr>
          <w:p w:rsidR="007705A6" w:rsidRDefault="007705A6" w:rsidP="007705A6">
            <w:pPr>
              <w:ind w:left="85" w:right="85"/>
              <w:jc w:val="center"/>
              <w:rPr>
                <w:sz w:val="20"/>
                <w:szCs w:val="20"/>
              </w:rPr>
            </w:pPr>
            <w:r>
              <w:rPr>
                <w:sz w:val="20"/>
                <w:szCs w:val="20"/>
              </w:rPr>
              <w:t>Техническое состояние и методы реставрации</w:t>
            </w:r>
          </w:p>
        </w:tc>
      </w:tr>
      <w:tr w:rsidR="007705A6" w:rsidTr="007705A6">
        <w:trPr>
          <w:trHeight w:val="266"/>
        </w:trPr>
        <w:tc>
          <w:tcPr>
            <w:tcW w:w="199" w:type="pct"/>
            <w:tcBorders>
              <w:top w:val="single" w:sz="12" w:space="0" w:color="auto"/>
              <w:left w:val="single" w:sz="12" w:space="0" w:color="auto"/>
              <w:bottom w:val="single" w:sz="4" w:space="0" w:color="auto"/>
              <w:right w:val="nil"/>
            </w:tcBorders>
          </w:tcPr>
          <w:p w:rsidR="007705A6" w:rsidRDefault="007705A6" w:rsidP="007705A6">
            <w:pPr>
              <w:ind w:left="85" w:right="85"/>
              <w:jc w:val="center"/>
              <w:rPr>
                <w:sz w:val="20"/>
                <w:szCs w:val="20"/>
              </w:rPr>
            </w:pPr>
            <w:r>
              <w:rPr>
                <w:sz w:val="24"/>
                <w:szCs w:val="24"/>
              </w:rPr>
              <w:t xml:space="preserve"> </w:t>
            </w:r>
            <w:r>
              <w:rPr>
                <w:sz w:val="20"/>
                <w:szCs w:val="20"/>
              </w:rPr>
              <w:t>1</w:t>
            </w:r>
          </w:p>
        </w:tc>
        <w:tc>
          <w:tcPr>
            <w:tcW w:w="1601" w:type="pct"/>
            <w:tcBorders>
              <w:top w:val="single" w:sz="12" w:space="0" w:color="auto"/>
              <w:left w:val="single" w:sz="6" w:space="0" w:color="auto"/>
              <w:bottom w:val="single" w:sz="4" w:space="0" w:color="auto"/>
              <w:right w:val="nil"/>
            </w:tcBorders>
          </w:tcPr>
          <w:p w:rsidR="007705A6" w:rsidRDefault="007705A6" w:rsidP="007705A6">
            <w:pPr>
              <w:ind w:left="85" w:right="85"/>
              <w:jc w:val="center"/>
              <w:rPr>
                <w:sz w:val="20"/>
                <w:szCs w:val="20"/>
              </w:rPr>
            </w:pPr>
            <w:r>
              <w:rPr>
                <w:sz w:val="20"/>
                <w:szCs w:val="20"/>
              </w:rPr>
              <w:t>2</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3</w:t>
            </w:r>
          </w:p>
        </w:tc>
        <w:tc>
          <w:tcPr>
            <w:tcW w:w="800" w:type="pct"/>
            <w:tcBorders>
              <w:top w:val="single" w:sz="12" w:space="0" w:color="auto"/>
              <w:left w:val="single" w:sz="6" w:space="0" w:color="auto"/>
              <w:bottom w:val="single" w:sz="12" w:space="0" w:color="auto"/>
              <w:right w:val="nil"/>
            </w:tcBorders>
          </w:tcPr>
          <w:p w:rsidR="007705A6" w:rsidRDefault="007705A6" w:rsidP="007705A6">
            <w:pPr>
              <w:ind w:left="85" w:right="85"/>
              <w:jc w:val="center"/>
              <w:rPr>
                <w:sz w:val="20"/>
                <w:szCs w:val="20"/>
              </w:rPr>
            </w:pPr>
            <w:r>
              <w:rPr>
                <w:sz w:val="20"/>
                <w:szCs w:val="20"/>
              </w:rPr>
              <w:t>4</w:t>
            </w:r>
          </w:p>
        </w:tc>
        <w:tc>
          <w:tcPr>
            <w:tcW w:w="1601" w:type="pct"/>
            <w:tcBorders>
              <w:top w:val="single" w:sz="12" w:space="0" w:color="auto"/>
              <w:left w:val="single" w:sz="6" w:space="0" w:color="auto"/>
              <w:bottom w:val="single" w:sz="12" w:space="0" w:color="auto"/>
              <w:right w:val="single" w:sz="12" w:space="0" w:color="auto"/>
            </w:tcBorders>
          </w:tcPr>
          <w:p w:rsidR="007705A6" w:rsidRDefault="007705A6" w:rsidP="007705A6">
            <w:pPr>
              <w:ind w:left="85" w:right="85"/>
              <w:jc w:val="center"/>
              <w:rPr>
                <w:sz w:val="20"/>
                <w:szCs w:val="20"/>
              </w:rPr>
            </w:pPr>
            <w:r>
              <w:rPr>
                <w:sz w:val="20"/>
                <w:szCs w:val="20"/>
              </w:rPr>
              <w:t>5</w:t>
            </w: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1</w:t>
            </w:r>
          </w:p>
        </w:tc>
        <w:tc>
          <w:tcPr>
            <w:tcW w:w="1601" w:type="pct"/>
            <w:vMerge w:val="restart"/>
            <w:tcBorders>
              <w:top w:val="single" w:sz="4" w:space="0" w:color="auto"/>
              <w:left w:val="single" w:sz="4" w:space="0" w:color="auto"/>
              <w:right w:val="single" w:sz="4" w:space="0" w:color="auto"/>
            </w:tcBorders>
          </w:tcPr>
          <w:p w:rsidR="007705A6" w:rsidRDefault="007705A6" w:rsidP="007705A6">
            <w:pPr>
              <w:ind w:left="85" w:right="85"/>
              <w:rPr>
                <w:sz w:val="20"/>
                <w:szCs w:val="20"/>
              </w:rPr>
            </w:pPr>
            <w:r>
              <w:rPr>
                <w:sz w:val="20"/>
                <w:szCs w:val="20"/>
              </w:rPr>
              <w:t>Ремонт участка автодороги протяженностью  528 метров, шириной 3 метра со щебеночным покрытием</w:t>
            </w: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1000 м2 площади основания</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1,584</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Исправление профиля оснований гравийных без добавления нового материала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6"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6"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7705A6" w:rsidRDefault="007705A6" w:rsidP="007705A6">
            <w:pPr>
              <w:ind w:left="85" w:right="85"/>
              <w:rPr>
                <w:sz w:val="20"/>
                <w:szCs w:val="20"/>
              </w:rPr>
            </w:pP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2</w:t>
            </w:r>
            <w:r>
              <w:rPr>
                <w:sz w:val="24"/>
                <w:szCs w:val="24"/>
              </w:rPr>
              <w:lastRenderedPageBreak/>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 xml:space="preserve">100 м3 материала </w:t>
            </w:r>
            <w:r>
              <w:rPr>
                <w:sz w:val="20"/>
                <w:szCs w:val="20"/>
              </w:rPr>
              <w:lastRenderedPageBreak/>
              <w:t>основания (в плотном теле)</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lastRenderedPageBreak/>
              <w:t>0,792</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 xml:space="preserve">Устройство подстилающих слоев оснований из </w:t>
            </w:r>
            <w:r>
              <w:rPr>
                <w:sz w:val="20"/>
                <w:szCs w:val="20"/>
              </w:rPr>
              <w:lastRenderedPageBreak/>
              <w:t>песчано-гравийной смеси (толщина слоя – 5 см, доставка материала на расстояние 100 км из карьера "Коровкино" Боровичского района)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lastRenderedPageBreak/>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6"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6"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6" w:space="0" w:color="auto"/>
              <w:right w:val="single" w:sz="12" w:space="0" w:color="auto"/>
            </w:tcBorders>
          </w:tcPr>
          <w:p w:rsidR="007705A6" w:rsidRDefault="007705A6" w:rsidP="007705A6">
            <w:pPr>
              <w:ind w:left="85" w:right="85"/>
              <w:rPr>
                <w:sz w:val="20"/>
                <w:szCs w:val="20"/>
              </w:rPr>
            </w:pPr>
          </w:p>
        </w:tc>
      </w:tr>
      <w:tr w:rsidR="007705A6" w:rsidTr="007705A6">
        <w:trPr>
          <w:trHeight w:val="498"/>
        </w:trPr>
        <w:tc>
          <w:tcPr>
            <w:tcW w:w="199" w:type="pct"/>
            <w:tcBorders>
              <w:top w:val="single" w:sz="4" w:space="0" w:color="auto"/>
              <w:left w:val="single" w:sz="4" w:space="0" w:color="auto"/>
              <w:bottom w:val="single" w:sz="4" w:space="0" w:color="auto"/>
              <w:right w:val="single" w:sz="4" w:space="0" w:color="auto"/>
            </w:tcBorders>
          </w:tcPr>
          <w:p w:rsidR="007705A6" w:rsidRDefault="007705A6" w:rsidP="0069610A">
            <w:pPr>
              <w:ind w:left="85" w:right="85" w:firstLine="0"/>
              <w:rPr>
                <w:sz w:val="24"/>
                <w:szCs w:val="24"/>
              </w:rPr>
            </w:pPr>
            <w:r>
              <w:rPr>
                <w:sz w:val="24"/>
                <w:szCs w:val="24"/>
              </w:rPr>
              <w:t>2.1</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м3</w:t>
            </w:r>
          </w:p>
        </w:tc>
        <w:tc>
          <w:tcPr>
            <w:tcW w:w="800" w:type="pc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96,624</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Смесь песчано-гравийная природная</w:t>
            </w:r>
          </w:p>
        </w:tc>
      </w:tr>
      <w:tr w:rsidR="007705A6" w:rsidTr="007705A6">
        <w:trPr>
          <w:trHeight w:val="498"/>
        </w:trPr>
        <w:tc>
          <w:tcPr>
            <w:tcW w:w="199" w:type="pct"/>
            <w:vMerge w:val="restar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3</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val="restart"/>
            <w:tcBorders>
              <w:top w:val="single" w:sz="6" w:space="0" w:color="auto"/>
              <w:left w:val="single" w:sz="4" w:space="0" w:color="auto"/>
              <w:bottom w:val="nil"/>
              <w:right w:val="nil"/>
            </w:tcBorders>
          </w:tcPr>
          <w:p w:rsidR="007705A6" w:rsidRDefault="007705A6" w:rsidP="007705A6">
            <w:pPr>
              <w:ind w:left="85" w:right="85"/>
              <w:jc w:val="center"/>
              <w:rPr>
                <w:sz w:val="20"/>
                <w:szCs w:val="20"/>
              </w:rPr>
            </w:pPr>
            <w:r>
              <w:rPr>
                <w:sz w:val="20"/>
                <w:szCs w:val="20"/>
              </w:rPr>
              <w:t>100 м3 материала основания (в плотном теле)</w:t>
            </w:r>
          </w:p>
        </w:tc>
        <w:tc>
          <w:tcPr>
            <w:tcW w:w="800" w:type="pct"/>
            <w:vMerge w:val="restart"/>
            <w:tcBorders>
              <w:top w:val="single" w:sz="6" w:space="0" w:color="auto"/>
              <w:left w:val="single" w:sz="6" w:space="0" w:color="auto"/>
              <w:bottom w:val="nil"/>
              <w:right w:val="nil"/>
            </w:tcBorders>
          </w:tcPr>
          <w:p w:rsidR="007705A6" w:rsidRDefault="007705A6" w:rsidP="007705A6">
            <w:pPr>
              <w:ind w:left="85" w:right="85"/>
              <w:jc w:val="right"/>
              <w:rPr>
                <w:sz w:val="20"/>
                <w:szCs w:val="20"/>
              </w:rPr>
            </w:pPr>
            <w:r>
              <w:rPr>
                <w:sz w:val="20"/>
                <w:szCs w:val="20"/>
              </w:rPr>
              <w:t>1,901</w:t>
            </w:r>
          </w:p>
        </w:tc>
        <w:tc>
          <w:tcPr>
            <w:tcW w:w="1601" w:type="pct"/>
            <w:tcBorders>
              <w:top w:val="single" w:sz="6" w:space="0" w:color="auto"/>
              <w:left w:val="single" w:sz="6" w:space="0" w:color="auto"/>
              <w:bottom w:val="nil"/>
              <w:right w:val="single" w:sz="12" w:space="0" w:color="auto"/>
            </w:tcBorders>
          </w:tcPr>
          <w:p w:rsidR="007705A6" w:rsidRDefault="007705A6" w:rsidP="007705A6">
            <w:pPr>
              <w:ind w:left="85" w:right="85"/>
              <w:rPr>
                <w:sz w:val="20"/>
                <w:szCs w:val="20"/>
              </w:rPr>
            </w:pPr>
            <w:r>
              <w:rPr>
                <w:sz w:val="20"/>
                <w:szCs w:val="20"/>
              </w:rPr>
              <w:t>Устройство выравнивающих слоев покрытия из щебня (толщина слоя 12 см, доставка материала на расстояние 100 км из карьера "Коровкино" Боровичского района)</w:t>
            </w:r>
          </w:p>
        </w:tc>
      </w:tr>
      <w:tr w:rsidR="007705A6" w:rsidTr="007705A6">
        <w:trPr>
          <w:trHeight w:val="266"/>
        </w:trPr>
        <w:tc>
          <w:tcPr>
            <w:tcW w:w="199" w:type="pct"/>
            <w:vMerge/>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4"/>
                <w:szCs w:val="24"/>
              </w:rPr>
              <w:t xml:space="preserve"> </w:t>
            </w:r>
          </w:p>
        </w:tc>
        <w:tc>
          <w:tcPr>
            <w:tcW w:w="1601" w:type="pct"/>
            <w:vMerge/>
            <w:tcBorders>
              <w:left w:val="single" w:sz="4" w:space="0" w:color="auto"/>
              <w:right w:val="single" w:sz="4" w:space="0" w:color="auto"/>
            </w:tcBorders>
          </w:tcPr>
          <w:p w:rsidR="007705A6" w:rsidRDefault="007705A6" w:rsidP="007705A6">
            <w:pPr>
              <w:ind w:left="85" w:right="85"/>
              <w:jc w:val="right"/>
              <w:rPr>
                <w:sz w:val="20"/>
                <w:szCs w:val="20"/>
              </w:rPr>
            </w:pPr>
          </w:p>
        </w:tc>
        <w:tc>
          <w:tcPr>
            <w:tcW w:w="800" w:type="pct"/>
            <w:vMerge/>
            <w:tcBorders>
              <w:top w:val="nil"/>
              <w:left w:val="single" w:sz="4" w:space="0" w:color="auto"/>
              <w:bottom w:val="single" w:sz="4" w:space="0" w:color="auto"/>
              <w:right w:val="nil"/>
            </w:tcBorders>
          </w:tcPr>
          <w:p w:rsidR="007705A6" w:rsidRDefault="007705A6" w:rsidP="007705A6">
            <w:pPr>
              <w:ind w:left="85" w:right="85"/>
              <w:jc w:val="center"/>
              <w:rPr>
                <w:sz w:val="20"/>
                <w:szCs w:val="20"/>
              </w:rPr>
            </w:pPr>
          </w:p>
        </w:tc>
        <w:tc>
          <w:tcPr>
            <w:tcW w:w="800" w:type="pct"/>
            <w:vMerge/>
            <w:tcBorders>
              <w:top w:val="nil"/>
              <w:left w:val="single" w:sz="6" w:space="0" w:color="auto"/>
              <w:bottom w:val="single" w:sz="4" w:space="0" w:color="auto"/>
              <w:right w:val="nil"/>
            </w:tcBorders>
          </w:tcPr>
          <w:p w:rsidR="007705A6" w:rsidRDefault="007705A6" w:rsidP="007705A6">
            <w:pPr>
              <w:ind w:left="85" w:right="85"/>
              <w:jc w:val="right"/>
              <w:rPr>
                <w:sz w:val="20"/>
                <w:szCs w:val="20"/>
              </w:rPr>
            </w:pPr>
          </w:p>
        </w:tc>
        <w:tc>
          <w:tcPr>
            <w:tcW w:w="1601" w:type="pct"/>
            <w:tcBorders>
              <w:top w:val="nil"/>
              <w:left w:val="single" w:sz="6" w:space="0" w:color="auto"/>
              <w:bottom w:val="single" w:sz="4" w:space="0" w:color="auto"/>
              <w:right w:val="single" w:sz="12" w:space="0" w:color="auto"/>
            </w:tcBorders>
          </w:tcPr>
          <w:p w:rsidR="007705A6" w:rsidRDefault="007705A6" w:rsidP="007705A6">
            <w:pPr>
              <w:ind w:left="85" w:right="85"/>
              <w:rPr>
                <w:sz w:val="20"/>
                <w:szCs w:val="20"/>
              </w:rPr>
            </w:pPr>
          </w:p>
        </w:tc>
      </w:tr>
      <w:tr w:rsidR="007705A6" w:rsidTr="007705A6">
        <w:trPr>
          <w:trHeight w:val="1196"/>
        </w:trPr>
        <w:tc>
          <w:tcPr>
            <w:tcW w:w="199" w:type="pct"/>
            <w:tcBorders>
              <w:top w:val="single" w:sz="4" w:space="0" w:color="auto"/>
              <w:left w:val="single" w:sz="4" w:space="0" w:color="auto"/>
              <w:bottom w:val="single" w:sz="4" w:space="0" w:color="auto"/>
              <w:right w:val="single" w:sz="4" w:space="0" w:color="auto"/>
            </w:tcBorders>
          </w:tcPr>
          <w:p w:rsidR="007705A6" w:rsidRDefault="007705A6" w:rsidP="0069610A">
            <w:pPr>
              <w:ind w:left="85" w:right="85" w:firstLine="0"/>
              <w:rPr>
                <w:sz w:val="24"/>
                <w:szCs w:val="24"/>
              </w:rPr>
            </w:pPr>
            <w:r>
              <w:rPr>
                <w:sz w:val="24"/>
                <w:szCs w:val="24"/>
              </w:rPr>
              <w:t>3.1</w:t>
            </w:r>
          </w:p>
        </w:tc>
        <w:tc>
          <w:tcPr>
            <w:tcW w:w="1601" w:type="pct"/>
            <w:vMerge/>
            <w:tcBorders>
              <w:left w:val="single" w:sz="4" w:space="0" w:color="auto"/>
              <w:bottom w:val="single" w:sz="4" w:space="0" w:color="auto"/>
              <w:right w:val="single" w:sz="4" w:space="0" w:color="auto"/>
            </w:tcBorders>
          </w:tcPr>
          <w:p w:rsidR="007705A6" w:rsidRDefault="007705A6" w:rsidP="007705A6">
            <w:pPr>
              <w:ind w:left="85" w:right="85"/>
              <w:jc w:val="right"/>
              <w:rPr>
                <w:sz w:val="20"/>
                <w:szCs w:val="20"/>
              </w:rPr>
            </w:pPr>
          </w:p>
        </w:tc>
        <w:tc>
          <w:tcPr>
            <w:tcW w:w="800"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center"/>
              <w:rPr>
                <w:sz w:val="20"/>
                <w:szCs w:val="20"/>
              </w:rPr>
            </w:pPr>
            <w:r>
              <w:rPr>
                <w:sz w:val="20"/>
                <w:szCs w:val="20"/>
              </w:rPr>
              <w:t>м3</w:t>
            </w:r>
          </w:p>
        </w:tc>
        <w:tc>
          <w:tcPr>
            <w:tcW w:w="800"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jc w:val="right"/>
              <w:rPr>
                <w:sz w:val="20"/>
                <w:szCs w:val="20"/>
              </w:rPr>
            </w:pPr>
            <w:r>
              <w:rPr>
                <w:sz w:val="20"/>
                <w:szCs w:val="20"/>
              </w:rPr>
              <w:t>239,526</w:t>
            </w:r>
          </w:p>
        </w:tc>
        <w:tc>
          <w:tcPr>
            <w:tcW w:w="1601" w:type="pct"/>
            <w:tcBorders>
              <w:top w:val="single" w:sz="4" w:space="0" w:color="auto"/>
              <w:left w:val="single" w:sz="4" w:space="0" w:color="auto"/>
              <w:bottom w:val="single" w:sz="4" w:space="0" w:color="auto"/>
              <w:right w:val="single" w:sz="4" w:space="0" w:color="auto"/>
            </w:tcBorders>
          </w:tcPr>
          <w:p w:rsidR="007705A6" w:rsidRDefault="007705A6" w:rsidP="007705A6">
            <w:pPr>
              <w:ind w:left="85" w:right="85"/>
              <w:rPr>
                <w:sz w:val="20"/>
                <w:szCs w:val="20"/>
              </w:rPr>
            </w:pPr>
            <w:r>
              <w:rPr>
                <w:sz w:val="20"/>
                <w:szCs w:val="20"/>
              </w:rPr>
              <w:t>Щебень из природного камня для строительных работ марка 600, фракция 20-40 мм</w:t>
            </w:r>
          </w:p>
        </w:tc>
      </w:tr>
    </w:tbl>
    <w:p w:rsidR="00000B27" w:rsidRDefault="00000B27" w:rsidP="00000B27"/>
    <w:p w:rsidR="00000B27" w:rsidRDefault="00000B27" w:rsidP="00000B27"/>
    <w:p w:rsidR="00000B27" w:rsidRPr="00000B27" w:rsidRDefault="00000B27" w:rsidP="00000B27">
      <w:pPr>
        <w:sectPr w:rsidR="00000B27" w:rsidRPr="00000B27" w:rsidSect="00B35A6D">
          <w:pgSz w:w="11906" w:h="16838"/>
          <w:pgMar w:top="998" w:right="709" w:bottom="1134" w:left="709" w:header="709" w:footer="709" w:gutter="0"/>
          <w:cols w:space="708"/>
          <w:docGrid w:linePitch="360"/>
        </w:sectPr>
      </w:pPr>
    </w:p>
    <w:p w:rsidR="0030559B" w:rsidRPr="0025542C" w:rsidRDefault="00D13CE0" w:rsidP="0030559B">
      <w:pPr>
        <w:keepNext/>
        <w:keepLines/>
        <w:ind w:firstLine="0"/>
        <w:jc w:val="right"/>
        <w:rPr>
          <w:b/>
          <w:sz w:val="24"/>
          <w:szCs w:val="24"/>
        </w:rPr>
      </w:pPr>
      <w:r w:rsidRPr="009C577C">
        <w:rPr>
          <w:sz w:val="22"/>
        </w:rPr>
        <w:lastRenderedPageBreak/>
        <w:t xml:space="preserve">                                                                                                                                                                       </w:t>
      </w:r>
      <w:r>
        <w:rPr>
          <w:sz w:val="22"/>
        </w:rPr>
        <w:t xml:space="preserve">                                   </w:t>
      </w:r>
      <w:r w:rsidR="0030559B">
        <w:rPr>
          <w:b/>
          <w:sz w:val="24"/>
          <w:szCs w:val="24"/>
        </w:rPr>
        <w:t xml:space="preserve">                                                                                                                           </w:t>
      </w:r>
      <w:r w:rsidR="0030559B" w:rsidRPr="0025542C">
        <w:rPr>
          <w:b/>
          <w:sz w:val="24"/>
          <w:szCs w:val="24"/>
        </w:rPr>
        <w:t xml:space="preserve">Приложение </w:t>
      </w:r>
      <w:r w:rsidR="00187D28">
        <w:rPr>
          <w:b/>
          <w:sz w:val="24"/>
          <w:szCs w:val="24"/>
        </w:rPr>
        <w:t>№</w:t>
      </w:r>
      <w:r w:rsidR="0030559B">
        <w:rPr>
          <w:b/>
          <w:sz w:val="24"/>
          <w:szCs w:val="24"/>
        </w:rPr>
        <w:t>2</w:t>
      </w:r>
      <w:r w:rsidR="0030559B" w:rsidRPr="0025542C">
        <w:rPr>
          <w:b/>
          <w:sz w:val="24"/>
          <w:szCs w:val="24"/>
        </w:rPr>
        <w:t xml:space="preserve"> к проекту</w:t>
      </w:r>
    </w:p>
    <w:p w:rsidR="0030559B" w:rsidRDefault="0030559B" w:rsidP="0030559B">
      <w:pPr>
        <w:keepNext/>
        <w:keepLines/>
        <w:ind w:left="6096" w:firstLine="0"/>
        <w:jc w:val="right"/>
        <w:rPr>
          <w:b/>
          <w:sz w:val="24"/>
          <w:szCs w:val="24"/>
        </w:rPr>
      </w:pPr>
      <w:r w:rsidRPr="0025542C">
        <w:rPr>
          <w:b/>
          <w:sz w:val="24"/>
          <w:szCs w:val="24"/>
        </w:rPr>
        <w:t>муниципального контракта</w:t>
      </w:r>
    </w:p>
    <w:p w:rsidR="0030559B" w:rsidRDefault="0030559B" w:rsidP="0030559B">
      <w:pPr>
        <w:keepNext/>
        <w:keepLines/>
        <w:ind w:left="6096" w:firstLine="0"/>
        <w:jc w:val="right"/>
        <w:rPr>
          <w:b/>
          <w:sz w:val="24"/>
          <w:szCs w:val="24"/>
        </w:rPr>
      </w:pPr>
    </w:p>
    <w:p w:rsidR="00D13CE0" w:rsidRPr="009C577C" w:rsidRDefault="00D13CE0" w:rsidP="0030559B">
      <w:pPr>
        <w:ind w:firstLine="0"/>
        <w:rPr>
          <w:sz w:val="22"/>
        </w:rPr>
      </w:pPr>
    </w:p>
    <w:p w:rsidR="00D13CE0" w:rsidRDefault="00D13CE0" w:rsidP="00D13CE0">
      <w:pPr>
        <w:ind w:firstLine="567"/>
        <w:jc w:val="center"/>
        <w:rPr>
          <w:sz w:val="22"/>
        </w:rPr>
      </w:pPr>
      <w:r w:rsidRPr="009C577C">
        <w:rPr>
          <w:sz w:val="22"/>
        </w:rPr>
        <w:t>Обоснование начальной (максимальной) цены контракта</w:t>
      </w:r>
    </w:p>
    <w:p w:rsidR="00D13CE0" w:rsidRPr="009C577C" w:rsidRDefault="00D13CE0" w:rsidP="00D13CE0">
      <w:pPr>
        <w:ind w:firstLine="567"/>
        <w:jc w:val="center"/>
        <w:rPr>
          <w:sz w:val="22"/>
        </w:rPr>
      </w:pPr>
    </w:p>
    <w:p w:rsidR="00441816" w:rsidRDefault="00D13CE0" w:rsidP="00441816">
      <w:pPr>
        <w:pStyle w:val="3"/>
        <w:spacing w:after="0"/>
        <w:jc w:val="center"/>
        <w:rPr>
          <w:b/>
          <w:sz w:val="24"/>
          <w:szCs w:val="24"/>
        </w:rPr>
      </w:pPr>
      <w:r w:rsidRPr="009C577C">
        <w:rPr>
          <w:sz w:val="22"/>
        </w:rPr>
        <w:t xml:space="preserve">Расчет </w:t>
      </w:r>
      <w:r w:rsidRPr="00441816">
        <w:rPr>
          <w:sz w:val="22"/>
        </w:rPr>
        <w:t>начальной (максимальной) цены  контракта</w:t>
      </w:r>
      <w:r w:rsidR="00441816">
        <w:rPr>
          <w:sz w:val="22"/>
        </w:rPr>
        <w:t xml:space="preserve"> </w:t>
      </w:r>
      <w:r w:rsidR="00441816" w:rsidRPr="00441816">
        <w:rPr>
          <w:sz w:val="22"/>
          <w:szCs w:val="22"/>
        </w:rPr>
        <w:t>на выполнение работ по ремонту автомобильной дороги общего пользования местного значения, расположенной по адресу: Новгородская область, Окуловский  район, Боровёнковское сельское поселение, д. Шарово, д.Теребуново, дПесчанка, д.Дерняки участок №5,№6,№7,д.Висленев Остров, д.Верховик от дома №1 до дома №11</w:t>
      </w:r>
      <w:r w:rsidR="007705A6">
        <w:rPr>
          <w:sz w:val="22"/>
          <w:szCs w:val="22"/>
        </w:rPr>
        <w:t>,</w:t>
      </w:r>
    </w:p>
    <w:p w:rsidR="00D13CE0" w:rsidRPr="009C577C" w:rsidRDefault="00D13CE0" w:rsidP="00D13CE0">
      <w:pPr>
        <w:ind w:firstLine="0"/>
        <w:jc w:val="center"/>
        <w:rPr>
          <w:b/>
          <w:color w:val="0000FF"/>
          <w:sz w:val="22"/>
        </w:rPr>
      </w:pPr>
      <w:r w:rsidRPr="00441816">
        <w:rPr>
          <w:sz w:val="22"/>
        </w:rPr>
        <w:t xml:space="preserve"> </w:t>
      </w:r>
      <w:r w:rsidR="00441816">
        <w:rPr>
          <w:b/>
          <w:sz w:val="22"/>
        </w:rPr>
        <w:t xml:space="preserve"> </w:t>
      </w:r>
      <w:r w:rsidR="000B5C64" w:rsidRPr="00441816">
        <w:rPr>
          <w:b/>
          <w:sz w:val="22"/>
        </w:rPr>
        <w:t xml:space="preserve"> Новгородской области, Окуловского района</w:t>
      </w:r>
      <w:r w:rsidRPr="00441816">
        <w:rPr>
          <w:b/>
          <w:sz w:val="22"/>
        </w:rPr>
        <w:t xml:space="preserve"> </w:t>
      </w:r>
      <w:r w:rsidRPr="00441816">
        <w:rPr>
          <w:bCs/>
          <w:sz w:val="22"/>
        </w:rPr>
        <w:t>произведен  согласно  прилагаемому сметному расчету.</w:t>
      </w:r>
    </w:p>
    <w:p w:rsidR="0071201F" w:rsidRDefault="0071201F" w:rsidP="00DA5889">
      <w:pPr>
        <w:rPr>
          <w:rFonts w:eastAsia="Times New Roman"/>
          <w:sz w:val="20"/>
          <w:szCs w:val="20"/>
          <w:lang w:eastAsia="ru-RU"/>
        </w:rPr>
      </w:pPr>
    </w:p>
    <w:p w:rsidR="0071201F" w:rsidRP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24"/>
        <w:gridCol w:w="771"/>
        <w:gridCol w:w="442"/>
        <w:gridCol w:w="1054"/>
        <w:gridCol w:w="324"/>
        <w:gridCol w:w="754"/>
        <w:gridCol w:w="760"/>
        <w:gridCol w:w="300"/>
        <w:gridCol w:w="301"/>
        <w:gridCol w:w="606"/>
        <w:gridCol w:w="153"/>
        <w:gridCol w:w="1060"/>
        <w:gridCol w:w="301"/>
        <w:gridCol w:w="759"/>
        <w:gridCol w:w="1061"/>
      </w:tblGrid>
      <w:tr w:rsidR="0071201F" w:rsidRPr="003F55A2" w:rsidTr="0071201F">
        <w:trPr>
          <w:trHeight w:val="266"/>
        </w:trPr>
        <w:tc>
          <w:tcPr>
            <w:tcW w:w="15138" w:type="dxa"/>
            <w:gridSpan w:val="17"/>
            <w:tcBorders>
              <w:top w:val="nil"/>
              <w:left w:val="nil"/>
              <w:bottom w:val="nil"/>
              <w:right w:val="nil"/>
            </w:tcBorders>
          </w:tcPr>
          <w:p w:rsidR="0071201F" w:rsidRPr="00462C1E" w:rsidRDefault="0071201F" w:rsidP="0071201F">
            <w:r w:rsidRPr="00462C1E">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3F55A2" w:rsidRDefault="0071201F" w:rsidP="0071201F">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Шарово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548,508 тыс.руб</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148,10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23,568 тыс.руб</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right="85"/>
              <w:rPr>
                <w:sz w:val="20"/>
                <w:szCs w:val="20"/>
              </w:rPr>
            </w:pP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2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13"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32"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Затраты труда рабочих, чел.-ч. не занят. обсл.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78"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обслуживающ.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13"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78"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2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13"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78"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 &lt;Нет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2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30 км"/>
              </w:smartTagPr>
              <w:r>
                <w:rPr>
                  <w:sz w:val="20"/>
                  <w:szCs w:val="20"/>
                </w:rPr>
                <w:t>378 метров</w:t>
              </w:r>
            </w:smartTag>
            <w:r>
              <w:rPr>
                <w:sz w:val="20"/>
                <w:szCs w:val="20"/>
              </w:rPr>
              <w:t xml:space="preserve">, ширина </w:t>
            </w:r>
            <w:smartTag w:uri="urn:schemas-microsoft-com:office:smarttags" w:element="metricconverter">
              <w:smartTagPr>
                <w:attr w:name="ProductID" w:val="30 км"/>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1,134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2 610</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501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2 055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39,95</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V=1134/1000</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365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19,5</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30 км"/>
              </w:smartTagPr>
              <w:r>
                <w:rPr>
                  <w:sz w:val="20"/>
                  <w:szCs w:val="20"/>
                </w:rPr>
                <w:t>8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0,907</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2 301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174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2 107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14,26</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248</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13,43</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2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110,654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12 310</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30 км"/>
              </w:smartTagPr>
              <w:r>
                <w:rPr>
                  <w:sz w:val="20"/>
                  <w:szCs w:val="20"/>
                </w:rPr>
                <w:t>12 см</w:t>
              </w:r>
            </w:smartTag>
            <w:r>
              <w:rPr>
                <w:sz w:val="20"/>
                <w:szCs w:val="20"/>
              </w:rPr>
              <w:t>)</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1,361</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3 467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406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3 031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32,92</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ЭММ=3426,54*0,65; ЗПм=405,82*0,65</w:t>
            </w:r>
          </w:p>
        </w:tc>
        <w:tc>
          <w:tcPr>
            <w:tcW w:w="1213"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30 км"/>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78"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28,04</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2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30 км"/>
              </w:smartTagPr>
              <w:r>
                <w:rPr>
                  <w:sz w:val="20"/>
                  <w:szCs w:val="20"/>
                </w:rPr>
                <w:t>70 мм</w:t>
              </w:r>
            </w:smartTag>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171,486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23 159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ТССЦпг03-21-01-100</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30 км"/>
              </w:smartTagPr>
              <w:r>
                <w:rPr>
                  <w:sz w:val="20"/>
                  <w:szCs w:val="20"/>
                </w:rPr>
                <w:t>100 км</w:t>
              </w:r>
            </w:smartTag>
            <w:r>
              <w:rPr>
                <w:sz w:val="20"/>
                <w:szCs w:val="20"/>
              </w:rPr>
              <w:t xml:space="preserve"> из карьера "Коровкино" Боровичского района)</w:t>
            </w:r>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451,42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394,64</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178 148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Цед=53,62*7,36</w:t>
            </w: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24"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13"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- 451,42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78"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-73 360</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24"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13"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8"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43 847</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1 081</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7 193</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87,13</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972</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60,97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right="85"/>
              <w:rPr>
                <w:sz w:val="20"/>
                <w:szCs w:val="20"/>
              </w:rPr>
            </w:pPr>
          </w:p>
          <w:p w:rsidR="0071201F" w:rsidRDefault="0071201F" w:rsidP="0071201F">
            <w:pPr>
              <w:ind w:right="85"/>
              <w:rPr>
                <w:sz w:val="20"/>
                <w:szCs w:val="20"/>
              </w:rPr>
            </w:pPr>
          </w:p>
          <w:p w:rsidR="0071201F" w:rsidRDefault="0071201F" w:rsidP="0071201F">
            <w:pPr>
              <w:ind w:right="85"/>
              <w:rPr>
                <w:sz w:val="20"/>
                <w:szCs w:val="20"/>
              </w:rPr>
            </w:pP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7 749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4162*8,28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34 461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12384*4,12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51 022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93 232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(675+613)*11,48*1,42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20 996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(675+613)*11,48*0,81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11 977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126 205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4 661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3031*7,15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21 672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23189*7,77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180 179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206 512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(406+359)*11,48*1,42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12 471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(406+359)*11,48*0,81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7 114</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226 097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352 302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104 788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457 090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457090*0,2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91 418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548 508</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RPr="00F6080C" w:rsidTr="0071201F">
        <w:trPr>
          <w:trHeight w:val="266"/>
        </w:trPr>
        <w:tc>
          <w:tcPr>
            <w:tcW w:w="15138" w:type="dxa"/>
            <w:gridSpan w:val="17"/>
            <w:tcBorders>
              <w:top w:val="nil"/>
              <w:left w:val="nil"/>
              <w:bottom w:val="nil"/>
              <w:right w:val="nil"/>
            </w:tcBorders>
          </w:tcPr>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F6080C" w:rsidRDefault="0071201F" w:rsidP="0071201F">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2</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Теребуново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827,908 тыс.руб</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235,51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38,595 тыс.руб</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Затраты труда рабочих, чел.-ч. не занят. обсл.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обслуживающ.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 &lt;Нет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00 метров"/>
              </w:smartTagPr>
              <w:r>
                <w:rPr>
                  <w:sz w:val="20"/>
                  <w:szCs w:val="20"/>
                </w:rPr>
                <w:t>500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3 453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663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2 718</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52,85</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25,8</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4 567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4 181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28,3</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V=1500*0,12/100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493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26,66</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219,6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24 431</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4 585</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536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4 009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43,54</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V=1500*0,12/100;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475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37,08</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w:t>
            </w:r>
            <w:smartTag w:uri="urn:schemas-microsoft-com:office:smarttags" w:element="metricconverter">
              <w:smartTagPr>
                <w:attr w:name="ProductID" w:val="70 мм"/>
              </w:smartTagPr>
              <w:r>
                <w:rPr>
                  <w:sz w:val="20"/>
                  <w:szCs w:val="20"/>
                </w:rPr>
                <w:t>70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226,8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30 629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ТССЦпг03-21-01-094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4 км"/>
              </w:smartTagPr>
              <w:r>
                <w:rPr>
                  <w:sz w:val="20"/>
                  <w:szCs w:val="20"/>
                </w:rPr>
                <w:t>94 км</w:t>
              </w:r>
            </w:smartTag>
            <w:r>
              <w:rPr>
                <w:sz w:val="20"/>
                <w:szCs w:val="20"/>
              </w:rPr>
              <w:t xml:space="preserve"> (доставка материала на расстояние </w:t>
            </w:r>
            <w:smartTag w:uri="urn:schemas-microsoft-com:office:smarttags" w:element="metricconverter">
              <w:smartTagPr>
                <w:attr w:name="ProductID" w:val="94 км"/>
              </w:smartTagPr>
              <w:r>
                <w:rPr>
                  <w:sz w:val="20"/>
                  <w:szCs w:val="20"/>
                </w:rPr>
                <w:t>94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714,24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374,77</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267 676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V=446,4*1,6; Цед=50,92*7,36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- 714,24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- 116 071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Восстановление защитных, дренажных и укрепительных устройств</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ТЕР01-01-003-08</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0,64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3 060,46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2 935,96</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1 959</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1 879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10,48</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6,71</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V=400*0,8*2/1000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3"/>
              </w:smartTagPr>
              <w:r>
                <w:rPr>
                  <w:sz w:val="20"/>
                  <w:szCs w:val="20"/>
                </w:rPr>
                <w:t>1000 м3</w:t>
              </w:r>
            </w:smartTag>
            <w:r>
              <w:rPr>
                <w:sz w:val="20"/>
                <w:szCs w:val="20"/>
              </w:rPr>
              <w:t xml:space="preserve">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447,66</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287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22,77</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14,57</w:t>
            </w: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69 624</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1 624</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12 787</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131,4</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1 738</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104,11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11 572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6899*8,28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57 124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24542*4,12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101 113</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169 809</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(1008+976)*11,48*1,42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32 342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(1008+976)*11,48*0,81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18 449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220 600</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6 153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4009*7,15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28 664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30669*7,77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238 298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273 115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(536+475)*11,48*1,42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16 481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(536+475)*11,48*0,81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9 401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298 997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Общестроительные работы (6)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918</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1879*6,38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11 988</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0*5,65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0</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12 906</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Земляные работы, выполняемые механизированным способом (6)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(80+287)*11,48*0,95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4 003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(80+287)*11,48*0,43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1 812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18 721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538 318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151 605</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689 923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689923*0,2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137 984,6</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827 908</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D4561A" w:rsidRDefault="0071201F" w:rsidP="0071201F">
      <w:r w:rsidRPr="00462C1E">
        <w:rPr>
          <w:color w:val="000000"/>
          <w:sz w:val="19"/>
          <w:szCs w:val="19"/>
          <w:shd w:val="clear" w:color="auto" w:fill="FFFFFF"/>
        </w:rPr>
        <w:t>________________Н.Г. Пискарева</w:t>
      </w: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Tr="0071201F">
        <w:trPr>
          <w:trHeight w:val="112"/>
        </w:trPr>
        <w:tc>
          <w:tcPr>
            <w:tcW w:w="15138" w:type="dxa"/>
            <w:gridSpan w:val="17"/>
            <w:tcBorders>
              <w:top w:val="nil"/>
              <w:left w:val="nil"/>
              <w:bottom w:val="nil"/>
              <w:right w:val="nil"/>
            </w:tcBorders>
          </w:tcPr>
          <w:p w:rsidR="0071201F" w:rsidRDefault="0071201F" w:rsidP="0071201F">
            <w:pPr>
              <w:spacing w:line="200" w:lineRule="exact"/>
              <w:jc w:val="center"/>
              <w:rPr>
                <w:sz w:val="20"/>
                <w:szCs w:val="20"/>
              </w:rPr>
            </w:pPr>
            <w:r>
              <w:rPr>
                <w:sz w:val="20"/>
                <w:szCs w:val="20"/>
              </w:rPr>
              <w:t>ЛОКАЛЬНАЯ СМЕТА № 6</w:t>
            </w:r>
          </w:p>
        </w:tc>
      </w:tr>
      <w:tr w:rsidR="0071201F" w:rsidTr="0071201F">
        <w:trPr>
          <w:trHeight w:val="266"/>
        </w:trPr>
        <w:tc>
          <w:tcPr>
            <w:tcW w:w="15138" w:type="dxa"/>
            <w:gridSpan w:val="17"/>
            <w:tcBorders>
              <w:top w:val="nil"/>
              <w:left w:val="nil"/>
              <w:bottom w:val="nil"/>
              <w:right w:val="nil"/>
            </w:tcBorders>
          </w:tcPr>
          <w:p w:rsidR="0071201F" w:rsidRDefault="0071201F" w:rsidP="0071201F">
            <w:pPr>
              <w:spacing w:line="200" w:lineRule="exact"/>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Песчанка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275,701 тыс.руб</w:t>
            </w:r>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74,44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spacing w:line="200" w:lineRule="exact"/>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spacing w:line="200" w:lineRule="exact"/>
              <w:rPr>
                <w:sz w:val="20"/>
                <w:szCs w:val="20"/>
              </w:rPr>
            </w:pPr>
            <w:r>
              <w:rPr>
                <w:sz w:val="20"/>
                <w:szCs w:val="20"/>
              </w:rPr>
              <w:t>11,847 тыс.руб</w:t>
            </w:r>
          </w:p>
        </w:tc>
      </w:tr>
      <w:tr w:rsidR="0071201F" w:rsidTr="0071201F">
        <w:trPr>
          <w:trHeight w:val="201"/>
        </w:trPr>
        <w:tc>
          <w:tcPr>
            <w:tcW w:w="15138" w:type="dxa"/>
            <w:gridSpan w:val="17"/>
            <w:tcBorders>
              <w:top w:val="nil"/>
              <w:left w:val="nil"/>
              <w:bottom w:val="nil"/>
              <w:right w:val="nil"/>
            </w:tcBorders>
          </w:tcPr>
          <w:p w:rsidR="0071201F" w:rsidRDefault="0071201F" w:rsidP="0071201F">
            <w:pPr>
              <w:spacing w:line="200" w:lineRule="exact"/>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95"/>
        </w:trPr>
        <w:tc>
          <w:tcPr>
            <w:tcW w:w="15138" w:type="dxa"/>
            <w:gridSpan w:val="17"/>
            <w:tcBorders>
              <w:top w:val="nil"/>
              <w:left w:val="nil"/>
              <w:bottom w:val="nil"/>
              <w:right w:val="nil"/>
            </w:tcBorders>
          </w:tcPr>
          <w:p w:rsidR="0071201F" w:rsidRDefault="0071201F" w:rsidP="0071201F">
            <w:pPr>
              <w:spacing w:line="200" w:lineRule="exact"/>
              <w:rPr>
                <w:sz w:val="20"/>
                <w:szCs w:val="20"/>
              </w:rPr>
            </w:pP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Затраты труда рабочих, чел.-ч. не занят. обсл.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обслуживающ.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 &lt;Нет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190 метров"/>
              </w:smartTagPr>
              <w:r>
                <w:rPr>
                  <w:sz w:val="20"/>
                  <w:szCs w:val="20"/>
                </w:rPr>
                <w:t>190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0,57</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1 312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252</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1 033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20,08</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9,8</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песчано-гравийной смеси, дресвы (толщина слоя - </w:t>
            </w:r>
            <w:smartTag w:uri="urn:schemas-microsoft-com:office:smarttags" w:element="metricconverter">
              <w:smartTagPr>
                <w:attr w:name="ProductID" w:val="8 см"/>
              </w:smartTagPr>
              <w:r>
                <w:rPr>
                  <w:sz w:val="20"/>
                  <w:szCs w:val="20"/>
                </w:rPr>
                <w:t>8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0,456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1 157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1 059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7,17</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V=570*0,08/100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6,75</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lastRenderedPageBreak/>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lastRenderedPageBreak/>
              <w:t>[408-</w:t>
            </w:r>
            <w:r>
              <w:rPr>
                <w:sz w:val="20"/>
                <w:szCs w:val="20"/>
              </w:rPr>
              <w:lastRenderedPageBreak/>
              <w:t>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lastRenderedPageBreak/>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55,</w:t>
            </w:r>
            <w:r>
              <w:rPr>
                <w:sz w:val="20"/>
                <w:szCs w:val="20"/>
              </w:rPr>
              <w:lastRenderedPageBreak/>
              <w:t>632</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lastRenderedPageBreak/>
              <w:t>1</w:t>
            </w:r>
            <w:r>
              <w:rPr>
                <w:sz w:val="20"/>
                <w:szCs w:val="20"/>
              </w:rPr>
              <w:lastRenderedPageBreak/>
              <w:t>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xml:space="preserve">6 </w:t>
            </w:r>
            <w:r>
              <w:rPr>
                <w:sz w:val="20"/>
                <w:szCs w:val="20"/>
              </w:rPr>
              <w:lastRenderedPageBreak/>
              <w:t>189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0,684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1 742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1 523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16,55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V=570*0,12/100;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180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14,09</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86,184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11 639</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226,906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394,64</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89 546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Цед=53,62*7,36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- 226,906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-36 874</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22 039</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544</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3 615</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43,8</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488</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30,64</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4"/>
                <w:szCs w:val="24"/>
              </w:rPr>
            </w:pPr>
            <w:r>
              <w:rPr>
                <w:sz w:val="24"/>
                <w:szCs w:val="24"/>
              </w:rPr>
              <w:t xml:space="preserve"> </w:t>
            </w:r>
          </w:p>
          <w:p w:rsidR="0071201F" w:rsidRDefault="0071201F" w:rsidP="0071201F">
            <w:pPr>
              <w:ind w:left="85" w:right="85"/>
              <w:rPr>
                <w:sz w:val="24"/>
                <w:szCs w:val="24"/>
              </w:rPr>
            </w:pPr>
          </w:p>
          <w:p w:rsidR="0071201F" w:rsidRDefault="0071201F" w:rsidP="0071201F">
            <w:pPr>
              <w:ind w:left="85" w:right="85"/>
              <w:rPr>
                <w:sz w:val="20"/>
                <w:szCs w:val="20"/>
              </w:rPr>
            </w:pP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3 903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2092*8,28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17 322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6226*4,12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25 651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46 876</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(340+308)*11,48*1,42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10 563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(340+308)*11,48*0,81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6 026</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63 465</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2 342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1523*7,15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10 889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11654*7,77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90 552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103 783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(204+180)*11,48*1,42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6 260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(204+180)*11,48*0,81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3 571</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113 614</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177 079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52 672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229 751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229751*0,2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45 950,2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275 701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2E6508" w:rsidRDefault="002E6508"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1"/>
        <w:gridCol w:w="6"/>
        <w:gridCol w:w="4240"/>
        <w:gridCol w:w="755"/>
        <w:gridCol w:w="452"/>
        <w:gridCol w:w="1054"/>
        <w:gridCol w:w="314"/>
        <w:gridCol w:w="743"/>
        <w:gridCol w:w="771"/>
        <w:gridCol w:w="300"/>
        <w:gridCol w:w="301"/>
        <w:gridCol w:w="606"/>
        <w:gridCol w:w="153"/>
        <w:gridCol w:w="1061"/>
        <w:gridCol w:w="300"/>
        <w:gridCol w:w="760"/>
        <w:gridCol w:w="1060"/>
      </w:tblGrid>
      <w:tr w:rsidR="0071201F" w:rsidTr="0071201F">
        <w:trPr>
          <w:trHeight w:val="1701"/>
        </w:trPr>
        <w:tc>
          <w:tcPr>
            <w:tcW w:w="15138" w:type="dxa"/>
            <w:gridSpan w:val="18"/>
            <w:tcBorders>
              <w:top w:val="nil"/>
              <w:left w:val="nil"/>
              <w:bottom w:val="nil"/>
              <w:right w:val="nil"/>
            </w:tcBorders>
          </w:tcPr>
          <w:p w:rsidR="0071201F" w:rsidRPr="00462C1E" w:rsidRDefault="0071201F" w:rsidP="0071201F">
            <w:r w:rsidRPr="00462C1E">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462C1E" w:rsidRDefault="0071201F" w:rsidP="0071201F">
            <w:r w:rsidRPr="00462C1E">
              <w:rPr>
                <w:color w:val="000000"/>
                <w:sz w:val="19"/>
                <w:szCs w:val="19"/>
                <w:shd w:val="clear" w:color="auto" w:fill="FFFFFF"/>
              </w:rPr>
              <w:t>________________Н.Г. Пискарева</w:t>
            </w:r>
          </w:p>
          <w:p w:rsidR="0071201F" w:rsidRDefault="0071201F" w:rsidP="0071201F">
            <w:pPr>
              <w:ind w:left="85" w:right="85"/>
              <w:rPr>
                <w:sz w:val="20"/>
                <w:szCs w:val="20"/>
              </w:rPr>
            </w:pP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ЛОКАЛЬНАЯ СМЕТА № 1</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на ремонт автомобильной дороги д. Дерняки, участок №5,№6, №7 Боровёнковского сельского поселения Окуловского района Новгородской области</w:t>
            </w:r>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1 303,092 тыс.руб</w:t>
            </w:r>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420,17 чел-ч</w:t>
            </w:r>
          </w:p>
        </w:tc>
      </w:tr>
      <w:tr w:rsidR="0071201F" w:rsidTr="0071201F">
        <w:trPr>
          <w:trHeight w:val="266"/>
        </w:trPr>
        <w:tc>
          <w:tcPr>
            <w:tcW w:w="9083" w:type="dxa"/>
            <w:gridSpan w:val="8"/>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72,806 тыс.руб</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Составлена в ценах Января 2000 г. с пересчетом в цены марта 2019 г. письмо Министерства строительства и ЖКХ Новгородской области  №КХ-1757-И от 22.03.2019г.</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 п/п</w:t>
            </w:r>
          </w:p>
        </w:tc>
        <w:tc>
          <w:tcPr>
            <w:tcW w:w="166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6"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1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Стоимость на единицу, руб</w:t>
            </w:r>
          </w:p>
        </w:tc>
        <w:tc>
          <w:tcPr>
            <w:tcW w:w="3192"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0"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Затраты труда рабочих, чел.-ч. не занят. обсл.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5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1071"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212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обслуживающ.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71"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6"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5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71"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8"/>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 &lt;Нет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6"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71"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участок №5: протяженность 503 м, ширина 3,5 м; участок №6: протяженность 116 м, ширина 3 м; участок №7: протяженность 154 м, ширина 3 м</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Восстановление дренажных, защитных и укрепительных устройств</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ТЕР01-01-013-08</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с погрузкой на автомобили-самосвалы экскаваторами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1,546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4 051,8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3 910,85</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6 264</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6 046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11,41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17,64</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135,55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650,55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1 006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33,09</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51,16</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ТССЦпг03-21-01-003</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3 км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2 164,4</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40,48</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87 615</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Цед=5,5*7,36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Замена отдельных звеньев водопропускных труб</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ТЕР01-01-003-08</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Разработка грунта в отвал экскаваторами "драглайн" или "обратная лопата" с ковшом вместимостью 0,65 (0,5-1) м3, группа грунтов 2</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0,0042</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3 060,46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2 935,96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10,48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0,04</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V=4,2/1000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124,5</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447,66</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22,77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0,1</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ТЕР22-01-011-08 прим-но  Методика № 1028/пр от 26</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Демонтаж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21 073,752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14 516,586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126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415,8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2,49</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V=6/1000; ЗП=9367,38*0,7; ЭММ=20737,98*0,7; ЗПм=3165,5*0,7; Мат=3511,25*0; ТЗТ=594*0,7; ТЗТм=165,3*0,7</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6 557,166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2 215,85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115,71</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0,69</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5</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ТЕР30-01-001-03</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подушек под фундаменты опор мостов песчано-щебеночных</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0,012</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25 058,3</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1 038,17</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301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44</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296,96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3,56</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V=1,2/100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 м3 подушки</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3 694,18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146,79</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10,02</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0,12</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ТЕР22-01-011-08 прим-но</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Укладка стальных водопроводных труб с гидравлическим испытанием диаметром 300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33 616,61</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20 737,98</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202</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124</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594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3,56</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(2)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V=6/1000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 км трубопровода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9 367,38</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3 165,5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165,3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0,99</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6.1</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[103-0202] прим-но]</w:t>
            </w:r>
          </w:p>
        </w:tc>
        <w:tc>
          <w:tcPr>
            <w:tcW w:w="4246"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Трубы стальные электросварные прямошовные со снятой фаской из стали марок БСт2кп-БСт4кп и БСт2пс-БСт4пс наружный диаметр 325 мм, толщина стенки 6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359,27</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2 156</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71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7</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ТЕР01-01-033-04</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Засыпка траншей и котлованов с перемещением грунта до 5 м бульдозерами мощностью 79 кВт (108 л.с.), группа грунтов 1</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0,003</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292,46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292,46</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V=3/1000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м3 грунта</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68,81</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0,01</w:t>
            </w:r>
          </w:p>
        </w:tc>
      </w:tr>
      <w:tr w:rsidR="0071201F" w:rsidTr="0071201F">
        <w:trPr>
          <w:trHeight w:val="521"/>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Восстановление профиля щебеночных, гравийных и грунтовых улучшенных дорог с добавлением щебеночных или гравийных материалов в количестве до 900 м3 на один километр дороги</w:t>
            </w:r>
          </w:p>
        </w:tc>
      </w:tr>
      <w:tr w:rsidR="0071201F" w:rsidTr="0071201F">
        <w:trPr>
          <w:trHeight w:val="277"/>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Участок №5 Протяженность 250 м (от начала уч. №5 до начала уч. №7 - 150 м, на перекрестке уч. №5 и уч. №6 - 100 м), ширина - 3,5 м</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8</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с добавлением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0,56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15 210,91</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5 107,91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8 518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430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2 860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62,27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34,87</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V=160*3,5/1000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861,75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25,2</w:t>
            </w: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9</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ТЕР27-04-013-01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покрытий толщиной 15 см при укатке щебня с пределом прочности на сжатие свыше 68,6 до 98,1 МПа (свыше 700 до 1000 кгc/см2) однослойных</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0,875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34 578,33</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5 000,51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30 256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614</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4 375</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55,44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48,51</w:t>
            </w:r>
          </w:p>
        </w:tc>
      </w:tr>
      <w:tr w:rsidR="0071201F" w:rsidTr="0071201F">
        <w:trPr>
          <w:trHeight w:val="521"/>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V=250*3,5/1000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м2 покрытия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701,87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862,03</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754</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45,18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39,53</w:t>
            </w:r>
          </w:p>
        </w:tc>
      </w:tr>
      <w:tr w:rsidR="0071201F" w:rsidTr="0071201F">
        <w:trPr>
          <w:trHeight w:val="521"/>
        </w:trPr>
        <w:tc>
          <w:tcPr>
            <w:tcW w:w="15138" w:type="dxa"/>
            <w:gridSpan w:val="18"/>
            <w:tcBorders>
              <w:top w:val="nil"/>
              <w:left w:val="nil"/>
              <w:bottom w:val="nil"/>
              <w:right w:val="nil"/>
            </w:tcBorders>
          </w:tcPr>
          <w:p w:rsidR="0071201F" w:rsidRDefault="0071201F" w:rsidP="0071201F">
            <w:pPr>
              <w:ind w:left="85" w:right="85"/>
              <w:rPr>
                <w:b/>
                <w:bCs/>
                <w:sz w:val="20"/>
                <w:szCs w:val="20"/>
              </w:rPr>
            </w:pPr>
            <w:r>
              <w:rPr>
                <w:sz w:val="24"/>
                <w:szCs w:val="24"/>
              </w:rPr>
              <w:t xml:space="preserve"> </w:t>
            </w:r>
            <w:r>
              <w:rPr>
                <w:b/>
                <w:bCs/>
                <w:sz w:val="20"/>
                <w:szCs w:val="20"/>
              </w:rPr>
              <w:t>Участок №5: протяженность 253 м, ширина 3,5 м; участок №6: протяженность 116 м, ширина 3 м; участок №7: протяженность 154 м, ширина 3 м, общая протяженность 523 м.</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10</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ТЕР27-03-001-02</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без добавления нового материала (участок № 6, протяженность 16 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0,054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7 101,52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4 573,47</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383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63,38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3,42</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V=54/1000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780,84</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781,21</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39,98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2,16</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11</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ТЕР27-03-001-01</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щебеночных с добавлением нового материала (участок №5)</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0,8855</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15 050,04</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5 107,91</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13 327</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679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4 523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62,27</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55,14</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(3) </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V=253*3,5/1000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1000 м2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767,17</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861,75</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763</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45</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39,85</w:t>
            </w:r>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12</w:t>
            </w:r>
          </w:p>
        </w:tc>
        <w:tc>
          <w:tcPr>
            <w:tcW w:w="1661"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щебня (толщ. 12 см)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2,0346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5 183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4 532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49,22</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 ТЕР27ТЧПр27.3п3.6</w:t>
            </w: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V=((253*3,5)+(116*3)+(154*3))*0,12/100;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100 м3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5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263,783</w:t>
            </w: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537</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41,91</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12.1</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[408-0020]</w:t>
            </w:r>
          </w:p>
        </w:tc>
        <w:tc>
          <w:tcPr>
            <w:tcW w:w="4246"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40-70 мм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256,3596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34 621</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13</w:t>
            </w:r>
          </w:p>
        </w:tc>
        <w:tc>
          <w:tcPr>
            <w:tcW w:w="16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ТССЦпг03-21-01-045</w:t>
            </w:r>
          </w:p>
        </w:tc>
        <w:tc>
          <w:tcPr>
            <w:tcW w:w="4246" w:type="dxa"/>
            <w:gridSpan w:val="2"/>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Перевозка грузов I класса автомобилями-самосвалами грузоподъемностью 10 т работающих вне карьера на расстояние до 45 км</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504,48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149,26</w:t>
            </w:r>
          </w:p>
        </w:tc>
        <w:tc>
          <w:tcPr>
            <w:tcW w:w="105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71"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75 299</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6" w:type="dxa"/>
            <w:gridSpan w:val="2"/>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V=315,3*1,6; Цед=(42,36-22,08)*7,36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5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71"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26" w:type="dxa"/>
            <w:gridSpan w:val="9"/>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71"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101 351</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2 721</w:t>
            </w:r>
          </w:p>
        </w:tc>
        <w:tc>
          <w:tcPr>
            <w:tcW w:w="1061" w:type="dxa"/>
            <w:tcBorders>
              <w:top w:val="nil"/>
              <w:left w:val="nil"/>
              <w:bottom w:val="nil"/>
              <w:right w:val="nil"/>
            </w:tcBorders>
          </w:tcPr>
          <w:p w:rsidR="0071201F" w:rsidRDefault="0071201F" w:rsidP="0071201F">
            <w:pPr>
              <w:ind w:left="85" w:right="85"/>
              <w:jc w:val="right"/>
              <w:rPr>
                <w:sz w:val="20"/>
                <w:szCs w:val="20"/>
              </w:rPr>
            </w:pPr>
            <w:r>
              <w:rPr>
                <w:sz w:val="20"/>
                <w:szCs w:val="20"/>
              </w:rPr>
              <w:t>22 819</w:t>
            </w:r>
          </w:p>
        </w:tc>
        <w:tc>
          <w:tcPr>
            <w:tcW w:w="2120"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218,45</w:t>
            </w:r>
          </w:p>
        </w:tc>
      </w:tr>
      <w:tr w:rsidR="0071201F" w:rsidTr="0071201F">
        <w:trPr>
          <w:trHeight w:val="266"/>
        </w:trPr>
        <w:tc>
          <w:tcPr>
            <w:tcW w:w="9826" w:type="dxa"/>
            <w:gridSpan w:val="9"/>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71"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1" w:type="dxa"/>
            <w:tcBorders>
              <w:top w:val="nil"/>
              <w:left w:val="nil"/>
              <w:bottom w:val="nil"/>
              <w:right w:val="nil"/>
            </w:tcBorders>
          </w:tcPr>
          <w:p w:rsidR="0071201F" w:rsidRDefault="0071201F" w:rsidP="0071201F">
            <w:pPr>
              <w:ind w:left="85" w:right="85"/>
              <w:jc w:val="right"/>
              <w:rPr>
                <w:sz w:val="20"/>
                <w:szCs w:val="20"/>
              </w:rPr>
            </w:pPr>
            <w:r>
              <w:rPr>
                <w:sz w:val="20"/>
                <w:szCs w:val="20"/>
              </w:rPr>
              <w:t>3 621</w:t>
            </w:r>
          </w:p>
        </w:tc>
        <w:tc>
          <w:tcPr>
            <w:tcW w:w="2120"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201,72</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2"/>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Общестроительные работы (1, 3, 7)</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2 422</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6059*6,38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38 656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8*5,65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45</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41 123</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Земляные работы, выполняенмые механизированным способом (1, 3, 7)</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(211+1008)*11,48*0,95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0,95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13 294</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(211+1008)*11,48*0,43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0,43</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6 017</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60 434</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Общестроительные работы ( 4, 5, 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1 596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223*6,38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6,38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1 423</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2421*5,65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5,65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13 679</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16 698</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Мосты и трубы (4, 5, 6)</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(139+34)*11,48*1,1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2 185</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(139+34)*11,48*0,68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0,68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1 351</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20 234</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с щебеночным покрытием в муниципальных районах Новгородской области (8,9,10,11,12)</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27 219</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16537*7,15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118 240</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73378*7,77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570 147</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715 606</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Автомобильные дороги (8,9)</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(2371+2579)*11,48*1,42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80 693</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(3)</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(2371+2579)*11,48*0,81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46 029</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(3)</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842 328</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922 996</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 (12)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162 914</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1 085 910</w:t>
            </w:r>
          </w:p>
        </w:tc>
      </w:tr>
      <w:tr w:rsidR="0071201F" w:rsidTr="0071201F">
        <w:trPr>
          <w:trHeight w:val="266"/>
        </w:trPr>
        <w:tc>
          <w:tcPr>
            <w:tcW w:w="7263" w:type="dxa"/>
            <w:gridSpan w:val="5"/>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1085910*0,2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217 182</w:t>
            </w:r>
          </w:p>
        </w:tc>
      </w:tr>
      <w:tr w:rsidR="0071201F" w:rsidTr="0071201F">
        <w:trPr>
          <w:trHeight w:val="266"/>
        </w:trPr>
        <w:tc>
          <w:tcPr>
            <w:tcW w:w="11198" w:type="dxa"/>
            <w:gridSpan w:val="1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1 303 092</w:t>
            </w:r>
          </w:p>
        </w:tc>
      </w:tr>
      <w:tr w:rsidR="0071201F" w:rsidTr="0071201F">
        <w:trPr>
          <w:trHeight w:val="266"/>
        </w:trPr>
        <w:tc>
          <w:tcPr>
            <w:tcW w:w="15138" w:type="dxa"/>
            <w:gridSpan w:val="18"/>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3"/>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3"/>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71201F" w:rsidRPr="00B54E46" w:rsidTr="0071201F">
        <w:trPr>
          <w:trHeight w:val="266"/>
        </w:trPr>
        <w:tc>
          <w:tcPr>
            <w:tcW w:w="15138" w:type="dxa"/>
            <w:gridSpan w:val="17"/>
            <w:tcBorders>
              <w:top w:val="nil"/>
              <w:left w:val="nil"/>
              <w:bottom w:val="nil"/>
              <w:right w:val="nil"/>
            </w:tcBorders>
          </w:tcPr>
          <w:p w:rsidR="0071201F" w:rsidRPr="00462C1E" w:rsidRDefault="0071201F" w:rsidP="0071201F">
            <w:r w:rsidRPr="00462C1E">
              <w:lastRenderedPageBreak/>
              <w:t>УТВЕРЖДАЮ</w:t>
            </w:r>
          </w:p>
          <w:p w:rsidR="0071201F" w:rsidRPr="00462C1E" w:rsidRDefault="0071201F" w:rsidP="0071201F">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71201F" w:rsidRPr="00B54E46" w:rsidRDefault="0071201F" w:rsidP="0071201F">
            <w:r w:rsidRPr="00462C1E">
              <w:rPr>
                <w:color w:val="000000"/>
                <w:sz w:val="19"/>
                <w:szCs w:val="19"/>
                <w:shd w:val="clear" w:color="auto" w:fill="FFFFFF"/>
              </w:rPr>
              <w:t>________________Н.Г. Пискарева</w:t>
            </w:r>
            <w:r>
              <w:t xml:space="preserve">                                                                     </w:t>
            </w:r>
            <w:r>
              <w:rPr>
                <w:sz w:val="20"/>
                <w:szCs w:val="20"/>
              </w:rPr>
              <w:t>ЛОКАЛЬНАЯ СМЕТА № 3</w:t>
            </w:r>
          </w:p>
        </w:tc>
      </w:tr>
      <w:tr w:rsidR="0071201F" w:rsidTr="0071201F">
        <w:trPr>
          <w:trHeight w:val="498"/>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Висленев Остров Боровёнковского сельского поселения  Окуловского района Новгородской области</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771,251 тыс.руб</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218,60 чел-ч</w:t>
            </w:r>
          </w:p>
        </w:tc>
      </w:tr>
      <w:tr w:rsidR="0071201F" w:rsidTr="0071201F">
        <w:trPr>
          <w:trHeight w:val="266"/>
        </w:trPr>
        <w:tc>
          <w:tcPr>
            <w:tcW w:w="9083" w:type="dxa"/>
            <w:gridSpan w:val="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71201F" w:rsidRDefault="0071201F" w:rsidP="0071201F">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71201F" w:rsidRDefault="0071201F" w:rsidP="0071201F">
            <w:pPr>
              <w:ind w:left="85" w:right="85"/>
              <w:rPr>
                <w:sz w:val="20"/>
                <w:szCs w:val="20"/>
              </w:rPr>
            </w:pPr>
            <w:r>
              <w:rPr>
                <w:sz w:val="20"/>
                <w:szCs w:val="20"/>
              </w:rPr>
              <w:t>34,532 тыс.руб</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782"/>
        </w:trPr>
        <w:tc>
          <w:tcPr>
            <w:tcW w:w="60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Затраты труда рабочих, чел.-ч. не занят. обсл. машин</w:t>
            </w:r>
          </w:p>
        </w:tc>
      </w:tr>
      <w:tr w:rsidR="0071201F" w:rsidTr="0071201F">
        <w:trPr>
          <w:trHeight w:val="255"/>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обслуживающ. машины</w:t>
            </w:r>
          </w:p>
        </w:tc>
      </w:tr>
      <w:tr w:rsidR="0071201F" w:rsidTr="0071201F">
        <w:trPr>
          <w:trHeight w:val="294"/>
        </w:trPr>
        <w:tc>
          <w:tcPr>
            <w:tcW w:w="60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71201F" w:rsidRDefault="0071201F" w:rsidP="0071201F">
            <w:pPr>
              <w:ind w:left="85" w:right="85"/>
              <w:jc w:val="center"/>
              <w:rPr>
                <w:sz w:val="20"/>
                <w:szCs w:val="20"/>
              </w:rPr>
            </w:pPr>
            <w:r>
              <w:rPr>
                <w:sz w:val="20"/>
                <w:szCs w:val="20"/>
              </w:rPr>
              <w:t>ед. изм.</w:t>
            </w:r>
          </w:p>
        </w:tc>
        <w:tc>
          <w:tcPr>
            <w:tcW w:w="1054"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71201F" w:rsidRDefault="0071201F" w:rsidP="0071201F">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r>
      <w:tr w:rsidR="0071201F" w:rsidTr="0071201F">
        <w:trPr>
          <w:trHeight w:val="549"/>
        </w:trPr>
        <w:tc>
          <w:tcPr>
            <w:tcW w:w="60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Всего</w:t>
            </w:r>
          </w:p>
        </w:tc>
      </w:tr>
      <w:tr w:rsidR="0071201F" w:rsidTr="0071201F">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 &lt;Нет раздела&gt;</w:t>
            </w:r>
          </w:p>
        </w:tc>
      </w:tr>
      <w:tr w:rsidR="0071201F" w:rsidTr="0071201F">
        <w:trPr>
          <w:trHeight w:val="289"/>
        </w:trPr>
        <w:tc>
          <w:tcPr>
            <w:tcW w:w="60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11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0"/>
                <w:szCs w:val="20"/>
              </w:rPr>
              <w:t xml:space="preserve"> протяженность </w:t>
            </w:r>
            <w:smartTag w:uri="urn:schemas-microsoft-com:office:smarttags" w:element="metricconverter">
              <w:smartTagPr>
                <w:attr w:name="ProductID" w:val="600 метров"/>
              </w:smartTagPr>
              <w:r>
                <w:rPr>
                  <w:sz w:val="20"/>
                  <w:szCs w:val="20"/>
                </w:rPr>
                <w:t>600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71201F" w:rsidTr="0071201F">
        <w:trPr>
          <w:trHeight w:val="50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1,8</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4 143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796</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3 262</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63,41</w:t>
            </w:r>
          </w:p>
        </w:tc>
      </w:tr>
      <w:tr w:rsidR="0071201F" w:rsidTr="0071201F">
        <w:trPr>
          <w:trHeight w:val="754"/>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V=1800/1000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579</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30,96</w:t>
            </w: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0,9</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2 283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173</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2 091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14,15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V=1800*0,05/100</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246</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13,33</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lastRenderedPageBreak/>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109,8</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12 215</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737"/>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2,16</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5 503</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right"/>
              <w:rPr>
                <w:sz w:val="20"/>
                <w:szCs w:val="20"/>
              </w:rPr>
            </w:pPr>
            <w:r>
              <w:rPr>
                <w:sz w:val="20"/>
                <w:szCs w:val="20"/>
              </w:rPr>
              <w:t>644</w:t>
            </w: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4 811</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52,25</w:t>
            </w:r>
          </w:p>
        </w:tc>
      </w:tr>
      <w:tr w:rsidR="0071201F" w:rsidTr="0071201F">
        <w:trPr>
          <w:trHeight w:val="1219"/>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V=1800*0,12/100; 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570</w:t>
            </w:r>
          </w:p>
        </w:tc>
        <w:tc>
          <w:tcPr>
            <w:tcW w:w="1060" w:type="dxa"/>
            <w:gridSpan w:val="2"/>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71201F" w:rsidRDefault="0071201F" w:rsidP="0071201F">
            <w:pPr>
              <w:ind w:left="85" w:right="85"/>
              <w:jc w:val="right"/>
              <w:rPr>
                <w:sz w:val="20"/>
                <w:szCs w:val="20"/>
              </w:rPr>
            </w:pPr>
            <w:r>
              <w:rPr>
                <w:sz w:val="20"/>
                <w:szCs w:val="20"/>
              </w:rPr>
              <w:t>44,5</w:t>
            </w:r>
          </w:p>
        </w:tc>
      </w:tr>
      <w:tr w:rsidR="0071201F" w:rsidTr="0071201F">
        <w:trPr>
          <w:trHeight w:val="272"/>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272,16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36 755</w:t>
            </w:r>
          </w:p>
        </w:tc>
        <w:tc>
          <w:tcPr>
            <w:tcW w:w="4241" w:type="dxa"/>
            <w:gridSpan w:val="7"/>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1434"/>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ТССЦпг03-21-01-095</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95 км"/>
              </w:smartTagPr>
              <w:r>
                <w:rPr>
                  <w:sz w:val="20"/>
                  <w:szCs w:val="20"/>
                </w:rPr>
                <w:t>95 км</w:t>
              </w:r>
            </w:smartTag>
            <w:r>
              <w:rPr>
                <w:sz w:val="20"/>
                <w:szCs w:val="20"/>
              </w:rPr>
              <w:t xml:space="preserve"> (доставка материала на расстояние </w:t>
            </w:r>
            <w:smartTag w:uri="urn:schemas-microsoft-com:office:smarttags" w:element="metricconverter">
              <w:smartTagPr>
                <w:attr w:name="ProductID" w:val="95 км"/>
              </w:smartTagPr>
              <w:r>
                <w:rPr>
                  <w:sz w:val="20"/>
                  <w:szCs w:val="20"/>
                </w:rPr>
                <w:t>95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611,136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378,08</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231 058</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V=381,96*1,6; Цед=51,37*7,36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969"/>
        </w:trPr>
        <w:tc>
          <w:tcPr>
            <w:tcW w:w="601"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- 611,136</w:t>
            </w:r>
          </w:p>
        </w:tc>
        <w:tc>
          <w:tcPr>
            <w:tcW w:w="1054"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-99 316</w:t>
            </w:r>
          </w:p>
        </w:tc>
        <w:tc>
          <w:tcPr>
            <w:tcW w:w="1060"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71201F" w:rsidRDefault="0071201F" w:rsidP="0071201F">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71201F" w:rsidRDefault="0071201F" w:rsidP="0071201F">
            <w:pPr>
              <w:ind w:left="85" w:right="85"/>
              <w:rPr>
                <w:sz w:val="20"/>
                <w:szCs w:val="20"/>
              </w:rPr>
            </w:pPr>
          </w:p>
        </w:tc>
      </w:tr>
      <w:tr w:rsidR="0071201F" w:rsidTr="0071201F">
        <w:trPr>
          <w:trHeight w:val="283"/>
        </w:trPr>
        <w:tc>
          <w:tcPr>
            <w:tcW w:w="601"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71201F" w:rsidRDefault="0071201F" w:rsidP="0071201F">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71201F" w:rsidRDefault="0071201F" w:rsidP="0071201F">
            <w:pPr>
              <w:ind w:left="85" w:right="85"/>
              <w:rPr>
                <w:sz w:val="20"/>
                <w:szCs w:val="20"/>
              </w:rPr>
            </w:pPr>
          </w:p>
        </w:tc>
      </w:tr>
      <w:tr w:rsidR="0071201F" w:rsidTr="0071201F">
        <w:trPr>
          <w:trHeight w:val="266"/>
        </w:trPr>
        <w:tc>
          <w:tcPr>
            <w:tcW w:w="9837" w:type="dxa"/>
            <w:gridSpan w:val="8"/>
            <w:vMerge w:val="restart"/>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1060" w:type="dxa"/>
            <w:gridSpan w:val="2"/>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60 899</w:t>
            </w:r>
          </w:p>
        </w:tc>
        <w:tc>
          <w:tcPr>
            <w:tcW w:w="1060" w:type="dxa"/>
            <w:gridSpan w:val="3"/>
            <w:vMerge w:val="restart"/>
            <w:tcBorders>
              <w:top w:val="nil"/>
              <w:left w:val="nil"/>
              <w:bottom w:val="nil"/>
              <w:right w:val="nil"/>
            </w:tcBorders>
          </w:tcPr>
          <w:p w:rsidR="0071201F" w:rsidRDefault="0071201F" w:rsidP="0071201F">
            <w:pPr>
              <w:ind w:left="85" w:right="85"/>
              <w:jc w:val="right"/>
              <w:rPr>
                <w:sz w:val="20"/>
                <w:szCs w:val="20"/>
              </w:rPr>
            </w:pPr>
            <w:r>
              <w:rPr>
                <w:sz w:val="20"/>
                <w:szCs w:val="20"/>
              </w:rPr>
              <w:t>1 613</w:t>
            </w: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10 164</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129,81</w:t>
            </w:r>
          </w:p>
        </w:tc>
      </w:tr>
      <w:tr w:rsidR="0071201F" w:rsidTr="0071201F">
        <w:trPr>
          <w:trHeight w:val="266"/>
        </w:trPr>
        <w:tc>
          <w:tcPr>
            <w:tcW w:w="9837" w:type="dxa"/>
            <w:gridSpan w:val="8"/>
            <w:vMerge/>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71201F" w:rsidRDefault="0071201F" w:rsidP="0071201F">
            <w:pPr>
              <w:ind w:left="85" w:right="85"/>
              <w:jc w:val="right"/>
              <w:rPr>
                <w:sz w:val="20"/>
                <w:szCs w:val="20"/>
              </w:rPr>
            </w:pPr>
          </w:p>
        </w:tc>
        <w:tc>
          <w:tcPr>
            <w:tcW w:w="1060" w:type="dxa"/>
            <w:gridSpan w:val="3"/>
            <w:vMerge/>
            <w:tcBorders>
              <w:top w:val="nil"/>
              <w:left w:val="nil"/>
              <w:bottom w:val="nil"/>
              <w:right w:val="nil"/>
            </w:tcBorders>
          </w:tcPr>
          <w:p w:rsidR="0071201F" w:rsidRDefault="0071201F" w:rsidP="0071201F">
            <w:pPr>
              <w:ind w:left="85" w:right="85"/>
              <w:jc w:val="right"/>
              <w:rPr>
                <w:sz w:val="20"/>
                <w:szCs w:val="20"/>
              </w:rPr>
            </w:pPr>
          </w:p>
        </w:tc>
        <w:tc>
          <w:tcPr>
            <w:tcW w:w="1060" w:type="dxa"/>
            <w:tcBorders>
              <w:top w:val="nil"/>
              <w:left w:val="nil"/>
              <w:bottom w:val="nil"/>
              <w:right w:val="nil"/>
            </w:tcBorders>
          </w:tcPr>
          <w:p w:rsidR="0071201F" w:rsidRDefault="0071201F" w:rsidP="0071201F">
            <w:pPr>
              <w:ind w:left="85" w:right="85"/>
              <w:jc w:val="right"/>
              <w:rPr>
                <w:sz w:val="20"/>
                <w:szCs w:val="20"/>
              </w:rPr>
            </w:pPr>
            <w:r>
              <w:rPr>
                <w:sz w:val="20"/>
                <w:szCs w:val="20"/>
              </w:rPr>
              <w:t>1 395</w:t>
            </w:r>
          </w:p>
        </w:tc>
        <w:tc>
          <w:tcPr>
            <w:tcW w:w="2121" w:type="dxa"/>
            <w:gridSpan w:val="3"/>
            <w:tcBorders>
              <w:top w:val="nil"/>
              <w:left w:val="nil"/>
              <w:bottom w:val="nil"/>
              <w:right w:val="nil"/>
            </w:tcBorders>
          </w:tcPr>
          <w:p w:rsidR="0071201F" w:rsidRDefault="0071201F" w:rsidP="0071201F">
            <w:pPr>
              <w:ind w:left="85" w:right="85"/>
              <w:jc w:val="right"/>
              <w:rPr>
                <w:sz w:val="20"/>
                <w:szCs w:val="20"/>
              </w:rPr>
            </w:pPr>
            <w:r>
              <w:rPr>
                <w:sz w:val="20"/>
                <w:szCs w:val="20"/>
              </w:rPr>
              <w:t>88,79</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p>
        </w:tc>
      </w:tr>
      <w:tr w:rsidR="0071201F" w:rsidTr="0071201F">
        <w:trPr>
          <w:trHeight w:val="266"/>
        </w:trPr>
        <w:tc>
          <w:tcPr>
            <w:tcW w:w="11198" w:type="dxa"/>
            <w:gridSpan w:val="11"/>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71201F" w:rsidRDefault="0071201F" w:rsidP="0071201F">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71201F" w:rsidRDefault="0071201F" w:rsidP="0071201F">
            <w:pPr>
              <w:ind w:left="85" w:right="85"/>
              <w:jc w:val="center"/>
              <w:rPr>
                <w:sz w:val="20"/>
                <w:szCs w:val="20"/>
              </w:rPr>
            </w:pPr>
            <w:r>
              <w:rPr>
                <w:sz w:val="20"/>
                <w:szCs w:val="20"/>
              </w:rPr>
              <w:t>Прямые</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11 124</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5353*8,28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44 323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12321*4,12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50 763</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106 210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(969+825)*11,48*1,42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29 245</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lastRenderedPageBreak/>
              <w:t xml:space="preserve"> </w:t>
            </w:r>
            <w:r>
              <w:rPr>
                <w:sz w:val="20"/>
                <w:szCs w:val="20"/>
              </w:rPr>
              <w:t>Сметная прибыль (1)</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(969+825)*11,48*0,81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16 682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152 137</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644*11,48</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7 393</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4811*7,15</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34 399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36803*7,77</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285 959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327 751</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(644+570)*11,48*1,42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19 790</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(644+570)*11,48*0,81</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11 289</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358 830</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510 967</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131 742</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642 709</w:t>
            </w:r>
          </w:p>
        </w:tc>
      </w:tr>
      <w:tr w:rsidR="0071201F" w:rsidTr="0071201F">
        <w:trPr>
          <w:trHeight w:val="266"/>
        </w:trPr>
        <w:tc>
          <w:tcPr>
            <w:tcW w:w="7263" w:type="dxa"/>
            <w:gridSpan w:val="4"/>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71201F" w:rsidRDefault="0071201F" w:rsidP="0071201F">
            <w:pPr>
              <w:ind w:left="85" w:right="85"/>
              <w:jc w:val="right"/>
              <w:rPr>
                <w:sz w:val="20"/>
                <w:szCs w:val="20"/>
              </w:rPr>
            </w:pPr>
            <w:r>
              <w:rPr>
                <w:sz w:val="20"/>
                <w:szCs w:val="20"/>
              </w:rPr>
              <w:t>642709*0,2</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r>
              <w:rPr>
                <w:sz w:val="20"/>
                <w:szCs w:val="20"/>
              </w:rPr>
              <w:t>20%</w:t>
            </w: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128 541,8</w:t>
            </w:r>
          </w:p>
        </w:tc>
      </w:tr>
      <w:tr w:rsidR="0071201F" w:rsidTr="0071201F">
        <w:trPr>
          <w:trHeight w:val="266"/>
        </w:trPr>
        <w:tc>
          <w:tcPr>
            <w:tcW w:w="11198" w:type="dxa"/>
            <w:gridSpan w:val="11"/>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71201F" w:rsidRDefault="0071201F" w:rsidP="0071201F">
            <w:pPr>
              <w:ind w:left="85" w:right="85"/>
              <w:jc w:val="right"/>
              <w:rPr>
                <w:sz w:val="20"/>
                <w:szCs w:val="20"/>
              </w:rPr>
            </w:pPr>
          </w:p>
        </w:tc>
        <w:tc>
          <w:tcPr>
            <w:tcW w:w="1820" w:type="dxa"/>
            <w:gridSpan w:val="2"/>
            <w:tcBorders>
              <w:top w:val="nil"/>
              <w:left w:val="nil"/>
              <w:bottom w:val="nil"/>
              <w:right w:val="nil"/>
            </w:tcBorders>
          </w:tcPr>
          <w:p w:rsidR="0071201F" w:rsidRDefault="0071201F" w:rsidP="0071201F">
            <w:pPr>
              <w:ind w:left="85" w:right="85"/>
              <w:jc w:val="right"/>
              <w:rPr>
                <w:sz w:val="20"/>
                <w:szCs w:val="20"/>
              </w:rPr>
            </w:pPr>
            <w:r>
              <w:rPr>
                <w:sz w:val="20"/>
                <w:szCs w:val="20"/>
              </w:rPr>
              <w:t>771 251</w:t>
            </w:r>
          </w:p>
        </w:tc>
      </w:tr>
      <w:tr w:rsidR="0071201F" w:rsidTr="0071201F">
        <w:trPr>
          <w:trHeight w:val="266"/>
        </w:trPr>
        <w:tc>
          <w:tcPr>
            <w:tcW w:w="15138" w:type="dxa"/>
            <w:gridSpan w:val="17"/>
            <w:tcBorders>
              <w:top w:val="nil"/>
              <w:left w:val="nil"/>
              <w:bottom w:val="nil"/>
              <w:right w:val="nil"/>
            </w:tcBorders>
          </w:tcPr>
          <w:p w:rsidR="0071201F" w:rsidRDefault="0071201F" w:rsidP="0071201F">
            <w:pPr>
              <w:ind w:left="85" w:right="85"/>
              <w:jc w:val="center"/>
              <w:rPr>
                <w:sz w:val="20"/>
                <w:szCs w:val="20"/>
              </w:rPr>
            </w:pPr>
            <w:r>
              <w:rPr>
                <w:sz w:val="24"/>
                <w:szCs w:val="24"/>
              </w:rPr>
              <w:t xml:space="preserve"> </w:t>
            </w: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r w:rsidR="0071201F" w:rsidTr="0071201F">
        <w:trPr>
          <w:trHeight w:val="266"/>
        </w:trPr>
        <w:tc>
          <w:tcPr>
            <w:tcW w:w="2268" w:type="dxa"/>
            <w:gridSpan w:val="2"/>
            <w:tcBorders>
              <w:top w:val="nil"/>
              <w:left w:val="nil"/>
              <w:bottom w:val="nil"/>
              <w:right w:val="nil"/>
            </w:tcBorders>
          </w:tcPr>
          <w:p w:rsidR="0071201F" w:rsidRDefault="0071201F" w:rsidP="0071201F">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71201F" w:rsidRDefault="0071201F" w:rsidP="0071201F">
            <w:pPr>
              <w:ind w:left="85" w:right="85"/>
              <w:jc w:val="center"/>
              <w:rPr>
                <w:sz w:val="20"/>
                <w:szCs w:val="20"/>
              </w:rPr>
            </w:pPr>
          </w:p>
        </w:tc>
        <w:tc>
          <w:tcPr>
            <w:tcW w:w="4541" w:type="dxa"/>
            <w:gridSpan w:val="8"/>
            <w:tcBorders>
              <w:top w:val="nil"/>
              <w:left w:val="nil"/>
              <w:bottom w:val="nil"/>
              <w:right w:val="nil"/>
            </w:tcBorders>
          </w:tcPr>
          <w:p w:rsidR="0071201F" w:rsidRDefault="0071201F" w:rsidP="0071201F">
            <w:pPr>
              <w:ind w:left="85" w:right="85"/>
              <w:rPr>
                <w:sz w:val="20"/>
                <w:szCs w:val="20"/>
              </w:rPr>
            </w:pPr>
          </w:p>
        </w:tc>
      </w:tr>
    </w:tbl>
    <w:p w:rsidR="0071201F" w:rsidRDefault="0071201F" w:rsidP="0071201F">
      <w:pPr>
        <w:rPr>
          <w:rFonts w:eastAsia="Times New Roman"/>
          <w:sz w:val="20"/>
          <w:szCs w:val="20"/>
          <w:lang w:eastAsia="ru-RU"/>
        </w:rPr>
      </w:pPr>
    </w:p>
    <w:p w:rsidR="0071201F" w:rsidRDefault="0071201F" w:rsidP="0071201F">
      <w:pPr>
        <w:rPr>
          <w:rFonts w:eastAsia="Times New Roman"/>
          <w:sz w:val="20"/>
          <w:szCs w:val="20"/>
          <w:lang w:eastAsia="ru-RU"/>
        </w:rPr>
      </w:pPr>
    </w:p>
    <w:tbl>
      <w:tblPr>
        <w:tblW w:w="15138" w:type="dxa"/>
        <w:tblLayout w:type="fixed"/>
        <w:tblCellMar>
          <w:left w:w="0" w:type="dxa"/>
          <w:right w:w="0" w:type="dxa"/>
        </w:tblCellMar>
        <w:tblLook w:val="0000"/>
      </w:tblPr>
      <w:tblGrid>
        <w:gridCol w:w="601"/>
        <w:gridCol w:w="1667"/>
        <w:gridCol w:w="4241"/>
        <w:gridCol w:w="754"/>
        <w:gridCol w:w="453"/>
        <w:gridCol w:w="1054"/>
        <w:gridCol w:w="313"/>
        <w:gridCol w:w="754"/>
        <w:gridCol w:w="760"/>
        <w:gridCol w:w="300"/>
        <w:gridCol w:w="301"/>
        <w:gridCol w:w="606"/>
        <w:gridCol w:w="153"/>
        <w:gridCol w:w="1060"/>
        <w:gridCol w:w="301"/>
        <w:gridCol w:w="759"/>
        <w:gridCol w:w="1061"/>
      </w:tblGrid>
      <w:tr w:rsidR="00BA7DB8" w:rsidRPr="008E7BCA" w:rsidTr="00CB7C52">
        <w:trPr>
          <w:trHeight w:val="266"/>
        </w:trPr>
        <w:tc>
          <w:tcPr>
            <w:tcW w:w="15138" w:type="dxa"/>
            <w:gridSpan w:val="17"/>
            <w:tcBorders>
              <w:top w:val="nil"/>
              <w:left w:val="nil"/>
              <w:bottom w:val="nil"/>
              <w:right w:val="nil"/>
            </w:tcBorders>
          </w:tcPr>
          <w:p w:rsidR="00BA7DB8" w:rsidRPr="00462C1E" w:rsidRDefault="00BA7DB8" w:rsidP="00CB7C52">
            <w:r w:rsidRPr="00462C1E">
              <w:t>УТВЕРЖДАЮ</w:t>
            </w:r>
          </w:p>
          <w:p w:rsidR="00BA7DB8" w:rsidRPr="00462C1E" w:rsidRDefault="00BA7DB8" w:rsidP="00CB7C52">
            <w:pPr>
              <w:rPr>
                <w:color w:val="000000"/>
                <w:sz w:val="19"/>
                <w:szCs w:val="19"/>
                <w:shd w:val="clear" w:color="auto" w:fill="FFFFFF"/>
              </w:rPr>
            </w:pPr>
            <w:r w:rsidRPr="00462C1E">
              <w:rPr>
                <w:color w:val="000000"/>
                <w:sz w:val="19"/>
                <w:szCs w:val="19"/>
                <w:shd w:val="clear" w:color="auto" w:fill="FFFFFF"/>
              </w:rPr>
              <w:t xml:space="preserve">Глава Боровёнковского сельского поселения </w:t>
            </w:r>
          </w:p>
          <w:p w:rsidR="00BA7DB8" w:rsidRPr="008E7BCA" w:rsidRDefault="00BA7DB8" w:rsidP="00CB7C52">
            <w:r w:rsidRPr="00462C1E">
              <w:rPr>
                <w:color w:val="000000"/>
                <w:sz w:val="19"/>
                <w:szCs w:val="19"/>
                <w:shd w:val="clear" w:color="auto" w:fill="FFFFFF"/>
              </w:rPr>
              <w:t>________________Н.Г. Пискарева</w:t>
            </w:r>
            <w:r>
              <w:t xml:space="preserve">                                                                 </w:t>
            </w:r>
            <w:r>
              <w:rPr>
                <w:sz w:val="24"/>
                <w:szCs w:val="24"/>
              </w:rPr>
              <w:t xml:space="preserve"> </w:t>
            </w:r>
            <w:r>
              <w:rPr>
                <w:sz w:val="20"/>
                <w:szCs w:val="20"/>
              </w:rPr>
              <w:t>ЛОКАЛЬНАЯ СМЕТА № 4</w:t>
            </w:r>
          </w:p>
        </w:tc>
      </w:tr>
      <w:tr w:rsidR="00BA7DB8" w:rsidTr="00CB7C52">
        <w:trPr>
          <w:trHeight w:val="498"/>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t xml:space="preserve"> </w:t>
            </w:r>
            <w:r>
              <w:rPr>
                <w:sz w:val="20"/>
                <w:szCs w:val="20"/>
              </w:rPr>
              <w:t>на ремонт автомобильной дороги общего пользования местного значения в д. Верховик от дома №1 до дома №11 Боровёнковского сельского поселения  Окуловского района Новгородской области</w:t>
            </w:r>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Сметная стоимость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689,417 тыс.руб</w:t>
            </w:r>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Нормативная трудоемкость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192,37 чел-ч</w:t>
            </w:r>
          </w:p>
        </w:tc>
      </w:tr>
      <w:tr w:rsidR="00BA7DB8" w:rsidTr="00CB7C52">
        <w:trPr>
          <w:trHeight w:val="266"/>
        </w:trPr>
        <w:tc>
          <w:tcPr>
            <w:tcW w:w="9083" w:type="dxa"/>
            <w:gridSpan w:val="7"/>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c>
          <w:tcPr>
            <w:tcW w:w="2721" w:type="dxa"/>
            <w:gridSpan w:val="5"/>
            <w:tcBorders>
              <w:top w:val="nil"/>
              <w:left w:val="nil"/>
              <w:bottom w:val="nil"/>
              <w:right w:val="nil"/>
            </w:tcBorders>
          </w:tcPr>
          <w:p w:rsidR="00BA7DB8" w:rsidRDefault="00BA7DB8" w:rsidP="00CB7C52">
            <w:pPr>
              <w:ind w:left="85" w:right="85"/>
              <w:rPr>
                <w:sz w:val="20"/>
                <w:szCs w:val="20"/>
              </w:rPr>
            </w:pPr>
            <w:r>
              <w:rPr>
                <w:sz w:val="20"/>
                <w:szCs w:val="20"/>
              </w:rPr>
              <w:t xml:space="preserve">Сметная заработная плата - </w:t>
            </w:r>
          </w:p>
        </w:tc>
        <w:tc>
          <w:tcPr>
            <w:tcW w:w="3334" w:type="dxa"/>
            <w:gridSpan w:val="5"/>
            <w:tcBorders>
              <w:top w:val="nil"/>
              <w:left w:val="nil"/>
              <w:bottom w:val="nil"/>
              <w:right w:val="nil"/>
            </w:tcBorders>
          </w:tcPr>
          <w:p w:rsidR="00BA7DB8" w:rsidRDefault="00BA7DB8" w:rsidP="00CB7C52">
            <w:pPr>
              <w:ind w:left="85" w:right="85"/>
              <w:rPr>
                <w:sz w:val="20"/>
                <w:szCs w:val="20"/>
              </w:rPr>
            </w:pPr>
            <w:r>
              <w:rPr>
                <w:sz w:val="20"/>
                <w:szCs w:val="20"/>
              </w:rPr>
              <w:t>30,387 тыс.руб</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 xml:space="preserve">Составлена в ценах Января </w:t>
            </w:r>
            <w:smartTag w:uri="urn:schemas-microsoft-com:office:smarttags" w:element="metricconverter">
              <w:smartTagPr>
                <w:attr w:name="ProductID" w:val="2000 г"/>
              </w:smartTagPr>
              <w:r>
                <w:rPr>
                  <w:sz w:val="20"/>
                  <w:szCs w:val="20"/>
                </w:rPr>
                <w:t>2000 г</w:t>
              </w:r>
            </w:smartTag>
            <w:r>
              <w:rPr>
                <w:sz w:val="20"/>
                <w:szCs w:val="20"/>
              </w:rPr>
              <w:t xml:space="preserve">. с пересчетом в цены марта </w:t>
            </w:r>
            <w:smartTag w:uri="urn:schemas-microsoft-com:office:smarttags" w:element="metricconverter">
              <w:smartTagPr>
                <w:attr w:name="ProductID" w:val="2019 г"/>
              </w:smartTagPr>
              <w:r>
                <w:rPr>
                  <w:sz w:val="20"/>
                  <w:szCs w:val="20"/>
                </w:rPr>
                <w:t>2019 г</w:t>
              </w:r>
            </w:smartTag>
            <w:r>
              <w:rPr>
                <w:sz w:val="20"/>
                <w:szCs w:val="20"/>
              </w:rPr>
              <w:t>. письмо Министерства строительства и ЖКХ Новгородской области  №КХ-1757-И от 22.03.2019г.</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t xml:space="preserve"> </w:t>
            </w:r>
          </w:p>
        </w:tc>
      </w:tr>
      <w:tr w:rsidR="00BA7DB8" w:rsidTr="00CB7C52">
        <w:trPr>
          <w:trHeight w:val="782"/>
        </w:trPr>
        <w:tc>
          <w:tcPr>
            <w:tcW w:w="601"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r>
              <w:rPr>
                <w:sz w:val="20"/>
                <w:szCs w:val="20"/>
              </w:rPr>
              <w:t>№ п/п</w:t>
            </w:r>
          </w:p>
        </w:tc>
        <w:tc>
          <w:tcPr>
            <w:tcW w:w="1667"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Шифр и номер позиции норматива</w:t>
            </w:r>
          </w:p>
        </w:tc>
        <w:tc>
          <w:tcPr>
            <w:tcW w:w="4241"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Наименование работ и затрат</w:t>
            </w:r>
          </w:p>
        </w:tc>
        <w:tc>
          <w:tcPr>
            <w:tcW w:w="120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Количество</w:t>
            </w:r>
          </w:p>
        </w:tc>
        <w:tc>
          <w:tcPr>
            <w:tcW w:w="2121" w:type="dxa"/>
            <w:gridSpan w:val="3"/>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Стоимость на единицу, руб</w:t>
            </w:r>
          </w:p>
        </w:tc>
        <w:tc>
          <w:tcPr>
            <w:tcW w:w="3180" w:type="dxa"/>
            <w:gridSpan w:val="6"/>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Общая стоимость, руб.</w:t>
            </w:r>
          </w:p>
        </w:tc>
        <w:tc>
          <w:tcPr>
            <w:tcW w:w="2121" w:type="dxa"/>
            <w:gridSpan w:val="3"/>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Затраты труда рабочих, чел.-ч. не занят. обсл. машин</w:t>
            </w:r>
          </w:p>
        </w:tc>
      </w:tr>
      <w:tr w:rsidR="00BA7DB8" w:rsidTr="00CB7C52">
        <w:trPr>
          <w:trHeight w:val="255"/>
        </w:trPr>
        <w:tc>
          <w:tcPr>
            <w:tcW w:w="60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54"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Всего</w:t>
            </w:r>
          </w:p>
        </w:tc>
        <w:tc>
          <w:tcPr>
            <w:tcW w:w="106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Экспл. машин</w:t>
            </w:r>
          </w:p>
        </w:tc>
        <w:tc>
          <w:tcPr>
            <w:tcW w:w="1060"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Всего</w:t>
            </w:r>
          </w:p>
        </w:tc>
        <w:tc>
          <w:tcPr>
            <w:tcW w:w="1060" w:type="dxa"/>
            <w:gridSpan w:val="3"/>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Основной зарплаты</w:t>
            </w:r>
          </w:p>
        </w:tc>
        <w:tc>
          <w:tcPr>
            <w:tcW w:w="1060" w:type="dxa"/>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Экспл. машин</w:t>
            </w:r>
          </w:p>
        </w:tc>
        <w:tc>
          <w:tcPr>
            <w:tcW w:w="2121" w:type="dxa"/>
            <w:gridSpan w:val="3"/>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обслуживающ. машины</w:t>
            </w:r>
          </w:p>
        </w:tc>
      </w:tr>
      <w:tr w:rsidR="00BA7DB8" w:rsidTr="00CB7C52">
        <w:trPr>
          <w:trHeight w:val="294"/>
        </w:trPr>
        <w:tc>
          <w:tcPr>
            <w:tcW w:w="60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207" w:type="dxa"/>
            <w:gridSpan w:val="2"/>
            <w:vMerge w:val="restart"/>
            <w:tcBorders>
              <w:top w:val="single" w:sz="12" w:space="0" w:color="auto"/>
              <w:left w:val="single" w:sz="12" w:space="0" w:color="auto"/>
              <w:bottom w:val="nil"/>
              <w:right w:val="single" w:sz="12" w:space="0" w:color="auto"/>
            </w:tcBorders>
          </w:tcPr>
          <w:p w:rsidR="00BA7DB8" w:rsidRDefault="00BA7DB8" w:rsidP="00CB7C52">
            <w:pPr>
              <w:ind w:left="85" w:right="85"/>
              <w:jc w:val="center"/>
              <w:rPr>
                <w:sz w:val="20"/>
                <w:szCs w:val="20"/>
              </w:rPr>
            </w:pPr>
            <w:r>
              <w:rPr>
                <w:sz w:val="20"/>
                <w:szCs w:val="20"/>
              </w:rPr>
              <w:t xml:space="preserve">ед. </w:t>
            </w:r>
            <w:r>
              <w:rPr>
                <w:sz w:val="20"/>
                <w:szCs w:val="20"/>
              </w:rPr>
              <w:lastRenderedPageBreak/>
              <w:t>изм.</w:t>
            </w:r>
          </w:p>
        </w:tc>
        <w:tc>
          <w:tcPr>
            <w:tcW w:w="1054"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gridSpan w:val="2"/>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060" w:type="dxa"/>
            <w:gridSpan w:val="3"/>
            <w:vMerge/>
            <w:tcBorders>
              <w:top w:val="nil"/>
              <w:left w:val="single" w:sz="12" w:space="0" w:color="auto"/>
              <w:bottom w:val="nil"/>
              <w:right w:val="single" w:sz="12" w:space="0" w:color="auto"/>
            </w:tcBorders>
          </w:tcPr>
          <w:p w:rsidR="00BA7DB8" w:rsidRDefault="00BA7DB8" w:rsidP="00CB7C52">
            <w:pPr>
              <w:ind w:left="85" w:right="85"/>
              <w:jc w:val="center"/>
              <w:rPr>
                <w:sz w:val="20"/>
                <w:szCs w:val="20"/>
              </w:rPr>
            </w:pPr>
          </w:p>
        </w:tc>
        <w:tc>
          <w:tcPr>
            <w:tcW w:w="1060"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2121" w:type="dxa"/>
            <w:gridSpan w:val="3"/>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r>
      <w:tr w:rsidR="00BA7DB8" w:rsidTr="00CB7C52">
        <w:trPr>
          <w:trHeight w:val="549"/>
        </w:trPr>
        <w:tc>
          <w:tcPr>
            <w:tcW w:w="601"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4"/>
                <w:szCs w:val="24"/>
              </w:rPr>
              <w:lastRenderedPageBreak/>
              <w:t xml:space="preserve"> </w:t>
            </w:r>
          </w:p>
        </w:tc>
        <w:tc>
          <w:tcPr>
            <w:tcW w:w="1667"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4241" w:type="dxa"/>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207"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54"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Основной зарплаты</w:t>
            </w:r>
          </w:p>
        </w:tc>
        <w:tc>
          <w:tcPr>
            <w:tcW w:w="1067"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 т.ч. зарплаты</w:t>
            </w:r>
          </w:p>
        </w:tc>
        <w:tc>
          <w:tcPr>
            <w:tcW w:w="1060" w:type="dxa"/>
            <w:gridSpan w:val="2"/>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gridSpan w:val="3"/>
            <w:vMerge/>
            <w:tcBorders>
              <w:top w:val="nil"/>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p>
        </w:tc>
        <w:tc>
          <w:tcPr>
            <w:tcW w:w="1060"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 т.ч. зарплаты</w:t>
            </w:r>
          </w:p>
        </w:tc>
        <w:tc>
          <w:tcPr>
            <w:tcW w:w="1060"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На един.</w:t>
            </w:r>
          </w:p>
        </w:tc>
        <w:tc>
          <w:tcPr>
            <w:tcW w:w="1061" w:type="dxa"/>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Всего</w:t>
            </w:r>
          </w:p>
        </w:tc>
      </w:tr>
      <w:tr w:rsidR="00BA7DB8" w:rsidTr="00CB7C52">
        <w:trPr>
          <w:trHeight w:val="266"/>
        </w:trPr>
        <w:tc>
          <w:tcPr>
            <w:tcW w:w="15138" w:type="dxa"/>
            <w:gridSpan w:val="17"/>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lastRenderedPageBreak/>
              <w:t xml:space="preserve"> </w:t>
            </w:r>
            <w:r>
              <w:rPr>
                <w:sz w:val="20"/>
                <w:szCs w:val="20"/>
              </w:rPr>
              <w:t>№1 &lt;Нет раздела&gt;</w:t>
            </w:r>
          </w:p>
        </w:tc>
      </w:tr>
      <w:tr w:rsidR="00BA7DB8" w:rsidTr="00CB7C52">
        <w:trPr>
          <w:trHeight w:val="289"/>
        </w:trPr>
        <w:tc>
          <w:tcPr>
            <w:tcW w:w="60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2</w:t>
            </w:r>
          </w:p>
        </w:tc>
        <w:tc>
          <w:tcPr>
            <w:tcW w:w="424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3</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4</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5</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6</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7</w:t>
            </w:r>
          </w:p>
        </w:tc>
        <w:tc>
          <w:tcPr>
            <w:tcW w:w="1060" w:type="dxa"/>
            <w:gridSpan w:val="3"/>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8</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9</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10</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11</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 xml:space="preserve">Протяженность </w:t>
            </w:r>
            <w:smartTag w:uri="urn:schemas-microsoft-com:office:smarttags" w:element="metricconverter">
              <w:smartTagPr>
                <w:attr w:name="ProductID" w:val="528 метров"/>
              </w:smartTagPr>
              <w:r>
                <w:rPr>
                  <w:sz w:val="20"/>
                  <w:szCs w:val="20"/>
                </w:rPr>
                <w:t>528 метров</w:t>
              </w:r>
            </w:smartTag>
            <w:r>
              <w:rPr>
                <w:sz w:val="20"/>
                <w:szCs w:val="20"/>
              </w:rPr>
              <w:t xml:space="preserve">, ширина </w:t>
            </w:r>
            <w:smartTag w:uri="urn:schemas-microsoft-com:office:smarttags" w:element="metricconverter">
              <w:smartTagPr>
                <w:attr w:name="ProductID" w:val="3 метра"/>
              </w:smartTagPr>
              <w:r>
                <w:rPr>
                  <w:sz w:val="20"/>
                  <w:szCs w:val="20"/>
                </w:rPr>
                <w:t>3 метра</w:t>
              </w:r>
            </w:smartTag>
          </w:p>
        </w:tc>
      </w:tr>
      <w:tr w:rsidR="00BA7DB8" w:rsidTr="00CB7C52">
        <w:trPr>
          <w:trHeight w:val="504"/>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1</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ТЕР27-03-001-04</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Исправление профиля оснований гравийных без добавления нового материала</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1,584</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2 301,83</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1 812,14</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3 646</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700</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2 870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35,23</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55,8</w:t>
            </w:r>
          </w:p>
        </w:tc>
      </w:tr>
      <w:tr w:rsidR="00BA7DB8" w:rsidTr="00CB7C52">
        <w:trPr>
          <w:trHeight w:val="754"/>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V=1584/1000</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0 м2"/>
              </w:smartTagPr>
              <w:r>
                <w:rPr>
                  <w:sz w:val="20"/>
                  <w:szCs w:val="20"/>
                </w:rPr>
                <w:t>1000 м2</w:t>
              </w:r>
            </w:smartTag>
            <w:r>
              <w:rPr>
                <w:sz w:val="20"/>
                <w:szCs w:val="20"/>
              </w:rPr>
              <w:t xml:space="preserve"> площади основания</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442,14</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321,81</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510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17,2</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27,24</w:t>
            </w:r>
          </w:p>
        </w:tc>
      </w:tr>
      <w:tr w:rsidR="00BA7DB8" w:rsidTr="00CB7C52">
        <w:trPr>
          <w:trHeight w:val="737"/>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2</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ТЕР27-04-001-02</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Устройство подстилающих и выравнивающих слоев оснований из песчано-гравийной смеси, дресвы</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0,792</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2 537,13</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2 323</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2 009</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152</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1 840</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15,72</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12,45</w:t>
            </w:r>
          </w:p>
        </w:tc>
      </w:tr>
      <w:tr w:rsidR="00BA7DB8" w:rsidTr="00CB7C52">
        <w:trPr>
          <w:trHeight w:val="1219"/>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 xml:space="preserve">(1) </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V=1584*0,05/100</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191,94</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273,69</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217</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14,81</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11,73</w:t>
            </w:r>
          </w:p>
        </w:tc>
      </w:tr>
      <w:tr w:rsidR="00BA7DB8" w:rsidTr="00CB7C52">
        <w:trPr>
          <w:trHeight w:val="272"/>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2.1</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[408-0200]</w:t>
            </w:r>
          </w:p>
        </w:tc>
        <w:tc>
          <w:tcPr>
            <w:tcW w:w="424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Смесь песчано-гравийная природная</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96,624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111,25</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10 749</w:t>
            </w:r>
          </w:p>
        </w:tc>
        <w:tc>
          <w:tcPr>
            <w:tcW w:w="4241" w:type="dxa"/>
            <w:gridSpan w:val="7"/>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737"/>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3</w:t>
            </w:r>
          </w:p>
        </w:tc>
        <w:tc>
          <w:tcPr>
            <w:tcW w:w="1667" w:type="dxa"/>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ТЕР27-04-001-04</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Устройство подстилающих и выравнивающих слоев оснований из щебня (толщина слоя </w:t>
            </w:r>
            <w:smartTag w:uri="urn:schemas-microsoft-com:office:smarttags" w:element="metricconverter">
              <w:smartTagPr>
                <w:attr w:name="ProductID" w:val="12 см"/>
              </w:smartTagPr>
              <w:r>
                <w:rPr>
                  <w:sz w:val="20"/>
                  <w:szCs w:val="20"/>
                </w:rPr>
                <w:t>12 см</w:t>
              </w:r>
            </w:smartTag>
            <w:r>
              <w:rPr>
                <w:sz w:val="20"/>
                <w:szCs w:val="20"/>
              </w:rPr>
              <w:t>)</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1,901</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2 547,46</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2 227,25</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4 843</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right"/>
              <w:rPr>
                <w:sz w:val="20"/>
                <w:szCs w:val="20"/>
              </w:rPr>
            </w:pPr>
            <w:r>
              <w:rPr>
                <w:sz w:val="20"/>
                <w:szCs w:val="20"/>
              </w:rPr>
              <w:t>567</w:t>
            </w: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4 234</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24,19</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45,99</w:t>
            </w:r>
          </w:p>
        </w:tc>
      </w:tr>
      <w:tr w:rsidR="00BA7DB8" w:rsidTr="00CB7C52">
        <w:trPr>
          <w:trHeight w:val="1219"/>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(2) ТЕР27ТЧПр27.3п3.6</w:t>
            </w: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ЭММ=3426,54*0,65; ЗПм=405,82*0,65</w:t>
            </w:r>
          </w:p>
        </w:tc>
        <w:tc>
          <w:tcPr>
            <w:tcW w:w="120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smartTag w:uri="urn:schemas-microsoft-com:office:smarttags" w:element="metricconverter">
              <w:smartTagPr>
                <w:attr w:name="ProductID" w:val="100 м3"/>
              </w:smartTagPr>
              <w:r>
                <w:rPr>
                  <w:sz w:val="20"/>
                  <w:szCs w:val="20"/>
                </w:rPr>
                <w:t>100 м3</w:t>
              </w:r>
            </w:smartTag>
            <w:r>
              <w:rPr>
                <w:sz w:val="20"/>
                <w:szCs w:val="20"/>
              </w:rPr>
              <w:t xml:space="preserve"> материала основания (в плотном теле)</w:t>
            </w:r>
          </w:p>
        </w:tc>
        <w:tc>
          <w:tcPr>
            <w:tcW w:w="1054"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298,02</w:t>
            </w:r>
          </w:p>
        </w:tc>
        <w:tc>
          <w:tcPr>
            <w:tcW w:w="1067"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263,78</w:t>
            </w: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p>
        </w:tc>
        <w:tc>
          <w:tcPr>
            <w:tcW w:w="1060"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501</w:t>
            </w:r>
          </w:p>
        </w:tc>
        <w:tc>
          <w:tcPr>
            <w:tcW w:w="1060" w:type="dxa"/>
            <w:gridSpan w:val="2"/>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20,6</w:t>
            </w:r>
          </w:p>
        </w:tc>
        <w:tc>
          <w:tcPr>
            <w:tcW w:w="1061" w:type="dxa"/>
            <w:tcBorders>
              <w:top w:val="single" w:sz="6" w:space="0" w:color="auto"/>
              <w:left w:val="single" w:sz="6" w:space="0" w:color="auto"/>
              <w:bottom w:val="single" w:sz="6" w:space="0" w:color="auto"/>
              <w:right w:val="single" w:sz="6" w:space="0" w:color="auto"/>
            </w:tcBorders>
          </w:tcPr>
          <w:p w:rsidR="00BA7DB8" w:rsidRDefault="00BA7DB8" w:rsidP="00CB7C52">
            <w:pPr>
              <w:ind w:left="85" w:right="85"/>
              <w:jc w:val="right"/>
              <w:rPr>
                <w:sz w:val="20"/>
                <w:szCs w:val="20"/>
              </w:rPr>
            </w:pPr>
            <w:r>
              <w:rPr>
                <w:sz w:val="20"/>
                <w:szCs w:val="20"/>
              </w:rPr>
              <w:t>39,16</w:t>
            </w:r>
          </w:p>
        </w:tc>
      </w:tr>
      <w:tr w:rsidR="00BA7DB8" w:rsidTr="00CB7C52">
        <w:trPr>
          <w:trHeight w:val="272"/>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3.1</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[408-0019]</w:t>
            </w:r>
          </w:p>
        </w:tc>
        <w:tc>
          <w:tcPr>
            <w:tcW w:w="424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Щебень из природного камня для строительных работ марка 600, фракция 20-</w:t>
            </w:r>
            <w:smartTag w:uri="urn:schemas-microsoft-com:office:smarttags" w:element="metricconverter">
              <w:smartTagPr>
                <w:attr w:name="ProductID" w:val="40 мм"/>
              </w:smartTagPr>
              <w:r>
                <w:rPr>
                  <w:sz w:val="20"/>
                  <w:szCs w:val="20"/>
                </w:rPr>
                <w:t>40 мм</w:t>
              </w:r>
            </w:smartTag>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239,526</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135,05</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32 348</w:t>
            </w:r>
          </w:p>
        </w:tc>
        <w:tc>
          <w:tcPr>
            <w:tcW w:w="4241" w:type="dxa"/>
            <w:gridSpan w:val="7"/>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м3</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gridSpan w:val="7"/>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1434"/>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lastRenderedPageBreak/>
              <w:t xml:space="preserve"> </w:t>
            </w:r>
            <w:r>
              <w:rPr>
                <w:sz w:val="20"/>
                <w:szCs w:val="20"/>
              </w:rPr>
              <w:t>4</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ТССЦпг03-21-01-100</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100 км"/>
              </w:smartTagPr>
              <w:r>
                <w:rPr>
                  <w:sz w:val="20"/>
                  <w:szCs w:val="20"/>
                </w:rPr>
                <w:t>100 км</w:t>
              </w:r>
            </w:smartTag>
            <w:r>
              <w:rPr>
                <w:sz w:val="20"/>
                <w:szCs w:val="20"/>
              </w:rPr>
              <w:t xml:space="preserve"> (доставка материала на расстояние </w:t>
            </w:r>
            <w:smartTag w:uri="urn:schemas-microsoft-com:office:smarttags" w:element="metricconverter">
              <w:smartTagPr>
                <w:attr w:name="ProductID" w:val="100 км"/>
              </w:smartTagPr>
              <w:r>
                <w:rPr>
                  <w:sz w:val="20"/>
                  <w:szCs w:val="20"/>
                </w:rPr>
                <w:t>100 км</w:t>
              </w:r>
            </w:smartTag>
            <w:r>
              <w:rPr>
                <w:sz w:val="20"/>
                <w:szCs w:val="20"/>
              </w:rPr>
              <w:t xml:space="preserve"> из карьера "Коровкино" Боровичского района)</w:t>
            </w:r>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537,84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394,64</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212 253</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V=336,15*1,6; Цед=53,62*7,36</w:t>
            </w: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969"/>
        </w:trPr>
        <w:tc>
          <w:tcPr>
            <w:tcW w:w="601"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4"/>
                <w:szCs w:val="24"/>
              </w:rPr>
              <w:t xml:space="preserve"> </w:t>
            </w:r>
            <w:r>
              <w:rPr>
                <w:sz w:val="20"/>
                <w:szCs w:val="20"/>
              </w:rPr>
              <w:t>5</w:t>
            </w:r>
          </w:p>
        </w:tc>
        <w:tc>
          <w:tcPr>
            <w:tcW w:w="1667"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ТССЦпг03-21-01-030</w:t>
            </w:r>
          </w:p>
        </w:tc>
        <w:tc>
          <w:tcPr>
            <w:tcW w:w="4241" w:type="dxa"/>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r>
              <w:rPr>
                <w:sz w:val="20"/>
                <w:szCs w:val="20"/>
              </w:rPr>
              <w:t xml:space="preserve">Перевозка грузов I класса автомобилями-самосвалами грузоподъемностью 10 т работающих вне карьера на расстояние до </w:t>
            </w:r>
            <w:smartTag w:uri="urn:schemas-microsoft-com:office:smarttags" w:element="metricconverter">
              <w:smartTagPr>
                <w:attr w:name="ProductID" w:val="30 км"/>
              </w:smartTagPr>
              <w:r>
                <w:rPr>
                  <w:sz w:val="20"/>
                  <w:szCs w:val="20"/>
                </w:rPr>
                <w:t>30 км</w:t>
              </w:r>
            </w:smartTag>
          </w:p>
        </w:tc>
        <w:tc>
          <w:tcPr>
            <w:tcW w:w="1207" w:type="dxa"/>
            <w:gridSpan w:val="2"/>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- 537,84</w:t>
            </w:r>
          </w:p>
        </w:tc>
        <w:tc>
          <w:tcPr>
            <w:tcW w:w="1054"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162,51</w:t>
            </w:r>
          </w:p>
        </w:tc>
        <w:tc>
          <w:tcPr>
            <w:tcW w:w="1067"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1060" w:type="dxa"/>
            <w:gridSpan w:val="2"/>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-87 404</w:t>
            </w:r>
          </w:p>
        </w:tc>
        <w:tc>
          <w:tcPr>
            <w:tcW w:w="1060"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p>
        </w:tc>
        <w:tc>
          <w:tcPr>
            <w:tcW w:w="1060" w:type="dxa"/>
            <w:vMerge w:val="restart"/>
            <w:tcBorders>
              <w:top w:val="single" w:sz="6" w:space="0" w:color="auto"/>
              <w:left w:val="single" w:sz="6" w:space="0" w:color="auto"/>
              <w:bottom w:val="nil"/>
              <w:right w:val="single" w:sz="6" w:space="0" w:color="auto"/>
            </w:tcBorders>
          </w:tcPr>
          <w:p w:rsidR="00BA7DB8" w:rsidRDefault="00BA7DB8" w:rsidP="00CB7C52">
            <w:pPr>
              <w:ind w:left="85" w:right="85"/>
              <w:jc w:val="center"/>
              <w:rPr>
                <w:sz w:val="20"/>
                <w:szCs w:val="20"/>
              </w:rPr>
            </w:pPr>
            <w:r>
              <w:rPr>
                <w:sz w:val="20"/>
                <w:szCs w:val="20"/>
              </w:rPr>
              <w:t>0</w:t>
            </w:r>
          </w:p>
        </w:tc>
        <w:tc>
          <w:tcPr>
            <w:tcW w:w="2121" w:type="dxa"/>
            <w:gridSpan w:val="3"/>
            <w:vMerge w:val="restart"/>
            <w:tcBorders>
              <w:top w:val="single" w:sz="6" w:space="0" w:color="auto"/>
              <w:left w:val="single" w:sz="6" w:space="0" w:color="auto"/>
              <w:bottom w:val="nil"/>
              <w:right w:val="single" w:sz="6" w:space="0" w:color="auto"/>
            </w:tcBorders>
          </w:tcPr>
          <w:p w:rsidR="00BA7DB8" w:rsidRDefault="00BA7DB8" w:rsidP="00CB7C52">
            <w:pPr>
              <w:ind w:left="85" w:right="85"/>
              <w:rPr>
                <w:sz w:val="20"/>
                <w:szCs w:val="20"/>
              </w:rPr>
            </w:pPr>
          </w:p>
        </w:tc>
      </w:tr>
      <w:tr w:rsidR="00BA7DB8" w:rsidTr="00CB7C52">
        <w:trPr>
          <w:trHeight w:val="283"/>
        </w:trPr>
        <w:tc>
          <w:tcPr>
            <w:tcW w:w="601"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4"/>
                <w:szCs w:val="24"/>
              </w:rPr>
              <w:t xml:space="preserve"> </w:t>
            </w:r>
          </w:p>
        </w:tc>
        <w:tc>
          <w:tcPr>
            <w:tcW w:w="1667"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4241" w:type="dxa"/>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r>
              <w:rPr>
                <w:sz w:val="20"/>
                <w:szCs w:val="20"/>
              </w:rPr>
              <w:t>Цед=22,08*7,36</w:t>
            </w:r>
          </w:p>
        </w:tc>
        <w:tc>
          <w:tcPr>
            <w:tcW w:w="1207" w:type="dxa"/>
            <w:gridSpan w:val="2"/>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r>
              <w:rPr>
                <w:sz w:val="20"/>
                <w:szCs w:val="20"/>
              </w:rPr>
              <w:t>т</w:t>
            </w:r>
          </w:p>
        </w:tc>
        <w:tc>
          <w:tcPr>
            <w:tcW w:w="1054"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7"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2"/>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1060" w:type="dxa"/>
            <w:vMerge/>
            <w:tcBorders>
              <w:top w:val="nil"/>
              <w:left w:val="single" w:sz="6" w:space="0" w:color="auto"/>
              <w:bottom w:val="single" w:sz="6" w:space="0" w:color="auto"/>
              <w:right w:val="single" w:sz="6" w:space="0" w:color="auto"/>
            </w:tcBorders>
          </w:tcPr>
          <w:p w:rsidR="00BA7DB8" w:rsidRDefault="00BA7DB8" w:rsidP="00CB7C52">
            <w:pPr>
              <w:ind w:left="85" w:right="85"/>
              <w:jc w:val="center"/>
              <w:rPr>
                <w:sz w:val="20"/>
                <w:szCs w:val="20"/>
              </w:rPr>
            </w:pPr>
          </w:p>
        </w:tc>
        <w:tc>
          <w:tcPr>
            <w:tcW w:w="2121" w:type="dxa"/>
            <w:gridSpan w:val="3"/>
            <w:vMerge/>
            <w:tcBorders>
              <w:top w:val="nil"/>
              <w:left w:val="single" w:sz="6" w:space="0" w:color="auto"/>
              <w:bottom w:val="single" w:sz="6" w:space="0" w:color="auto"/>
              <w:right w:val="single" w:sz="6" w:space="0" w:color="auto"/>
            </w:tcBorders>
          </w:tcPr>
          <w:p w:rsidR="00BA7DB8" w:rsidRDefault="00BA7DB8" w:rsidP="00CB7C52">
            <w:pPr>
              <w:ind w:left="85" w:right="85"/>
              <w:rPr>
                <w:sz w:val="20"/>
                <w:szCs w:val="20"/>
              </w:rPr>
            </w:pPr>
          </w:p>
        </w:tc>
      </w:tr>
      <w:tr w:rsidR="00BA7DB8" w:rsidTr="00CB7C52">
        <w:trPr>
          <w:trHeight w:val="266"/>
        </w:trPr>
        <w:tc>
          <w:tcPr>
            <w:tcW w:w="9837" w:type="dxa"/>
            <w:gridSpan w:val="8"/>
            <w:vMerge w:val="restart"/>
            <w:tcBorders>
              <w:top w:val="nil"/>
              <w:left w:val="nil"/>
              <w:bottom w:val="nil"/>
              <w:right w:val="nil"/>
            </w:tcBorders>
          </w:tcPr>
          <w:p w:rsidR="00D42022" w:rsidRDefault="00BA7DB8" w:rsidP="00CB7C52">
            <w:pPr>
              <w:ind w:left="85" w:right="85"/>
              <w:rPr>
                <w:sz w:val="20"/>
                <w:szCs w:val="20"/>
              </w:rPr>
            </w:pPr>
            <w:r>
              <w:rPr>
                <w:sz w:val="24"/>
                <w:szCs w:val="24"/>
              </w:rPr>
              <w:t xml:space="preserve"> </w:t>
            </w:r>
            <w:r>
              <w:rPr>
                <w:sz w:val="20"/>
                <w:szCs w:val="20"/>
              </w:rPr>
              <w:t>ИТОГО:</w:t>
            </w:r>
          </w:p>
          <w:p w:rsidR="00D42022" w:rsidRPr="00D42022" w:rsidRDefault="00D42022" w:rsidP="00D42022">
            <w:pPr>
              <w:rPr>
                <w:sz w:val="20"/>
                <w:szCs w:val="20"/>
              </w:rPr>
            </w:pPr>
          </w:p>
          <w:p w:rsidR="00BA7DB8" w:rsidRPr="00D42022" w:rsidRDefault="00BA7DB8" w:rsidP="00D42022">
            <w:pPr>
              <w:rPr>
                <w:sz w:val="20"/>
                <w:szCs w:val="20"/>
              </w:rPr>
            </w:pPr>
          </w:p>
        </w:tc>
        <w:tc>
          <w:tcPr>
            <w:tcW w:w="1060" w:type="dxa"/>
            <w:gridSpan w:val="2"/>
            <w:vMerge w:val="restart"/>
            <w:tcBorders>
              <w:top w:val="nil"/>
              <w:left w:val="nil"/>
              <w:bottom w:val="nil"/>
              <w:right w:val="nil"/>
            </w:tcBorders>
          </w:tcPr>
          <w:p w:rsidR="00BA7DB8" w:rsidRDefault="00BA7DB8" w:rsidP="00CB7C52">
            <w:pPr>
              <w:ind w:left="85" w:right="85"/>
              <w:jc w:val="right"/>
              <w:rPr>
                <w:sz w:val="20"/>
                <w:szCs w:val="20"/>
              </w:rPr>
            </w:pPr>
            <w:r>
              <w:rPr>
                <w:sz w:val="20"/>
                <w:szCs w:val="20"/>
              </w:rPr>
              <w:t>53 595</w:t>
            </w:r>
          </w:p>
        </w:tc>
        <w:tc>
          <w:tcPr>
            <w:tcW w:w="1060" w:type="dxa"/>
            <w:gridSpan w:val="3"/>
            <w:vMerge w:val="restart"/>
            <w:tcBorders>
              <w:top w:val="nil"/>
              <w:left w:val="nil"/>
              <w:bottom w:val="nil"/>
              <w:right w:val="nil"/>
            </w:tcBorders>
          </w:tcPr>
          <w:p w:rsidR="00BA7DB8" w:rsidRDefault="00BA7DB8" w:rsidP="00CB7C52">
            <w:pPr>
              <w:ind w:left="85" w:right="85"/>
              <w:jc w:val="right"/>
              <w:rPr>
                <w:sz w:val="20"/>
                <w:szCs w:val="20"/>
              </w:rPr>
            </w:pPr>
            <w:r>
              <w:rPr>
                <w:sz w:val="20"/>
                <w:szCs w:val="20"/>
              </w:rPr>
              <w:t>1 419</w:t>
            </w:r>
          </w:p>
        </w:tc>
        <w:tc>
          <w:tcPr>
            <w:tcW w:w="1060" w:type="dxa"/>
            <w:tcBorders>
              <w:top w:val="nil"/>
              <w:left w:val="nil"/>
              <w:bottom w:val="nil"/>
              <w:right w:val="nil"/>
            </w:tcBorders>
          </w:tcPr>
          <w:p w:rsidR="00BA7DB8" w:rsidRDefault="00BA7DB8" w:rsidP="00CB7C52">
            <w:pPr>
              <w:ind w:left="85" w:right="85"/>
              <w:jc w:val="right"/>
              <w:rPr>
                <w:sz w:val="20"/>
                <w:szCs w:val="20"/>
              </w:rPr>
            </w:pPr>
            <w:r>
              <w:rPr>
                <w:sz w:val="20"/>
                <w:szCs w:val="20"/>
              </w:rPr>
              <w:t>8 944</w:t>
            </w:r>
          </w:p>
        </w:tc>
        <w:tc>
          <w:tcPr>
            <w:tcW w:w="2121" w:type="dxa"/>
            <w:gridSpan w:val="3"/>
            <w:tcBorders>
              <w:top w:val="nil"/>
              <w:left w:val="nil"/>
              <w:bottom w:val="nil"/>
              <w:right w:val="nil"/>
            </w:tcBorders>
          </w:tcPr>
          <w:p w:rsidR="00BA7DB8" w:rsidRDefault="00BA7DB8" w:rsidP="00CB7C52">
            <w:pPr>
              <w:ind w:left="85" w:right="85"/>
              <w:jc w:val="right"/>
              <w:rPr>
                <w:sz w:val="20"/>
                <w:szCs w:val="20"/>
              </w:rPr>
            </w:pPr>
            <w:r>
              <w:rPr>
                <w:sz w:val="20"/>
                <w:szCs w:val="20"/>
              </w:rPr>
              <w:t>114,24</w:t>
            </w:r>
          </w:p>
        </w:tc>
      </w:tr>
      <w:tr w:rsidR="00BA7DB8" w:rsidTr="00CB7C52">
        <w:trPr>
          <w:trHeight w:val="266"/>
        </w:trPr>
        <w:tc>
          <w:tcPr>
            <w:tcW w:w="9837" w:type="dxa"/>
            <w:gridSpan w:val="8"/>
            <w:vMerge/>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c>
          <w:tcPr>
            <w:tcW w:w="1060" w:type="dxa"/>
            <w:gridSpan w:val="2"/>
            <w:vMerge/>
            <w:tcBorders>
              <w:top w:val="nil"/>
              <w:left w:val="nil"/>
              <w:bottom w:val="nil"/>
              <w:right w:val="nil"/>
            </w:tcBorders>
          </w:tcPr>
          <w:p w:rsidR="00BA7DB8" w:rsidRDefault="00BA7DB8" w:rsidP="00CB7C52">
            <w:pPr>
              <w:ind w:left="85" w:right="85"/>
              <w:jc w:val="right"/>
              <w:rPr>
                <w:sz w:val="20"/>
                <w:szCs w:val="20"/>
              </w:rPr>
            </w:pPr>
          </w:p>
        </w:tc>
        <w:tc>
          <w:tcPr>
            <w:tcW w:w="1060" w:type="dxa"/>
            <w:gridSpan w:val="3"/>
            <w:vMerge/>
            <w:tcBorders>
              <w:top w:val="nil"/>
              <w:left w:val="nil"/>
              <w:bottom w:val="nil"/>
              <w:right w:val="nil"/>
            </w:tcBorders>
          </w:tcPr>
          <w:p w:rsidR="00BA7DB8" w:rsidRDefault="00BA7DB8" w:rsidP="00CB7C52">
            <w:pPr>
              <w:ind w:left="85" w:right="85"/>
              <w:jc w:val="right"/>
              <w:rPr>
                <w:sz w:val="20"/>
                <w:szCs w:val="20"/>
              </w:rPr>
            </w:pPr>
          </w:p>
        </w:tc>
        <w:tc>
          <w:tcPr>
            <w:tcW w:w="1060" w:type="dxa"/>
            <w:tcBorders>
              <w:top w:val="nil"/>
              <w:left w:val="nil"/>
              <w:bottom w:val="nil"/>
              <w:right w:val="nil"/>
            </w:tcBorders>
          </w:tcPr>
          <w:p w:rsidR="00BA7DB8" w:rsidRDefault="00BA7DB8" w:rsidP="00CB7C52">
            <w:pPr>
              <w:ind w:left="85" w:right="85"/>
              <w:jc w:val="right"/>
              <w:rPr>
                <w:sz w:val="20"/>
                <w:szCs w:val="20"/>
              </w:rPr>
            </w:pPr>
            <w:r>
              <w:rPr>
                <w:sz w:val="20"/>
                <w:szCs w:val="20"/>
              </w:rPr>
              <w:t>1 228</w:t>
            </w:r>
          </w:p>
        </w:tc>
        <w:tc>
          <w:tcPr>
            <w:tcW w:w="2121" w:type="dxa"/>
            <w:gridSpan w:val="3"/>
            <w:tcBorders>
              <w:top w:val="nil"/>
              <w:left w:val="nil"/>
              <w:bottom w:val="nil"/>
              <w:right w:val="nil"/>
            </w:tcBorders>
          </w:tcPr>
          <w:p w:rsidR="00BA7DB8" w:rsidRDefault="00BA7DB8" w:rsidP="00CB7C52">
            <w:pPr>
              <w:ind w:left="85" w:right="85"/>
              <w:jc w:val="right"/>
              <w:rPr>
                <w:sz w:val="20"/>
                <w:szCs w:val="20"/>
              </w:rPr>
            </w:pPr>
            <w:r>
              <w:rPr>
                <w:sz w:val="20"/>
                <w:szCs w:val="20"/>
              </w:rPr>
              <w:t>78,13</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p>
        </w:tc>
      </w:tr>
      <w:tr w:rsidR="00BA7DB8" w:rsidTr="00CB7C52">
        <w:trPr>
          <w:trHeight w:val="266"/>
        </w:trPr>
        <w:tc>
          <w:tcPr>
            <w:tcW w:w="11198" w:type="dxa"/>
            <w:gridSpan w:val="11"/>
            <w:tcBorders>
              <w:top w:val="single" w:sz="12" w:space="0" w:color="auto"/>
              <w:left w:val="single" w:sz="12" w:space="0" w:color="auto"/>
              <w:bottom w:val="single" w:sz="12" w:space="0" w:color="auto"/>
              <w:right w:val="nil"/>
            </w:tcBorders>
          </w:tcPr>
          <w:p w:rsidR="00BA7DB8" w:rsidRDefault="00BA7DB8" w:rsidP="00CB7C52">
            <w:pPr>
              <w:ind w:left="85" w:right="85"/>
              <w:jc w:val="center"/>
              <w:rPr>
                <w:sz w:val="20"/>
                <w:szCs w:val="20"/>
              </w:rPr>
            </w:pPr>
            <w:r>
              <w:rPr>
                <w:sz w:val="24"/>
                <w:szCs w:val="24"/>
              </w:rPr>
              <w:t xml:space="preserve"> </w:t>
            </w:r>
            <w:r>
              <w:rPr>
                <w:sz w:val="20"/>
                <w:szCs w:val="20"/>
              </w:rPr>
              <w:t>Наименование и значение множителей</w:t>
            </w:r>
          </w:p>
        </w:tc>
        <w:tc>
          <w:tcPr>
            <w:tcW w:w="2120" w:type="dxa"/>
            <w:gridSpan w:val="4"/>
            <w:tcBorders>
              <w:top w:val="single" w:sz="12" w:space="0" w:color="auto"/>
              <w:left w:val="single" w:sz="12" w:space="0" w:color="auto"/>
              <w:bottom w:val="single" w:sz="12" w:space="0" w:color="auto"/>
              <w:right w:val="nil"/>
            </w:tcBorders>
          </w:tcPr>
          <w:p w:rsidR="00BA7DB8" w:rsidRDefault="00BA7DB8" w:rsidP="00CB7C52">
            <w:pPr>
              <w:ind w:left="85" w:right="85"/>
              <w:jc w:val="center"/>
              <w:rPr>
                <w:sz w:val="20"/>
                <w:szCs w:val="20"/>
              </w:rPr>
            </w:pPr>
            <w:r>
              <w:rPr>
                <w:sz w:val="20"/>
                <w:szCs w:val="20"/>
              </w:rPr>
              <w:t>Значение</w:t>
            </w:r>
          </w:p>
        </w:tc>
        <w:tc>
          <w:tcPr>
            <w:tcW w:w="1820" w:type="dxa"/>
            <w:gridSpan w:val="2"/>
            <w:tcBorders>
              <w:top w:val="single" w:sz="12" w:space="0" w:color="auto"/>
              <w:left w:val="single" w:sz="12" w:space="0" w:color="auto"/>
              <w:bottom w:val="single" w:sz="12" w:space="0" w:color="auto"/>
              <w:right w:val="single" w:sz="12" w:space="0" w:color="auto"/>
            </w:tcBorders>
          </w:tcPr>
          <w:p w:rsidR="00BA7DB8" w:rsidRDefault="00BA7DB8" w:rsidP="00CB7C52">
            <w:pPr>
              <w:ind w:left="85" w:right="85"/>
              <w:jc w:val="center"/>
              <w:rPr>
                <w:sz w:val="20"/>
                <w:szCs w:val="20"/>
              </w:rPr>
            </w:pPr>
            <w:r>
              <w:rPr>
                <w:sz w:val="20"/>
                <w:szCs w:val="20"/>
              </w:rPr>
              <w:t>Прямые</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песчано-гравийным покрытием  (1,2)</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Зарплата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852*11,48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9 781</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Машины и механизмы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4710*8,28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8,28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38 999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Материалы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10842*4,12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4,12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44 669</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93 449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Накладные расходы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(852+727)*11,48*1,42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25 740</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Сметная прибыль (1)</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(852+727)*11,48*0,81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14 683</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133 872</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Ремонт участков автомобильных дорог общего пользования местного значения в муниципальных районах Новгородской области: с щебеночным покрытием (3)</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Зарплата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567*11,48</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11,48</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6 509</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Машины и механизмы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4234*7,15</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7,15</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30 273</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Материалы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32390*7,77</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7,77</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251 670</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288 452</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Накладные расходы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(567+501)*11,48*1,42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1,42</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17 410</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Сметная прибыль (2)</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(567+501)*11,48*0,81</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0,81</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9 931</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315 793</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449 665</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 по перевозке</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124 849</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574 514</w:t>
            </w:r>
          </w:p>
        </w:tc>
      </w:tr>
      <w:tr w:rsidR="00BA7DB8" w:rsidTr="00CB7C52">
        <w:trPr>
          <w:trHeight w:val="266"/>
        </w:trPr>
        <w:tc>
          <w:tcPr>
            <w:tcW w:w="7263" w:type="dxa"/>
            <w:gridSpan w:val="4"/>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НДС</w:t>
            </w:r>
          </w:p>
        </w:tc>
        <w:tc>
          <w:tcPr>
            <w:tcW w:w="3935" w:type="dxa"/>
            <w:gridSpan w:val="7"/>
            <w:tcBorders>
              <w:top w:val="nil"/>
              <w:left w:val="nil"/>
              <w:bottom w:val="nil"/>
              <w:right w:val="nil"/>
            </w:tcBorders>
          </w:tcPr>
          <w:p w:rsidR="00BA7DB8" w:rsidRDefault="00BA7DB8" w:rsidP="00CB7C52">
            <w:pPr>
              <w:ind w:left="85" w:right="85"/>
              <w:jc w:val="right"/>
              <w:rPr>
                <w:sz w:val="20"/>
                <w:szCs w:val="20"/>
              </w:rPr>
            </w:pPr>
            <w:r>
              <w:rPr>
                <w:sz w:val="20"/>
                <w:szCs w:val="20"/>
              </w:rPr>
              <w:t>574514*0,2</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r>
              <w:rPr>
                <w:sz w:val="20"/>
                <w:szCs w:val="20"/>
              </w:rPr>
              <w:t>20%</w:t>
            </w: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114 902,8</w:t>
            </w:r>
          </w:p>
        </w:tc>
      </w:tr>
      <w:tr w:rsidR="00BA7DB8" w:rsidTr="00CB7C52">
        <w:trPr>
          <w:trHeight w:val="266"/>
        </w:trPr>
        <w:tc>
          <w:tcPr>
            <w:tcW w:w="11198" w:type="dxa"/>
            <w:gridSpan w:val="11"/>
            <w:tcBorders>
              <w:top w:val="nil"/>
              <w:left w:val="nil"/>
              <w:bottom w:val="nil"/>
              <w:right w:val="nil"/>
            </w:tcBorders>
          </w:tcPr>
          <w:p w:rsidR="00BA7DB8" w:rsidRDefault="00BA7DB8" w:rsidP="00CB7C52">
            <w:pPr>
              <w:ind w:left="85" w:right="85"/>
              <w:rPr>
                <w:sz w:val="20"/>
                <w:szCs w:val="20"/>
              </w:rPr>
            </w:pPr>
            <w:r>
              <w:rPr>
                <w:sz w:val="24"/>
                <w:szCs w:val="24"/>
              </w:rPr>
              <w:lastRenderedPageBreak/>
              <w:t xml:space="preserve"> </w:t>
            </w:r>
            <w:r>
              <w:rPr>
                <w:sz w:val="20"/>
                <w:szCs w:val="20"/>
              </w:rPr>
              <w:t>Итого</w:t>
            </w:r>
          </w:p>
        </w:tc>
        <w:tc>
          <w:tcPr>
            <w:tcW w:w="2120" w:type="dxa"/>
            <w:gridSpan w:val="4"/>
            <w:tcBorders>
              <w:top w:val="nil"/>
              <w:left w:val="nil"/>
              <w:bottom w:val="nil"/>
              <w:right w:val="nil"/>
            </w:tcBorders>
          </w:tcPr>
          <w:p w:rsidR="00BA7DB8" w:rsidRDefault="00BA7DB8" w:rsidP="00CB7C52">
            <w:pPr>
              <w:ind w:left="85" w:right="85"/>
              <w:jc w:val="right"/>
              <w:rPr>
                <w:sz w:val="20"/>
                <w:szCs w:val="20"/>
              </w:rPr>
            </w:pPr>
          </w:p>
        </w:tc>
        <w:tc>
          <w:tcPr>
            <w:tcW w:w="1820" w:type="dxa"/>
            <w:gridSpan w:val="2"/>
            <w:tcBorders>
              <w:top w:val="nil"/>
              <w:left w:val="nil"/>
              <w:bottom w:val="nil"/>
              <w:right w:val="nil"/>
            </w:tcBorders>
          </w:tcPr>
          <w:p w:rsidR="00BA7DB8" w:rsidRDefault="00BA7DB8" w:rsidP="00CB7C52">
            <w:pPr>
              <w:ind w:left="85" w:right="85"/>
              <w:jc w:val="right"/>
              <w:rPr>
                <w:sz w:val="20"/>
                <w:szCs w:val="20"/>
              </w:rPr>
            </w:pPr>
            <w:r>
              <w:rPr>
                <w:sz w:val="20"/>
                <w:szCs w:val="20"/>
              </w:rPr>
              <w:t>689 417</w:t>
            </w:r>
          </w:p>
        </w:tc>
      </w:tr>
      <w:tr w:rsidR="00BA7DB8" w:rsidTr="00CB7C52">
        <w:trPr>
          <w:trHeight w:val="266"/>
        </w:trPr>
        <w:tc>
          <w:tcPr>
            <w:tcW w:w="15138" w:type="dxa"/>
            <w:gridSpan w:val="17"/>
            <w:tcBorders>
              <w:top w:val="nil"/>
              <w:left w:val="nil"/>
              <w:bottom w:val="nil"/>
              <w:right w:val="nil"/>
            </w:tcBorders>
          </w:tcPr>
          <w:p w:rsidR="00BA7DB8" w:rsidRDefault="00BA7DB8" w:rsidP="00CB7C52">
            <w:pPr>
              <w:ind w:left="85" w:right="85"/>
              <w:jc w:val="center"/>
              <w:rPr>
                <w:sz w:val="20"/>
                <w:szCs w:val="20"/>
              </w:rPr>
            </w:pPr>
            <w:r>
              <w:rPr>
                <w:sz w:val="24"/>
                <w:szCs w:val="24"/>
              </w:rPr>
              <w:t xml:space="preserve"> </w:t>
            </w:r>
          </w:p>
        </w:tc>
      </w:tr>
      <w:tr w:rsidR="00BA7DB8" w:rsidTr="00CB7C52">
        <w:trPr>
          <w:trHeight w:val="266"/>
        </w:trPr>
        <w:tc>
          <w:tcPr>
            <w:tcW w:w="2268" w:type="dxa"/>
            <w:gridSpan w:val="2"/>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СОСТАВИЛ</w:t>
            </w:r>
          </w:p>
        </w:tc>
        <w:tc>
          <w:tcPr>
            <w:tcW w:w="8329" w:type="dxa"/>
            <w:gridSpan w:val="7"/>
            <w:tcBorders>
              <w:top w:val="nil"/>
              <w:left w:val="nil"/>
              <w:bottom w:val="nil"/>
              <w:right w:val="nil"/>
            </w:tcBorders>
          </w:tcPr>
          <w:p w:rsidR="00BA7DB8" w:rsidRDefault="00BA7DB8" w:rsidP="00CB7C52">
            <w:pPr>
              <w:ind w:left="85" w:right="85"/>
              <w:jc w:val="center"/>
              <w:rPr>
                <w:sz w:val="20"/>
                <w:szCs w:val="20"/>
              </w:rPr>
            </w:pPr>
          </w:p>
        </w:tc>
        <w:tc>
          <w:tcPr>
            <w:tcW w:w="4541" w:type="dxa"/>
            <w:gridSpan w:val="8"/>
            <w:tcBorders>
              <w:top w:val="nil"/>
              <w:left w:val="nil"/>
              <w:bottom w:val="nil"/>
              <w:right w:val="nil"/>
            </w:tcBorders>
          </w:tcPr>
          <w:p w:rsidR="00BA7DB8" w:rsidRDefault="00BA7DB8" w:rsidP="00CB7C52">
            <w:pPr>
              <w:ind w:left="85" w:right="85"/>
              <w:rPr>
                <w:sz w:val="20"/>
                <w:szCs w:val="20"/>
              </w:rPr>
            </w:pPr>
          </w:p>
        </w:tc>
      </w:tr>
      <w:tr w:rsidR="00BA7DB8" w:rsidTr="00CB7C52">
        <w:trPr>
          <w:trHeight w:val="266"/>
        </w:trPr>
        <w:tc>
          <w:tcPr>
            <w:tcW w:w="2268" w:type="dxa"/>
            <w:gridSpan w:val="2"/>
            <w:tcBorders>
              <w:top w:val="nil"/>
              <w:left w:val="nil"/>
              <w:bottom w:val="nil"/>
              <w:right w:val="nil"/>
            </w:tcBorders>
          </w:tcPr>
          <w:p w:rsidR="00BA7DB8" w:rsidRDefault="00BA7DB8" w:rsidP="00CB7C52">
            <w:pPr>
              <w:ind w:left="85" w:right="85"/>
              <w:rPr>
                <w:sz w:val="20"/>
                <w:szCs w:val="20"/>
              </w:rPr>
            </w:pPr>
            <w:r>
              <w:rPr>
                <w:sz w:val="24"/>
                <w:szCs w:val="24"/>
              </w:rPr>
              <w:t xml:space="preserve"> </w:t>
            </w:r>
            <w:r>
              <w:rPr>
                <w:sz w:val="20"/>
                <w:szCs w:val="20"/>
              </w:rPr>
              <w:t>ПРОВЕРИЛ</w:t>
            </w:r>
          </w:p>
        </w:tc>
        <w:tc>
          <w:tcPr>
            <w:tcW w:w="8329" w:type="dxa"/>
            <w:gridSpan w:val="7"/>
            <w:tcBorders>
              <w:top w:val="nil"/>
              <w:left w:val="nil"/>
              <w:bottom w:val="nil"/>
              <w:right w:val="nil"/>
            </w:tcBorders>
          </w:tcPr>
          <w:p w:rsidR="00BA7DB8" w:rsidRDefault="00BA7DB8" w:rsidP="00CB7C52">
            <w:pPr>
              <w:ind w:left="85" w:right="85"/>
              <w:jc w:val="center"/>
              <w:rPr>
                <w:sz w:val="20"/>
                <w:szCs w:val="20"/>
              </w:rPr>
            </w:pPr>
          </w:p>
        </w:tc>
        <w:tc>
          <w:tcPr>
            <w:tcW w:w="4541" w:type="dxa"/>
            <w:gridSpan w:val="8"/>
            <w:tcBorders>
              <w:top w:val="nil"/>
              <w:left w:val="nil"/>
              <w:bottom w:val="nil"/>
              <w:right w:val="nil"/>
            </w:tcBorders>
          </w:tcPr>
          <w:p w:rsidR="00BA7DB8" w:rsidRDefault="00BA7DB8" w:rsidP="00CB7C52">
            <w:pPr>
              <w:ind w:left="85" w:right="85"/>
              <w:rPr>
                <w:sz w:val="20"/>
                <w:szCs w:val="20"/>
              </w:rPr>
            </w:pPr>
          </w:p>
        </w:tc>
      </w:tr>
    </w:tbl>
    <w:p w:rsidR="0071201F" w:rsidRPr="0071201F" w:rsidRDefault="0071201F" w:rsidP="0071201F">
      <w:pPr>
        <w:rPr>
          <w:rFonts w:eastAsia="Times New Roman"/>
          <w:sz w:val="20"/>
          <w:szCs w:val="20"/>
          <w:lang w:eastAsia="ru-RU"/>
        </w:rPr>
        <w:sectPr w:rsidR="0071201F" w:rsidRPr="0071201F" w:rsidSect="002E6508">
          <w:pgSz w:w="16838" w:h="11906" w:orient="landscape"/>
          <w:pgMar w:top="709" w:right="998" w:bottom="709" w:left="1134" w:header="709" w:footer="709" w:gutter="0"/>
          <w:cols w:space="708"/>
          <w:docGrid w:linePitch="360"/>
        </w:sectPr>
      </w:pPr>
    </w:p>
    <w:p w:rsidR="00B35A6D" w:rsidRPr="007705A6" w:rsidRDefault="008E0FC2" w:rsidP="00E455BA">
      <w:pPr>
        <w:ind w:firstLine="0"/>
        <w:rPr>
          <w:b/>
          <w:sz w:val="24"/>
          <w:szCs w:val="24"/>
        </w:rPr>
      </w:pPr>
      <w:r>
        <w:rPr>
          <w:b/>
          <w:sz w:val="24"/>
          <w:szCs w:val="24"/>
        </w:rPr>
        <w:lastRenderedPageBreak/>
        <w:t xml:space="preserve">                                                                                                        </w:t>
      </w:r>
      <w:r w:rsidR="00B35A6D" w:rsidRPr="007705A6">
        <w:rPr>
          <w:b/>
          <w:sz w:val="24"/>
          <w:szCs w:val="24"/>
        </w:rPr>
        <w:t xml:space="preserve">Приложение №3 к проекту </w:t>
      </w:r>
    </w:p>
    <w:p w:rsidR="00DD06EE" w:rsidRPr="00B35A6D" w:rsidRDefault="00B35A6D" w:rsidP="00E455BA">
      <w:pPr>
        <w:ind w:firstLine="0"/>
        <w:rPr>
          <w:b/>
          <w:sz w:val="24"/>
          <w:szCs w:val="24"/>
        </w:rPr>
      </w:pPr>
      <w:r w:rsidRPr="007705A6">
        <w:rPr>
          <w:b/>
          <w:sz w:val="24"/>
          <w:szCs w:val="24"/>
        </w:rPr>
        <w:t xml:space="preserve">                                                                                                        </w:t>
      </w:r>
      <w:r w:rsidR="00D42022">
        <w:rPr>
          <w:b/>
          <w:sz w:val="24"/>
          <w:szCs w:val="24"/>
        </w:rPr>
        <w:t xml:space="preserve"> </w:t>
      </w:r>
      <w:r w:rsidRPr="007705A6">
        <w:rPr>
          <w:b/>
          <w:sz w:val="24"/>
          <w:szCs w:val="24"/>
        </w:rPr>
        <w:t>муниципального контракта</w:t>
      </w:r>
    </w:p>
    <w:p w:rsidR="00B35A6D" w:rsidRPr="002A7FFD" w:rsidRDefault="00B35A6D" w:rsidP="00B35A6D">
      <w:pPr>
        <w:suppressAutoHyphens/>
        <w:ind w:firstLine="0"/>
        <w:rPr>
          <w:rFonts w:eastAsia="Times New Roman"/>
          <w:lang w:eastAsia="ar-SA"/>
        </w:rPr>
      </w:pPr>
    </w:p>
    <w:p w:rsidR="00B35A6D" w:rsidRPr="002A7FFD" w:rsidRDefault="00B35A6D" w:rsidP="00B35A6D">
      <w:pPr>
        <w:ind w:right="85"/>
      </w:pPr>
    </w:p>
    <w:p w:rsidR="00B35A6D" w:rsidRDefault="00B35A6D" w:rsidP="00AC5E21">
      <w:pPr>
        <w:jc w:val="center"/>
        <w:rPr>
          <w:b/>
          <w:sz w:val="24"/>
          <w:szCs w:val="24"/>
        </w:rPr>
      </w:pPr>
      <w:r w:rsidRPr="005A7739">
        <w:rPr>
          <w:b/>
          <w:sz w:val="24"/>
          <w:szCs w:val="24"/>
        </w:rPr>
        <w:t>Календарный график производства работ</w:t>
      </w:r>
    </w:p>
    <w:p w:rsidR="000224E2" w:rsidRDefault="000224E2" w:rsidP="001C2A57">
      <w:pPr>
        <w:pStyle w:val="3"/>
        <w:spacing w:after="0"/>
        <w:jc w:val="center"/>
        <w:rPr>
          <w:b/>
          <w:sz w:val="24"/>
          <w:szCs w:val="24"/>
        </w:rPr>
      </w:pPr>
      <w:r w:rsidRPr="00637869">
        <w:rPr>
          <w:b/>
          <w:sz w:val="24"/>
          <w:szCs w:val="24"/>
        </w:rPr>
        <w:t xml:space="preserve">на </w:t>
      </w:r>
      <w:r w:rsidRPr="00446A6F">
        <w:rPr>
          <w:b/>
          <w:sz w:val="24"/>
          <w:szCs w:val="24"/>
        </w:rPr>
        <w:t xml:space="preserve">выполнение работ по ремонту </w:t>
      </w:r>
      <w:r w:rsidR="0094046B" w:rsidRPr="008E286F">
        <w:rPr>
          <w:b/>
          <w:sz w:val="24"/>
          <w:szCs w:val="24"/>
        </w:rPr>
        <w:t>Боровёнковского сельского поселения(</w:t>
      </w:r>
      <w:r w:rsidR="00441816">
        <w:rPr>
          <w:b/>
          <w:sz w:val="24"/>
          <w:szCs w:val="24"/>
        </w:rPr>
        <w:t>д. Шарово, д.Теребуново, дПесчанка, д.Дерняки участок №5,№6,№7,д.Висленев Остров, д.Верховик от дома №1 до дома №11</w:t>
      </w:r>
      <w:r w:rsidR="0094046B" w:rsidRPr="008E286F">
        <w:rPr>
          <w:b/>
          <w:sz w:val="24"/>
          <w:szCs w:val="24"/>
        </w:rPr>
        <w:t>),  Новгородской области, Окуловского района</w:t>
      </w:r>
    </w:p>
    <w:p w:rsidR="000224E2" w:rsidRPr="005A7739" w:rsidRDefault="000224E2" w:rsidP="00AC5E21">
      <w:pPr>
        <w:jc w:val="center"/>
        <w:rPr>
          <w:b/>
          <w:sz w:val="24"/>
          <w:szCs w:val="24"/>
        </w:rPr>
      </w:pPr>
    </w:p>
    <w:tbl>
      <w:tblPr>
        <w:tblW w:w="5000" w:type="pct"/>
        <w:tblLook w:val="04A0"/>
      </w:tblPr>
      <w:tblGrid>
        <w:gridCol w:w="560"/>
        <w:gridCol w:w="4201"/>
        <w:gridCol w:w="675"/>
        <w:gridCol w:w="933"/>
        <w:gridCol w:w="1047"/>
        <w:gridCol w:w="958"/>
        <w:gridCol w:w="1196"/>
      </w:tblGrid>
      <w:tr w:rsidR="00046244" w:rsidRPr="005A7739" w:rsidTr="00046244">
        <w:trPr>
          <w:trHeight w:val="315"/>
        </w:trPr>
        <w:tc>
          <w:tcPr>
            <w:tcW w:w="235"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п/п</w:t>
            </w:r>
          </w:p>
        </w:tc>
        <w:tc>
          <w:tcPr>
            <w:tcW w:w="2541"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476E2">
            <w:pPr>
              <w:jc w:val="center"/>
              <w:rPr>
                <w:rFonts w:eastAsia="Times New Roman"/>
                <w:b/>
                <w:bCs/>
                <w:sz w:val="24"/>
                <w:szCs w:val="24"/>
              </w:rPr>
            </w:pPr>
            <w:r w:rsidRPr="005A7739">
              <w:rPr>
                <w:rFonts w:eastAsia="Times New Roman"/>
                <w:b/>
                <w:bCs/>
                <w:sz w:val="24"/>
                <w:szCs w:val="24"/>
              </w:rPr>
              <w:t>Наименование работ</w:t>
            </w:r>
          </w:p>
        </w:tc>
        <w:tc>
          <w:tcPr>
            <w:tcW w:w="31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46244" w:rsidRPr="005A7739" w:rsidRDefault="00046244" w:rsidP="00B35A6D">
            <w:pPr>
              <w:ind w:firstLine="0"/>
              <w:rPr>
                <w:rFonts w:eastAsia="Times New Roman"/>
                <w:b/>
                <w:bCs/>
                <w:sz w:val="24"/>
                <w:szCs w:val="24"/>
              </w:rPr>
            </w:pPr>
            <w:r w:rsidRPr="005A7739">
              <w:rPr>
                <w:rFonts w:eastAsia="Times New Roman"/>
                <w:b/>
                <w:bCs/>
                <w:sz w:val="24"/>
                <w:szCs w:val="24"/>
              </w:rPr>
              <w:t>Ед.</w:t>
            </w:r>
          </w:p>
          <w:p w:rsidR="00046244" w:rsidRPr="005A7739" w:rsidRDefault="00046244" w:rsidP="00B35A6D">
            <w:pPr>
              <w:ind w:firstLine="0"/>
              <w:rPr>
                <w:rFonts w:eastAsia="Times New Roman"/>
                <w:b/>
                <w:bCs/>
                <w:sz w:val="24"/>
                <w:szCs w:val="24"/>
              </w:rPr>
            </w:pPr>
            <w:r w:rsidRPr="005A7739">
              <w:rPr>
                <w:rFonts w:eastAsia="Times New Roman"/>
                <w:b/>
                <w:bCs/>
                <w:sz w:val="24"/>
                <w:szCs w:val="24"/>
              </w:rPr>
              <w:t>изм.</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b/>
                <w:bCs/>
                <w:sz w:val="24"/>
                <w:szCs w:val="24"/>
              </w:rPr>
              <w:t>Объём работ</w:t>
            </w:r>
          </w:p>
        </w:tc>
        <w:tc>
          <w:tcPr>
            <w:tcW w:w="1017" w:type="pct"/>
            <w:gridSpan w:val="2"/>
            <w:tcBorders>
              <w:top w:val="single" w:sz="4" w:space="0" w:color="auto"/>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Выполнение</w:t>
            </w:r>
          </w:p>
        </w:tc>
        <w:tc>
          <w:tcPr>
            <w:tcW w:w="486" w:type="pct"/>
            <w:tcBorders>
              <w:top w:val="single" w:sz="4" w:space="0" w:color="auto"/>
              <w:left w:val="nil"/>
              <w:bottom w:val="single" w:sz="4" w:space="0" w:color="auto"/>
              <w:right w:val="single" w:sz="4" w:space="0" w:color="auto"/>
            </w:tcBorders>
          </w:tcPr>
          <w:p w:rsidR="00046244" w:rsidRPr="005A7739" w:rsidRDefault="00046244" w:rsidP="00B35A6D">
            <w:pPr>
              <w:ind w:firstLine="0"/>
              <w:rPr>
                <w:rFonts w:eastAsia="Times New Roman"/>
                <w:b/>
                <w:bCs/>
                <w:sz w:val="24"/>
                <w:szCs w:val="24"/>
              </w:rPr>
            </w:pPr>
          </w:p>
        </w:tc>
      </w:tr>
      <w:tr w:rsidR="00046244" w:rsidRPr="005A7739" w:rsidTr="00046244">
        <w:trPr>
          <w:trHeight w:val="315"/>
        </w:trPr>
        <w:tc>
          <w:tcPr>
            <w:tcW w:w="235"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2541"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318"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403" w:type="pct"/>
            <w:vMerge/>
            <w:tcBorders>
              <w:top w:val="single" w:sz="4" w:space="0" w:color="auto"/>
              <w:left w:val="single" w:sz="4" w:space="0" w:color="auto"/>
              <w:bottom w:val="single" w:sz="4" w:space="0" w:color="000000"/>
              <w:right w:val="single" w:sz="4" w:space="0" w:color="auto"/>
            </w:tcBorders>
            <w:vAlign w:val="center"/>
          </w:tcPr>
          <w:p w:rsidR="00046244" w:rsidRPr="005A7739" w:rsidRDefault="00046244" w:rsidP="00B476E2">
            <w:pPr>
              <w:rPr>
                <w:rFonts w:eastAsia="Times New Roman"/>
                <w:b/>
                <w:bCs/>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03E35">
            <w:pPr>
              <w:ind w:firstLine="0"/>
              <w:rPr>
                <w:rFonts w:eastAsia="Times New Roman"/>
                <w:b/>
                <w:bCs/>
                <w:sz w:val="24"/>
                <w:szCs w:val="24"/>
              </w:rPr>
            </w:pPr>
            <w:r w:rsidRPr="005A7739">
              <w:rPr>
                <w:rFonts w:eastAsia="Times New Roman"/>
                <w:b/>
                <w:bCs/>
                <w:sz w:val="24"/>
                <w:szCs w:val="24"/>
              </w:rPr>
              <w:t xml:space="preserve">  </w:t>
            </w:r>
            <w:r w:rsidR="007705A6">
              <w:rPr>
                <w:rFonts w:eastAsia="Times New Roman"/>
                <w:b/>
                <w:bCs/>
                <w:sz w:val="24"/>
                <w:szCs w:val="24"/>
              </w:rPr>
              <w:t>июль</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7705A6" w:rsidP="00B35A6D">
            <w:pPr>
              <w:ind w:firstLine="0"/>
              <w:rPr>
                <w:rFonts w:eastAsia="Times New Roman"/>
                <w:b/>
                <w:bCs/>
                <w:sz w:val="24"/>
                <w:szCs w:val="24"/>
              </w:rPr>
            </w:pPr>
            <w:r>
              <w:rPr>
                <w:rFonts w:eastAsia="Times New Roman"/>
                <w:b/>
                <w:bCs/>
                <w:sz w:val="24"/>
                <w:szCs w:val="24"/>
              </w:rPr>
              <w:t>август</w:t>
            </w:r>
          </w:p>
        </w:tc>
        <w:tc>
          <w:tcPr>
            <w:tcW w:w="486" w:type="pct"/>
            <w:tcBorders>
              <w:top w:val="nil"/>
              <w:left w:val="nil"/>
              <w:bottom w:val="single" w:sz="4" w:space="0" w:color="auto"/>
              <w:right w:val="single" w:sz="4" w:space="0" w:color="auto"/>
            </w:tcBorders>
          </w:tcPr>
          <w:p w:rsidR="00046244" w:rsidRDefault="007705A6" w:rsidP="00B35A6D">
            <w:pPr>
              <w:ind w:firstLine="0"/>
              <w:rPr>
                <w:rFonts w:eastAsia="Times New Roman"/>
                <w:b/>
                <w:bCs/>
                <w:sz w:val="24"/>
                <w:szCs w:val="24"/>
              </w:rPr>
            </w:pPr>
            <w:r>
              <w:rPr>
                <w:rFonts w:eastAsia="Times New Roman"/>
                <w:b/>
                <w:bCs/>
                <w:sz w:val="24"/>
                <w:szCs w:val="24"/>
              </w:rPr>
              <w:t>сентябрь</w:t>
            </w:r>
          </w:p>
        </w:tc>
      </w:tr>
      <w:tr w:rsidR="00046244" w:rsidRPr="005A7739" w:rsidTr="00046244">
        <w:trPr>
          <w:trHeight w:val="397"/>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b/>
                <w:bCs/>
                <w:sz w:val="24"/>
                <w:szCs w:val="24"/>
              </w:rPr>
            </w:pPr>
            <w:r w:rsidRPr="005A7739">
              <w:rPr>
                <w:rFonts w:eastAsia="Times New Roman"/>
                <w:b/>
                <w:bCs/>
                <w:sz w:val="24"/>
                <w:szCs w:val="24"/>
              </w:rPr>
              <w:t>11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2</w:t>
            </w: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3</w:t>
            </w: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4</w:t>
            </w: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5</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35A6D">
            <w:pPr>
              <w:ind w:firstLine="0"/>
              <w:rPr>
                <w:rFonts w:eastAsia="Times New Roman"/>
                <w:b/>
                <w:bCs/>
                <w:sz w:val="24"/>
                <w:szCs w:val="24"/>
              </w:rPr>
            </w:pPr>
            <w:r w:rsidRPr="005A7739">
              <w:rPr>
                <w:rFonts w:eastAsia="Times New Roman"/>
                <w:b/>
                <w:bCs/>
                <w:sz w:val="24"/>
                <w:szCs w:val="24"/>
              </w:rPr>
              <w:t xml:space="preserve">       6</w:t>
            </w:r>
          </w:p>
        </w:tc>
        <w:tc>
          <w:tcPr>
            <w:tcW w:w="486" w:type="pct"/>
            <w:tcBorders>
              <w:top w:val="nil"/>
              <w:left w:val="nil"/>
              <w:bottom w:val="single" w:sz="4" w:space="0" w:color="auto"/>
              <w:right w:val="single" w:sz="4" w:space="0" w:color="auto"/>
            </w:tcBorders>
          </w:tcPr>
          <w:p w:rsidR="00046244" w:rsidRDefault="00046244" w:rsidP="00B35A6D">
            <w:pPr>
              <w:ind w:firstLine="0"/>
              <w:rPr>
                <w:rFonts w:eastAsia="Times New Roman"/>
                <w:b/>
                <w:bCs/>
                <w:sz w:val="24"/>
                <w:szCs w:val="24"/>
              </w:rPr>
            </w:pPr>
          </w:p>
          <w:p w:rsidR="007705A6" w:rsidRPr="005A7739" w:rsidRDefault="007705A6" w:rsidP="00B35A6D">
            <w:pPr>
              <w:ind w:firstLine="0"/>
              <w:rPr>
                <w:rFonts w:eastAsia="Times New Roman"/>
                <w:b/>
                <w:bCs/>
                <w:sz w:val="24"/>
                <w:szCs w:val="24"/>
              </w:rPr>
            </w:pPr>
            <w:r>
              <w:rPr>
                <w:rFonts w:eastAsia="Times New Roman"/>
                <w:b/>
                <w:bCs/>
                <w:sz w:val="24"/>
                <w:szCs w:val="24"/>
              </w:rPr>
              <w:t xml:space="preserve">      7</w:t>
            </w: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1</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2</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3</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90"/>
        </w:trPr>
        <w:tc>
          <w:tcPr>
            <w:tcW w:w="235" w:type="pct"/>
            <w:tcBorders>
              <w:top w:val="nil"/>
              <w:left w:val="single" w:sz="4" w:space="0" w:color="auto"/>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r w:rsidRPr="005A7739">
              <w:rPr>
                <w:rFonts w:eastAsia="Times New Roman"/>
                <w:sz w:val="24"/>
                <w:szCs w:val="24"/>
              </w:rPr>
              <w:t>4</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0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5</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6</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 </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b/>
                <w:bCs/>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94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7</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8</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630"/>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r w:rsidRPr="005A7739">
              <w:rPr>
                <w:rFonts w:eastAsia="Times New Roman"/>
                <w:sz w:val="24"/>
                <w:szCs w:val="24"/>
              </w:rPr>
              <w:t>9</w:t>
            </w: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35A6D">
            <w:pPr>
              <w:ind w:firstLine="0"/>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r w:rsidR="00046244" w:rsidRPr="005A7739" w:rsidTr="00046244">
        <w:trPr>
          <w:trHeight w:val="315"/>
        </w:trPr>
        <w:tc>
          <w:tcPr>
            <w:tcW w:w="235" w:type="pct"/>
            <w:tcBorders>
              <w:top w:val="nil"/>
              <w:left w:val="single" w:sz="4" w:space="0" w:color="auto"/>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2541" w:type="pct"/>
            <w:tcBorders>
              <w:top w:val="nil"/>
              <w:left w:val="nil"/>
              <w:bottom w:val="single" w:sz="4" w:space="0" w:color="auto"/>
              <w:right w:val="single" w:sz="4" w:space="0" w:color="auto"/>
            </w:tcBorders>
            <w:shd w:val="clear" w:color="auto" w:fill="auto"/>
            <w:vAlign w:val="bottom"/>
          </w:tcPr>
          <w:p w:rsidR="00046244" w:rsidRPr="005A7739" w:rsidRDefault="00046244" w:rsidP="00B476E2">
            <w:pPr>
              <w:rPr>
                <w:rFonts w:eastAsia="Times New Roman"/>
                <w:sz w:val="24"/>
                <w:szCs w:val="24"/>
              </w:rPr>
            </w:pPr>
          </w:p>
        </w:tc>
        <w:tc>
          <w:tcPr>
            <w:tcW w:w="318"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403"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jc w:val="center"/>
              <w:rPr>
                <w:rFonts w:eastAsia="Times New Roman"/>
                <w:sz w:val="24"/>
                <w:szCs w:val="24"/>
              </w:rPr>
            </w:pPr>
          </w:p>
        </w:tc>
        <w:tc>
          <w:tcPr>
            <w:tcW w:w="531"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shd w:val="clear" w:color="auto" w:fill="auto"/>
            <w:noWrap/>
            <w:vAlign w:val="bottom"/>
          </w:tcPr>
          <w:p w:rsidR="00046244" w:rsidRPr="005A7739" w:rsidRDefault="00046244" w:rsidP="00B476E2">
            <w:pPr>
              <w:rPr>
                <w:rFonts w:eastAsia="Times New Roman"/>
                <w:sz w:val="24"/>
                <w:szCs w:val="24"/>
              </w:rPr>
            </w:pPr>
            <w:r w:rsidRPr="005A7739">
              <w:rPr>
                <w:rFonts w:eastAsia="Times New Roman"/>
                <w:sz w:val="24"/>
                <w:szCs w:val="24"/>
              </w:rPr>
              <w:t> </w:t>
            </w:r>
          </w:p>
        </w:tc>
        <w:tc>
          <w:tcPr>
            <w:tcW w:w="486" w:type="pct"/>
            <w:tcBorders>
              <w:top w:val="nil"/>
              <w:left w:val="nil"/>
              <w:bottom w:val="single" w:sz="4" w:space="0" w:color="auto"/>
              <w:right w:val="single" w:sz="4" w:space="0" w:color="auto"/>
            </w:tcBorders>
          </w:tcPr>
          <w:p w:rsidR="00046244" w:rsidRPr="005A7739" w:rsidRDefault="00046244" w:rsidP="00B476E2">
            <w:pPr>
              <w:rPr>
                <w:rFonts w:eastAsia="Times New Roman"/>
                <w:sz w:val="24"/>
                <w:szCs w:val="24"/>
              </w:rPr>
            </w:pPr>
          </w:p>
        </w:tc>
      </w:tr>
    </w:tbl>
    <w:p w:rsidR="00B35A6D" w:rsidRPr="005A7739" w:rsidRDefault="00B35A6D" w:rsidP="00B35A6D">
      <w:pPr>
        <w:ind w:firstLine="0"/>
        <w:rPr>
          <w:sz w:val="24"/>
          <w:szCs w:val="24"/>
        </w:rPr>
      </w:pPr>
    </w:p>
    <w:tbl>
      <w:tblPr>
        <w:tblW w:w="10206" w:type="dxa"/>
        <w:jc w:val="center"/>
        <w:tblInd w:w="108" w:type="dxa"/>
        <w:tblLayout w:type="fixed"/>
        <w:tblLook w:val="0000"/>
      </w:tblPr>
      <w:tblGrid>
        <w:gridCol w:w="5245"/>
        <w:gridCol w:w="4961"/>
      </w:tblGrid>
      <w:tr w:rsidR="00B35A6D" w:rsidRPr="005A7739" w:rsidTr="00B476E2">
        <w:trPr>
          <w:jc w:val="center"/>
        </w:trPr>
        <w:tc>
          <w:tcPr>
            <w:tcW w:w="5245" w:type="dxa"/>
          </w:tcPr>
          <w:p w:rsidR="00B35A6D" w:rsidRPr="005A7739" w:rsidRDefault="00B35A6D" w:rsidP="00B476E2">
            <w:pPr>
              <w:shd w:val="clear" w:color="auto" w:fill="FFFFFF"/>
              <w:rPr>
                <w:b/>
                <w:sz w:val="24"/>
                <w:szCs w:val="24"/>
              </w:rPr>
            </w:pPr>
            <w:r w:rsidRPr="005A7739">
              <w:rPr>
                <w:b/>
                <w:sz w:val="24"/>
                <w:szCs w:val="24"/>
              </w:rPr>
              <w:t>Заказчик: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 xml:space="preserve">____________________ </w:t>
            </w:r>
          </w:p>
          <w:p w:rsidR="00B35A6D" w:rsidRPr="005A7739" w:rsidRDefault="00B35A6D" w:rsidP="00B476E2">
            <w:pPr>
              <w:rPr>
                <w:sz w:val="24"/>
                <w:szCs w:val="24"/>
              </w:rPr>
            </w:pPr>
            <w:r w:rsidRPr="005A7739">
              <w:rPr>
                <w:sz w:val="24"/>
                <w:szCs w:val="24"/>
              </w:rPr>
              <w:t>«     » ________ 201</w:t>
            </w:r>
            <w:r w:rsidR="007705A6">
              <w:rPr>
                <w:sz w:val="24"/>
                <w:szCs w:val="24"/>
              </w:rPr>
              <w:t>9</w:t>
            </w:r>
            <w:r w:rsidRPr="005A7739">
              <w:rPr>
                <w:sz w:val="24"/>
                <w:szCs w:val="24"/>
              </w:rPr>
              <w:t>года</w:t>
            </w:r>
          </w:p>
          <w:p w:rsidR="00B35A6D" w:rsidRPr="005A7739" w:rsidRDefault="00B35A6D" w:rsidP="00B476E2">
            <w:pPr>
              <w:rPr>
                <w:b/>
              </w:rPr>
            </w:pPr>
            <w:r w:rsidRPr="005A7739">
              <w:t>М.П.</w:t>
            </w:r>
          </w:p>
        </w:tc>
        <w:tc>
          <w:tcPr>
            <w:tcW w:w="4961" w:type="dxa"/>
          </w:tcPr>
          <w:p w:rsidR="00B35A6D" w:rsidRPr="005A7739" w:rsidRDefault="00B35A6D" w:rsidP="00B476E2">
            <w:pPr>
              <w:rPr>
                <w:b/>
              </w:rPr>
            </w:pPr>
            <w:r w:rsidRPr="005A7739">
              <w:rPr>
                <w:b/>
              </w:rPr>
              <w:t>Подрядчик:</w:t>
            </w:r>
          </w:p>
          <w:p w:rsidR="00B35A6D" w:rsidRPr="005A7739" w:rsidRDefault="00B35A6D" w:rsidP="00B35A6D">
            <w:pPr>
              <w:ind w:firstLine="0"/>
              <w:rPr>
                <w:sz w:val="24"/>
                <w:szCs w:val="24"/>
              </w:rPr>
            </w:pPr>
          </w:p>
          <w:p w:rsidR="00B35A6D" w:rsidRPr="005A7739" w:rsidRDefault="00B35A6D" w:rsidP="00B476E2">
            <w:pPr>
              <w:rPr>
                <w:sz w:val="24"/>
                <w:szCs w:val="24"/>
              </w:rPr>
            </w:pPr>
            <w:r w:rsidRPr="005A7739">
              <w:rPr>
                <w:sz w:val="24"/>
                <w:szCs w:val="24"/>
              </w:rPr>
              <w:t>__________________</w:t>
            </w:r>
          </w:p>
          <w:p w:rsidR="00B35A6D" w:rsidRPr="005A7739" w:rsidRDefault="00B35A6D" w:rsidP="00B476E2">
            <w:pPr>
              <w:rPr>
                <w:sz w:val="24"/>
                <w:szCs w:val="24"/>
              </w:rPr>
            </w:pPr>
            <w:r w:rsidRPr="005A7739">
              <w:rPr>
                <w:sz w:val="24"/>
                <w:szCs w:val="24"/>
              </w:rPr>
              <w:t>«___ » ____________ 201</w:t>
            </w:r>
            <w:r w:rsidR="007705A6">
              <w:rPr>
                <w:sz w:val="24"/>
                <w:szCs w:val="24"/>
              </w:rPr>
              <w:t>9</w:t>
            </w:r>
            <w:r w:rsidRPr="005A7739">
              <w:rPr>
                <w:sz w:val="24"/>
                <w:szCs w:val="24"/>
              </w:rPr>
              <w:t xml:space="preserve"> года</w:t>
            </w:r>
          </w:p>
          <w:p w:rsidR="00B35A6D" w:rsidRPr="005A7739" w:rsidRDefault="00B35A6D" w:rsidP="00B476E2">
            <w:pPr>
              <w:rPr>
                <w:b/>
              </w:rPr>
            </w:pPr>
            <w:r w:rsidRPr="005A7739">
              <w:t>М.П.</w:t>
            </w:r>
          </w:p>
        </w:tc>
      </w:tr>
    </w:tbl>
    <w:p w:rsidR="00DD06EE" w:rsidRDefault="00DD06EE" w:rsidP="00C806AC">
      <w:pPr>
        <w:ind w:firstLine="0"/>
        <w:rPr>
          <w:sz w:val="24"/>
          <w:szCs w:val="24"/>
        </w:rPr>
      </w:pPr>
    </w:p>
    <w:sectPr w:rsidR="00DD06EE" w:rsidSect="001C73A3">
      <w:pgSz w:w="11906" w:h="16838"/>
      <w:pgMar w:top="1134" w:right="1701" w:bottom="1134"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39D" w:rsidRDefault="006F139D" w:rsidP="0039167D">
      <w:r>
        <w:separator/>
      </w:r>
    </w:p>
  </w:endnote>
  <w:endnote w:type="continuationSeparator" w:id="1">
    <w:p w:rsidR="006F139D" w:rsidRDefault="006F139D" w:rsidP="00391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39D" w:rsidRDefault="006F139D" w:rsidP="0039167D">
      <w:r>
        <w:separator/>
      </w:r>
    </w:p>
  </w:footnote>
  <w:footnote w:type="continuationSeparator" w:id="1">
    <w:p w:rsidR="006F139D" w:rsidRDefault="006F139D" w:rsidP="00391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22" w:rsidRDefault="00D42022">
    <w:pPr>
      <w:pStyle w:val="a5"/>
      <w:jc w:val="center"/>
    </w:pPr>
    <w:fldSimple w:instr=" PAGE   \* MERGEFORMAT ">
      <w:r w:rsidR="00F07763">
        <w:rPr>
          <w:noProof/>
        </w:rPr>
        <w:t>99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619F4"/>
    <w:multiLevelType w:val="hybridMultilevel"/>
    <w:tmpl w:val="CE1C8A00"/>
    <w:lvl w:ilvl="0" w:tplc="1510654E">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abstractNum w:abstractNumId="1">
    <w:nsid w:val="2E0951C3"/>
    <w:multiLevelType w:val="hybridMultilevel"/>
    <w:tmpl w:val="A3EC0396"/>
    <w:lvl w:ilvl="0" w:tplc="A4AA9D5E">
      <w:start w:val="1"/>
      <w:numFmt w:val="decimal"/>
      <w:lvlText w:val="%1."/>
      <w:lvlJc w:val="left"/>
      <w:pPr>
        <w:ind w:left="3349" w:hanging="360"/>
      </w:pPr>
      <w:rPr>
        <w:rFonts w:hint="default"/>
      </w:rPr>
    </w:lvl>
    <w:lvl w:ilvl="1" w:tplc="04190019" w:tentative="1">
      <w:start w:val="1"/>
      <w:numFmt w:val="lowerLetter"/>
      <w:lvlText w:val="%2."/>
      <w:lvlJc w:val="left"/>
      <w:pPr>
        <w:ind w:left="4069" w:hanging="360"/>
      </w:pPr>
    </w:lvl>
    <w:lvl w:ilvl="2" w:tplc="0419001B" w:tentative="1">
      <w:start w:val="1"/>
      <w:numFmt w:val="lowerRoman"/>
      <w:lvlText w:val="%3."/>
      <w:lvlJc w:val="right"/>
      <w:pPr>
        <w:ind w:left="4789" w:hanging="180"/>
      </w:pPr>
    </w:lvl>
    <w:lvl w:ilvl="3" w:tplc="0419000F" w:tentative="1">
      <w:start w:val="1"/>
      <w:numFmt w:val="decimal"/>
      <w:lvlText w:val="%4."/>
      <w:lvlJc w:val="left"/>
      <w:pPr>
        <w:ind w:left="5509" w:hanging="360"/>
      </w:pPr>
    </w:lvl>
    <w:lvl w:ilvl="4" w:tplc="04190019" w:tentative="1">
      <w:start w:val="1"/>
      <w:numFmt w:val="lowerLetter"/>
      <w:lvlText w:val="%5."/>
      <w:lvlJc w:val="left"/>
      <w:pPr>
        <w:ind w:left="6229" w:hanging="360"/>
      </w:pPr>
    </w:lvl>
    <w:lvl w:ilvl="5" w:tplc="0419001B" w:tentative="1">
      <w:start w:val="1"/>
      <w:numFmt w:val="lowerRoman"/>
      <w:lvlText w:val="%6."/>
      <w:lvlJc w:val="right"/>
      <w:pPr>
        <w:ind w:left="6949" w:hanging="180"/>
      </w:pPr>
    </w:lvl>
    <w:lvl w:ilvl="6" w:tplc="0419000F" w:tentative="1">
      <w:start w:val="1"/>
      <w:numFmt w:val="decimal"/>
      <w:lvlText w:val="%7."/>
      <w:lvlJc w:val="left"/>
      <w:pPr>
        <w:ind w:left="7669" w:hanging="360"/>
      </w:pPr>
    </w:lvl>
    <w:lvl w:ilvl="7" w:tplc="04190019" w:tentative="1">
      <w:start w:val="1"/>
      <w:numFmt w:val="lowerLetter"/>
      <w:lvlText w:val="%8."/>
      <w:lvlJc w:val="left"/>
      <w:pPr>
        <w:ind w:left="8389" w:hanging="360"/>
      </w:pPr>
    </w:lvl>
    <w:lvl w:ilvl="8" w:tplc="0419001B" w:tentative="1">
      <w:start w:val="1"/>
      <w:numFmt w:val="lowerRoman"/>
      <w:lvlText w:val="%9."/>
      <w:lvlJc w:val="right"/>
      <w:pPr>
        <w:ind w:left="9109" w:hanging="180"/>
      </w:pPr>
    </w:lvl>
  </w:abstractNum>
  <w:abstractNum w:abstractNumId="2">
    <w:nsid w:val="6FD05F51"/>
    <w:multiLevelType w:val="hybridMultilevel"/>
    <w:tmpl w:val="38CEBB98"/>
    <w:lvl w:ilvl="0" w:tplc="A9FEF91C">
      <w:start w:val="1"/>
      <w:numFmt w:val="decimal"/>
      <w:lvlText w:val="%1."/>
      <w:lvlJc w:val="left"/>
      <w:pPr>
        <w:ind w:left="3709" w:hanging="360"/>
      </w:pPr>
      <w:rPr>
        <w:rFonts w:hint="default"/>
      </w:rPr>
    </w:lvl>
    <w:lvl w:ilvl="1" w:tplc="04190019" w:tentative="1">
      <w:start w:val="1"/>
      <w:numFmt w:val="lowerLetter"/>
      <w:lvlText w:val="%2."/>
      <w:lvlJc w:val="left"/>
      <w:pPr>
        <w:ind w:left="4429" w:hanging="360"/>
      </w:pPr>
    </w:lvl>
    <w:lvl w:ilvl="2" w:tplc="0419001B" w:tentative="1">
      <w:start w:val="1"/>
      <w:numFmt w:val="lowerRoman"/>
      <w:lvlText w:val="%3."/>
      <w:lvlJc w:val="right"/>
      <w:pPr>
        <w:ind w:left="5149" w:hanging="180"/>
      </w:pPr>
    </w:lvl>
    <w:lvl w:ilvl="3" w:tplc="0419000F" w:tentative="1">
      <w:start w:val="1"/>
      <w:numFmt w:val="decimal"/>
      <w:lvlText w:val="%4."/>
      <w:lvlJc w:val="left"/>
      <w:pPr>
        <w:ind w:left="5869" w:hanging="360"/>
      </w:pPr>
    </w:lvl>
    <w:lvl w:ilvl="4" w:tplc="04190019" w:tentative="1">
      <w:start w:val="1"/>
      <w:numFmt w:val="lowerLetter"/>
      <w:lvlText w:val="%5."/>
      <w:lvlJc w:val="left"/>
      <w:pPr>
        <w:ind w:left="6589" w:hanging="360"/>
      </w:pPr>
    </w:lvl>
    <w:lvl w:ilvl="5" w:tplc="0419001B" w:tentative="1">
      <w:start w:val="1"/>
      <w:numFmt w:val="lowerRoman"/>
      <w:lvlText w:val="%6."/>
      <w:lvlJc w:val="right"/>
      <w:pPr>
        <w:ind w:left="7309" w:hanging="180"/>
      </w:pPr>
    </w:lvl>
    <w:lvl w:ilvl="6" w:tplc="0419000F" w:tentative="1">
      <w:start w:val="1"/>
      <w:numFmt w:val="decimal"/>
      <w:lvlText w:val="%7."/>
      <w:lvlJc w:val="left"/>
      <w:pPr>
        <w:ind w:left="8029" w:hanging="360"/>
      </w:pPr>
    </w:lvl>
    <w:lvl w:ilvl="7" w:tplc="04190019" w:tentative="1">
      <w:start w:val="1"/>
      <w:numFmt w:val="lowerLetter"/>
      <w:lvlText w:val="%8."/>
      <w:lvlJc w:val="left"/>
      <w:pPr>
        <w:ind w:left="8749" w:hanging="360"/>
      </w:pPr>
    </w:lvl>
    <w:lvl w:ilvl="8" w:tplc="0419001B" w:tentative="1">
      <w:start w:val="1"/>
      <w:numFmt w:val="lowerRoman"/>
      <w:lvlText w:val="%9."/>
      <w:lvlJc w:val="right"/>
      <w:pPr>
        <w:ind w:left="946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E4250"/>
    <w:rsid w:val="000003E5"/>
    <w:rsid w:val="00000B27"/>
    <w:rsid w:val="000015D9"/>
    <w:rsid w:val="000021AA"/>
    <w:rsid w:val="000026EC"/>
    <w:rsid w:val="00003B6C"/>
    <w:rsid w:val="00005331"/>
    <w:rsid w:val="00005A6D"/>
    <w:rsid w:val="00006C35"/>
    <w:rsid w:val="00011E35"/>
    <w:rsid w:val="00012C3B"/>
    <w:rsid w:val="0001385F"/>
    <w:rsid w:val="000200AA"/>
    <w:rsid w:val="000224E2"/>
    <w:rsid w:val="00023E81"/>
    <w:rsid w:val="00024222"/>
    <w:rsid w:val="00033FBD"/>
    <w:rsid w:val="000368F3"/>
    <w:rsid w:val="00037260"/>
    <w:rsid w:val="0004142E"/>
    <w:rsid w:val="000455EA"/>
    <w:rsid w:val="00046244"/>
    <w:rsid w:val="00050D8D"/>
    <w:rsid w:val="00052A02"/>
    <w:rsid w:val="00054890"/>
    <w:rsid w:val="00056A81"/>
    <w:rsid w:val="00062BAD"/>
    <w:rsid w:val="00062E5B"/>
    <w:rsid w:val="00067F6F"/>
    <w:rsid w:val="0007065F"/>
    <w:rsid w:val="0007249A"/>
    <w:rsid w:val="000743EA"/>
    <w:rsid w:val="000761E5"/>
    <w:rsid w:val="00080B36"/>
    <w:rsid w:val="000909E5"/>
    <w:rsid w:val="000931E6"/>
    <w:rsid w:val="0009404A"/>
    <w:rsid w:val="0009714D"/>
    <w:rsid w:val="00097ED3"/>
    <w:rsid w:val="000A2E98"/>
    <w:rsid w:val="000A41BC"/>
    <w:rsid w:val="000B0692"/>
    <w:rsid w:val="000B1097"/>
    <w:rsid w:val="000B3E08"/>
    <w:rsid w:val="000B5C64"/>
    <w:rsid w:val="000C12AB"/>
    <w:rsid w:val="000C4F78"/>
    <w:rsid w:val="000C70C7"/>
    <w:rsid w:val="000D23B8"/>
    <w:rsid w:val="000D4048"/>
    <w:rsid w:val="000D5517"/>
    <w:rsid w:val="000D73C5"/>
    <w:rsid w:val="000E232C"/>
    <w:rsid w:val="000E29EF"/>
    <w:rsid w:val="000E4255"/>
    <w:rsid w:val="000E548F"/>
    <w:rsid w:val="000F52D7"/>
    <w:rsid w:val="00101795"/>
    <w:rsid w:val="00102A0C"/>
    <w:rsid w:val="00104648"/>
    <w:rsid w:val="00107781"/>
    <w:rsid w:val="001078E7"/>
    <w:rsid w:val="0011325F"/>
    <w:rsid w:val="001134F7"/>
    <w:rsid w:val="0012480F"/>
    <w:rsid w:val="00126900"/>
    <w:rsid w:val="00127D3D"/>
    <w:rsid w:val="001306D8"/>
    <w:rsid w:val="001329A1"/>
    <w:rsid w:val="001427A6"/>
    <w:rsid w:val="00144E4D"/>
    <w:rsid w:val="00147FEA"/>
    <w:rsid w:val="0015239F"/>
    <w:rsid w:val="00153111"/>
    <w:rsid w:val="001538C5"/>
    <w:rsid w:val="0015695D"/>
    <w:rsid w:val="00157F15"/>
    <w:rsid w:val="001662C8"/>
    <w:rsid w:val="0016653A"/>
    <w:rsid w:val="0017201A"/>
    <w:rsid w:val="00174598"/>
    <w:rsid w:val="0018169B"/>
    <w:rsid w:val="001829B0"/>
    <w:rsid w:val="00182EE6"/>
    <w:rsid w:val="001843C9"/>
    <w:rsid w:val="0018458E"/>
    <w:rsid w:val="00187747"/>
    <w:rsid w:val="00187D28"/>
    <w:rsid w:val="00190D3A"/>
    <w:rsid w:val="00190EAC"/>
    <w:rsid w:val="00196788"/>
    <w:rsid w:val="001A2688"/>
    <w:rsid w:val="001A3447"/>
    <w:rsid w:val="001B30B6"/>
    <w:rsid w:val="001B599A"/>
    <w:rsid w:val="001B7FE0"/>
    <w:rsid w:val="001C151A"/>
    <w:rsid w:val="001C261B"/>
    <w:rsid w:val="001C280E"/>
    <w:rsid w:val="001C2A57"/>
    <w:rsid w:val="001C3EF1"/>
    <w:rsid w:val="001C61A0"/>
    <w:rsid w:val="001C73A3"/>
    <w:rsid w:val="001D02C2"/>
    <w:rsid w:val="001D0DEB"/>
    <w:rsid w:val="001D4518"/>
    <w:rsid w:val="001D5FDE"/>
    <w:rsid w:val="001E24A0"/>
    <w:rsid w:val="001E2E5D"/>
    <w:rsid w:val="001E301D"/>
    <w:rsid w:val="001E3C5F"/>
    <w:rsid w:val="001E4250"/>
    <w:rsid w:val="001E7098"/>
    <w:rsid w:val="001F7A9B"/>
    <w:rsid w:val="00205F85"/>
    <w:rsid w:val="0021227D"/>
    <w:rsid w:val="00212A92"/>
    <w:rsid w:val="00214BE8"/>
    <w:rsid w:val="002231B5"/>
    <w:rsid w:val="00223223"/>
    <w:rsid w:val="0022406E"/>
    <w:rsid w:val="00226994"/>
    <w:rsid w:val="00226F39"/>
    <w:rsid w:val="00236B45"/>
    <w:rsid w:val="00237D63"/>
    <w:rsid w:val="00241FBB"/>
    <w:rsid w:val="00246BFF"/>
    <w:rsid w:val="00247430"/>
    <w:rsid w:val="002509D1"/>
    <w:rsid w:val="00254187"/>
    <w:rsid w:val="0025542C"/>
    <w:rsid w:val="00257331"/>
    <w:rsid w:val="00274671"/>
    <w:rsid w:val="00280204"/>
    <w:rsid w:val="002828B8"/>
    <w:rsid w:val="0028660B"/>
    <w:rsid w:val="0029084B"/>
    <w:rsid w:val="00290B9E"/>
    <w:rsid w:val="00295351"/>
    <w:rsid w:val="002953FB"/>
    <w:rsid w:val="0029703E"/>
    <w:rsid w:val="002A4205"/>
    <w:rsid w:val="002A680F"/>
    <w:rsid w:val="002A7647"/>
    <w:rsid w:val="002B0340"/>
    <w:rsid w:val="002B0556"/>
    <w:rsid w:val="002B0DFB"/>
    <w:rsid w:val="002B11CB"/>
    <w:rsid w:val="002B2749"/>
    <w:rsid w:val="002B6DE5"/>
    <w:rsid w:val="002D2B43"/>
    <w:rsid w:val="002D2E60"/>
    <w:rsid w:val="002D4182"/>
    <w:rsid w:val="002D63AA"/>
    <w:rsid w:val="002E0783"/>
    <w:rsid w:val="002E566D"/>
    <w:rsid w:val="002E6508"/>
    <w:rsid w:val="002E73D2"/>
    <w:rsid w:val="002F202F"/>
    <w:rsid w:val="002F2073"/>
    <w:rsid w:val="002F4000"/>
    <w:rsid w:val="002F71E9"/>
    <w:rsid w:val="0030152A"/>
    <w:rsid w:val="00301CED"/>
    <w:rsid w:val="0030559B"/>
    <w:rsid w:val="003060DE"/>
    <w:rsid w:val="003100B6"/>
    <w:rsid w:val="00314116"/>
    <w:rsid w:val="00315E3C"/>
    <w:rsid w:val="003169E8"/>
    <w:rsid w:val="00317CA1"/>
    <w:rsid w:val="00327E9A"/>
    <w:rsid w:val="0033154D"/>
    <w:rsid w:val="003320A8"/>
    <w:rsid w:val="0034248E"/>
    <w:rsid w:val="00343E84"/>
    <w:rsid w:val="00350C5A"/>
    <w:rsid w:val="00353596"/>
    <w:rsid w:val="003554BB"/>
    <w:rsid w:val="00356FEE"/>
    <w:rsid w:val="00357CE8"/>
    <w:rsid w:val="003629C4"/>
    <w:rsid w:val="00363586"/>
    <w:rsid w:val="0037651E"/>
    <w:rsid w:val="00386743"/>
    <w:rsid w:val="00387016"/>
    <w:rsid w:val="0039167D"/>
    <w:rsid w:val="00394330"/>
    <w:rsid w:val="00396474"/>
    <w:rsid w:val="003A2613"/>
    <w:rsid w:val="003A4C02"/>
    <w:rsid w:val="003B0BBF"/>
    <w:rsid w:val="003B6A0C"/>
    <w:rsid w:val="003C03AB"/>
    <w:rsid w:val="003C0956"/>
    <w:rsid w:val="003C14CF"/>
    <w:rsid w:val="003C37F8"/>
    <w:rsid w:val="003D447C"/>
    <w:rsid w:val="003E519F"/>
    <w:rsid w:val="003F0314"/>
    <w:rsid w:val="003F39BB"/>
    <w:rsid w:val="003F724C"/>
    <w:rsid w:val="0040387D"/>
    <w:rsid w:val="004100E7"/>
    <w:rsid w:val="00410846"/>
    <w:rsid w:val="00414BB9"/>
    <w:rsid w:val="00416661"/>
    <w:rsid w:val="00421298"/>
    <w:rsid w:val="00421D3D"/>
    <w:rsid w:val="0043038A"/>
    <w:rsid w:val="00431A53"/>
    <w:rsid w:val="00441816"/>
    <w:rsid w:val="00441C97"/>
    <w:rsid w:val="00442022"/>
    <w:rsid w:val="0044215A"/>
    <w:rsid w:val="004424D6"/>
    <w:rsid w:val="004434D5"/>
    <w:rsid w:val="00444038"/>
    <w:rsid w:val="00446A6F"/>
    <w:rsid w:val="004500AA"/>
    <w:rsid w:val="0046162A"/>
    <w:rsid w:val="004736B0"/>
    <w:rsid w:val="00474BB2"/>
    <w:rsid w:val="004761B8"/>
    <w:rsid w:val="004768B2"/>
    <w:rsid w:val="004826BD"/>
    <w:rsid w:val="004863CF"/>
    <w:rsid w:val="004865CF"/>
    <w:rsid w:val="004879DF"/>
    <w:rsid w:val="00492B59"/>
    <w:rsid w:val="004A2658"/>
    <w:rsid w:val="004A5269"/>
    <w:rsid w:val="004B06C7"/>
    <w:rsid w:val="004B08B1"/>
    <w:rsid w:val="004B348E"/>
    <w:rsid w:val="004B6965"/>
    <w:rsid w:val="004C00A5"/>
    <w:rsid w:val="004C013B"/>
    <w:rsid w:val="004C4D85"/>
    <w:rsid w:val="004D34DA"/>
    <w:rsid w:val="004D495A"/>
    <w:rsid w:val="004E07E4"/>
    <w:rsid w:val="004E1F52"/>
    <w:rsid w:val="004E3C13"/>
    <w:rsid w:val="004E3CF3"/>
    <w:rsid w:val="004E3D61"/>
    <w:rsid w:val="004E66C3"/>
    <w:rsid w:val="004E7921"/>
    <w:rsid w:val="004E7FB2"/>
    <w:rsid w:val="004F0A29"/>
    <w:rsid w:val="004F0F6D"/>
    <w:rsid w:val="004F621E"/>
    <w:rsid w:val="005024BC"/>
    <w:rsid w:val="0051055F"/>
    <w:rsid w:val="00511CDF"/>
    <w:rsid w:val="00521C8C"/>
    <w:rsid w:val="00521FCA"/>
    <w:rsid w:val="005307D4"/>
    <w:rsid w:val="00530E72"/>
    <w:rsid w:val="005344C6"/>
    <w:rsid w:val="00543CB5"/>
    <w:rsid w:val="00543FC2"/>
    <w:rsid w:val="00553A60"/>
    <w:rsid w:val="0056487E"/>
    <w:rsid w:val="005672FE"/>
    <w:rsid w:val="00570F31"/>
    <w:rsid w:val="00572339"/>
    <w:rsid w:val="005748EC"/>
    <w:rsid w:val="005821F3"/>
    <w:rsid w:val="00584133"/>
    <w:rsid w:val="00584305"/>
    <w:rsid w:val="00587011"/>
    <w:rsid w:val="00592EDF"/>
    <w:rsid w:val="00596F0F"/>
    <w:rsid w:val="005A05F3"/>
    <w:rsid w:val="005A4CCF"/>
    <w:rsid w:val="005A7739"/>
    <w:rsid w:val="005B1902"/>
    <w:rsid w:val="005B3222"/>
    <w:rsid w:val="005C0E5C"/>
    <w:rsid w:val="005C56F9"/>
    <w:rsid w:val="005C5BAB"/>
    <w:rsid w:val="005C5E92"/>
    <w:rsid w:val="005C7F64"/>
    <w:rsid w:val="005D1FF3"/>
    <w:rsid w:val="005D614F"/>
    <w:rsid w:val="005E1F36"/>
    <w:rsid w:val="005E25D7"/>
    <w:rsid w:val="005F0656"/>
    <w:rsid w:val="005F1BE9"/>
    <w:rsid w:val="005F210E"/>
    <w:rsid w:val="00600F61"/>
    <w:rsid w:val="006018A4"/>
    <w:rsid w:val="00601EDC"/>
    <w:rsid w:val="00603456"/>
    <w:rsid w:val="00604034"/>
    <w:rsid w:val="00607295"/>
    <w:rsid w:val="00614CD4"/>
    <w:rsid w:val="00617C6D"/>
    <w:rsid w:val="00636021"/>
    <w:rsid w:val="00637869"/>
    <w:rsid w:val="00637BAC"/>
    <w:rsid w:val="0064486D"/>
    <w:rsid w:val="00645419"/>
    <w:rsid w:val="00650294"/>
    <w:rsid w:val="006544A8"/>
    <w:rsid w:val="0066130E"/>
    <w:rsid w:val="0066424C"/>
    <w:rsid w:val="00667858"/>
    <w:rsid w:val="00687453"/>
    <w:rsid w:val="00695A0A"/>
    <w:rsid w:val="00695FB1"/>
    <w:rsid w:val="006960CA"/>
    <w:rsid w:val="0069610A"/>
    <w:rsid w:val="006A49C7"/>
    <w:rsid w:val="006A4B20"/>
    <w:rsid w:val="006A7335"/>
    <w:rsid w:val="006B40AC"/>
    <w:rsid w:val="006B546D"/>
    <w:rsid w:val="006B6EB9"/>
    <w:rsid w:val="006B78CF"/>
    <w:rsid w:val="006C19E7"/>
    <w:rsid w:val="006C21CE"/>
    <w:rsid w:val="006C21F9"/>
    <w:rsid w:val="006C222D"/>
    <w:rsid w:val="006C3FCA"/>
    <w:rsid w:val="006D3541"/>
    <w:rsid w:val="006E01FC"/>
    <w:rsid w:val="006E03C9"/>
    <w:rsid w:val="006E23B6"/>
    <w:rsid w:val="006E420F"/>
    <w:rsid w:val="006F006C"/>
    <w:rsid w:val="006F01E3"/>
    <w:rsid w:val="006F139D"/>
    <w:rsid w:val="006F3005"/>
    <w:rsid w:val="006F537E"/>
    <w:rsid w:val="0070429F"/>
    <w:rsid w:val="007042ED"/>
    <w:rsid w:val="00710BA1"/>
    <w:rsid w:val="0071201F"/>
    <w:rsid w:val="00716A09"/>
    <w:rsid w:val="00716D0A"/>
    <w:rsid w:val="0072114B"/>
    <w:rsid w:val="00722C60"/>
    <w:rsid w:val="00736CC2"/>
    <w:rsid w:val="00742C54"/>
    <w:rsid w:val="007437E7"/>
    <w:rsid w:val="00744497"/>
    <w:rsid w:val="0075577F"/>
    <w:rsid w:val="00761117"/>
    <w:rsid w:val="0076400A"/>
    <w:rsid w:val="0076674F"/>
    <w:rsid w:val="007705A6"/>
    <w:rsid w:val="00773399"/>
    <w:rsid w:val="007839F3"/>
    <w:rsid w:val="00784228"/>
    <w:rsid w:val="0078623F"/>
    <w:rsid w:val="00793723"/>
    <w:rsid w:val="00794706"/>
    <w:rsid w:val="00794713"/>
    <w:rsid w:val="007A07A4"/>
    <w:rsid w:val="007A139D"/>
    <w:rsid w:val="007A13BC"/>
    <w:rsid w:val="007B1073"/>
    <w:rsid w:val="007B191F"/>
    <w:rsid w:val="007B1A70"/>
    <w:rsid w:val="007B5EFC"/>
    <w:rsid w:val="007B70D7"/>
    <w:rsid w:val="007C161F"/>
    <w:rsid w:val="007C16E2"/>
    <w:rsid w:val="007C3F06"/>
    <w:rsid w:val="007C6A32"/>
    <w:rsid w:val="007C78C6"/>
    <w:rsid w:val="007D1411"/>
    <w:rsid w:val="007E1AB2"/>
    <w:rsid w:val="007E2068"/>
    <w:rsid w:val="007E2F7D"/>
    <w:rsid w:val="007E406D"/>
    <w:rsid w:val="007E4E2C"/>
    <w:rsid w:val="007E6D97"/>
    <w:rsid w:val="007E7A74"/>
    <w:rsid w:val="007F3A3A"/>
    <w:rsid w:val="007F4479"/>
    <w:rsid w:val="007F5103"/>
    <w:rsid w:val="008012A3"/>
    <w:rsid w:val="008018D1"/>
    <w:rsid w:val="008026FC"/>
    <w:rsid w:val="00804062"/>
    <w:rsid w:val="0080496B"/>
    <w:rsid w:val="00807A12"/>
    <w:rsid w:val="00821129"/>
    <w:rsid w:val="008211F0"/>
    <w:rsid w:val="008217BF"/>
    <w:rsid w:val="0082221F"/>
    <w:rsid w:val="00825100"/>
    <w:rsid w:val="008307D1"/>
    <w:rsid w:val="008315ED"/>
    <w:rsid w:val="00836AAE"/>
    <w:rsid w:val="008408FC"/>
    <w:rsid w:val="008418E7"/>
    <w:rsid w:val="00842775"/>
    <w:rsid w:val="00842AE4"/>
    <w:rsid w:val="00842F47"/>
    <w:rsid w:val="00847726"/>
    <w:rsid w:val="00855D60"/>
    <w:rsid w:val="00857A96"/>
    <w:rsid w:val="00862900"/>
    <w:rsid w:val="00862EB9"/>
    <w:rsid w:val="00863693"/>
    <w:rsid w:val="00870AA6"/>
    <w:rsid w:val="008730B0"/>
    <w:rsid w:val="00873CCF"/>
    <w:rsid w:val="00875996"/>
    <w:rsid w:val="00875D27"/>
    <w:rsid w:val="00877602"/>
    <w:rsid w:val="00877CA4"/>
    <w:rsid w:val="00886516"/>
    <w:rsid w:val="00891410"/>
    <w:rsid w:val="00892AD8"/>
    <w:rsid w:val="00897108"/>
    <w:rsid w:val="0089782A"/>
    <w:rsid w:val="008A274B"/>
    <w:rsid w:val="008A6296"/>
    <w:rsid w:val="008A69C6"/>
    <w:rsid w:val="008A6A33"/>
    <w:rsid w:val="008B0AE6"/>
    <w:rsid w:val="008B29EB"/>
    <w:rsid w:val="008D1BE9"/>
    <w:rsid w:val="008D2C2D"/>
    <w:rsid w:val="008E0FC2"/>
    <w:rsid w:val="008E286F"/>
    <w:rsid w:val="008E7403"/>
    <w:rsid w:val="008F2E2D"/>
    <w:rsid w:val="008F513A"/>
    <w:rsid w:val="008F515F"/>
    <w:rsid w:val="00900783"/>
    <w:rsid w:val="00903E0F"/>
    <w:rsid w:val="00907867"/>
    <w:rsid w:val="00907AFD"/>
    <w:rsid w:val="0091029A"/>
    <w:rsid w:val="00910A64"/>
    <w:rsid w:val="0091698C"/>
    <w:rsid w:val="00922858"/>
    <w:rsid w:val="00925187"/>
    <w:rsid w:val="0092537A"/>
    <w:rsid w:val="0092586C"/>
    <w:rsid w:val="00926DB9"/>
    <w:rsid w:val="00932D4C"/>
    <w:rsid w:val="009362F9"/>
    <w:rsid w:val="0094046B"/>
    <w:rsid w:val="00940E33"/>
    <w:rsid w:val="00943D64"/>
    <w:rsid w:val="0094657C"/>
    <w:rsid w:val="009646F0"/>
    <w:rsid w:val="00965E88"/>
    <w:rsid w:val="00966459"/>
    <w:rsid w:val="009667C4"/>
    <w:rsid w:val="009715C3"/>
    <w:rsid w:val="009715F9"/>
    <w:rsid w:val="00973CAB"/>
    <w:rsid w:val="00976042"/>
    <w:rsid w:val="00980A78"/>
    <w:rsid w:val="009936C5"/>
    <w:rsid w:val="009A14B4"/>
    <w:rsid w:val="009A1550"/>
    <w:rsid w:val="009A25EC"/>
    <w:rsid w:val="009A3738"/>
    <w:rsid w:val="009B0376"/>
    <w:rsid w:val="009B0609"/>
    <w:rsid w:val="009B566A"/>
    <w:rsid w:val="009B7507"/>
    <w:rsid w:val="009C4580"/>
    <w:rsid w:val="009C577C"/>
    <w:rsid w:val="009C7E16"/>
    <w:rsid w:val="009D1244"/>
    <w:rsid w:val="009E5548"/>
    <w:rsid w:val="009E698B"/>
    <w:rsid w:val="009F0E2B"/>
    <w:rsid w:val="009F18FA"/>
    <w:rsid w:val="009F4EDF"/>
    <w:rsid w:val="00A01E90"/>
    <w:rsid w:val="00A042E3"/>
    <w:rsid w:val="00A11669"/>
    <w:rsid w:val="00A170AA"/>
    <w:rsid w:val="00A26A9E"/>
    <w:rsid w:val="00A27470"/>
    <w:rsid w:val="00A278C8"/>
    <w:rsid w:val="00A325B0"/>
    <w:rsid w:val="00A427BC"/>
    <w:rsid w:val="00A43B5C"/>
    <w:rsid w:val="00A44EBA"/>
    <w:rsid w:val="00A460B6"/>
    <w:rsid w:val="00A47634"/>
    <w:rsid w:val="00A5390D"/>
    <w:rsid w:val="00A54B55"/>
    <w:rsid w:val="00A600FA"/>
    <w:rsid w:val="00A63D7C"/>
    <w:rsid w:val="00A660AA"/>
    <w:rsid w:val="00A66545"/>
    <w:rsid w:val="00A710CE"/>
    <w:rsid w:val="00A72423"/>
    <w:rsid w:val="00A803CA"/>
    <w:rsid w:val="00A90C85"/>
    <w:rsid w:val="00A91058"/>
    <w:rsid w:val="00A92E92"/>
    <w:rsid w:val="00A96453"/>
    <w:rsid w:val="00AA624A"/>
    <w:rsid w:val="00AB2857"/>
    <w:rsid w:val="00AB44A7"/>
    <w:rsid w:val="00AB5C74"/>
    <w:rsid w:val="00AC5E21"/>
    <w:rsid w:val="00AD0C7A"/>
    <w:rsid w:val="00AD31F4"/>
    <w:rsid w:val="00AE2E52"/>
    <w:rsid w:val="00AE48F2"/>
    <w:rsid w:val="00B00C21"/>
    <w:rsid w:val="00B03A96"/>
    <w:rsid w:val="00B03E35"/>
    <w:rsid w:val="00B05A59"/>
    <w:rsid w:val="00B06DE2"/>
    <w:rsid w:val="00B142D7"/>
    <w:rsid w:val="00B1598A"/>
    <w:rsid w:val="00B332E2"/>
    <w:rsid w:val="00B33701"/>
    <w:rsid w:val="00B341F2"/>
    <w:rsid w:val="00B3439A"/>
    <w:rsid w:val="00B359E1"/>
    <w:rsid w:val="00B35A6D"/>
    <w:rsid w:val="00B35ED8"/>
    <w:rsid w:val="00B3728B"/>
    <w:rsid w:val="00B40CCE"/>
    <w:rsid w:val="00B41452"/>
    <w:rsid w:val="00B427E0"/>
    <w:rsid w:val="00B476E2"/>
    <w:rsid w:val="00B5011D"/>
    <w:rsid w:val="00B5451C"/>
    <w:rsid w:val="00B562B9"/>
    <w:rsid w:val="00B56916"/>
    <w:rsid w:val="00B6688D"/>
    <w:rsid w:val="00B74EBA"/>
    <w:rsid w:val="00B7535B"/>
    <w:rsid w:val="00B77BFD"/>
    <w:rsid w:val="00B825AB"/>
    <w:rsid w:val="00B83749"/>
    <w:rsid w:val="00B90111"/>
    <w:rsid w:val="00B915D0"/>
    <w:rsid w:val="00B92E5E"/>
    <w:rsid w:val="00B92E9A"/>
    <w:rsid w:val="00BA2990"/>
    <w:rsid w:val="00BA3B6A"/>
    <w:rsid w:val="00BA4AE3"/>
    <w:rsid w:val="00BA7DB8"/>
    <w:rsid w:val="00BB39B1"/>
    <w:rsid w:val="00BC4DCF"/>
    <w:rsid w:val="00BC5B6F"/>
    <w:rsid w:val="00BD03AF"/>
    <w:rsid w:val="00BD7975"/>
    <w:rsid w:val="00BE14C6"/>
    <w:rsid w:val="00BF6BDF"/>
    <w:rsid w:val="00BF7915"/>
    <w:rsid w:val="00C02C3F"/>
    <w:rsid w:val="00C05710"/>
    <w:rsid w:val="00C0708B"/>
    <w:rsid w:val="00C07749"/>
    <w:rsid w:val="00C11640"/>
    <w:rsid w:val="00C1206E"/>
    <w:rsid w:val="00C20C2A"/>
    <w:rsid w:val="00C210B5"/>
    <w:rsid w:val="00C31EEC"/>
    <w:rsid w:val="00C403DD"/>
    <w:rsid w:val="00C432F1"/>
    <w:rsid w:val="00C43EAA"/>
    <w:rsid w:val="00C478CA"/>
    <w:rsid w:val="00C5212C"/>
    <w:rsid w:val="00C55498"/>
    <w:rsid w:val="00C57589"/>
    <w:rsid w:val="00C61584"/>
    <w:rsid w:val="00C67C82"/>
    <w:rsid w:val="00C75C4C"/>
    <w:rsid w:val="00C806AC"/>
    <w:rsid w:val="00C82EB4"/>
    <w:rsid w:val="00C848C1"/>
    <w:rsid w:val="00C86D7D"/>
    <w:rsid w:val="00C947BD"/>
    <w:rsid w:val="00C95227"/>
    <w:rsid w:val="00C96850"/>
    <w:rsid w:val="00C96E6C"/>
    <w:rsid w:val="00CA2C9A"/>
    <w:rsid w:val="00CB0F88"/>
    <w:rsid w:val="00CB464D"/>
    <w:rsid w:val="00CB657C"/>
    <w:rsid w:val="00CB66E7"/>
    <w:rsid w:val="00CB7A0D"/>
    <w:rsid w:val="00CB7C52"/>
    <w:rsid w:val="00CC30B6"/>
    <w:rsid w:val="00CC5ABA"/>
    <w:rsid w:val="00CC67D3"/>
    <w:rsid w:val="00CC6B0E"/>
    <w:rsid w:val="00CD0804"/>
    <w:rsid w:val="00CD1910"/>
    <w:rsid w:val="00CD43B0"/>
    <w:rsid w:val="00CD6164"/>
    <w:rsid w:val="00CE4C15"/>
    <w:rsid w:val="00CE5CBA"/>
    <w:rsid w:val="00CF2F91"/>
    <w:rsid w:val="00D07951"/>
    <w:rsid w:val="00D07A9D"/>
    <w:rsid w:val="00D13CE0"/>
    <w:rsid w:val="00D20840"/>
    <w:rsid w:val="00D208A7"/>
    <w:rsid w:val="00D23FF3"/>
    <w:rsid w:val="00D27240"/>
    <w:rsid w:val="00D34342"/>
    <w:rsid w:val="00D34FA5"/>
    <w:rsid w:val="00D35CE9"/>
    <w:rsid w:val="00D40ED6"/>
    <w:rsid w:val="00D42022"/>
    <w:rsid w:val="00D4422C"/>
    <w:rsid w:val="00D442BD"/>
    <w:rsid w:val="00D44450"/>
    <w:rsid w:val="00D4630C"/>
    <w:rsid w:val="00D474DF"/>
    <w:rsid w:val="00D62C5B"/>
    <w:rsid w:val="00D67483"/>
    <w:rsid w:val="00D723A1"/>
    <w:rsid w:val="00D75BBB"/>
    <w:rsid w:val="00D7706D"/>
    <w:rsid w:val="00D82823"/>
    <w:rsid w:val="00D9301C"/>
    <w:rsid w:val="00D94F88"/>
    <w:rsid w:val="00D95FCD"/>
    <w:rsid w:val="00D97DA7"/>
    <w:rsid w:val="00DA072D"/>
    <w:rsid w:val="00DA5889"/>
    <w:rsid w:val="00DA6433"/>
    <w:rsid w:val="00DB1916"/>
    <w:rsid w:val="00DB29D4"/>
    <w:rsid w:val="00DB2D1E"/>
    <w:rsid w:val="00DB3864"/>
    <w:rsid w:val="00DB45FA"/>
    <w:rsid w:val="00DB685F"/>
    <w:rsid w:val="00DB7D42"/>
    <w:rsid w:val="00DC6F9B"/>
    <w:rsid w:val="00DD06EE"/>
    <w:rsid w:val="00DD6D08"/>
    <w:rsid w:val="00DF28F2"/>
    <w:rsid w:val="00DF2B94"/>
    <w:rsid w:val="00DF3C0D"/>
    <w:rsid w:val="00E00557"/>
    <w:rsid w:val="00E00704"/>
    <w:rsid w:val="00E024CE"/>
    <w:rsid w:val="00E03059"/>
    <w:rsid w:val="00E03910"/>
    <w:rsid w:val="00E03B20"/>
    <w:rsid w:val="00E13A6E"/>
    <w:rsid w:val="00E13AC0"/>
    <w:rsid w:val="00E14AE9"/>
    <w:rsid w:val="00E20988"/>
    <w:rsid w:val="00E20E30"/>
    <w:rsid w:val="00E256FB"/>
    <w:rsid w:val="00E2720A"/>
    <w:rsid w:val="00E27BD8"/>
    <w:rsid w:val="00E33E2F"/>
    <w:rsid w:val="00E37D7D"/>
    <w:rsid w:val="00E455BA"/>
    <w:rsid w:val="00E46F0E"/>
    <w:rsid w:val="00E5089E"/>
    <w:rsid w:val="00E600F2"/>
    <w:rsid w:val="00E628B7"/>
    <w:rsid w:val="00E660C3"/>
    <w:rsid w:val="00E67A53"/>
    <w:rsid w:val="00E7273B"/>
    <w:rsid w:val="00E72B33"/>
    <w:rsid w:val="00E732E1"/>
    <w:rsid w:val="00E757C5"/>
    <w:rsid w:val="00E81C18"/>
    <w:rsid w:val="00E84C9C"/>
    <w:rsid w:val="00E93C94"/>
    <w:rsid w:val="00E965FD"/>
    <w:rsid w:val="00EA303D"/>
    <w:rsid w:val="00EA3EEE"/>
    <w:rsid w:val="00EA3F85"/>
    <w:rsid w:val="00EA462F"/>
    <w:rsid w:val="00EB1AA3"/>
    <w:rsid w:val="00EB4708"/>
    <w:rsid w:val="00EB5C6C"/>
    <w:rsid w:val="00EC1887"/>
    <w:rsid w:val="00EC4794"/>
    <w:rsid w:val="00ED00FC"/>
    <w:rsid w:val="00ED278C"/>
    <w:rsid w:val="00ED2CBC"/>
    <w:rsid w:val="00ED50C8"/>
    <w:rsid w:val="00ED721C"/>
    <w:rsid w:val="00EE4C8A"/>
    <w:rsid w:val="00EE6D41"/>
    <w:rsid w:val="00EF184E"/>
    <w:rsid w:val="00EF1A76"/>
    <w:rsid w:val="00EF2B11"/>
    <w:rsid w:val="00F0131D"/>
    <w:rsid w:val="00F07763"/>
    <w:rsid w:val="00F10A69"/>
    <w:rsid w:val="00F12007"/>
    <w:rsid w:val="00F13910"/>
    <w:rsid w:val="00F22833"/>
    <w:rsid w:val="00F30B35"/>
    <w:rsid w:val="00F30D7F"/>
    <w:rsid w:val="00F415A2"/>
    <w:rsid w:val="00F44306"/>
    <w:rsid w:val="00F44D1E"/>
    <w:rsid w:val="00F63B5B"/>
    <w:rsid w:val="00F648E8"/>
    <w:rsid w:val="00F6611D"/>
    <w:rsid w:val="00F664A3"/>
    <w:rsid w:val="00F67822"/>
    <w:rsid w:val="00F713F3"/>
    <w:rsid w:val="00F71533"/>
    <w:rsid w:val="00F725BA"/>
    <w:rsid w:val="00F7297B"/>
    <w:rsid w:val="00F752DC"/>
    <w:rsid w:val="00F75CB8"/>
    <w:rsid w:val="00F77705"/>
    <w:rsid w:val="00F8202B"/>
    <w:rsid w:val="00F91073"/>
    <w:rsid w:val="00FA2760"/>
    <w:rsid w:val="00FA3D33"/>
    <w:rsid w:val="00FA4416"/>
    <w:rsid w:val="00FB3040"/>
    <w:rsid w:val="00FB41FD"/>
    <w:rsid w:val="00FB72D9"/>
    <w:rsid w:val="00FC0684"/>
    <w:rsid w:val="00FC5FD1"/>
    <w:rsid w:val="00FC765F"/>
    <w:rsid w:val="00FD3DAB"/>
    <w:rsid w:val="00FD4FF2"/>
    <w:rsid w:val="00FE5718"/>
    <w:rsid w:val="00FE5926"/>
    <w:rsid w:val="00FE6E6F"/>
    <w:rsid w:val="00FF1C53"/>
    <w:rsid w:val="00FF5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250"/>
    <w:pPr>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4250"/>
    <w:rPr>
      <w:rFonts w:ascii="Times New Roman" w:hAnsi="Times New Roman" w:cs="Times New Roman"/>
      <w:color w:val="0000FF"/>
      <w:u w:val="single"/>
    </w:rPr>
  </w:style>
  <w:style w:type="paragraph" w:customStyle="1" w:styleId="ConsPlusCell">
    <w:name w:val="ConsPlusCell"/>
    <w:rsid w:val="001E4250"/>
    <w:pPr>
      <w:autoSpaceDE w:val="0"/>
      <w:autoSpaceDN w:val="0"/>
      <w:adjustRightInd w:val="0"/>
    </w:pPr>
    <w:rPr>
      <w:rFonts w:eastAsia="Calibri"/>
      <w:sz w:val="24"/>
      <w:szCs w:val="24"/>
      <w:lang w:eastAsia="en-US"/>
    </w:rPr>
  </w:style>
  <w:style w:type="paragraph" w:customStyle="1" w:styleId="msonormalcxspmiddle">
    <w:name w:val="msonormalcxspmiddle"/>
    <w:basedOn w:val="a"/>
    <w:rsid w:val="001E4250"/>
    <w:pPr>
      <w:spacing w:before="100" w:beforeAutospacing="1" w:after="100" w:afterAutospacing="1"/>
      <w:ind w:firstLine="0"/>
      <w:jc w:val="left"/>
    </w:pPr>
    <w:rPr>
      <w:rFonts w:eastAsia="Times New Roman"/>
      <w:sz w:val="24"/>
      <w:szCs w:val="24"/>
      <w:lang w:eastAsia="ru-RU"/>
    </w:rPr>
  </w:style>
  <w:style w:type="paragraph" w:customStyle="1" w:styleId="1">
    <w:name w:val="Без интервала1"/>
    <w:rsid w:val="001E4250"/>
    <w:rPr>
      <w:rFonts w:ascii="Calibri" w:hAnsi="Calibri"/>
      <w:sz w:val="22"/>
      <w:szCs w:val="22"/>
      <w:lang w:eastAsia="en-US"/>
    </w:rPr>
  </w:style>
  <w:style w:type="paragraph" w:styleId="3">
    <w:name w:val="Body Text 3"/>
    <w:basedOn w:val="a"/>
    <w:link w:val="30"/>
    <w:unhideWhenUsed/>
    <w:rsid w:val="001E4250"/>
    <w:pPr>
      <w:spacing w:after="120"/>
      <w:ind w:firstLine="0"/>
      <w:jc w:val="left"/>
    </w:pPr>
    <w:rPr>
      <w:rFonts w:eastAsia="Times New Roman"/>
      <w:sz w:val="16"/>
      <w:szCs w:val="16"/>
      <w:lang w:eastAsia="ru-RU"/>
    </w:rPr>
  </w:style>
  <w:style w:type="table" w:styleId="a4">
    <w:name w:val="Table Grid"/>
    <w:basedOn w:val="a1"/>
    <w:uiPriority w:val="59"/>
    <w:rsid w:val="001E42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E425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2D4182"/>
    <w:rPr>
      <w:rFonts w:ascii="Arial" w:hAnsi="Arial" w:cs="Arial"/>
      <w:lang w:val="ru-RU" w:eastAsia="ru-RU" w:bidi="ar-SA"/>
    </w:rPr>
  </w:style>
  <w:style w:type="character" w:customStyle="1" w:styleId="paymentdetailsofferitemtext">
    <w:name w:val="paymentdetailsofferitemtext"/>
    <w:basedOn w:val="a0"/>
    <w:rsid w:val="00EB5C6C"/>
  </w:style>
  <w:style w:type="paragraph" w:styleId="a5">
    <w:name w:val="header"/>
    <w:basedOn w:val="a"/>
    <w:link w:val="a6"/>
    <w:uiPriority w:val="99"/>
    <w:rsid w:val="0039167D"/>
    <w:pPr>
      <w:tabs>
        <w:tab w:val="center" w:pos="4677"/>
        <w:tab w:val="right" w:pos="9355"/>
      </w:tabs>
    </w:pPr>
  </w:style>
  <w:style w:type="character" w:customStyle="1" w:styleId="a6">
    <w:name w:val="Верхний колонтитул Знак"/>
    <w:basedOn w:val="a0"/>
    <w:link w:val="a5"/>
    <w:uiPriority w:val="99"/>
    <w:rsid w:val="0039167D"/>
    <w:rPr>
      <w:rFonts w:eastAsia="Calibri"/>
      <w:sz w:val="28"/>
      <w:szCs w:val="22"/>
      <w:lang w:eastAsia="en-US"/>
    </w:rPr>
  </w:style>
  <w:style w:type="paragraph" w:styleId="a7">
    <w:name w:val="footer"/>
    <w:basedOn w:val="a"/>
    <w:link w:val="a8"/>
    <w:rsid w:val="0039167D"/>
    <w:pPr>
      <w:tabs>
        <w:tab w:val="center" w:pos="4677"/>
        <w:tab w:val="right" w:pos="9355"/>
      </w:tabs>
    </w:pPr>
  </w:style>
  <w:style w:type="character" w:customStyle="1" w:styleId="a8">
    <w:name w:val="Нижний колонтитул Знак"/>
    <w:basedOn w:val="a0"/>
    <w:link w:val="a7"/>
    <w:rsid w:val="0039167D"/>
    <w:rPr>
      <w:rFonts w:eastAsia="Calibri"/>
      <w:sz w:val="28"/>
      <w:szCs w:val="22"/>
      <w:lang w:eastAsia="en-US"/>
    </w:rPr>
  </w:style>
  <w:style w:type="paragraph" w:customStyle="1" w:styleId="21">
    <w:name w:val="Основной текст с отступом 21"/>
    <w:basedOn w:val="a"/>
    <w:rsid w:val="008A69C6"/>
    <w:pPr>
      <w:suppressAutoHyphens/>
      <w:spacing w:after="120" w:line="480" w:lineRule="auto"/>
      <w:ind w:left="283"/>
    </w:pPr>
    <w:rPr>
      <w:rFonts w:eastAsia="Times New Roman"/>
      <w:sz w:val="24"/>
      <w:szCs w:val="24"/>
      <w:lang w:eastAsia="ar-SA"/>
    </w:rPr>
  </w:style>
  <w:style w:type="paragraph" w:styleId="2">
    <w:name w:val="Body Text Indent 2"/>
    <w:basedOn w:val="a"/>
    <w:link w:val="20"/>
    <w:rsid w:val="00B35A6D"/>
    <w:pPr>
      <w:spacing w:after="120" w:line="480" w:lineRule="auto"/>
      <w:ind w:left="283" w:firstLine="0"/>
      <w:jc w:val="left"/>
    </w:pPr>
    <w:rPr>
      <w:rFonts w:ascii="Arial Unicode MS" w:eastAsia="Arial Unicode MS" w:hAnsi="Arial Unicode MS" w:cs="Arial Unicode MS"/>
      <w:color w:val="000000"/>
      <w:sz w:val="24"/>
      <w:szCs w:val="24"/>
      <w:lang w:eastAsia="ru-RU"/>
    </w:rPr>
  </w:style>
  <w:style w:type="character" w:customStyle="1" w:styleId="20">
    <w:name w:val="Основной текст с отступом 2 Знак"/>
    <w:basedOn w:val="a0"/>
    <w:link w:val="2"/>
    <w:rsid w:val="00B35A6D"/>
    <w:rPr>
      <w:rFonts w:ascii="Arial Unicode MS" w:eastAsia="Arial Unicode MS" w:hAnsi="Arial Unicode MS" w:cs="Arial Unicode MS"/>
      <w:color w:val="000000"/>
      <w:sz w:val="24"/>
      <w:szCs w:val="24"/>
    </w:rPr>
  </w:style>
  <w:style w:type="character" w:styleId="a9">
    <w:name w:val="Strong"/>
    <w:basedOn w:val="a0"/>
    <w:qFormat/>
    <w:rsid w:val="00607295"/>
    <w:rPr>
      <w:rFonts w:ascii="Times New Roman" w:hAnsi="Times New Roman" w:cs="Times New Roman"/>
      <w:b/>
      <w:bCs/>
    </w:rPr>
  </w:style>
  <w:style w:type="paragraph" w:customStyle="1" w:styleId="aa">
    <w:name w:val="Обычный + по ширине"/>
    <w:basedOn w:val="a"/>
    <w:link w:val="ab"/>
    <w:rsid w:val="00257331"/>
    <w:pPr>
      <w:suppressAutoHyphens/>
      <w:spacing w:line="280" w:lineRule="exact"/>
      <w:ind w:firstLine="720"/>
    </w:pPr>
    <w:rPr>
      <w:rFonts w:eastAsia="Times New Roman"/>
      <w:b/>
      <w:bCs/>
      <w:color w:val="000000"/>
      <w:sz w:val="24"/>
      <w:szCs w:val="24"/>
      <w:lang w:eastAsia="ar-SA"/>
    </w:rPr>
  </w:style>
  <w:style w:type="character" w:customStyle="1" w:styleId="ab">
    <w:name w:val="Обычный + по ширине Знак"/>
    <w:basedOn w:val="a0"/>
    <w:link w:val="aa"/>
    <w:rsid w:val="00257331"/>
    <w:rPr>
      <w:b/>
      <w:bCs/>
      <w:color w:val="000000"/>
      <w:sz w:val="24"/>
      <w:szCs w:val="24"/>
      <w:lang w:eastAsia="ar-SA"/>
    </w:rPr>
  </w:style>
  <w:style w:type="paragraph" w:styleId="ac">
    <w:name w:val="footnote text"/>
    <w:aliases w:val="Знак2,Знак21, Знак,Footnote Text Char Знак Знак Знак,Footnote Text Char Знак Знак1,Footnote Text Char Знак Знак Знак Знак Знак,Footnote Text Char Знак Знак,Footnote Text Char Знак"/>
    <w:basedOn w:val="a"/>
    <w:link w:val="ad"/>
    <w:uiPriority w:val="99"/>
    <w:unhideWhenUsed/>
    <w:rsid w:val="00875D27"/>
    <w:rPr>
      <w:sz w:val="20"/>
      <w:szCs w:val="20"/>
    </w:rPr>
  </w:style>
  <w:style w:type="character" w:customStyle="1" w:styleId="ad">
    <w:name w:val="Текст сноски Знак"/>
    <w:aliases w:val="Знак2 Знак,Знак21 Знак, Знак Знак,Footnote Text Char Знак Знак Знак Знак,Footnote Text Char Знак Знак1 Знак,Footnote Text Char Знак Знак Знак Знак Знак Знак,Footnote Text Char Знак Знак Знак1,Footnote Text Char Знак Знак2"/>
    <w:basedOn w:val="a0"/>
    <w:link w:val="ac"/>
    <w:uiPriority w:val="99"/>
    <w:rsid w:val="00875D27"/>
    <w:rPr>
      <w:rFonts w:eastAsia="Calibri"/>
      <w:lang w:eastAsia="en-US"/>
    </w:rPr>
  </w:style>
  <w:style w:type="character" w:styleId="ae">
    <w:name w:val="footnote reference"/>
    <w:uiPriority w:val="99"/>
    <w:unhideWhenUsed/>
    <w:rsid w:val="00875D27"/>
    <w:rPr>
      <w:vertAlign w:val="superscript"/>
    </w:rPr>
  </w:style>
  <w:style w:type="character" w:customStyle="1" w:styleId="blk">
    <w:name w:val="blk"/>
    <w:rsid w:val="002D2E60"/>
  </w:style>
  <w:style w:type="paragraph" w:customStyle="1" w:styleId="10">
    <w:name w:val="Абзац списка1"/>
    <w:basedOn w:val="a"/>
    <w:link w:val="ListParagraphChar1"/>
    <w:rsid w:val="002D2E60"/>
    <w:pPr>
      <w:widowControl w:val="0"/>
      <w:suppressAutoHyphens/>
      <w:autoSpaceDE w:val="0"/>
      <w:ind w:left="720" w:firstLine="0"/>
      <w:jc w:val="left"/>
    </w:pPr>
    <w:rPr>
      <w:rFonts w:ascii="Arial" w:eastAsia="Times New Roman" w:hAnsi="Arial"/>
      <w:sz w:val="20"/>
      <w:szCs w:val="20"/>
      <w:lang w:eastAsia="ar-SA"/>
    </w:rPr>
  </w:style>
  <w:style w:type="character" w:customStyle="1" w:styleId="ListParagraphChar1">
    <w:name w:val="List Paragraph Char1"/>
    <w:link w:val="10"/>
    <w:locked/>
    <w:rsid w:val="002D2E60"/>
    <w:rPr>
      <w:rFonts w:ascii="Arial" w:hAnsi="Arial"/>
      <w:lang w:eastAsia="ar-SA"/>
    </w:rPr>
  </w:style>
  <w:style w:type="paragraph" w:customStyle="1" w:styleId="Default">
    <w:name w:val="Default"/>
    <w:rsid w:val="006E03C9"/>
    <w:pPr>
      <w:autoSpaceDE w:val="0"/>
      <w:autoSpaceDN w:val="0"/>
      <w:adjustRightInd w:val="0"/>
    </w:pPr>
    <w:rPr>
      <w:rFonts w:eastAsia="Calibri"/>
      <w:color w:val="000000"/>
      <w:sz w:val="24"/>
      <w:szCs w:val="24"/>
    </w:rPr>
  </w:style>
  <w:style w:type="character" w:styleId="af">
    <w:name w:val="endnote reference"/>
    <w:basedOn w:val="a0"/>
    <w:rsid w:val="00965E88"/>
    <w:rPr>
      <w:rFonts w:cs="Times New Roman"/>
      <w:vertAlign w:val="superscript"/>
    </w:rPr>
  </w:style>
  <w:style w:type="paragraph" w:styleId="af0">
    <w:name w:val="No Spacing"/>
    <w:uiPriority w:val="1"/>
    <w:qFormat/>
    <w:rsid w:val="0040387D"/>
    <w:pPr>
      <w:ind w:firstLine="709"/>
      <w:jc w:val="both"/>
    </w:pPr>
    <w:rPr>
      <w:rFonts w:eastAsia="Calibri"/>
      <w:sz w:val="28"/>
      <w:szCs w:val="22"/>
      <w:lang w:eastAsia="en-US"/>
    </w:rPr>
  </w:style>
  <w:style w:type="paragraph" w:styleId="af1">
    <w:name w:val="Balloon Text"/>
    <w:basedOn w:val="a"/>
    <w:link w:val="af2"/>
    <w:rsid w:val="00695FB1"/>
    <w:rPr>
      <w:rFonts w:ascii="Tahoma" w:hAnsi="Tahoma" w:cs="Tahoma"/>
      <w:sz w:val="16"/>
      <w:szCs w:val="16"/>
    </w:rPr>
  </w:style>
  <w:style w:type="character" w:customStyle="1" w:styleId="af2">
    <w:name w:val="Текст выноски Знак"/>
    <w:basedOn w:val="a0"/>
    <w:link w:val="af1"/>
    <w:rsid w:val="00695FB1"/>
    <w:rPr>
      <w:rFonts w:ascii="Tahoma" w:eastAsia="Calibri" w:hAnsi="Tahoma" w:cs="Tahoma"/>
      <w:sz w:val="16"/>
      <w:szCs w:val="16"/>
      <w:lang w:eastAsia="en-US"/>
    </w:rPr>
  </w:style>
  <w:style w:type="paragraph" w:customStyle="1" w:styleId="ConsPlusTitle">
    <w:name w:val="ConsPlusTitle"/>
    <w:rsid w:val="009362F9"/>
    <w:pPr>
      <w:widowControl w:val="0"/>
      <w:autoSpaceDE w:val="0"/>
      <w:autoSpaceDN w:val="0"/>
      <w:adjustRightInd w:val="0"/>
    </w:pPr>
    <w:rPr>
      <w:rFonts w:ascii="Arial" w:hAnsi="Arial" w:cs="Arial"/>
      <w:b/>
      <w:bCs/>
    </w:rPr>
  </w:style>
  <w:style w:type="paragraph" w:customStyle="1" w:styleId="s1">
    <w:name w:val="s_1"/>
    <w:basedOn w:val="a"/>
    <w:rsid w:val="00314116"/>
    <w:pPr>
      <w:spacing w:before="100" w:beforeAutospacing="1" w:after="100" w:afterAutospacing="1"/>
      <w:ind w:firstLine="0"/>
      <w:jc w:val="left"/>
    </w:pPr>
    <w:rPr>
      <w:rFonts w:eastAsia="Times New Roman"/>
      <w:sz w:val="24"/>
      <w:szCs w:val="24"/>
      <w:lang w:eastAsia="ru-RU"/>
    </w:rPr>
  </w:style>
  <w:style w:type="paragraph" w:styleId="af3">
    <w:name w:val="List Paragraph"/>
    <w:basedOn w:val="a"/>
    <w:link w:val="af4"/>
    <w:uiPriority w:val="99"/>
    <w:qFormat/>
    <w:rsid w:val="00A01E90"/>
    <w:pPr>
      <w:suppressAutoHyphens/>
      <w:spacing w:after="200" w:line="276" w:lineRule="auto"/>
      <w:ind w:left="720" w:firstLine="0"/>
      <w:contextualSpacing/>
      <w:jc w:val="left"/>
    </w:pPr>
    <w:rPr>
      <w:rFonts w:ascii="Calibri" w:eastAsia="Times New Roman" w:hAnsi="Calibri"/>
      <w:b/>
      <w:bCs/>
      <w:sz w:val="22"/>
      <w:szCs w:val="28"/>
      <w:lang w:eastAsia="zh-CN"/>
    </w:rPr>
  </w:style>
  <w:style w:type="character" w:customStyle="1" w:styleId="af4">
    <w:name w:val="Абзац списка Знак"/>
    <w:link w:val="af3"/>
    <w:uiPriority w:val="99"/>
    <w:locked/>
    <w:rsid w:val="00A01E90"/>
    <w:rPr>
      <w:rFonts w:ascii="Calibri" w:hAnsi="Calibri"/>
      <w:b/>
      <w:bCs/>
      <w:sz w:val="22"/>
      <w:szCs w:val="28"/>
      <w:lang w:eastAsia="zh-CN"/>
    </w:rPr>
  </w:style>
  <w:style w:type="character" w:customStyle="1" w:styleId="30">
    <w:name w:val="Основной текст 3 Знак"/>
    <w:basedOn w:val="a0"/>
    <w:link w:val="3"/>
    <w:rsid w:val="003B0BBF"/>
    <w:rPr>
      <w:sz w:val="16"/>
      <w:szCs w:val="16"/>
    </w:rPr>
  </w:style>
</w:styles>
</file>

<file path=word/webSettings.xml><?xml version="1.0" encoding="utf-8"?>
<w:webSettings xmlns:r="http://schemas.openxmlformats.org/officeDocument/2006/relationships" xmlns:w="http://schemas.openxmlformats.org/wordprocessingml/2006/main">
  <w:divs>
    <w:div w:id="34474662">
      <w:bodyDiv w:val="1"/>
      <w:marLeft w:val="0"/>
      <w:marRight w:val="0"/>
      <w:marTop w:val="0"/>
      <w:marBottom w:val="0"/>
      <w:divBdr>
        <w:top w:val="none" w:sz="0" w:space="0" w:color="auto"/>
        <w:left w:val="none" w:sz="0" w:space="0" w:color="auto"/>
        <w:bottom w:val="none" w:sz="0" w:space="0" w:color="auto"/>
        <w:right w:val="none" w:sz="0" w:space="0" w:color="auto"/>
      </w:divBdr>
    </w:div>
    <w:div w:id="42367887">
      <w:bodyDiv w:val="1"/>
      <w:marLeft w:val="0"/>
      <w:marRight w:val="0"/>
      <w:marTop w:val="0"/>
      <w:marBottom w:val="0"/>
      <w:divBdr>
        <w:top w:val="none" w:sz="0" w:space="0" w:color="auto"/>
        <w:left w:val="none" w:sz="0" w:space="0" w:color="auto"/>
        <w:bottom w:val="none" w:sz="0" w:space="0" w:color="auto"/>
        <w:right w:val="none" w:sz="0" w:space="0" w:color="auto"/>
      </w:divBdr>
    </w:div>
    <w:div w:id="91821158">
      <w:bodyDiv w:val="1"/>
      <w:marLeft w:val="0"/>
      <w:marRight w:val="0"/>
      <w:marTop w:val="0"/>
      <w:marBottom w:val="0"/>
      <w:divBdr>
        <w:top w:val="none" w:sz="0" w:space="0" w:color="auto"/>
        <w:left w:val="none" w:sz="0" w:space="0" w:color="auto"/>
        <w:bottom w:val="none" w:sz="0" w:space="0" w:color="auto"/>
        <w:right w:val="none" w:sz="0" w:space="0" w:color="auto"/>
      </w:divBdr>
    </w:div>
    <w:div w:id="134764680">
      <w:bodyDiv w:val="1"/>
      <w:marLeft w:val="0"/>
      <w:marRight w:val="0"/>
      <w:marTop w:val="0"/>
      <w:marBottom w:val="0"/>
      <w:divBdr>
        <w:top w:val="none" w:sz="0" w:space="0" w:color="auto"/>
        <w:left w:val="none" w:sz="0" w:space="0" w:color="auto"/>
        <w:bottom w:val="none" w:sz="0" w:space="0" w:color="auto"/>
        <w:right w:val="none" w:sz="0" w:space="0" w:color="auto"/>
      </w:divBdr>
    </w:div>
    <w:div w:id="136650991">
      <w:bodyDiv w:val="1"/>
      <w:marLeft w:val="0"/>
      <w:marRight w:val="0"/>
      <w:marTop w:val="0"/>
      <w:marBottom w:val="0"/>
      <w:divBdr>
        <w:top w:val="none" w:sz="0" w:space="0" w:color="auto"/>
        <w:left w:val="none" w:sz="0" w:space="0" w:color="auto"/>
        <w:bottom w:val="none" w:sz="0" w:space="0" w:color="auto"/>
        <w:right w:val="none" w:sz="0" w:space="0" w:color="auto"/>
      </w:divBdr>
    </w:div>
    <w:div w:id="233782273">
      <w:bodyDiv w:val="1"/>
      <w:marLeft w:val="0"/>
      <w:marRight w:val="0"/>
      <w:marTop w:val="0"/>
      <w:marBottom w:val="0"/>
      <w:divBdr>
        <w:top w:val="none" w:sz="0" w:space="0" w:color="auto"/>
        <w:left w:val="none" w:sz="0" w:space="0" w:color="auto"/>
        <w:bottom w:val="none" w:sz="0" w:space="0" w:color="auto"/>
        <w:right w:val="none" w:sz="0" w:space="0" w:color="auto"/>
      </w:divBdr>
    </w:div>
    <w:div w:id="242878878">
      <w:bodyDiv w:val="1"/>
      <w:marLeft w:val="0"/>
      <w:marRight w:val="0"/>
      <w:marTop w:val="0"/>
      <w:marBottom w:val="0"/>
      <w:divBdr>
        <w:top w:val="none" w:sz="0" w:space="0" w:color="auto"/>
        <w:left w:val="none" w:sz="0" w:space="0" w:color="auto"/>
        <w:bottom w:val="none" w:sz="0" w:space="0" w:color="auto"/>
        <w:right w:val="none" w:sz="0" w:space="0" w:color="auto"/>
      </w:divBdr>
    </w:div>
    <w:div w:id="393546575">
      <w:bodyDiv w:val="1"/>
      <w:marLeft w:val="0"/>
      <w:marRight w:val="0"/>
      <w:marTop w:val="0"/>
      <w:marBottom w:val="0"/>
      <w:divBdr>
        <w:top w:val="none" w:sz="0" w:space="0" w:color="auto"/>
        <w:left w:val="none" w:sz="0" w:space="0" w:color="auto"/>
        <w:bottom w:val="none" w:sz="0" w:space="0" w:color="auto"/>
        <w:right w:val="none" w:sz="0" w:space="0" w:color="auto"/>
      </w:divBdr>
    </w:div>
    <w:div w:id="410279840">
      <w:bodyDiv w:val="1"/>
      <w:marLeft w:val="0"/>
      <w:marRight w:val="0"/>
      <w:marTop w:val="0"/>
      <w:marBottom w:val="0"/>
      <w:divBdr>
        <w:top w:val="none" w:sz="0" w:space="0" w:color="auto"/>
        <w:left w:val="none" w:sz="0" w:space="0" w:color="auto"/>
        <w:bottom w:val="none" w:sz="0" w:space="0" w:color="auto"/>
        <w:right w:val="none" w:sz="0" w:space="0" w:color="auto"/>
      </w:divBdr>
    </w:div>
    <w:div w:id="454518070">
      <w:bodyDiv w:val="1"/>
      <w:marLeft w:val="0"/>
      <w:marRight w:val="0"/>
      <w:marTop w:val="0"/>
      <w:marBottom w:val="0"/>
      <w:divBdr>
        <w:top w:val="none" w:sz="0" w:space="0" w:color="auto"/>
        <w:left w:val="none" w:sz="0" w:space="0" w:color="auto"/>
        <w:bottom w:val="none" w:sz="0" w:space="0" w:color="auto"/>
        <w:right w:val="none" w:sz="0" w:space="0" w:color="auto"/>
      </w:divBdr>
    </w:div>
    <w:div w:id="562103025">
      <w:bodyDiv w:val="1"/>
      <w:marLeft w:val="0"/>
      <w:marRight w:val="0"/>
      <w:marTop w:val="0"/>
      <w:marBottom w:val="0"/>
      <w:divBdr>
        <w:top w:val="none" w:sz="0" w:space="0" w:color="auto"/>
        <w:left w:val="none" w:sz="0" w:space="0" w:color="auto"/>
        <w:bottom w:val="none" w:sz="0" w:space="0" w:color="auto"/>
        <w:right w:val="none" w:sz="0" w:space="0" w:color="auto"/>
      </w:divBdr>
    </w:div>
    <w:div w:id="640041345">
      <w:bodyDiv w:val="1"/>
      <w:marLeft w:val="0"/>
      <w:marRight w:val="0"/>
      <w:marTop w:val="0"/>
      <w:marBottom w:val="0"/>
      <w:divBdr>
        <w:top w:val="none" w:sz="0" w:space="0" w:color="auto"/>
        <w:left w:val="none" w:sz="0" w:space="0" w:color="auto"/>
        <w:bottom w:val="none" w:sz="0" w:space="0" w:color="auto"/>
        <w:right w:val="none" w:sz="0" w:space="0" w:color="auto"/>
      </w:divBdr>
    </w:div>
    <w:div w:id="644431709">
      <w:bodyDiv w:val="1"/>
      <w:marLeft w:val="0"/>
      <w:marRight w:val="0"/>
      <w:marTop w:val="0"/>
      <w:marBottom w:val="0"/>
      <w:divBdr>
        <w:top w:val="none" w:sz="0" w:space="0" w:color="auto"/>
        <w:left w:val="none" w:sz="0" w:space="0" w:color="auto"/>
        <w:bottom w:val="none" w:sz="0" w:space="0" w:color="auto"/>
        <w:right w:val="none" w:sz="0" w:space="0" w:color="auto"/>
      </w:divBdr>
    </w:div>
    <w:div w:id="672950973">
      <w:bodyDiv w:val="1"/>
      <w:marLeft w:val="0"/>
      <w:marRight w:val="0"/>
      <w:marTop w:val="0"/>
      <w:marBottom w:val="0"/>
      <w:divBdr>
        <w:top w:val="none" w:sz="0" w:space="0" w:color="auto"/>
        <w:left w:val="none" w:sz="0" w:space="0" w:color="auto"/>
        <w:bottom w:val="none" w:sz="0" w:space="0" w:color="auto"/>
        <w:right w:val="none" w:sz="0" w:space="0" w:color="auto"/>
      </w:divBdr>
    </w:div>
    <w:div w:id="704984264">
      <w:bodyDiv w:val="1"/>
      <w:marLeft w:val="0"/>
      <w:marRight w:val="0"/>
      <w:marTop w:val="0"/>
      <w:marBottom w:val="0"/>
      <w:divBdr>
        <w:top w:val="none" w:sz="0" w:space="0" w:color="auto"/>
        <w:left w:val="none" w:sz="0" w:space="0" w:color="auto"/>
        <w:bottom w:val="none" w:sz="0" w:space="0" w:color="auto"/>
        <w:right w:val="none" w:sz="0" w:space="0" w:color="auto"/>
      </w:divBdr>
    </w:div>
    <w:div w:id="714156773">
      <w:bodyDiv w:val="1"/>
      <w:marLeft w:val="0"/>
      <w:marRight w:val="0"/>
      <w:marTop w:val="0"/>
      <w:marBottom w:val="0"/>
      <w:divBdr>
        <w:top w:val="none" w:sz="0" w:space="0" w:color="auto"/>
        <w:left w:val="none" w:sz="0" w:space="0" w:color="auto"/>
        <w:bottom w:val="none" w:sz="0" w:space="0" w:color="auto"/>
        <w:right w:val="none" w:sz="0" w:space="0" w:color="auto"/>
      </w:divBdr>
    </w:div>
    <w:div w:id="717433512">
      <w:bodyDiv w:val="1"/>
      <w:marLeft w:val="0"/>
      <w:marRight w:val="0"/>
      <w:marTop w:val="0"/>
      <w:marBottom w:val="0"/>
      <w:divBdr>
        <w:top w:val="none" w:sz="0" w:space="0" w:color="auto"/>
        <w:left w:val="none" w:sz="0" w:space="0" w:color="auto"/>
        <w:bottom w:val="none" w:sz="0" w:space="0" w:color="auto"/>
        <w:right w:val="none" w:sz="0" w:space="0" w:color="auto"/>
      </w:divBdr>
    </w:div>
    <w:div w:id="754131968">
      <w:bodyDiv w:val="1"/>
      <w:marLeft w:val="0"/>
      <w:marRight w:val="0"/>
      <w:marTop w:val="0"/>
      <w:marBottom w:val="0"/>
      <w:divBdr>
        <w:top w:val="none" w:sz="0" w:space="0" w:color="auto"/>
        <w:left w:val="none" w:sz="0" w:space="0" w:color="auto"/>
        <w:bottom w:val="none" w:sz="0" w:space="0" w:color="auto"/>
        <w:right w:val="none" w:sz="0" w:space="0" w:color="auto"/>
      </w:divBdr>
    </w:div>
    <w:div w:id="844124527">
      <w:bodyDiv w:val="1"/>
      <w:marLeft w:val="0"/>
      <w:marRight w:val="0"/>
      <w:marTop w:val="0"/>
      <w:marBottom w:val="0"/>
      <w:divBdr>
        <w:top w:val="none" w:sz="0" w:space="0" w:color="auto"/>
        <w:left w:val="none" w:sz="0" w:space="0" w:color="auto"/>
        <w:bottom w:val="none" w:sz="0" w:space="0" w:color="auto"/>
        <w:right w:val="none" w:sz="0" w:space="0" w:color="auto"/>
      </w:divBdr>
    </w:div>
    <w:div w:id="907836918">
      <w:bodyDiv w:val="1"/>
      <w:marLeft w:val="0"/>
      <w:marRight w:val="0"/>
      <w:marTop w:val="0"/>
      <w:marBottom w:val="0"/>
      <w:divBdr>
        <w:top w:val="none" w:sz="0" w:space="0" w:color="auto"/>
        <w:left w:val="none" w:sz="0" w:space="0" w:color="auto"/>
        <w:bottom w:val="none" w:sz="0" w:space="0" w:color="auto"/>
        <w:right w:val="none" w:sz="0" w:space="0" w:color="auto"/>
      </w:divBdr>
    </w:div>
    <w:div w:id="918322954">
      <w:bodyDiv w:val="1"/>
      <w:marLeft w:val="0"/>
      <w:marRight w:val="0"/>
      <w:marTop w:val="0"/>
      <w:marBottom w:val="0"/>
      <w:divBdr>
        <w:top w:val="none" w:sz="0" w:space="0" w:color="auto"/>
        <w:left w:val="none" w:sz="0" w:space="0" w:color="auto"/>
        <w:bottom w:val="none" w:sz="0" w:space="0" w:color="auto"/>
        <w:right w:val="none" w:sz="0" w:space="0" w:color="auto"/>
      </w:divBdr>
    </w:div>
    <w:div w:id="933056237">
      <w:bodyDiv w:val="1"/>
      <w:marLeft w:val="0"/>
      <w:marRight w:val="0"/>
      <w:marTop w:val="0"/>
      <w:marBottom w:val="0"/>
      <w:divBdr>
        <w:top w:val="none" w:sz="0" w:space="0" w:color="auto"/>
        <w:left w:val="none" w:sz="0" w:space="0" w:color="auto"/>
        <w:bottom w:val="none" w:sz="0" w:space="0" w:color="auto"/>
        <w:right w:val="none" w:sz="0" w:space="0" w:color="auto"/>
      </w:divBdr>
    </w:div>
    <w:div w:id="963927116">
      <w:bodyDiv w:val="1"/>
      <w:marLeft w:val="0"/>
      <w:marRight w:val="0"/>
      <w:marTop w:val="0"/>
      <w:marBottom w:val="0"/>
      <w:divBdr>
        <w:top w:val="none" w:sz="0" w:space="0" w:color="auto"/>
        <w:left w:val="none" w:sz="0" w:space="0" w:color="auto"/>
        <w:bottom w:val="none" w:sz="0" w:space="0" w:color="auto"/>
        <w:right w:val="none" w:sz="0" w:space="0" w:color="auto"/>
      </w:divBdr>
    </w:div>
    <w:div w:id="1256866258">
      <w:bodyDiv w:val="1"/>
      <w:marLeft w:val="0"/>
      <w:marRight w:val="0"/>
      <w:marTop w:val="0"/>
      <w:marBottom w:val="0"/>
      <w:divBdr>
        <w:top w:val="none" w:sz="0" w:space="0" w:color="auto"/>
        <w:left w:val="none" w:sz="0" w:space="0" w:color="auto"/>
        <w:bottom w:val="none" w:sz="0" w:space="0" w:color="auto"/>
        <w:right w:val="none" w:sz="0" w:space="0" w:color="auto"/>
      </w:divBdr>
    </w:div>
    <w:div w:id="1272587638">
      <w:bodyDiv w:val="1"/>
      <w:marLeft w:val="0"/>
      <w:marRight w:val="0"/>
      <w:marTop w:val="0"/>
      <w:marBottom w:val="0"/>
      <w:divBdr>
        <w:top w:val="none" w:sz="0" w:space="0" w:color="auto"/>
        <w:left w:val="none" w:sz="0" w:space="0" w:color="auto"/>
        <w:bottom w:val="none" w:sz="0" w:space="0" w:color="auto"/>
        <w:right w:val="none" w:sz="0" w:space="0" w:color="auto"/>
      </w:divBdr>
    </w:div>
    <w:div w:id="1281491153">
      <w:bodyDiv w:val="1"/>
      <w:marLeft w:val="0"/>
      <w:marRight w:val="0"/>
      <w:marTop w:val="0"/>
      <w:marBottom w:val="0"/>
      <w:divBdr>
        <w:top w:val="none" w:sz="0" w:space="0" w:color="auto"/>
        <w:left w:val="none" w:sz="0" w:space="0" w:color="auto"/>
        <w:bottom w:val="none" w:sz="0" w:space="0" w:color="auto"/>
        <w:right w:val="none" w:sz="0" w:space="0" w:color="auto"/>
      </w:divBdr>
    </w:div>
    <w:div w:id="1341547668">
      <w:bodyDiv w:val="1"/>
      <w:marLeft w:val="0"/>
      <w:marRight w:val="0"/>
      <w:marTop w:val="0"/>
      <w:marBottom w:val="0"/>
      <w:divBdr>
        <w:top w:val="none" w:sz="0" w:space="0" w:color="auto"/>
        <w:left w:val="none" w:sz="0" w:space="0" w:color="auto"/>
        <w:bottom w:val="none" w:sz="0" w:space="0" w:color="auto"/>
        <w:right w:val="none" w:sz="0" w:space="0" w:color="auto"/>
      </w:divBdr>
    </w:div>
    <w:div w:id="1456675494">
      <w:bodyDiv w:val="1"/>
      <w:marLeft w:val="0"/>
      <w:marRight w:val="0"/>
      <w:marTop w:val="0"/>
      <w:marBottom w:val="0"/>
      <w:divBdr>
        <w:top w:val="none" w:sz="0" w:space="0" w:color="auto"/>
        <w:left w:val="none" w:sz="0" w:space="0" w:color="auto"/>
        <w:bottom w:val="none" w:sz="0" w:space="0" w:color="auto"/>
        <w:right w:val="none" w:sz="0" w:space="0" w:color="auto"/>
      </w:divBdr>
    </w:div>
    <w:div w:id="1508593434">
      <w:bodyDiv w:val="1"/>
      <w:marLeft w:val="0"/>
      <w:marRight w:val="0"/>
      <w:marTop w:val="0"/>
      <w:marBottom w:val="0"/>
      <w:divBdr>
        <w:top w:val="none" w:sz="0" w:space="0" w:color="auto"/>
        <w:left w:val="none" w:sz="0" w:space="0" w:color="auto"/>
        <w:bottom w:val="none" w:sz="0" w:space="0" w:color="auto"/>
        <w:right w:val="none" w:sz="0" w:space="0" w:color="auto"/>
      </w:divBdr>
    </w:div>
    <w:div w:id="1533567037">
      <w:bodyDiv w:val="1"/>
      <w:marLeft w:val="0"/>
      <w:marRight w:val="0"/>
      <w:marTop w:val="0"/>
      <w:marBottom w:val="0"/>
      <w:divBdr>
        <w:top w:val="none" w:sz="0" w:space="0" w:color="auto"/>
        <w:left w:val="none" w:sz="0" w:space="0" w:color="auto"/>
        <w:bottom w:val="none" w:sz="0" w:space="0" w:color="auto"/>
        <w:right w:val="none" w:sz="0" w:space="0" w:color="auto"/>
      </w:divBdr>
    </w:div>
    <w:div w:id="1579633944">
      <w:bodyDiv w:val="1"/>
      <w:marLeft w:val="0"/>
      <w:marRight w:val="0"/>
      <w:marTop w:val="0"/>
      <w:marBottom w:val="0"/>
      <w:divBdr>
        <w:top w:val="none" w:sz="0" w:space="0" w:color="auto"/>
        <w:left w:val="none" w:sz="0" w:space="0" w:color="auto"/>
        <w:bottom w:val="none" w:sz="0" w:space="0" w:color="auto"/>
        <w:right w:val="none" w:sz="0" w:space="0" w:color="auto"/>
      </w:divBdr>
    </w:div>
    <w:div w:id="1840316421">
      <w:bodyDiv w:val="1"/>
      <w:marLeft w:val="0"/>
      <w:marRight w:val="0"/>
      <w:marTop w:val="0"/>
      <w:marBottom w:val="0"/>
      <w:divBdr>
        <w:top w:val="none" w:sz="0" w:space="0" w:color="auto"/>
        <w:left w:val="none" w:sz="0" w:space="0" w:color="auto"/>
        <w:bottom w:val="none" w:sz="0" w:space="0" w:color="auto"/>
        <w:right w:val="none" w:sz="0" w:space="0" w:color="auto"/>
      </w:divBdr>
    </w:div>
    <w:div w:id="1853571814">
      <w:bodyDiv w:val="1"/>
      <w:marLeft w:val="0"/>
      <w:marRight w:val="0"/>
      <w:marTop w:val="0"/>
      <w:marBottom w:val="0"/>
      <w:divBdr>
        <w:top w:val="none" w:sz="0" w:space="0" w:color="auto"/>
        <w:left w:val="none" w:sz="0" w:space="0" w:color="auto"/>
        <w:bottom w:val="none" w:sz="0" w:space="0" w:color="auto"/>
        <w:right w:val="none" w:sz="0" w:space="0" w:color="auto"/>
      </w:divBdr>
      <w:divsChild>
        <w:div w:id="2122145354">
          <w:marLeft w:val="0"/>
          <w:marRight w:val="0"/>
          <w:marTop w:val="0"/>
          <w:marBottom w:val="0"/>
          <w:divBdr>
            <w:top w:val="none" w:sz="0" w:space="0" w:color="auto"/>
            <w:left w:val="none" w:sz="0" w:space="0" w:color="auto"/>
            <w:bottom w:val="none" w:sz="0" w:space="0" w:color="auto"/>
            <w:right w:val="none" w:sz="0" w:space="0" w:color="auto"/>
          </w:divBdr>
          <w:divsChild>
            <w:div w:id="1990085280">
              <w:marLeft w:val="0"/>
              <w:marRight w:val="0"/>
              <w:marTop w:val="0"/>
              <w:marBottom w:val="0"/>
              <w:divBdr>
                <w:top w:val="none" w:sz="0" w:space="0" w:color="auto"/>
                <w:left w:val="none" w:sz="0" w:space="0" w:color="auto"/>
                <w:bottom w:val="none" w:sz="0" w:space="0" w:color="auto"/>
                <w:right w:val="none" w:sz="0" w:space="0" w:color="auto"/>
              </w:divBdr>
              <w:divsChild>
                <w:div w:id="762917030">
                  <w:marLeft w:val="0"/>
                  <w:marRight w:val="0"/>
                  <w:marTop w:val="0"/>
                  <w:marBottom w:val="0"/>
                  <w:divBdr>
                    <w:top w:val="none" w:sz="0" w:space="0" w:color="auto"/>
                    <w:left w:val="none" w:sz="0" w:space="0" w:color="auto"/>
                    <w:bottom w:val="none" w:sz="0" w:space="0" w:color="auto"/>
                    <w:right w:val="none" w:sz="0" w:space="0" w:color="auto"/>
                  </w:divBdr>
                  <w:divsChild>
                    <w:div w:id="295769030">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455748">
      <w:bodyDiv w:val="1"/>
      <w:marLeft w:val="0"/>
      <w:marRight w:val="0"/>
      <w:marTop w:val="0"/>
      <w:marBottom w:val="0"/>
      <w:divBdr>
        <w:top w:val="none" w:sz="0" w:space="0" w:color="auto"/>
        <w:left w:val="none" w:sz="0" w:space="0" w:color="auto"/>
        <w:bottom w:val="none" w:sz="0" w:space="0" w:color="auto"/>
        <w:right w:val="none" w:sz="0" w:space="0" w:color="auto"/>
      </w:divBdr>
    </w:div>
    <w:div w:id="2069837544">
      <w:bodyDiv w:val="1"/>
      <w:marLeft w:val="0"/>
      <w:marRight w:val="0"/>
      <w:marTop w:val="0"/>
      <w:marBottom w:val="0"/>
      <w:divBdr>
        <w:top w:val="none" w:sz="0" w:space="0" w:color="auto"/>
        <w:left w:val="none" w:sz="0" w:space="0" w:color="auto"/>
        <w:bottom w:val="none" w:sz="0" w:space="0" w:color="auto"/>
        <w:right w:val="none" w:sz="0" w:space="0" w:color="auto"/>
      </w:divBdr>
    </w:div>
    <w:div w:id="2080856272">
      <w:bodyDiv w:val="1"/>
      <w:marLeft w:val="0"/>
      <w:marRight w:val="0"/>
      <w:marTop w:val="0"/>
      <w:marBottom w:val="0"/>
      <w:divBdr>
        <w:top w:val="none" w:sz="0" w:space="0" w:color="auto"/>
        <w:left w:val="none" w:sz="0" w:space="0" w:color="auto"/>
        <w:bottom w:val="none" w:sz="0" w:space="0" w:color="auto"/>
        <w:right w:val="none" w:sz="0" w:space="0" w:color="auto"/>
      </w:divBdr>
    </w:div>
    <w:div w:id="21070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ase.garant.ru/71757358/447c2b4ac27c58797ee9daf37e05823b/" TargetMode="External"/><Relationship Id="rId18" Type="http://schemas.openxmlformats.org/officeDocument/2006/relationships/hyperlink" Target="consultantplus://offline/ref=909E1F2E5FEF99B9B693BC6DEDEA1B991263ED01E506E2AC61EA38CEA7D3E24C574945D11D9B663A52u6pA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6B03DBA536EA525D662381ACE9C394D57A9223D42F5DE9B445103EA5DDE2H" TargetMode="External"/><Relationship Id="rId17" Type="http://schemas.openxmlformats.org/officeDocument/2006/relationships/hyperlink" Target="http://base.garant.ru/10180094/" TargetMode="External"/><Relationship Id="rId2" Type="http://schemas.openxmlformats.org/officeDocument/2006/relationships/numbering" Target="numbering.xml"/><Relationship Id="rId16" Type="http://schemas.openxmlformats.org/officeDocument/2006/relationships/hyperlink" Target="http://base.garant.ru/70353464/daf75cc17d0d1b8b796480bc59f740b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6B03DBA536EA525D662381ACE9C394D57D9026D42F5DE9B445103EA5DDE2H" TargetMode="External"/><Relationship Id="rId5" Type="http://schemas.openxmlformats.org/officeDocument/2006/relationships/webSettings" Target="webSettings.xml"/><Relationship Id="rId15" Type="http://schemas.openxmlformats.org/officeDocument/2006/relationships/hyperlink" Target="http://base.garant.ru/70353464/"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base.garant.ru/70353464/daf75cc17d0d1b8b796480bc59f74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AC18-F036-4ECA-B697-BF7AAEEC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2495</TotalTime>
  <Pages>1</Pages>
  <Words>29957</Words>
  <Characters>170761</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200318</CharactersWithSpaces>
  <SharedDoc>false</SharedDoc>
  <HLinks>
    <vt:vector size="48" baseType="variant">
      <vt:variant>
        <vt:i4>1638411</vt:i4>
      </vt:variant>
      <vt:variant>
        <vt:i4>24</vt:i4>
      </vt:variant>
      <vt:variant>
        <vt:i4>0</vt:i4>
      </vt:variant>
      <vt:variant>
        <vt:i4>5</vt:i4>
      </vt:variant>
      <vt:variant>
        <vt:lpwstr>consultantplus://offline/ref=909E1F2E5FEF99B9B693BC6DEDEA1B991263ED01E506E2AC61EA38CEA7D3E24C574945D11D9B663A52u6pAJ</vt:lpwstr>
      </vt:variant>
      <vt:variant>
        <vt:lpwstr/>
      </vt:variant>
      <vt:variant>
        <vt:i4>6291508</vt:i4>
      </vt:variant>
      <vt:variant>
        <vt:i4>21</vt:i4>
      </vt:variant>
      <vt:variant>
        <vt:i4>0</vt:i4>
      </vt:variant>
      <vt:variant>
        <vt:i4>5</vt:i4>
      </vt:variant>
      <vt:variant>
        <vt:lpwstr/>
      </vt:variant>
      <vt:variant>
        <vt:lpwstr>Par869</vt:lpwstr>
      </vt:variant>
      <vt:variant>
        <vt:i4>5308502</vt:i4>
      </vt:variant>
      <vt:variant>
        <vt:i4>18</vt:i4>
      </vt:variant>
      <vt:variant>
        <vt:i4>0</vt:i4>
      </vt:variant>
      <vt:variant>
        <vt:i4>5</vt:i4>
      </vt:variant>
      <vt:variant>
        <vt:lpwstr>consultantplus://offline/ref=6A489704281C327D3905E6B423CD1EEABB07067BDCD963F4F261DFBF38jCx9J</vt:lpwstr>
      </vt:variant>
      <vt:variant>
        <vt:lpwstr/>
      </vt:variant>
      <vt:variant>
        <vt:i4>6946875</vt:i4>
      </vt:variant>
      <vt:variant>
        <vt:i4>15</vt:i4>
      </vt:variant>
      <vt:variant>
        <vt:i4>0</vt:i4>
      </vt:variant>
      <vt:variant>
        <vt:i4>5</vt:i4>
      </vt:variant>
      <vt:variant>
        <vt:lpwstr/>
      </vt:variant>
      <vt:variant>
        <vt:lpwstr>Par992</vt:lpwstr>
      </vt:variant>
      <vt:variant>
        <vt:i4>6946875</vt:i4>
      </vt:variant>
      <vt:variant>
        <vt:i4>12</vt:i4>
      </vt:variant>
      <vt:variant>
        <vt:i4>0</vt:i4>
      </vt:variant>
      <vt:variant>
        <vt:i4>5</vt:i4>
      </vt:variant>
      <vt:variant>
        <vt:lpwstr/>
      </vt:variant>
      <vt:variant>
        <vt:lpwstr>Par992</vt:lpwstr>
      </vt:variant>
      <vt:variant>
        <vt:i4>1179729</vt:i4>
      </vt:variant>
      <vt:variant>
        <vt:i4>9</vt:i4>
      </vt:variant>
      <vt:variant>
        <vt:i4>0</vt:i4>
      </vt:variant>
      <vt:variant>
        <vt:i4>5</vt:i4>
      </vt:variant>
      <vt:variant>
        <vt:lpwstr>consultantplus://offline/ref=C36B03DBA536EA525D662381ACE9C394D57A9223D42F5DE9B445103EA5DDE2H</vt:lpwstr>
      </vt:variant>
      <vt:variant>
        <vt:lpwstr/>
      </vt:variant>
      <vt:variant>
        <vt:i4>1179731</vt:i4>
      </vt:variant>
      <vt:variant>
        <vt:i4>6</vt:i4>
      </vt:variant>
      <vt:variant>
        <vt:i4>0</vt:i4>
      </vt:variant>
      <vt:variant>
        <vt:i4>5</vt:i4>
      </vt:variant>
      <vt:variant>
        <vt:lpwstr>consultantplus://offline/ref=C36B03DBA536EA525D662381ACE9C394D57D9026D42F5DE9B445103EA5DDE2H</vt:lpwstr>
      </vt:variant>
      <vt:variant>
        <vt:lpwstr/>
      </vt:variant>
      <vt:variant>
        <vt:i4>4587627</vt:i4>
      </vt:variant>
      <vt:variant>
        <vt:i4>3</vt:i4>
      </vt:variant>
      <vt:variant>
        <vt:i4>0</vt:i4>
      </vt:variant>
      <vt:variant>
        <vt:i4>5</vt:i4>
      </vt:variant>
      <vt:variant>
        <vt:lpwstr>mailto:admugl@yandex.ru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38</cp:revision>
  <cp:lastPrinted>2019-07-03T05:36:00Z</cp:lastPrinted>
  <dcterms:created xsi:type="dcterms:W3CDTF">2018-05-18T12:26:00Z</dcterms:created>
  <dcterms:modified xsi:type="dcterms:W3CDTF">2019-07-03T05:43:00Z</dcterms:modified>
</cp:coreProperties>
</file>