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2621AD" w:rsidP="0075797B">
            <w:pPr>
              <w:jc w:val="center"/>
              <w:rPr>
                <w:b/>
                <w:sz w:val="36"/>
                <w:szCs w:val="36"/>
              </w:rPr>
            </w:pPr>
            <w:r>
              <w:rPr>
                <w:b/>
                <w:sz w:val="36"/>
                <w:szCs w:val="36"/>
              </w:rPr>
              <w:t>20</w:t>
            </w:r>
          </w:p>
          <w:p w:rsidR="00B46ECC" w:rsidRDefault="00CF29B2" w:rsidP="0075797B">
            <w:pPr>
              <w:jc w:val="center"/>
              <w:rPr>
                <w:b/>
                <w:sz w:val="36"/>
                <w:szCs w:val="36"/>
              </w:rPr>
            </w:pPr>
            <w:r>
              <w:rPr>
                <w:b/>
                <w:sz w:val="36"/>
                <w:szCs w:val="36"/>
              </w:rPr>
              <w:t>января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2621AD">
              <w:rPr>
                <w:b/>
                <w:sz w:val="36"/>
                <w:szCs w:val="36"/>
              </w:rPr>
              <w:t>2</w:t>
            </w:r>
            <w:r w:rsidR="00E7251D">
              <w:rPr>
                <w:b/>
                <w:sz w:val="36"/>
                <w:szCs w:val="36"/>
              </w:rPr>
              <w:t>(</w:t>
            </w:r>
            <w:r w:rsidR="002621AD">
              <w:rPr>
                <w:b/>
                <w:sz w:val="36"/>
                <w:szCs w:val="36"/>
              </w:rPr>
              <w:t>146</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2621AD">
              <w:rPr>
                <w:sz w:val="20"/>
                <w:szCs w:val="20"/>
              </w:rPr>
              <w:t>20</w:t>
            </w:r>
            <w:r w:rsidRPr="0049714E">
              <w:rPr>
                <w:sz w:val="20"/>
                <w:szCs w:val="20"/>
              </w:rPr>
              <w:t>.</w:t>
            </w:r>
            <w:r w:rsidR="00CF29B2">
              <w:rPr>
                <w:sz w:val="20"/>
                <w:szCs w:val="20"/>
              </w:rPr>
              <w:t>01.2023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Default="00F313A4"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0A0518">
              <w:rPr>
                <w:b/>
                <w:sz w:val="14"/>
                <w:szCs w:val="14"/>
              </w:rPr>
              <w:t>6</w:t>
            </w:r>
          </w:p>
          <w:p w:rsidR="004D2751" w:rsidRPr="009E2435" w:rsidRDefault="004D2751" w:rsidP="004D2751">
            <w:pPr>
              <w:rPr>
                <w:b/>
                <w:sz w:val="14"/>
                <w:szCs w:val="14"/>
              </w:rPr>
            </w:pPr>
            <w:r w:rsidRPr="009E2435">
              <w:rPr>
                <w:b/>
                <w:sz w:val="14"/>
                <w:szCs w:val="14"/>
              </w:rPr>
              <w:t xml:space="preserve">от </w:t>
            </w:r>
            <w:r w:rsidR="000A0518">
              <w:rPr>
                <w:b/>
                <w:sz w:val="14"/>
                <w:szCs w:val="14"/>
              </w:rPr>
              <w:t>17</w:t>
            </w:r>
            <w:r w:rsidR="000A3099">
              <w:rPr>
                <w:b/>
                <w:sz w:val="14"/>
                <w:szCs w:val="14"/>
              </w:rPr>
              <w:t>.01.2023</w:t>
            </w:r>
          </w:p>
          <w:p w:rsidR="00D55F33" w:rsidRDefault="00D55F33" w:rsidP="00F00416">
            <w:pPr>
              <w:rPr>
                <w:b/>
                <w:sz w:val="14"/>
                <w:szCs w:val="14"/>
              </w:rPr>
            </w:pPr>
          </w:p>
          <w:p w:rsidR="00170FE5" w:rsidRDefault="00170FE5" w:rsidP="00F00416">
            <w:pPr>
              <w:rPr>
                <w:b/>
                <w:sz w:val="14"/>
                <w:szCs w:val="14"/>
              </w:rPr>
            </w:pPr>
          </w:p>
          <w:p w:rsidR="00F313A4" w:rsidRDefault="00F313A4"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D55F33" w:rsidRPr="009E2435" w:rsidRDefault="00D55F33" w:rsidP="00D55F33">
            <w:pPr>
              <w:rPr>
                <w:b/>
                <w:sz w:val="14"/>
                <w:szCs w:val="14"/>
              </w:rPr>
            </w:pPr>
            <w:r w:rsidRPr="009E2435">
              <w:rPr>
                <w:sz w:val="14"/>
                <w:szCs w:val="14"/>
              </w:rPr>
              <w:t xml:space="preserve">     </w:t>
            </w:r>
            <w:r w:rsidRPr="009E2435">
              <w:rPr>
                <w:b/>
                <w:sz w:val="14"/>
                <w:szCs w:val="14"/>
              </w:rPr>
              <w:t xml:space="preserve">№ </w:t>
            </w:r>
            <w:r w:rsidR="000A0518">
              <w:rPr>
                <w:b/>
                <w:sz w:val="14"/>
                <w:szCs w:val="14"/>
              </w:rPr>
              <w:t>7</w:t>
            </w:r>
          </w:p>
          <w:p w:rsidR="00D55F33" w:rsidRPr="009E2435" w:rsidRDefault="000A0518" w:rsidP="00D55F33">
            <w:pPr>
              <w:rPr>
                <w:b/>
                <w:sz w:val="14"/>
                <w:szCs w:val="14"/>
              </w:rPr>
            </w:pPr>
            <w:r>
              <w:rPr>
                <w:b/>
                <w:sz w:val="14"/>
                <w:szCs w:val="14"/>
              </w:rPr>
              <w:t>от 17</w:t>
            </w:r>
            <w:r w:rsidR="000A3099">
              <w:rPr>
                <w:b/>
                <w:sz w:val="14"/>
                <w:szCs w:val="14"/>
              </w:rPr>
              <w:t>.01.2023</w:t>
            </w:r>
          </w:p>
          <w:p w:rsidR="00F313A4" w:rsidRDefault="00F313A4" w:rsidP="00F00416">
            <w:pPr>
              <w:rPr>
                <w:b/>
                <w:sz w:val="14"/>
                <w:szCs w:val="14"/>
              </w:rPr>
            </w:pPr>
          </w:p>
          <w:p w:rsidR="00C62C5D" w:rsidRDefault="00C62C5D" w:rsidP="00C62C5D">
            <w:pPr>
              <w:rPr>
                <w:b/>
                <w:sz w:val="14"/>
                <w:szCs w:val="14"/>
              </w:rPr>
            </w:pPr>
          </w:p>
          <w:p w:rsidR="00170FE5" w:rsidRDefault="00170FE5" w:rsidP="00C62C5D">
            <w:pPr>
              <w:rPr>
                <w:b/>
                <w:sz w:val="14"/>
                <w:szCs w:val="14"/>
              </w:rPr>
            </w:pPr>
          </w:p>
          <w:p w:rsidR="00170FE5" w:rsidRDefault="00170FE5"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D55F33" w:rsidRPr="009E2435" w:rsidRDefault="00D55F33" w:rsidP="00D55F33">
            <w:pPr>
              <w:rPr>
                <w:b/>
                <w:sz w:val="14"/>
                <w:szCs w:val="14"/>
              </w:rPr>
            </w:pPr>
            <w:r w:rsidRPr="009E2435">
              <w:rPr>
                <w:sz w:val="14"/>
                <w:szCs w:val="14"/>
              </w:rPr>
              <w:t xml:space="preserve">     </w:t>
            </w:r>
            <w:r w:rsidRPr="009E2435">
              <w:rPr>
                <w:b/>
                <w:sz w:val="14"/>
                <w:szCs w:val="14"/>
              </w:rPr>
              <w:t xml:space="preserve">№ </w:t>
            </w:r>
            <w:r w:rsidR="000A0518">
              <w:rPr>
                <w:b/>
                <w:sz w:val="14"/>
                <w:szCs w:val="14"/>
              </w:rPr>
              <w:t>8</w:t>
            </w:r>
          </w:p>
          <w:p w:rsidR="00D55F33" w:rsidRPr="009E2435" w:rsidRDefault="000A0518" w:rsidP="00D55F33">
            <w:pPr>
              <w:rPr>
                <w:b/>
                <w:sz w:val="14"/>
                <w:szCs w:val="14"/>
              </w:rPr>
            </w:pPr>
            <w:r>
              <w:rPr>
                <w:b/>
                <w:sz w:val="14"/>
                <w:szCs w:val="14"/>
              </w:rPr>
              <w:t>20</w:t>
            </w:r>
            <w:r w:rsidR="000A3099">
              <w:rPr>
                <w:b/>
                <w:sz w:val="14"/>
                <w:szCs w:val="14"/>
              </w:rPr>
              <w:t>.01.2023</w:t>
            </w: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55F33" w:rsidRPr="009E2435" w:rsidRDefault="00170FE5" w:rsidP="00D55F33">
            <w:pPr>
              <w:rPr>
                <w:b/>
                <w:sz w:val="14"/>
                <w:szCs w:val="14"/>
              </w:rPr>
            </w:pPr>
            <w:r>
              <w:rPr>
                <w:b/>
                <w:sz w:val="14"/>
                <w:szCs w:val="14"/>
              </w:rPr>
              <w:t xml:space="preserve">   </w:t>
            </w:r>
            <w:r w:rsidR="00D55F33">
              <w:rPr>
                <w:sz w:val="14"/>
                <w:szCs w:val="14"/>
              </w:rPr>
              <w:t xml:space="preserve">   </w:t>
            </w:r>
          </w:p>
          <w:p w:rsidR="00C119A0" w:rsidRDefault="00C119A0" w:rsidP="00F00416">
            <w:pPr>
              <w:rPr>
                <w:b/>
                <w:sz w:val="14"/>
                <w:szCs w:val="14"/>
              </w:rPr>
            </w:pPr>
          </w:p>
          <w:p w:rsidR="00D55F33" w:rsidRDefault="00D55F33" w:rsidP="00F00416">
            <w:pPr>
              <w:rPr>
                <w:b/>
                <w:sz w:val="14"/>
                <w:szCs w:val="14"/>
              </w:rPr>
            </w:pPr>
          </w:p>
          <w:p w:rsidR="00D55F33" w:rsidRPr="009E2435" w:rsidRDefault="00D55F33" w:rsidP="000A3099">
            <w:pPr>
              <w:rPr>
                <w:b/>
                <w:sz w:val="14"/>
                <w:szCs w:val="14"/>
              </w:rPr>
            </w:pPr>
            <w:r>
              <w:rPr>
                <w:b/>
                <w:sz w:val="14"/>
                <w:szCs w:val="14"/>
              </w:rPr>
              <w:t xml:space="preserve">      </w:t>
            </w:r>
          </w:p>
          <w:p w:rsidR="0058699A" w:rsidRPr="009E2435" w:rsidRDefault="0058699A" w:rsidP="0058699A">
            <w:pPr>
              <w:jc w:val="center"/>
              <w:rPr>
                <w:b/>
                <w:sz w:val="14"/>
                <w:szCs w:val="14"/>
              </w:rPr>
            </w:pPr>
          </w:p>
          <w:p w:rsidR="005E5354" w:rsidRDefault="005E5354" w:rsidP="005E5354">
            <w:pPr>
              <w:rPr>
                <w:b/>
                <w:sz w:val="14"/>
                <w:szCs w:val="14"/>
              </w:rPr>
            </w:pPr>
          </w:p>
          <w:p w:rsidR="00D55F33" w:rsidRDefault="00D55F33" w:rsidP="005E5354">
            <w:pPr>
              <w:rPr>
                <w:b/>
                <w:sz w:val="14"/>
                <w:szCs w:val="14"/>
              </w:rPr>
            </w:pPr>
          </w:p>
          <w:p w:rsidR="00C73FC3" w:rsidRDefault="00C73FC3" w:rsidP="005E5354">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D55F33" w:rsidRDefault="000A3099" w:rsidP="000A3099">
            <w:pPr>
              <w:spacing w:line="240" w:lineRule="exact"/>
              <w:rPr>
                <w:b/>
                <w:sz w:val="20"/>
                <w:szCs w:val="20"/>
              </w:rPr>
            </w:pPr>
            <w:r>
              <w:t xml:space="preserve">             </w:t>
            </w:r>
            <w:r>
              <w:rPr>
                <w:b/>
                <w:sz w:val="20"/>
                <w:szCs w:val="20"/>
              </w:rPr>
              <w:t>Постановления</w:t>
            </w:r>
            <w:r w:rsidR="00D55F33" w:rsidRPr="00CF3040">
              <w:rPr>
                <w:b/>
                <w:sz w:val="20"/>
                <w:szCs w:val="20"/>
              </w:rPr>
              <w:t xml:space="preserve"> Администрации Боровёнковского сельского поселения</w:t>
            </w:r>
          </w:p>
          <w:p w:rsidR="00D55F33" w:rsidRDefault="00D55F33" w:rsidP="00D55F33"/>
          <w:p w:rsidR="000A3099" w:rsidRDefault="000A3099" w:rsidP="00D55F33"/>
          <w:p w:rsidR="000A0518" w:rsidRPr="00F729C0" w:rsidRDefault="000A0518" w:rsidP="000A0518">
            <w:pPr>
              <w:spacing w:line="240" w:lineRule="exact"/>
              <w:jc w:val="center"/>
              <w:rPr>
                <w:b/>
                <w:bCs/>
                <w:sz w:val="16"/>
                <w:szCs w:val="16"/>
              </w:rPr>
            </w:pPr>
            <w:r w:rsidRPr="006A002A">
              <w:rPr>
                <w:b/>
                <w:bCs/>
                <w:sz w:val="16"/>
                <w:szCs w:val="16"/>
              </w:rPr>
              <w:t>О внесении изменений в</w:t>
            </w:r>
            <w:r>
              <w:rPr>
                <w:b/>
                <w:bCs/>
                <w:sz w:val="16"/>
                <w:szCs w:val="16"/>
              </w:rPr>
              <w:t xml:space="preserve"> </w:t>
            </w:r>
            <w:r w:rsidRPr="006A002A">
              <w:rPr>
                <w:b/>
                <w:bCs/>
                <w:sz w:val="16"/>
                <w:szCs w:val="16"/>
              </w:rPr>
              <w:t>муниципальную программу</w:t>
            </w:r>
            <w:r>
              <w:rPr>
                <w:b/>
                <w:bCs/>
                <w:sz w:val="16"/>
                <w:szCs w:val="16"/>
              </w:rPr>
              <w:t xml:space="preserve"> </w:t>
            </w:r>
            <w:r w:rsidRPr="006A002A">
              <w:rPr>
                <w:b/>
                <w:bCs/>
                <w:sz w:val="16"/>
                <w:szCs w:val="16"/>
              </w:rPr>
              <w:t xml:space="preserve"> </w:t>
            </w:r>
            <w:r w:rsidRPr="006A002A">
              <w:rPr>
                <w:b/>
                <w:sz w:val="16"/>
                <w:szCs w:val="16"/>
              </w:rPr>
              <w:t>«Организация благоустройства Боровёнковского сел</w:t>
            </w:r>
            <w:r w:rsidRPr="006A002A">
              <w:rPr>
                <w:b/>
                <w:sz w:val="16"/>
                <w:szCs w:val="16"/>
              </w:rPr>
              <w:t>ь</w:t>
            </w:r>
            <w:r w:rsidRPr="006A002A">
              <w:rPr>
                <w:b/>
                <w:sz w:val="16"/>
                <w:szCs w:val="16"/>
              </w:rPr>
              <w:t>ского поселения</w:t>
            </w:r>
          </w:p>
          <w:p w:rsidR="000A0518" w:rsidRPr="006A002A" w:rsidRDefault="000A0518" w:rsidP="000A0518">
            <w:pPr>
              <w:pStyle w:val="1f6"/>
              <w:spacing w:line="240" w:lineRule="exact"/>
              <w:jc w:val="center"/>
              <w:rPr>
                <w:rFonts w:ascii="Times New Roman" w:hAnsi="Times New Roman"/>
                <w:b/>
                <w:sz w:val="16"/>
                <w:szCs w:val="16"/>
              </w:rPr>
            </w:pPr>
            <w:r w:rsidRPr="006A002A">
              <w:rPr>
                <w:rFonts w:ascii="Times New Roman" w:hAnsi="Times New Roman"/>
                <w:b/>
                <w:sz w:val="16"/>
                <w:szCs w:val="16"/>
              </w:rPr>
              <w:t>на 2022-2026 годы»</w:t>
            </w:r>
          </w:p>
          <w:p w:rsidR="000A3099" w:rsidRPr="00393C02" w:rsidRDefault="000A3099" w:rsidP="000A3099">
            <w:pPr>
              <w:spacing w:line="240" w:lineRule="exact"/>
              <w:jc w:val="center"/>
              <w:rPr>
                <w:b/>
                <w:sz w:val="16"/>
                <w:szCs w:val="16"/>
              </w:rPr>
            </w:pPr>
          </w:p>
          <w:p w:rsidR="000A3099" w:rsidRDefault="000A3099" w:rsidP="00D55F33"/>
          <w:p w:rsidR="000A0518" w:rsidRPr="00F729C0" w:rsidRDefault="000A0518" w:rsidP="000A0518">
            <w:pPr>
              <w:spacing w:line="240" w:lineRule="exact"/>
              <w:jc w:val="center"/>
              <w:rPr>
                <w:b/>
                <w:bCs/>
                <w:sz w:val="16"/>
                <w:szCs w:val="16"/>
              </w:rPr>
            </w:pPr>
            <w:r w:rsidRPr="00896CFB">
              <w:rPr>
                <w:b/>
                <w:bCs/>
                <w:sz w:val="16"/>
                <w:szCs w:val="16"/>
              </w:rPr>
              <w:t xml:space="preserve">О внесении изменений в муниципальную программу </w:t>
            </w:r>
            <w:r w:rsidRPr="00896CFB">
              <w:rPr>
                <w:b/>
                <w:sz w:val="16"/>
                <w:szCs w:val="16"/>
              </w:rPr>
              <w:t>«Обеспечение первичных мер</w:t>
            </w:r>
            <w:r>
              <w:rPr>
                <w:b/>
                <w:bCs/>
                <w:sz w:val="16"/>
                <w:szCs w:val="16"/>
              </w:rPr>
              <w:t xml:space="preserve"> </w:t>
            </w:r>
            <w:r w:rsidRPr="00896CFB">
              <w:rPr>
                <w:b/>
                <w:sz w:val="16"/>
                <w:szCs w:val="16"/>
              </w:rPr>
              <w:t xml:space="preserve"> пожарной безопасности на территории</w:t>
            </w:r>
          </w:p>
          <w:p w:rsidR="000A0518" w:rsidRPr="00F729C0" w:rsidRDefault="000A0518" w:rsidP="000A0518">
            <w:pPr>
              <w:spacing w:line="240" w:lineRule="exact"/>
              <w:jc w:val="center"/>
              <w:rPr>
                <w:b/>
                <w:sz w:val="16"/>
                <w:szCs w:val="16"/>
              </w:rPr>
            </w:pPr>
            <w:r w:rsidRPr="00896CFB">
              <w:rPr>
                <w:b/>
                <w:sz w:val="16"/>
                <w:szCs w:val="16"/>
              </w:rPr>
              <w:t>Боровёнковского сельского поселения</w:t>
            </w:r>
            <w:r>
              <w:rPr>
                <w:b/>
                <w:sz w:val="16"/>
                <w:szCs w:val="16"/>
              </w:rPr>
              <w:t xml:space="preserve"> </w:t>
            </w:r>
            <w:r w:rsidRPr="00896CFB">
              <w:rPr>
                <w:b/>
                <w:sz w:val="16"/>
                <w:szCs w:val="16"/>
              </w:rPr>
              <w:t>на 2017-2023 годы»</w:t>
            </w:r>
          </w:p>
          <w:p w:rsidR="000A0518" w:rsidRPr="006A002A" w:rsidRDefault="000A0518" w:rsidP="000A0518">
            <w:pPr>
              <w:jc w:val="center"/>
              <w:rPr>
                <w:sz w:val="16"/>
                <w:szCs w:val="16"/>
              </w:rPr>
            </w:pPr>
          </w:p>
          <w:p w:rsidR="000A3099" w:rsidRDefault="000A3099" w:rsidP="000A3099"/>
          <w:p w:rsidR="000A0518" w:rsidRPr="00EE3535" w:rsidRDefault="000A0518" w:rsidP="000A0518">
            <w:pPr>
              <w:spacing w:line="240" w:lineRule="exact"/>
              <w:jc w:val="center"/>
              <w:rPr>
                <w:sz w:val="16"/>
                <w:szCs w:val="16"/>
              </w:rPr>
            </w:pPr>
            <w:r w:rsidRPr="00EE3535">
              <w:rPr>
                <w:b/>
                <w:sz w:val="16"/>
                <w:szCs w:val="16"/>
              </w:rPr>
              <w:t>О внесении изменений в постановление Администрации Боровёнковского сельского поселения от 22.02.2017 № 24</w:t>
            </w:r>
            <w:r w:rsidRPr="00EE3535">
              <w:rPr>
                <w:sz w:val="16"/>
                <w:szCs w:val="16"/>
              </w:rPr>
              <w:t xml:space="preserve"> </w:t>
            </w:r>
            <w:r w:rsidRPr="00EE3535">
              <w:rPr>
                <w:b/>
                <w:sz w:val="16"/>
                <w:szCs w:val="16"/>
              </w:rPr>
              <w:t>«Об утверждении муниц</w:t>
            </w:r>
            <w:r w:rsidRPr="00EE3535">
              <w:rPr>
                <w:b/>
                <w:sz w:val="16"/>
                <w:szCs w:val="16"/>
              </w:rPr>
              <w:t>и</w:t>
            </w:r>
            <w:r w:rsidRPr="00EE3535">
              <w:rPr>
                <w:b/>
                <w:sz w:val="16"/>
                <w:szCs w:val="16"/>
              </w:rPr>
              <w:t>пальной программы «Реконструкция, капитальный ремонт, ремонт и содержание автомобильных дорог общего пользования местного</w:t>
            </w:r>
          </w:p>
          <w:p w:rsidR="000A0518" w:rsidRDefault="000A0518" w:rsidP="000A0518">
            <w:pPr>
              <w:spacing w:line="240" w:lineRule="exact"/>
              <w:jc w:val="center"/>
              <w:rPr>
                <w:b/>
                <w:sz w:val="16"/>
                <w:szCs w:val="16"/>
              </w:rPr>
            </w:pPr>
            <w:r w:rsidRPr="00EE3535">
              <w:rPr>
                <w:b/>
                <w:sz w:val="16"/>
                <w:szCs w:val="16"/>
              </w:rPr>
              <w:t>значения на территории Боровёнковского сельского поселения на 2017-2024 годы»</w:t>
            </w:r>
          </w:p>
          <w:p w:rsidR="000A3099" w:rsidRDefault="000A3099" w:rsidP="000A3099"/>
          <w:p w:rsidR="00D55F33" w:rsidRPr="000A3099" w:rsidRDefault="00D55F33" w:rsidP="000A0518">
            <w:pPr>
              <w:spacing w:line="240" w:lineRule="exact"/>
              <w:jc w:val="center"/>
            </w:pPr>
          </w:p>
        </w:tc>
        <w:tc>
          <w:tcPr>
            <w:tcW w:w="866"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170FE5" w:rsidRDefault="00170FE5" w:rsidP="00C62C5D">
            <w:pPr>
              <w:jc w:val="center"/>
              <w:rPr>
                <w:b/>
                <w:sz w:val="14"/>
                <w:szCs w:val="14"/>
              </w:rPr>
            </w:pPr>
          </w:p>
          <w:p w:rsidR="00170FE5" w:rsidRDefault="00170FE5" w:rsidP="00D55F33">
            <w:pP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9F66D4" w:rsidRDefault="002C3284" w:rsidP="00C62C5D">
            <w:pPr>
              <w:jc w:val="center"/>
              <w:rPr>
                <w:b/>
                <w:sz w:val="14"/>
                <w:szCs w:val="14"/>
              </w:rPr>
            </w:pPr>
            <w:r>
              <w:rPr>
                <w:b/>
                <w:sz w:val="14"/>
                <w:szCs w:val="14"/>
              </w:rPr>
              <w:t xml:space="preserve">     </w:t>
            </w:r>
            <w:r w:rsidR="00170FE5">
              <w:rPr>
                <w:b/>
                <w:sz w:val="14"/>
                <w:szCs w:val="14"/>
              </w:rPr>
              <w:t xml:space="preserve"> </w:t>
            </w:r>
            <w:r w:rsidR="000A3099">
              <w:rPr>
                <w:b/>
                <w:sz w:val="14"/>
                <w:szCs w:val="14"/>
              </w:rPr>
              <w:t xml:space="preserve"> </w:t>
            </w:r>
            <w:r w:rsidR="00170FE5">
              <w:rPr>
                <w:b/>
                <w:sz w:val="14"/>
                <w:szCs w:val="14"/>
              </w:rPr>
              <w:t xml:space="preserve">   </w:t>
            </w:r>
            <w:r w:rsidR="005D1B85">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Default="00B0073D" w:rsidP="00C62C5D">
            <w:pPr>
              <w:jc w:val="center"/>
              <w:rPr>
                <w:b/>
                <w:sz w:val="14"/>
                <w:szCs w:val="14"/>
              </w:rPr>
            </w:pPr>
          </w:p>
          <w:p w:rsidR="000A0518" w:rsidRDefault="000A0518" w:rsidP="00C62C5D">
            <w:pPr>
              <w:jc w:val="center"/>
              <w:rPr>
                <w:b/>
                <w:sz w:val="14"/>
                <w:szCs w:val="14"/>
              </w:rPr>
            </w:pPr>
          </w:p>
          <w:p w:rsidR="000A0518" w:rsidRDefault="000A0518" w:rsidP="00C62C5D">
            <w:pPr>
              <w:jc w:val="center"/>
              <w:rPr>
                <w:b/>
                <w:sz w:val="14"/>
                <w:szCs w:val="14"/>
              </w:rPr>
            </w:pPr>
          </w:p>
          <w:p w:rsidR="000A0518" w:rsidRPr="00C62C5D" w:rsidRDefault="000A0518" w:rsidP="00C62C5D">
            <w:pPr>
              <w:jc w:val="center"/>
              <w:rPr>
                <w:b/>
                <w:sz w:val="14"/>
                <w:szCs w:val="14"/>
              </w:rPr>
            </w:pPr>
          </w:p>
          <w:p w:rsidR="00B0073D" w:rsidRDefault="00B0073D" w:rsidP="009F66D4">
            <w:pPr>
              <w:rPr>
                <w:b/>
                <w:sz w:val="14"/>
                <w:szCs w:val="14"/>
              </w:rPr>
            </w:pPr>
          </w:p>
          <w:p w:rsidR="009F66D4" w:rsidRDefault="000C2500" w:rsidP="009F66D4">
            <w:pPr>
              <w:rPr>
                <w:b/>
                <w:sz w:val="14"/>
                <w:szCs w:val="14"/>
              </w:rPr>
            </w:pPr>
            <w:r>
              <w:rPr>
                <w:b/>
                <w:sz w:val="14"/>
                <w:szCs w:val="14"/>
              </w:rPr>
              <w:t xml:space="preserve">              7</w:t>
            </w:r>
          </w:p>
          <w:p w:rsidR="009F66D4" w:rsidRDefault="009F66D4" w:rsidP="009F66D4">
            <w:pPr>
              <w:rPr>
                <w:b/>
                <w:sz w:val="14"/>
                <w:szCs w:val="14"/>
              </w:rPr>
            </w:pPr>
          </w:p>
          <w:p w:rsidR="009F66D4" w:rsidRDefault="009F66D4" w:rsidP="009F66D4">
            <w:pPr>
              <w:rPr>
                <w:b/>
                <w:sz w:val="14"/>
                <w:szCs w:val="14"/>
              </w:rPr>
            </w:pPr>
          </w:p>
          <w:p w:rsidR="009F66D4" w:rsidRDefault="00D55F33" w:rsidP="009F66D4">
            <w:pPr>
              <w:rPr>
                <w:b/>
                <w:sz w:val="14"/>
                <w:szCs w:val="14"/>
              </w:rPr>
            </w:pPr>
            <w:r>
              <w:rPr>
                <w:b/>
                <w:sz w:val="14"/>
                <w:szCs w:val="14"/>
              </w:rPr>
              <w:t xml:space="preserve">            </w:t>
            </w:r>
          </w:p>
          <w:p w:rsidR="000A3099" w:rsidRDefault="000A3099" w:rsidP="009F66D4">
            <w:pPr>
              <w:rPr>
                <w:b/>
                <w:sz w:val="14"/>
                <w:szCs w:val="14"/>
              </w:rPr>
            </w:pPr>
          </w:p>
          <w:p w:rsidR="000A0518" w:rsidRDefault="001E6478" w:rsidP="009F66D4">
            <w:pPr>
              <w:rPr>
                <w:b/>
                <w:sz w:val="14"/>
                <w:szCs w:val="14"/>
              </w:rPr>
            </w:pPr>
            <w:r>
              <w:rPr>
                <w:b/>
                <w:sz w:val="14"/>
                <w:szCs w:val="14"/>
              </w:rPr>
              <w:t xml:space="preserve">       </w:t>
            </w:r>
          </w:p>
          <w:p w:rsidR="000A0518" w:rsidRDefault="000A0518" w:rsidP="009F66D4">
            <w:pPr>
              <w:rPr>
                <w:b/>
                <w:sz w:val="14"/>
                <w:szCs w:val="14"/>
              </w:rPr>
            </w:pPr>
          </w:p>
          <w:p w:rsidR="000A0518" w:rsidRDefault="000A0518" w:rsidP="009F66D4">
            <w:pPr>
              <w:rPr>
                <w:b/>
                <w:sz w:val="14"/>
                <w:szCs w:val="14"/>
              </w:rPr>
            </w:pPr>
          </w:p>
          <w:p w:rsidR="000A0518" w:rsidRDefault="000A0518" w:rsidP="009F66D4">
            <w:pPr>
              <w:rPr>
                <w:b/>
                <w:sz w:val="14"/>
                <w:szCs w:val="14"/>
              </w:rPr>
            </w:pPr>
          </w:p>
          <w:p w:rsidR="009F66D4" w:rsidRDefault="001E6478" w:rsidP="009F66D4">
            <w:pPr>
              <w:rPr>
                <w:b/>
                <w:sz w:val="14"/>
                <w:szCs w:val="14"/>
              </w:rPr>
            </w:pPr>
            <w:r>
              <w:rPr>
                <w:b/>
                <w:sz w:val="14"/>
                <w:szCs w:val="14"/>
              </w:rPr>
              <w:t xml:space="preserve">  </w:t>
            </w:r>
            <w:r w:rsidR="000C2500">
              <w:rPr>
                <w:b/>
                <w:sz w:val="14"/>
                <w:szCs w:val="14"/>
              </w:rPr>
              <w:t xml:space="preserve">            10</w:t>
            </w:r>
          </w:p>
          <w:p w:rsidR="009F66D4" w:rsidRDefault="000C2500" w:rsidP="009F66D4">
            <w:pPr>
              <w:rPr>
                <w:b/>
                <w:sz w:val="14"/>
                <w:szCs w:val="14"/>
              </w:rPr>
            </w:pPr>
            <w:r>
              <w:rPr>
                <w:b/>
                <w:sz w:val="14"/>
                <w:szCs w:val="14"/>
              </w:rPr>
              <w:t xml:space="preserve">                                 </w:t>
            </w:r>
          </w:p>
          <w:p w:rsidR="009F66D4" w:rsidRDefault="009F66D4" w:rsidP="009F66D4">
            <w:pPr>
              <w:rPr>
                <w:b/>
                <w:sz w:val="14"/>
                <w:szCs w:val="14"/>
              </w:rPr>
            </w:pPr>
          </w:p>
          <w:p w:rsidR="002C3284" w:rsidRPr="00C62C5D" w:rsidRDefault="002C3284" w:rsidP="009F66D4">
            <w:pPr>
              <w:rPr>
                <w:b/>
                <w:sz w:val="14"/>
                <w:szCs w:val="14"/>
              </w:rPr>
            </w:pPr>
          </w:p>
          <w:p w:rsidR="005D1B85" w:rsidRDefault="00D55F33" w:rsidP="000A3099">
            <w:pPr>
              <w:jc w:val="center"/>
              <w:rPr>
                <w:b/>
                <w:sz w:val="14"/>
                <w:szCs w:val="14"/>
              </w:rPr>
            </w:pPr>
            <w:r>
              <w:rPr>
                <w:b/>
                <w:sz w:val="14"/>
                <w:szCs w:val="14"/>
              </w:rPr>
              <w:t xml:space="preserve">   </w:t>
            </w:r>
          </w:p>
          <w:p w:rsidR="000A3099" w:rsidRDefault="000A3099" w:rsidP="000A3099">
            <w:pPr>
              <w:jc w:val="center"/>
              <w:rPr>
                <w:b/>
                <w:sz w:val="14"/>
                <w:szCs w:val="14"/>
              </w:rPr>
            </w:pPr>
          </w:p>
          <w:p w:rsidR="000A3099" w:rsidRDefault="000A3099" w:rsidP="000A3099">
            <w:pPr>
              <w:jc w:val="center"/>
              <w:rPr>
                <w:b/>
                <w:sz w:val="14"/>
                <w:szCs w:val="14"/>
              </w:rPr>
            </w:pPr>
          </w:p>
          <w:p w:rsidR="005D1B85" w:rsidRPr="00C62C5D" w:rsidRDefault="005D1B85" w:rsidP="005D1B85">
            <w:pPr>
              <w:rPr>
                <w:b/>
                <w:sz w:val="14"/>
                <w:szCs w:val="14"/>
              </w:rPr>
            </w:pP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5B6C7A" w:rsidRPr="00393C02" w:rsidRDefault="005B6C7A" w:rsidP="00F729C0">
      <w:pPr>
        <w:jc w:val="center"/>
        <w:rPr>
          <w:b/>
          <w:sz w:val="16"/>
          <w:szCs w:val="16"/>
        </w:rPr>
      </w:pPr>
      <w:bookmarkStart w:id="0" w:name="_Toc182884013"/>
      <w:bookmarkStart w:id="1" w:name="_Toc182884014"/>
      <w:r w:rsidRPr="00393C02">
        <w:rPr>
          <w:b/>
          <w:sz w:val="16"/>
          <w:szCs w:val="16"/>
        </w:rPr>
        <w:t>АДМИНИСТРАЦИЯ БОРОВЁНКОВСКОГО СЕЛЬСКОГО ПОСЕЛЕНИЯ</w:t>
      </w:r>
    </w:p>
    <w:p w:rsidR="005B6C7A" w:rsidRPr="005B6C7A" w:rsidRDefault="005B6C7A" w:rsidP="005B6C7A">
      <w:pPr>
        <w:spacing w:line="240" w:lineRule="exact"/>
        <w:jc w:val="center"/>
        <w:rPr>
          <w:b/>
          <w:sz w:val="16"/>
          <w:szCs w:val="16"/>
        </w:rPr>
      </w:pPr>
      <w:r w:rsidRPr="00393C02">
        <w:rPr>
          <w:b/>
          <w:sz w:val="16"/>
          <w:szCs w:val="16"/>
        </w:rPr>
        <w:t>П О С Т А Н О В Л Е Н И Е</w:t>
      </w:r>
    </w:p>
    <w:p w:rsidR="005B6C7A" w:rsidRPr="005B6C7A" w:rsidRDefault="005B6C7A" w:rsidP="005B6C7A">
      <w:pPr>
        <w:spacing w:line="240" w:lineRule="exact"/>
        <w:jc w:val="center"/>
        <w:rPr>
          <w:b/>
          <w:sz w:val="16"/>
          <w:szCs w:val="16"/>
        </w:rPr>
      </w:pPr>
      <w:r w:rsidRPr="005B6C7A">
        <w:rPr>
          <w:b/>
          <w:sz w:val="16"/>
          <w:szCs w:val="16"/>
        </w:rPr>
        <w:t xml:space="preserve">от </w:t>
      </w:r>
      <w:r w:rsidR="00F729C0">
        <w:rPr>
          <w:b/>
          <w:sz w:val="16"/>
          <w:szCs w:val="16"/>
        </w:rPr>
        <w:t>17.01.2023 № 6</w:t>
      </w:r>
    </w:p>
    <w:p w:rsidR="00F729C0" w:rsidRPr="00F729C0" w:rsidRDefault="00F729C0" w:rsidP="00F729C0">
      <w:pPr>
        <w:spacing w:line="240" w:lineRule="exact"/>
        <w:jc w:val="center"/>
        <w:rPr>
          <w:b/>
          <w:bCs/>
          <w:sz w:val="16"/>
          <w:szCs w:val="16"/>
        </w:rPr>
      </w:pPr>
      <w:r w:rsidRPr="006A002A">
        <w:rPr>
          <w:b/>
          <w:bCs/>
          <w:sz w:val="16"/>
          <w:szCs w:val="16"/>
        </w:rPr>
        <w:t>О внесении изменений в</w:t>
      </w:r>
      <w:r>
        <w:rPr>
          <w:b/>
          <w:bCs/>
          <w:sz w:val="16"/>
          <w:szCs w:val="16"/>
        </w:rPr>
        <w:t xml:space="preserve"> </w:t>
      </w:r>
      <w:r w:rsidRPr="006A002A">
        <w:rPr>
          <w:b/>
          <w:bCs/>
          <w:sz w:val="16"/>
          <w:szCs w:val="16"/>
        </w:rPr>
        <w:t>муниципальную программу</w:t>
      </w:r>
      <w:r>
        <w:rPr>
          <w:b/>
          <w:bCs/>
          <w:sz w:val="16"/>
          <w:szCs w:val="16"/>
        </w:rPr>
        <w:t xml:space="preserve"> </w:t>
      </w:r>
      <w:r w:rsidRPr="006A002A">
        <w:rPr>
          <w:b/>
          <w:bCs/>
          <w:sz w:val="16"/>
          <w:szCs w:val="16"/>
        </w:rPr>
        <w:t xml:space="preserve"> </w:t>
      </w:r>
      <w:r w:rsidRPr="006A002A">
        <w:rPr>
          <w:b/>
          <w:sz w:val="16"/>
          <w:szCs w:val="16"/>
        </w:rPr>
        <w:t>«Организация благоустройства Боровёнковского сельского поселения</w:t>
      </w:r>
    </w:p>
    <w:p w:rsidR="00F729C0" w:rsidRPr="006A002A" w:rsidRDefault="00F729C0" w:rsidP="00F729C0">
      <w:pPr>
        <w:pStyle w:val="1f6"/>
        <w:spacing w:line="240" w:lineRule="exact"/>
        <w:jc w:val="center"/>
        <w:rPr>
          <w:rFonts w:ascii="Times New Roman" w:hAnsi="Times New Roman"/>
          <w:b/>
          <w:sz w:val="16"/>
          <w:szCs w:val="16"/>
        </w:rPr>
      </w:pPr>
      <w:r w:rsidRPr="006A002A">
        <w:rPr>
          <w:rFonts w:ascii="Times New Roman" w:hAnsi="Times New Roman"/>
          <w:b/>
          <w:sz w:val="16"/>
          <w:szCs w:val="16"/>
        </w:rPr>
        <w:t>на 2022-2026 годы»</w:t>
      </w:r>
    </w:p>
    <w:p w:rsidR="00F729C0" w:rsidRPr="006A002A" w:rsidRDefault="00F729C0" w:rsidP="00F729C0">
      <w:pPr>
        <w:spacing w:line="360" w:lineRule="exact"/>
        <w:ind w:firstLine="709"/>
        <w:jc w:val="both"/>
        <w:rPr>
          <w:color w:val="000000"/>
          <w:sz w:val="16"/>
          <w:szCs w:val="16"/>
        </w:rPr>
      </w:pPr>
      <w:r w:rsidRPr="006A002A">
        <w:rPr>
          <w:color w:val="000000"/>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 Администрация Боровё</w:t>
      </w:r>
      <w:r w:rsidRPr="006A002A">
        <w:rPr>
          <w:color w:val="000000"/>
          <w:sz w:val="16"/>
          <w:szCs w:val="16"/>
          <w:shd w:val="clear" w:color="auto" w:fill="FFFFFF"/>
        </w:rPr>
        <w:t>н</w:t>
      </w:r>
      <w:r w:rsidRPr="006A002A">
        <w:rPr>
          <w:color w:val="000000"/>
          <w:sz w:val="16"/>
          <w:szCs w:val="16"/>
          <w:shd w:val="clear" w:color="auto" w:fill="FFFFFF"/>
        </w:rPr>
        <w:t>ковского сельского поселения</w:t>
      </w:r>
    </w:p>
    <w:p w:rsidR="00F729C0" w:rsidRPr="006A002A" w:rsidRDefault="00F729C0" w:rsidP="00F729C0">
      <w:pPr>
        <w:rPr>
          <w:b/>
          <w:sz w:val="16"/>
          <w:szCs w:val="16"/>
        </w:rPr>
      </w:pPr>
      <w:r w:rsidRPr="006A002A">
        <w:rPr>
          <w:b/>
          <w:sz w:val="16"/>
          <w:szCs w:val="16"/>
        </w:rPr>
        <w:t>ПОСТАНОВЛЯЕТ:</w:t>
      </w:r>
    </w:p>
    <w:p w:rsidR="00F729C0" w:rsidRPr="006A002A" w:rsidRDefault="00F729C0" w:rsidP="00F729C0">
      <w:pPr>
        <w:spacing w:line="360" w:lineRule="exact"/>
        <w:jc w:val="both"/>
        <w:rPr>
          <w:sz w:val="16"/>
          <w:szCs w:val="16"/>
        </w:rPr>
      </w:pPr>
      <w:r w:rsidRPr="006A002A">
        <w:rPr>
          <w:sz w:val="16"/>
          <w:szCs w:val="16"/>
        </w:rPr>
        <w:t>1.Внести в муниципальную  программу  «Организация  благоустройства Боровёнковского сельского поселения на 2022-2026 годы»,  утвержденную   постановлением  администрации Боровёнковского сельского поселения от 16.11.2021 №175(в редакции постановлений от 21.03.2022 №22, от  05.08.2022 №83, от 13.10.2022 №99, от 30.11.2022 №119, от 26.12.2022 №127(далее–муниципальная программа) следующие  изменения:</w:t>
      </w:r>
    </w:p>
    <w:p w:rsidR="00F729C0" w:rsidRPr="006A002A" w:rsidRDefault="00F729C0" w:rsidP="00F729C0">
      <w:pPr>
        <w:spacing w:line="360" w:lineRule="exact"/>
        <w:jc w:val="both"/>
        <w:rPr>
          <w:b/>
          <w:sz w:val="16"/>
          <w:szCs w:val="16"/>
        </w:rPr>
      </w:pPr>
      <w:r w:rsidRPr="006A002A">
        <w:rPr>
          <w:sz w:val="16"/>
          <w:szCs w:val="16"/>
        </w:rPr>
        <w:t>1.1.</w:t>
      </w:r>
      <w:r w:rsidRPr="006A002A">
        <w:rPr>
          <w:b/>
          <w:sz w:val="16"/>
          <w:szCs w:val="16"/>
        </w:rPr>
        <w:t xml:space="preserve">Пункт 4 Паспорта муниципальной программы изложить в следующей редакции:                           </w:t>
      </w:r>
    </w:p>
    <w:p w:rsidR="00F729C0" w:rsidRPr="006A002A" w:rsidRDefault="00F729C0" w:rsidP="00F729C0">
      <w:pPr>
        <w:rPr>
          <w:sz w:val="16"/>
          <w:szCs w:val="16"/>
        </w:rPr>
      </w:pPr>
    </w:p>
    <w:p w:rsidR="00F729C0" w:rsidRPr="006A002A" w:rsidRDefault="00F729C0" w:rsidP="00F729C0">
      <w:pPr>
        <w:rPr>
          <w:b/>
          <w:sz w:val="16"/>
          <w:szCs w:val="16"/>
        </w:rPr>
      </w:pPr>
      <w:r w:rsidRPr="006A002A">
        <w:rPr>
          <w:b/>
          <w:sz w:val="16"/>
          <w:szCs w:val="16"/>
        </w:rPr>
        <w:t>4. Цели, задачи и целевые показатели муниципальной программы</w:t>
      </w:r>
    </w:p>
    <w:tbl>
      <w:tblPr>
        <w:tblW w:w="9246" w:type="dxa"/>
        <w:tblCellSpacing w:w="5" w:type="nil"/>
        <w:tblInd w:w="-209" w:type="dxa"/>
        <w:tblLayout w:type="fixed"/>
        <w:tblCellMar>
          <w:left w:w="75" w:type="dxa"/>
          <w:right w:w="75" w:type="dxa"/>
        </w:tblCellMar>
        <w:tblLook w:val="0000"/>
      </w:tblPr>
      <w:tblGrid>
        <w:gridCol w:w="993"/>
        <w:gridCol w:w="3686"/>
        <w:gridCol w:w="992"/>
        <w:gridCol w:w="894"/>
        <w:gridCol w:w="8"/>
        <w:gridCol w:w="842"/>
        <w:gridCol w:w="8"/>
        <w:gridCol w:w="849"/>
        <w:gridCol w:w="943"/>
        <w:gridCol w:w="31"/>
      </w:tblGrid>
      <w:tr w:rsidR="00F729C0" w:rsidRPr="006A002A" w:rsidTr="00F729C0">
        <w:trPr>
          <w:gridAfter w:val="1"/>
          <w:wAfter w:w="31" w:type="dxa"/>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N п/п </w:t>
            </w:r>
          </w:p>
        </w:tc>
        <w:tc>
          <w:tcPr>
            <w:tcW w:w="3686" w:type="dxa"/>
            <w:vMerge w:val="restart"/>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Цели, задачи муниципальной программы, наим</w:t>
            </w:r>
            <w:r w:rsidRPr="006A002A">
              <w:rPr>
                <w:rFonts w:ascii="Times New Roman" w:hAnsi="Times New Roman" w:cs="Times New Roman"/>
                <w:sz w:val="16"/>
                <w:szCs w:val="16"/>
              </w:rPr>
              <w:t>е</w:t>
            </w:r>
            <w:r w:rsidRPr="006A002A">
              <w:rPr>
                <w:rFonts w:ascii="Times New Roman" w:hAnsi="Times New Roman" w:cs="Times New Roman"/>
                <w:sz w:val="16"/>
                <w:szCs w:val="16"/>
              </w:rPr>
              <w:t xml:space="preserve">нование и единица измерения целевого показателя         </w:t>
            </w:r>
          </w:p>
        </w:tc>
        <w:tc>
          <w:tcPr>
            <w:tcW w:w="4536" w:type="dxa"/>
            <w:gridSpan w:val="7"/>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Значения целевого показателя по годам</w:t>
            </w:r>
          </w:p>
        </w:tc>
      </w:tr>
      <w:tr w:rsidR="00F729C0" w:rsidRPr="006A002A" w:rsidTr="00F729C0">
        <w:trPr>
          <w:gridAfter w:val="1"/>
          <w:wAfter w:w="31" w:type="dxa"/>
          <w:trHeight w:val="400"/>
          <w:tblCellSpacing w:w="5" w:type="nil"/>
        </w:trPr>
        <w:tc>
          <w:tcPr>
            <w:tcW w:w="993" w:type="dxa"/>
            <w:vMerge/>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p>
        </w:tc>
        <w:tc>
          <w:tcPr>
            <w:tcW w:w="3686" w:type="dxa"/>
            <w:vMerge/>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2022</w:t>
            </w:r>
          </w:p>
        </w:tc>
        <w:tc>
          <w:tcPr>
            <w:tcW w:w="894"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2023</w:t>
            </w:r>
          </w:p>
        </w:tc>
        <w:tc>
          <w:tcPr>
            <w:tcW w:w="850"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2024</w:t>
            </w:r>
          </w:p>
        </w:tc>
        <w:tc>
          <w:tcPr>
            <w:tcW w:w="857"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2025</w:t>
            </w:r>
          </w:p>
        </w:tc>
        <w:tc>
          <w:tcPr>
            <w:tcW w:w="94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2026</w:t>
            </w:r>
          </w:p>
        </w:tc>
      </w:tr>
      <w:tr w:rsidR="00F729C0" w:rsidRPr="006A002A" w:rsidTr="00F729C0">
        <w:trPr>
          <w:gridAfter w:val="1"/>
          <w:wAfter w:w="31" w:type="dxa"/>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1   </w:t>
            </w:r>
          </w:p>
        </w:tc>
        <w:tc>
          <w:tcPr>
            <w:tcW w:w="3686"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3   </w:t>
            </w:r>
          </w:p>
        </w:tc>
        <w:tc>
          <w:tcPr>
            <w:tcW w:w="894"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4   </w:t>
            </w:r>
          </w:p>
        </w:tc>
        <w:tc>
          <w:tcPr>
            <w:tcW w:w="850"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5      </w:t>
            </w:r>
          </w:p>
        </w:tc>
        <w:tc>
          <w:tcPr>
            <w:tcW w:w="857"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6</w:t>
            </w:r>
          </w:p>
        </w:tc>
        <w:tc>
          <w:tcPr>
            <w:tcW w:w="94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7</w:t>
            </w:r>
          </w:p>
        </w:tc>
      </w:tr>
      <w:tr w:rsidR="00F729C0" w:rsidRPr="006A002A" w:rsidTr="00F729C0">
        <w:trPr>
          <w:gridAfter w:val="1"/>
          <w:wAfter w:w="31" w:type="dxa"/>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1.    </w:t>
            </w:r>
          </w:p>
        </w:tc>
        <w:tc>
          <w:tcPr>
            <w:tcW w:w="8222" w:type="dxa"/>
            <w:gridSpan w:val="8"/>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6A002A">
              <w:rPr>
                <w:rFonts w:ascii="Times New Roman" w:hAnsi="Times New Roman" w:cs="Times New Roman"/>
                <w:sz w:val="16"/>
                <w:szCs w:val="16"/>
              </w:rPr>
              <w:t>в</w:t>
            </w:r>
            <w:r w:rsidRPr="006A002A">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w:t>
            </w:r>
            <w:r w:rsidRPr="006A002A">
              <w:rPr>
                <w:rFonts w:ascii="Times New Roman" w:hAnsi="Times New Roman" w:cs="Times New Roman"/>
                <w:sz w:val="16"/>
                <w:szCs w:val="16"/>
              </w:rPr>
              <w:t>е</w:t>
            </w:r>
            <w:r w:rsidRPr="006A002A">
              <w:rPr>
                <w:rFonts w:ascii="Times New Roman" w:hAnsi="Times New Roman" w:cs="Times New Roman"/>
                <w:sz w:val="16"/>
                <w:szCs w:val="16"/>
              </w:rPr>
              <w:t>ние качества жизни населения с целью удовлетворения потребностей населения поселения в благоприятных услов</w:t>
            </w:r>
            <w:r w:rsidRPr="006A002A">
              <w:rPr>
                <w:rFonts w:ascii="Times New Roman" w:hAnsi="Times New Roman" w:cs="Times New Roman"/>
                <w:sz w:val="16"/>
                <w:szCs w:val="16"/>
              </w:rPr>
              <w:t>и</w:t>
            </w:r>
            <w:r w:rsidRPr="006A002A">
              <w:rPr>
                <w:rFonts w:ascii="Times New Roman" w:hAnsi="Times New Roman" w:cs="Times New Roman"/>
                <w:sz w:val="16"/>
                <w:szCs w:val="16"/>
              </w:rPr>
              <w:t>ях</w:t>
            </w:r>
          </w:p>
        </w:tc>
      </w:tr>
      <w:tr w:rsidR="00F729C0" w:rsidRPr="006A002A" w:rsidTr="00F729C0">
        <w:trPr>
          <w:gridAfter w:val="1"/>
          <w:wAfter w:w="31" w:type="dxa"/>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1.1.  </w:t>
            </w:r>
          </w:p>
        </w:tc>
        <w:tc>
          <w:tcPr>
            <w:tcW w:w="8222" w:type="dxa"/>
            <w:gridSpan w:val="8"/>
            <w:tcBorders>
              <w:left w:val="single" w:sz="4" w:space="0" w:color="auto"/>
              <w:bottom w:val="single" w:sz="4" w:space="0" w:color="auto"/>
              <w:right w:val="single" w:sz="4" w:space="0" w:color="auto"/>
            </w:tcBorders>
          </w:tcPr>
          <w:p w:rsidR="00F729C0" w:rsidRPr="006A002A" w:rsidRDefault="00F729C0" w:rsidP="00F729C0">
            <w:pPr>
              <w:pStyle w:val="af5"/>
              <w:rPr>
                <w:b/>
                <w:sz w:val="16"/>
                <w:szCs w:val="16"/>
              </w:rPr>
            </w:pPr>
            <w:r w:rsidRPr="006A002A">
              <w:rPr>
                <w:b/>
                <w:sz w:val="16"/>
                <w:szCs w:val="16"/>
              </w:rPr>
              <w:t>Задача 1. Озеленение территории сельского поселения</w:t>
            </w:r>
          </w:p>
        </w:tc>
      </w:tr>
      <w:tr w:rsidR="00F729C0" w:rsidRPr="006A002A" w:rsidTr="00F729C0">
        <w:trPr>
          <w:gridAfter w:val="1"/>
          <w:wAfter w:w="31" w:type="dxa"/>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1.1.1.</w:t>
            </w:r>
          </w:p>
        </w:tc>
        <w:tc>
          <w:tcPr>
            <w:tcW w:w="3686"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Удаление   старовозрастных </w:t>
            </w:r>
          </w:p>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зеленых насаждений (шт.)</w:t>
            </w:r>
          </w:p>
          <w:p w:rsidR="00F729C0" w:rsidRPr="006A002A" w:rsidRDefault="00F729C0" w:rsidP="00F729C0">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5</w:t>
            </w:r>
          </w:p>
        </w:tc>
        <w:tc>
          <w:tcPr>
            <w:tcW w:w="894"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5</w:t>
            </w:r>
          </w:p>
        </w:tc>
        <w:tc>
          <w:tcPr>
            <w:tcW w:w="857"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5</w:t>
            </w:r>
          </w:p>
        </w:tc>
        <w:tc>
          <w:tcPr>
            <w:tcW w:w="94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w:t>
            </w:r>
          </w:p>
        </w:tc>
      </w:tr>
      <w:tr w:rsidR="00F729C0" w:rsidRPr="006A002A" w:rsidTr="00F729C0">
        <w:trPr>
          <w:gridAfter w:val="1"/>
          <w:wAfter w:w="31" w:type="dxa"/>
          <w:trHeight w:val="349"/>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1.1.2.</w:t>
            </w:r>
          </w:p>
        </w:tc>
        <w:tc>
          <w:tcPr>
            <w:tcW w:w="3686"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p>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w:t>
            </w:r>
          </w:p>
        </w:tc>
        <w:tc>
          <w:tcPr>
            <w:tcW w:w="894"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w:t>
            </w:r>
          </w:p>
        </w:tc>
        <w:tc>
          <w:tcPr>
            <w:tcW w:w="850"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20</w:t>
            </w:r>
          </w:p>
        </w:tc>
        <w:tc>
          <w:tcPr>
            <w:tcW w:w="857"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20</w:t>
            </w:r>
          </w:p>
        </w:tc>
        <w:tc>
          <w:tcPr>
            <w:tcW w:w="94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w:t>
            </w:r>
          </w:p>
        </w:tc>
      </w:tr>
      <w:tr w:rsidR="00F729C0" w:rsidRPr="006A002A" w:rsidTr="00F729C0">
        <w:trPr>
          <w:gridAfter w:val="1"/>
          <w:wAfter w:w="31" w:type="dxa"/>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1.2.</w:t>
            </w:r>
          </w:p>
        </w:tc>
        <w:tc>
          <w:tcPr>
            <w:tcW w:w="8222" w:type="dxa"/>
            <w:gridSpan w:val="8"/>
            <w:tcBorders>
              <w:left w:val="single" w:sz="4" w:space="0" w:color="auto"/>
              <w:bottom w:val="single" w:sz="4" w:space="0" w:color="auto"/>
              <w:right w:val="single" w:sz="4" w:space="0" w:color="auto"/>
            </w:tcBorders>
          </w:tcPr>
          <w:p w:rsidR="00F729C0" w:rsidRPr="006A002A" w:rsidRDefault="00F729C0" w:rsidP="00F729C0">
            <w:pPr>
              <w:pStyle w:val="af5"/>
              <w:spacing w:before="0" w:beforeAutospacing="0" w:after="0" w:afterAutospacing="0"/>
              <w:rPr>
                <w:sz w:val="16"/>
                <w:szCs w:val="16"/>
              </w:rPr>
            </w:pPr>
            <w:r w:rsidRPr="006A002A">
              <w:rPr>
                <w:b/>
                <w:sz w:val="16"/>
                <w:szCs w:val="16"/>
              </w:rPr>
              <w:t>Задача 2.  Организация</w:t>
            </w:r>
            <w:r w:rsidRPr="006A002A">
              <w:rPr>
                <w:sz w:val="16"/>
                <w:szCs w:val="16"/>
              </w:rPr>
              <w:t xml:space="preserve"> </w:t>
            </w:r>
            <w:r w:rsidRPr="006A002A">
              <w:rPr>
                <w:b/>
                <w:sz w:val="16"/>
                <w:szCs w:val="16"/>
              </w:rPr>
              <w:t>содержания мест захоронения на территории Боровёнковского сельского поселения</w:t>
            </w:r>
          </w:p>
        </w:tc>
      </w:tr>
      <w:tr w:rsidR="00F729C0" w:rsidRPr="006A002A" w:rsidTr="00F729C0">
        <w:trPr>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1.2.1</w:t>
            </w:r>
          </w:p>
        </w:tc>
        <w:tc>
          <w:tcPr>
            <w:tcW w:w="3686"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5</w:t>
            </w:r>
          </w:p>
        </w:tc>
        <w:tc>
          <w:tcPr>
            <w:tcW w:w="849" w:type="dxa"/>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5</w:t>
            </w:r>
          </w:p>
        </w:tc>
        <w:tc>
          <w:tcPr>
            <w:tcW w:w="974"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trHeight w:val="1124"/>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1.3.</w:t>
            </w:r>
          </w:p>
        </w:tc>
        <w:tc>
          <w:tcPr>
            <w:tcW w:w="8253" w:type="dxa"/>
            <w:gridSpan w:val="9"/>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b/>
                <w:sz w:val="16"/>
                <w:szCs w:val="16"/>
              </w:rPr>
            </w:pPr>
            <w:r w:rsidRPr="006A002A">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F729C0" w:rsidRPr="006A002A" w:rsidRDefault="00F729C0" w:rsidP="00F729C0">
            <w:pPr>
              <w:pStyle w:val="ConsPlusCell"/>
              <w:tabs>
                <w:tab w:val="left" w:pos="285"/>
              </w:tabs>
              <w:rPr>
                <w:rFonts w:ascii="Times New Roman" w:hAnsi="Times New Roman" w:cs="Times New Roman"/>
                <w:sz w:val="16"/>
                <w:szCs w:val="16"/>
              </w:rPr>
            </w:pPr>
          </w:p>
        </w:tc>
      </w:tr>
      <w:tr w:rsidR="00F729C0" w:rsidRPr="006A002A" w:rsidTr="00F729C0">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1.3.1.</w:t>
            </w:r>
          </w:p>
          <w:p w:rsidR="00F729C0" w:rsidRPr="006A002A" w:rsidRDefault="00F729C0" w:rsidP="00F729C0">
            <w:pPr>
              <w:pStyle w:val="ConsPlusCell"/>
              <w:rPr>
                <w:rFonts w:ascii="Times New Roman" w:hAnsi="Times New Roman" w:cs="Times New Roman"/>
                <w:sz w:val="16"/>
                <w:szCs w:val="16"/>
              </w:rPr>
            </w:pPr>
          </w:p>
          <w:p w:rsidR="00F729C0" w:rsidRPr="006A002A" w:rsidRDefault="00F729C0" w:rsidP="00F729C0">
            <w:pPr>
              <w:pStyle w:val="ConsPlusCell"/>
              <w:rPr>
                <w:rFonts w:ascii="Times New Roman" w:hAnsi="Times New Roman" w:cs="Times New Roman"/>
                <w:sz w:val="16"/>
                <w:szCs w:val="16"/>
              </w:rPr>
            </w:pPr>
          </w:p>
        </w:tc>
        <w:tc>
          <w:tcPr>
            <w:tcW w:w="3686"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 </w:t>
            </w:r>
            <w:r w:rsidRPr="006A002A">
              <w:rPr>
                <w:rFonts w:ascii="Times New Roman" w:hAnsi="Times New Roman"/>
                <w:sz w:val="16"/>
                <w:szCs w:val="16"/>
              </w:rPr>
              <w:t>Восстановление (ремонт, реставрация, благоус</w:t>
            </w:r>
            <w:r w:rsidRPr="006A002A">
              <w:rPr>
                <w:rFonts w:ascii="Times New Roman" w:hAnsi="Times New Roman"/>
                <w:sz w:val="16"/>
                <w:szCs w:val="16"/>
              </w:rPr>
              <w:t>т</w:t>
            </w:r>
            <w:r w:rsidRPr="006A002A">
              <w:rPr>
                <w:rFonts w:ascii="Times New Roman" w:hAnsi="Times New Roman"/>
                <w:sz w:val="16"/>
                <w:szCs w:val="16"/>
              </w:rPr>
              <w:t>ройство) воинских захоронений (ед.)</w:t>
            </w:r>
          </w:p>
        </w:tc>
        <w:tc>
          <w:tcPr>
            <w:tcW w:w="992" w:type="dxa"/>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w:t>
            </w:r>
          </w:p>
        </w:tc>
        <w:tc>
          <w:tcPr>
            <w:tcW w:w="902"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850" w:type="dxa"/>
            <w:gridSpan w:val="2"/>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849" w:type="dxa"/>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943" w:type="dxa"/>
            <w:tcBorders>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blCellSpacing w:w="5" w:type="nil"/>
        </w:trPr>
        <w:tc>
          <w:tcPr>
            <w:tcW w:w="993" w:type="dxa"/>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w:t>
            </w:r>
          </w:p>
        </w:tc>
        <w:tc>
          <w:tcPr>
            <w:tcW w:w="8222" w:type="dxa"/>
            <w:gridSpan w:val="8"/>
            <w:tcBorders>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F729C0" w:rsidRPr="006A002A" w:rsidTr="00F729C0">
        <w:trPr>
          <w:gridAfter w:val="1"/>
          <w:wAfter w:w="31" w:type="dxa"/>
          <w:trHeight w:val="220"/>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1.4.1.</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Работы по благоустройству территорий сельского поселения(ед.)</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475"/>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1.4.2.</w:t>
            </w:r>
          </w:p>
          <w:p w:rsidR="00F729C0" w:rsidRPr="006A002A" w:rsidRDefault="00F729C0" w:rsidP="00F729C0">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Удаление Борщевика Сосновского (га)</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6</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4</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4</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934"/>
          <w:tblCellSpacing w:w="5" w:type="nil"/>
        </w:trPr>
        <w:tc>
          <w:tcPr>
            <w:tcW w:w="993" w:type="dxa"/>
            <w:tcBorders>
              <w:top w:val="single" w:sz="4" w:space="0" w:color="auto"/>
              <w:left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1.4.3.</w:t>
            </w:r>
          </w:p>
          <w:p w:rsidR="00F729C0" w:rsidRPr="006A002A" w:rsidRDefault="00F729C0" w:rsidP="00F729C0">
            <w:pPr>
              <w:pStyle w:val="ConsPlusCell"/>
              <w:rPr>
                <w:rFonts w:ascii="Times New Roman" w:hAnsi="Times New Roman" w:cs="Times New Roman"/>
                <w:sz w:val="16"/>
                <w:szCs w:val="16"/>
              </w:rPr>
            </w:pPr>
          </w:p>
        </w:tc>
        <w:tc>
          <w:tcPr>
            <w:tcW w:w="3686" w:type="dxa"/>
            <w:tcBorders>
              <w:top w:val="single" w:sz="4" w:space="0" w:color="auto"/>
              <w:left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2000</w:t>
            </w:r>
          </w:p>
        </w:tc>
        <w:tc>
          <w:tcPr>
            <w:tcW w:w="850" w:type="dxa"/>
            <w:gridSpan w:val="2"/>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10000</w:t>
            </w:r>
          </w:p>
        </w:tc>
        <w:tc>
          <w:tcPr>
            <w:tcW w:w="849" w:type="dxa"/>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10000</w:t>
            </w:r>
          </w:p>
        </w:tc>
        <w:tc>
          <w:tcPr>
            <w:tcW w:w="943" w:type="dxa"/>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blCellSpacing w:w="5" w:type="nil"/>
        </w:trPr>
        <w:tc>
          <w:tcPr>
            <w:tcW w:w="993" w:type="dxa"/>
            <w:tcBorders>
              <w:top w:val="single" w:sz="4" w:space="0" w:color="auto"/>
              <w:left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1.4.4.</w:t>
            </w:r>
          </w:p>
        </w:tc>
        <w:tc>
          <w:tcPr>
            <w:tcW w:w="3686" w:type="dxa"/>
            <w:tcBorders>
              <w:top w:val="single" w:sz="4" w:space="0" w:color="auto"/>
              <w:left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Ручная уборка улиц, тротуаров (включая Аллею Победы, Сквер Памяти и сквер по ул.Кооперативная д.5) (раз)</w:t>
            </w:r>
          </w:p>
        </w:tc>
        <w:tc>
          <w:tcPr>
            <w:tcW w:w="992" w:type="dxa"/>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50" w:type="dxa"/>
            <w:gridSpan w:val="2"/>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20</w:t>
            </w:r>
          </w:p>
        </w:tc>
        <w:tc>
          <w:tcPr>
            <w:tcW w:w="849" w:type="dxa"/>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20</w:t>
            </w:r>
          </w:p>
        </w:tc>
        <w:tc>
          <w:tcPr>
            <w:tcW w:w="943" w:type="dxa"/>
            <w:tcBorders>
              <w:top w:val="single" w:sz="4" w:space="0" w:color="auto"/>
              <w:left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1.4.5.</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Чистка от снега Аллеи Победы, Сквера Памяти и сквера по ул. Кооперативная д.5(раз)</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10</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10</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377"/>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1.4.6.</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Ремонт имущества (ед.)</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180"/>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1.4.7.</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Приобретение табличек «Правила эксплуатации </w:t>
            </w:r>
            <w:r w:rsidRPr="006A002A">
              <w:rPr>
                <w:sz w:val="16"/>
                <w:szCs w:val="16"/>
              </w:rPr>
              <w:lastRenderedPageBreak/>
              <w:t>детской площадки»(ед.)</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lastRenderedPageBreak/>
              <w:t>2</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705"/>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lastRenderedPageBreak/>
              <w:t>1.4.8.</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обслуживание триммера(раз)</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1.4.9.</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Предоставление доступа к системе видеонаблюд</w:t>
            </w:r>
            <w:r w:rsidRPr="006A002A">
              <w:rPr>
                <w:sz w:val="16"/>
                <w:szCs w:val="16"/>
              </w:rPr>
              <w:t>е</w:t>
            </w:r>
            <w:r w:rsidRPr="006A002A">
              <w:rPr>
                <w:sz w:val="16"/>
                <w:szCs w:val="16"/>
              </w:rPr>
              <w:t>ния (шт)</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528"/>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1.4.10.</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расходных материалов и хоз.товаров (ед.)</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1200"/>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1.4.11.</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Работы по благоустройству общественных терр</w:t>
            </w:r>
            <w:r w:rsidRPr="006A002A">
              <w:rPr>
                <w:sz w:val="16"/>
                <w:szCs w:val="16"/>
              </w:rPr>
              <w:t>и</w:t>
            </w:r>
            <w:r w:rsidRPr="006A002A">
              <w:rPr>
                <w:sz w:val="16"/>
                <w:szCs w:val="16"/>
              </w:rPr>
              <w:t>торий Боровёнковского сельского поселения(шт.)</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17</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828"/>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1.4.12</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установка детского игрового об</w:t>
            </w:r>
            <w:r w:rsidRPr="006A002A">
              <w:rPr>
                <w:sz w:val="16"/>
                <w:szCs w:val="16"/>
              </w:rPr>
              <w:t>о</w:t>
            </w:r>
            <w:r w:rsidRPr="006A002A">
              <w:rPr>
                <w:sz w:val="16"/>
                <w:szCs w:val="16"/>
              </w:rPr>
              <w:t>рудования(ед.)</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773"/>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1.4.13</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установка баннеров и уличных информационных стендов(шт.)</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r>
      <w:tr w:rsidR="00F729C0" w:rsidRPr="006A002A" w:rsidTr="00F729C0">
        <w:trPr>
          <w:gridAfter w:val="1"/>
          <w:wAfter w:w="31" w:type="dxa"/>
          <w:trHeight w:val="510"/>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1.4.14</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установка ограждений(ед.)</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tc>
      </w:tr>
      <w:tr w:rsidR="00F729C0" w:rsidRPr="006A002A" w:rsidTr="00F729C0">
        <w:trPr>
          <w:gridAfter w:val="1"/>
          <w:wAfter w:w="31" w:type="dxa"/>
          <w:trHeight w:val="119"/>
          <w:tblCellSpacing w:w="5" w:type="nil"/>
        </w:trPr>
        <w:tc>
          <w:tcPr>
            <w:tcW w:w="99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1.4.15</w:t>
            </w:r>
          </w:p>
        </w:tc>
        <w:tc>
          <w:tcPr>
            <w:tcW w:w="3686"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Оформление документов земельного участка (шт.)</w:t>
            </w:r>
          </w:p>
        </w:tc>
        <w:tc>
          <w:tcPr>
            <w:tcW w:w="99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r w:rsidRPr="006A002A">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tc>
        <w:tc>
          <w:tcPr>
            <w:tcW w:w="9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pStyle w:val="ConsPlusCell"/>
              <w:jc w:val="center"/>
              <w:rPr>
                <w:rFonts w:ascii="Times New Roman" w:hAnsi="Times New Roman" w:cs="Times New Roman"/>
                <w:sz w:val="16"/>
                <w:szCs w:val="16"/>
              </w:rPr>
            </w:pPr>
          </w:p>
        </w:tc>
      </w:tr>
    </w:tbl>
    <w:p w:rsidR="00F729C0" w:rsidRPr="006A002A" w:rsidRDefault="00F729C0" w:rsidP="00F729C0">
      <w:pPr>
        <w:rPr>
          <w:sz w:val="16"/>
          <w:szCs w:val="16"/>
        </w:rPr>
      </w:pPr>
    </w:p>
    <w:p w:rsidR="00F729C0" w:rsidRPr="006A002A" w:rsidRDefault="00F729C0" w:rsidP="00F729C0">
      <w:pPr>
        <w:jc w:val="both"/>
        <w:rPr>
          <w:b/>
          <w:sz w:val="16"/>
          <w:szCs w:val="16"/>
        </w:rPr>
      </w:pPr>
      <w:r w:rsidRPr="006A002A">
        <w:rPr>
          <w:b/>
          <w:sz w:val="16"/>
          <w:szCs w:val="16"/>
        </w:rPr>
        <w:t xml:space="preserve">1.2.Пункт 6 Паспорта муниципальной программы изложить в следующей редакции:  </w:t>
      </w:r>
    </w:p>
    <w:p w:rsidR="00F729C0" w:rsidRPr="006A002A" w:rsidRDefault="00F729C0" w:rsidP="00F729C0">
      <w:pPr>
        <w:jc w:val="both"/>
        <w:rPr>
          <w:b/>
          <w:sz w:val="16"/>
          <w:szCs w:val="16"/>
        </w:rPr>
      </w:pPr>
    </w:p>
    <w:p w:rsidR="00F729C0" w:rsidRPr="006A002A" w:rsidRDefault="00F729C0" w:rsidP="00F729C0">
      <w:pPr>
        <w:rPr>
          <w:sz w:val="16"/>
          <w:szCs w:val="16"/>
        </w:rPr>
      </w:pPr>
      <w:r w:rsidRPr="006A002A">
        <w:rPr>
          <w:sz w:val="16"/>
          <w:szCs w:val="16"/>
        </w:rPr>
        <w:t>6. Объемы и источники финансир</w:t>
      </w:r>
      <w:r>
        <w:rPr>
          <w:sz w:val="16"/>
          <w:szCs w:val="16"/>
        </w:rPr>
        <w:t xml:space="preserve">ования муниципальной программы  </w:t>
      </w:r>
      <w:r w:rsidRPr="006A002A">
        <w:rPr>
          <w:sz w:val="16"/>
          <w:szCs w:val="16"/>
        </w:rPr>
        <w:t>в целом и по годам реализации (тыс. руб.):</w:t>
      </w:r>
      <w:r w:rsidRPr="006A002A">
        <w:rPr>
          <w:sz w:val="16"/>
          <w:szCs w:val="16"/>
        </w:rPr>
        <w:tab/>
      </w:r>
    </w:p>
    <w:p w:rsidR="00F729C0" w:rsidRPr="006A002A" w:rsidRDefault="00F729C0" w:rsidP="00F729C0">
      <w:pPr>
        <w:rPr>
          <w:sz w:val="16"/>
          <w:szCs w:val="16"/>
        </w:rPr>
      </w:pPr>
    </w:p>
    <w:tbl>
      <w:tblPr>
        <w:tblW w:w="4921" w:type="pct"/>
        <w:tblCellSpacing w:w="5" w:type="nil"/>
        <w:tblCellMar>
          <w:left w:w="75" w:type="dxa"/>
          <w:right w:w="75" w:type="dxa"/>
        </w:tblCellMar>
        <w:tblLook w:val="0000"/>
      </w:tblPr>
      <w:tblGrid>
        <w:gridCol w:w="1131"/>
        <w:gridCol w:w="1858"/>
        <w:gridCol w:w="1475"/>
        <w:gridCol w:w="1158"/>
        <w:gridCol w:w="1473"/>
        <w:gridCol w:w="2083"/>
        <w:gridCol w:w="1270"/>
      </w:tblGrid>
      <w:tr w:rsidR="00F729C0" w:rsidRPr="006A002A" w:rsidTr="00F729C0">
        <w:trPr>
          <w:tblCellSpacing w:w="5" w:type="nil"/>
        </w:trPr>
        <w:tc>
          <w:tcPr>
            <w:tcW w:w="541" w:type="pct"/>
            <w:vMerge w:val="restar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Год</w:t>
            </w:r>
          </w:p>
        </w:tc>
        <w:tc>
          <w:tcPr>
            <w:tcW w:w="4459" w:type="pct"/>
            <w:gridSpan w:val="6"/>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Источник финансирования</w:t>
            </w:r>
          </w:p>
        </w:tc>
      </w:tr>
      <w:tr w:rsidR="00F729C0" w:rsidRPr="006A002A" w:rsidTr="00F729C0">
        <w:trPr>
          <w:tblCellSpacing w:w="5" w:type="nil"/>
        </w:trPr>
        <w:tc>
          <w:tcPr>
            <w:tcW w:w="541" w:type="pct"/>
            <w:vMerge/>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both"/>
              <w:rPr>
                <w:sz w:val="16"/>
                <w:szCs w:val="16"/>
              </w:rPr>
            </w:pP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федеральный бюджет</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областной бюджет</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ра</w:t>
            </w:r>
            <w:r w:rsidRPr="006A002A">
              <w:rPr>
                <w:sz w:val="16"/>
                <w:szCs w:val="16"/>
              </w:rPr>
              <w:t>й</w:t>
            </w:r>
            <w:r w:rsidRPr="006A002A">
              <w:rPr>
                <w:sz w:val="16"/>
                <w:szCs w:val="16"/>
              </w:rPr>
              <w:t>она</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w:t>
            </w:r>
          </w:p>
          <w:p w:rsidR="00F729C0" w:rsidRPr="006A002A" w:rsidRDefault="00F729C0" w:rsidP="00F729C0">
            <w:pPr>
              <w:widowControl w:val="0"/>
              <w:autoSpaceDE w:val="0"/>
              <w:autoSpaceDN w:val="0"/>
              <w:adjustRightInd w:val="0"/>
              <w:jc w:val="center"/>
              <w:rPr>
                <w:sz w:val="16"/>
                <w:szCs w:val="16"/>
              </w:rPr>
            </w:pPr>
            <w:r w:rsidRPr="006A002A">
              <w:rPr>
                <w:sz w:val="16"/>
                <w:szCs w:val="16"/>
              </w:rPr>
              <w:t>сельского посел</w:t>
            </w:r>
            <w:r w:rsidRPr="006A002A">
              <w:rPr>
                <w:sz w:val="16"/>
                <w:szCs w:val="16"/>
              </w:rPr>
              <w:t>е</w:t>
            </w:r>
            <w:r w:rsidRPr="006A002A">
              <w:rPr>
                <w:sz w:val="16"/>
                <w:szCs w:val="16"/>
              </w:rPr>
              <w:t>ния</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внебюджетные средства</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всего</w:t>
            </w:r>
          </w:p>
        </w:tc>
      </w:tr>
      <w:tr w:rsidR="00F729C0" w:rsidRPr="006A002A" w:rsidTr="00F729C0">
        <w:trPr>
          <w:tblCellSpacing w:w="5" w:type="nil"/>
        </w:trPr>
        <w:tc>
          <w:tcPr>
            <w:tcW w:w="541"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w:t>
            </w: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4</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5</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6</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7</w:t>
            </w:r>
          </w:p>
        </w:tc>
      </w:tr>
      <w:tr w:rsidR="00F729C0" w:rsidRPr="006A002A" w:rsidTr="00F729C0">
        <w:trPr>
          <w:tblCellSpacing w:w="5" w:type="nil"/>
        </w:trPr>
        <w:tc>
          <w:tcPr>
            <w:tcW w:w="541"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both"/>
              <w:rPr>
                <w:sz w:val="16"/>
                <w:szCs w:val="16"/>
              </w:rPr>
            </w:pPr>
            <w:r w:rsidRPr="006A002A">
              <w:rPr>
                <w:sz w:val="16"/>
                <w:szCs w:val="16"/>
              </w:rPr>
              <w:t>2022</w:t>
            </w: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136,37063</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338,30517</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327,011</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382,58</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1184,2668</w:t>
            </w:r>
          </w:p>
        </w:tc>
      </w:tr>
      <w:tr w:rsidR="00F729C0" w:rsidRPr="006A002A" w:rsidTr="00F729C0">
        <w:trPr>
          <w:tblCellSpacing w:w="5" w:type="nil"/>
        </w:trPr>
        <w:tc>
          <w:tcPr>
            <w:tcW w:w="541"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both"/>
              <w:rPr>
                <w:sz w:val="16"/>
                <w:szCs w:val="16"/>
              </w:rPr>
            </w:pPr>
            <w:r w:rsidRPr="006A002A">
              <w:rPr>
                <w:sz w:val="16"/>
                <w:szCs w:val="16"/>
              </w:rPr>
              <w:t>2023</w:t>
            </w: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394,83675</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763,666</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1158,50275</w:t>
            </w:r>
          </w:p>
        </w:tc>
      </w:tr>
      <w:tr w:rsidR="00F729C0" w:rsidRPr="006A002A" w:rsidTr="00F729C0">
        <w:trPr>
          <w:tblCellSpacing w:w="5" w:type="nil"/>
        </w:trPr>
        <w:tc>
          <w:tcPr>
            <w:tcW w:w="541"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both"/>
              <w:rPr>
                <w:sz w:val="16"/>
                <w:szCs w:val="16"/>
              </w:rPr>
            </w:pPr>
            <w:r w:rsidRPr="006A002A">
              <w:rPr>
                <w:sz w:val="16"/>
                <w:szCs w:val="16"/>
              </w:rPr>
              <w:t>2024</w:t>
            </w: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297,990</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379,60</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677,590</w:t>
            </w:r>
          </w:p>
        </w:tc>
      </w:tr>
      <w:tr w:rsidR="00F729C0" w:rsidRPr="006A002A" w:rsidTr="00F729C0">
        <w:trPr>
          <w:tblCellSpacing w:w="5" w:type="nil"/>
        </w:trPr>
        <w:tc>
          <w:tcPr>
            <w:tcW w:w="541"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both"/>
              <w:rPr>
                <w:sz w:val="16"/>
                <w:szCs w:val="16"/>
              </w:rPr>
            </w:pPr>
            <w:r w:rsidRPr="006A002A">
              <w:rPr>
                <w:sz w:val="16"/>
                <w:szCs w:val="16"/>
              </w:rPr>
              <w:t>2025</w:t>
            </w: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359,60</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359,60</w:t>
            </w:r>
          </w:p>
        </w:tc>
      </w:tr>
      <w:tr w:rsidR="00F729C0" w:rsidRPr="006A002A" w:rsidTr="00F729C0">
        <w:trPr>
          <w:tblCellSpacing w:w="5" w:type="nil"/>
        </w:trPr>
        <w:tc>
          <w:tcPr>
            <w:tcW w:w="541"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both"/>
              <w:rPr>
                <w:sz w:val="16"/>
                <w:szCs w:val="16"/>
              </w:rPr>
            </w:pPr>
            <w:r w:rsidRPr="006A002A">
              <w:rPr>
                <w:sz w:val="16"/>
                <w:szCs w:val="16"/>
              </w:rPr>
              <w:t>2026</w:t>
            </w: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blCellSpacing w:w="5" w:type="nil"/>
        </w:trPr>
        <w:tc>
          <w:tcPr>
            <w:tcW w:w="541"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ВСЕГО</w:t>
            </w:r>
          </w:p>
        </w:tc>
        <w:tc>
          <w:tcPr>
            <w:tcW w:w="889"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highlight w:val="yellow"/>
              </w:rPr>
            </w:pPr>
            <w:r w:rsidRPr="006A002A">
              <w:rPr>
                <w:sz w:val="16"/>
                <w:szCs w:val="16"/>
              </w:rPr>
              <w:t>136,37063</w:t>
            </w:r>
          </w:p>
        </w:tc>
        <w:tc>
          <w:tcPr>
            <w:tcW w:w="706"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highlight w:val="yellow"/>
              </w:rPr>
            </w:pPr>
            <w:r w:rsidRPr="006A002A">
              <w:rPr>
                <w:sz w:val="16"/>
                <w:szCs w:val="16"/>
              </w:rPr>
              <w:t>1031,13192</w:t>
            </w:r>
          </w:p>
        </w:tc>
        <w:tc>
          <w:tcPr>
            <w:tcW w:w="554"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highlight w:val="yellow"/>
              </w:rPr>
            </w:pPr>
            <w:r w:rsidRPr="006A002A">
              <w:rPr>
                <w:sz w:val="16"/>
                <w:szCs w:val="16"/>
              </w:rPr>
              <w:t>327,011</w:t>
            </w:r>
          </w:p>
        </w:tc>
        <w:tc>
          <w:tcPr>
            <w:tcW w:w="705"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highlight w:val="yellow"/>
              </w:rPr>
            </w:pPr>
            <w:r w:rsidRPr="006A002A">
              <w:rPr>
                <w:sz w:val="16"/>
                <w:szCs w:val="16"/>
              </w:rPr>
              <w:t>1885,446</w:t>
            </w:r>
          </w:p>
        </w:tc>
        <w:tc>
          <w:tcPr>
            <w:tcW w:w="997"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highlight w:val="yellow"/>
              </w:rPr>
            </w:pPr>
            <w:r w:rsidRPr="006A002A">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highlight w:val="yellow"/>
              </w:rPr>
            </w:pPr>
            <w:r w:rsidRPr="006A002A">
              <w:rPr>
                <w:sz w:val="16"/>
                <w:szCs w:val="16"/>
              </w:rPr>
              <w:t>3379,95955</w:t>
            </w:r>
          </w:p>
        </w:tc>
      </w:tr>
    </w:tbl>
    <w:p w:rsidR="00F729C0" w:rsidRPr="006A002A" w:rsidRDefault="00F729C0" w:rsidP="00F729C0">
      <w:pPr>
        <w:rPr>
          <w:sz w:val="16"/>
          <w:szCs w:val="16"/>
        </w:rPr>
      </w:pPr>
    </w:p>
    <w:p w:rsidR="00F729C0" w:rsidRPr="006A002A" w:rsidRDefault="00F729C0" w:rsidP="00F729C0">
      <w:pPr>
        <w:widowControl w:val="0"/>
        <w:autoSpaceDE w:val="0"/>
        <w:autoSpaceDN w:val="0"/>
        <w:adjustRightInd w:val="0"/>
        <w:jc w:val="center"/>
        <w:rPr>
          <w:b/>
          <w:sz w:val="16"/>
          <w:szCs w:val="16"/>
        </w:rPr>
      </w:pPr>
      <w:r w:rsidRPr="006A002A">
        <w:rPr>
          <w:b/>
          <w:sz w:val="16"/>
          <w:szCs w:val="16"/>
        </w:rPr>
        <w:t xml:space="preserve">1.3. </w:t>
      </w:r>
      <w:r w:rsidRPr="006A002A">
        <w:rPr>
          <w:b/>
          <w:sz w:val="16"/>
          <w:szCs w:val="16"/>
        </w:rPr>
        <w:tab/>
        <w:t xml:space="preserve">Мероприятия муниципальной программы изложить в следующей редакции:                           </w:t>
      </w:r>
    </w:p>
    <w:p w:rsidR="00F729C0" w:rsidRPr="006A002A" w:rsidRDefault="00F729C0" w:rsidP="00F729C0">
      <w:pPr>
        <w:widowControl w:val="0"/>
        <w:autoSpaceDE w:val="0"/>
        <w:autoSpaceDN w:val="0"/>
        <w:adjustRightInd w:val="0"/>
        <w:jc w:val="center"/>
        <w:rPr>
          <w:b/>
          <w:sz w:val="16"/>
          <w:szCs w:val="16"/>
        </w:rPr>
      </w:pPr>
      <w:r w:rsidRPr="006A002A">
        <w:rPr>
          <w:b/>
          <w:sz w:val="16"/>
          <w:szCs w:val="16"/>
        </w:rPr>
        <w:t>Мероприятия муниципальной программы</w:t>
      </w:r>
    </w:p>
    <w:p w:rsidR="00F729C0" w:rsidRPr="006A002A" w:rsidRDefault="00F729C0" w:rsidP="00F729C0">
      <w:pPr>
        <w:widowControl w:val="0"/>
        <w:autoSpaceDE w:val="0"/>
        <w:autoSpaceDN w:val="0"/>
        <w:adjustRightInd w:val="0"/>
        <w:jc w:val="center"/>
        <w:rPr>
          <w:b/>
          <w:sz w:val="16"/>
          <w:szCs w:val="16"/>
        </w:rPr>
      </w:pPr>
    </w:p>
    <w:tbl>
      <w:tblPr>
        <w:tblW w:w="5000" w:type="pct"/>
        <w:jc w:val="center"/>
        <w:tblLayout w:type="fixed"/>
        <w:tblCellMar>
          <w:top w:w="75" w:type="dxa"/>
          <w:left w:w="0" w:type="dxa"/>
          <w:bottom w:w="75" w:type="dxa"/>
          <w:right w:w="0" w:type="dxa"/>
        </w:tblCellMar>
        <w:tblLook w:val="0000"/>
      </w:tblPr>
      <w:tblGrid>
        <w:gridCol w:w="610"/>
        <w:gridCol w:w="2166"/>
        <w:gridCol w:w="9"/>
        <w:gridCol w:w="31"/>
        <w:gridCol w:w="1275"/>
        <w:gridCol w:w="93"/>
        <w:gridCol w:w="929"/>
        <w:gridCol w:w="22"/>
        <w:gridCol w:w="1280"/>
        <w:gridCol w:w="1350"/>
        <w:gridCol w:w="15"/>
        <w:gridCol w:w="12"/>
        <w:gridCol w:w="614"/>
        <w:gridCol w:w="7"/>
        <w:gridCol w:w="20"/>
        <w:gridCol w:w="553"/>
        <w:gridCol w:w="47"/>
        <w:gridCol w:w="26"/>
        <w:gridCol w:w="546"/>
        <w:gridCol w:w="17"/>
        <w:gridCol w:w="55"/>
        <w:gridCol w:w="359"/>
        <w:gridCol w:w="9"/>
        <w:gridCol w:w="53"/>
        <w:gridCol w:w="532"/>
      </w:tblGrid>
      <w:tr w:rsidR="00F729C0" w:rsidRPr="006A002A" w:rsidTr="00F729C0">
        <w:trPr>
          <w:jc w:val="center"/>
        </w:trPr>
        <w:tc>
          <w:tcPr>
            <w:tcW w:w="8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N п/п</w:t>
            </w:r>
          </w:p>
        </w:tc>
        <w:tc>
          <w:tcPr>
            <w:tcW w:w="31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Наименование мероприятия</w:t>
            </w:r>
          </w:p>
        </w:tc>
        <w:tc>
          <w:tcPr>
            <w:tcW w:w="187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Исполнитель меропри</w:t>
            </w:r>
            <w:r w:rsidRPr="006A002A">
              <w:rPr>
                <w:sz w:val="16"/>
                <w:szCs w:val="16"/>
              </w:rPr>
              <w:t>я</w:t>
            </w:r>
            <w:r w:rsidRPr="006A002A">
              <w:rPr>
                <w:sz w:val="16"/>
                <w:szCs w:val="16"/>
              </w:rPr>
              <w:t>тия</w:t>
            </w:r>
          </w:p>
        </w:tc>
        <w:tc>
          <w:tcPr>
            <w:tcW w:w="144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Срок реал</w:t>
            </w:r>
            <w:r w:rsidRPr="006A002A">
              <w:rPr>
                <w:sz w:val="16"/>
                <w:szCs w:val="16"/>
              </w:rPr>
              <w:t>и</w:t>
            </w:r>
            <w:r w:rsidRPr="006A002A">
              <w:rPr>
                <w:sz w:val="16"/>
                <w:szCs w:val="16"/>
              </w:rPr>
              <w:t>зации</w:t>
            </w:r>
          </w:p>
        </w:tc>
        <w:tc>
          <w:tcPr>
            <w:tcW w:w="18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Целевой показ</w:t>
            </w:r>
            <w:r w:rsidRPr="006A002A">
              <w:rPr>
                <w:sz w:val="16"/>
                <w:szCs w:val="16"/>
              </w:rPr>
              <w:t>а</w:t>
            </w:r>
            <w:r w:rsidRPr="006A002A">
              <w:rPr>
                <w:sz w:val="16"/>
                <w:szCs w:val="16"/>
              </w:rPr>
              <w:t>тель (номер целевого пок</w:t>
            </w:r>
            <w:r w:rsidRPr="006A002A">
              <w:rPr>
                <w:sz w:val="16"/>
                <w:szCs w:val="16"/>
              </w:rPr>
              <w:t>а</w:t>
            </w:r>
            <w:r w:rsidRPr="006A002A">
              <w:rPr>
                <w:sz w:val="16"/>
                <w:szCs w:val="16"/>
              </w:rPr>
              <w:t>зателя из па</w:t>
            </w:r>
            <w:r w:rsidRPr="006A002A">
              <w:rPr>
                <w:sz w:val="16"/>
                <w:szCs w:val="16"/>
              </w:rPr>
              <w:t>с</w:t>
            </w:r>
            <w:r w:rsidRPr="006A002A">
              <w:rPr>
                <w:sz w:val="16"/>
                <w:szCs w:val="16"/>
              </w:rPr>
              <w:t>порта муниц</w:t>
            </w:r>
            <w:r w:rsidRPr="006A002A">
              <w:rPr>
                <w:sz w:val="16"/>
                <w:szCs w:val="16"/>
              </w:rPr>
              <w:t>и</w:t>
            </w:r>
            <w:r w:rsidRPr="006A002A">
              <w:rPr>
                <w:sz w:val="16"/>
                <w:szCs w:val="16"/>
              </w:rPr>
              <w:t>пальной пр</w:t>
            </w:r>
            <w:r w:rsidRPr="006A002A">
              <w:rPr>
                <w:sz w:val="16"/>
                <w:szCs w:val="16"/>
              </w:rPr>
              <w:t>о</w:t>
            </w:r>
            <w:r w:rsidRPr="006A002A">
              <w:rPr>
                <w:sz w:val="16"/>
                <w:szCs w:val="16"/>
              </w:rPr>
              <w:t>граммы)</w:t>
            </w:r>
          </w:p>
        </w:tc>
        <w:tc>
          <w:tcPr>
            <w:tcW w:w="198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Источник фина</w:t>
            </w:r>
            <w:r w:rsidRPr="006A002A">
              <w:rPr>
                <w:sz w:val="16"/>
                <w:szCs w:val="16"/>
              </w:rPr>
              <w:t>н</w:t>
            </w:r>
            <w:r w:rsidRPr="006A002A">
              <w:rPr>
                <w:sz w:val="16"/>
                <w:szCs w:val="16"/>
              </w:rPr>
              <w:t>сиров</w:t>
            </w:r>
            <w:r w:rsidRPr="006A002A">
              <w:rPr>
                <w:sz w:val="16"/>
                <w:szCs w:val="16"/>
              </w:rPr>
              <w:t>а</w:t>
            </w:r>
            <w:r w:rsidRPr="006A002A">
              <w:rPr>
                <w:sz w:val="16"/>
                <w:szCs w:val="16"/>
              </w:rPr>
              <w:t>ния</w:t>
            </w:r>
          </w:p>
        </w:tc>
        <w:tc>
          <w:tcPr>
            <w:tcW w:w="396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Объем финансирования по годам (тыс. рублей)</w:t>
            </w:r>
          </w:p>
        </w:tc>
      </w:tr>
      <w:tr w:rsidR="00F729C0" w:rsidRPr="006A002A" w:rsidTr="00F729C0">
        <w:trPr>
          <w:jc w:val="center"/>
        </w:trPr>
        <w:tc>
          <w:tcPr>
            <w:tcW w:w="8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p>
        </w:tc>
        <w:tc>
          <w:tcPr>
            <w:tcW w:w="31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p>
        </w:tc>
        <w:tc>
          <w:tcPr>
            <w:tcW w:w="187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p>
        </w:tc>
        <w:tc>
          <w:tcPr>
            <w:tcW w:w="144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p>
        </w:tc>
        <w:tc>
          <w:tcPr>
            <w:tcW w:w="18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2023</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2024</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2025</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2026</w:t>
            </w:r>
          </w:p>
        </w:tc>
      </w:tr>
      <w:tr w:rsidR="00F729C0" w:rsidRPr="006A002A" w:rsidTr="00F729C0">
        <w:trPr>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w:t>
            </w:r>
          </w:p>
        </w:tc>
        <w:tc>
          <w:tcPr>
            <w:tcW w:w="18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3</w:t>
            </w:r>
          </w:p>
        </w:tc>
        <w:tc>
          <w:tcPr>
            <w:tcW w:w="14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5</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6</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8</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9</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10</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11</w:t>
            </w:r>
          </w:p>
        </w:tc>
      </w:tr>
      <w:tr w:rsidR="00F729C0" w:rsidRPr="006A002A" w:rsidTr="00F729C0">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outlineLvl w:val="2"/>
              <w:rPr>
                <w:sz w:val="16"/>
                <w:szCs w:val="16"/>
              </w:rPr>
            </w:pPr>
            <w:r w:rsidRPr="006A002A">
              <w:rPr>
                <w:sz w:val="16"/>
                <w:szCs w:val="16"/>
              </w:rPr>
              <w:t>1.</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r w:rsidRPr="006A002A">
              <w:rPr>
                <w:b/>
                <w:sz w:val="16"/>
                <w:szCs w:val="16"/>
              </w:rPr>
              <w:t>Задача 1. Озеленение территории сельского поселения</w:t>
            </w:r>
            <w:r w:rsidRPr="006A002A">
              <w:rPr>
                <w:sz w:val="16"/>
                <w:szCs w:val="16"/>
              </w:rPr>
              <w:t xml:space="preserve"> </w:t>
            </w:r>
          </w:p>
        </w:tc>
      </w:tr>
      <w:tr w:rsidR="00F729C0" w:rsidRPr="006A002A" w:rsidTr="00F729C0">
        <w:trPr>
          <w:trHeight w:val="114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Cell"/>
              <w:rPr>
                <w:rFonts w:ascii="Times New Roman" w:hAnsi="Times New Roman" w:cs="Times New Roman"/>
                <w:sz w:val="16"/>
                <w:szCs w:val="16"/>
              </w:rPr>
            </w:pPr>
            <w:r w:rsidRPr="006A002A">
              <w:rPr>
                <w:rFonts w:ascii="Times New Roman" w:hAnsi="Times New Roman" w:cs="Times New Roman"/>
                <w:sz w:val="16"/>
                <w:szCs w:val="16"/>
              </w:rPr>
              <w:t xml:space="preserve">Удаление старовозрастных </w:t>
            </w:r>
          </w:p>
          <w:p w:rsidR="00F729C0" w:rsidRPr="006A002A" w:rsidRDefault="00F729C0" w:rsidP="00F729C0">
            <w:pPr>
              <w:widowControl w:val="0"/>
              <w:autoSpaceDE w:val="0"/>
              <w:autoSpaceDN w:val="0"/>
              <w:adjustRightInd w:val="0"/>
              <w:jc w:val="both"/>
              <w:rPr>
                <w:sz w:val="16"/>
                <w:szCs w:val="16"/>
              </w:rPr>
            </w:pPr>
            <w:r w:rsidRPr="006A002A">
              <w:rPr>
                <w:sz w:val="16"/>
                <w:szCs w:val="16"/>
              </w:rPr>
              <w:t>зеленых насаждений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1.1.1.</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105,0</w:t>
            </w:r>
          </w:p>
          <w:p w:rsidR="00F729C0" w:rsidRPr="006A002A" w:rsidRDefault="00F729C0" w:rsidP="00F729C0">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100,0</w:t>
            </w:r>
          </w:p>
          <w:p w:rsidR="00F729C0" w:rsidRPr="006A002A" w:rsidRDefault="00F729C0" w:rsidP="00F729C0">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100,0</w:t>
            </w:r>
          </w:p>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rPr>
                <w:sz w:val="16"/>
                <w:szCs w:val="16"/>
              </w:rPr>
            </w:pPr>
            <w:r w:rsidRPr="006A002A">
              <w:rPr>
                <w:sz w:val="16"/>
                <w:szCs w:val="16"/>
              </w:rPr>
              <w:t>80,0</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      -</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r>
      <w:tr w:rsidR="00F729C0" w:rsidRPr="006A002A" w:rsidTr="00F729C0">
        <w:trPr>
          <w:trHeight w:val="420"/>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Благоустройство сквера по ул. Кооперативная д.5, А</w:t>
            </w:r>
            <w:r w:rsidRPr="006A002A">
              <w:rPr>
                <w:sz w:val="16"/>
                <w:szCs w:val="16"/>
              </w:rPr>
              <w:t>л</w:t>
            </w:r>
            <w:r w:rsidRPr="006A002A">
              <w:rPr>
                <w:sz w:val="16"/>
                <w:szCs w:val="16"/>
              </w:rPr>
              <w:t>леи Победы и Сквера Пам</w:t>
            </w:r>
            <w:r w:rsidRPr="006A002A">
              <w:rPr>
                <w:sz w:val="16"/>
                <w:szCs w:val="16"/>
              </w:rPr>
              <w:t>я</w:t>
            </w:r>
            <w:r w:rsidRPr="006A002A">
              <w:rPr>
                <w:sz w:val="16"/>
                <w:szCs w:val="16"/>
              </w:rPr>
              <w:lastRenderedPageBreak/>
              <w:t>ти по ул. Советов, уч 6б. (поливка, прополка клумб, покупка и посадка раст</w:t>
            </w:r>
            <w:r w:rsidRPr="006A002A">
              <w:rPr>
                <w:sz w:val="16"/>
                <w:szCs w:val="16"/>
              </w:rPr>
              <w:t>е</w:t>
            </w:r>
            <w:r w:rsidRPr="006A002A">
              <w:rPr>
                <w:sz w:val="16"/>
                <w:szCs w:val="16"/>
              </w:rPr>
              <w:t>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lastRenderedPageBreak/>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5,0</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351"/>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outlineLvl w:val="2"/>
              <w:rPr>
                <w:sz w:val="16"/>
                <w:szCs w:val="16"/>
              </w:rPr>
            </w:pPr>
            <w:r w:rsidRPr="006A002A">
              <w:rPr>
                <w:sz w:val="16"/>
                <w:szCs w:val="16"/>
              </w:rPr>
              <w:lastRenderedPageBreak/>
              <w:t>2</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b/>
                <w:bCs/>
                <w:iCs/>
                <w:color w:val="000000"/>
                <w:sz w:val="16"/>
                <w:szCs w:val="16"/>
              </w:rPr>
            </w:pPr>
            <w:r w:rsidRPr="006A002A">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F729C0" w:rsidRPr="006A002A" w:rsidRDefault="00F729C0" w:rsidP="00F729C0">
            <w:pPr>
              <w:widowControl w:val="0"/>
              <w:autoSpaceDE w:val="0"/>
              <w:autoSpaceDN w:val="0"/>
              <w:adjustRightInd w:val="0"/>
              <w:rPr>
                <w:bCs/>
                <w:iCs/>
                <w:color w:val="000000"/>
                <w:sz w:val="16"/>
                <w:szCs w:val="16"/>
              </w:rPr>
            </w:pPr>
          </w:p>
          <w:p w:rsidR="00F729C0" w:rsidRPr="006A002A" w:rsidRDefault="00F729C0" w:rsidP="00F729C0">
            <w:pPr>
              <w:widowControl w:val="0"/>
              <w:autoSpaceDE w:val="0"/>
              <w:autoSpaceDN w:val="0"/>
              <w:adjustRightInd w:val="0"/>
              <w:rPr>
                <w:bCs/>
                <w:iCs/>
                <w:color w:val="000000"/>
                <w:sz w:val="16"/>
                <w:szCs w:val="16"/>
              </w:rPr>
            </w:pPr>
          </w:p>
        </w:tc>
      </w:tr>
      <w:tr w:rsidR="00F729C0" w:rsidRPr="006A002A" w:rsidTr="00F729C0">
        <w:trPr>
          <w:trHeight w:val="142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outlineLvl w:val="2"/>
              <w:rPr>
                <w:sz w:val="16"/>
                <w:szCs w:val="16"/>
              </w:rPr>
            </w:pPr>
            <w:r w:rsidRPr="006A002A">
              <w:rPr>
                <w:sz w:val="16"/>
                <w:szCs w:val="16"/>
              </w:rPr>
              <w:t>2.1.</w:t>
            </w:r>
          </w:p>
          <w:p w:rsidR="00F729C0" w:rsidRPr="006A002A" w:rsidRDefault="00F729C0" w:rsidP="00F729C0">
            <w:pPr>
              <w:widowControl w:val="0"/>
              <w:autoSpaceDE w:val="0"/>
              <w:autoSpaceDN w:val="0"/>
              <w:adjustRightInd w:val="0"/>
              <w:outlineLvl w:val="2"/>
              <w:rPr>
                <w:sz w:val="16"/>
                <w:szCs w:val="16"/>
              </w:rPr>
            </w:pPr>
          </w:p>
          <w:p w:rsidR="00F729C0" w:rsidRPr="006A002A" w:rsidRDefault="00F729C0" w:rsidP="00F729C0">
            <w:pPr>
              <w:widowControl w:val="0"/>
              <w:autoSpaceDE w:val="0"/>
              <w:autoSpaceDN w:val="0"/>
              <w:adjustRightInd w:val="0"/>
              <w:outlineLvl w:val="2"/>
              <w:rPr>
                <w:sz w:val="16"/>
                <w:szCs w:val="16"/>
              </w:rPr>
            </w:pP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Normal"/>
              <w:widowControl/>
              <w:ind w:firstLine="0"/>
              <w:jc w:val="both"/>
              <w:rPr>
                <w:rFonts w:ascii="Times New Roman" w:hAnsi="Times New Roman" w:cs="Times New Roman"/>
                <w:sz w:val="16"/>
                <w:szCs w:val="16"/>
              </w:rPr>
            </w:pPr>
            <w:r w:rsidRPr="006A002A">
              <w:rPr>
                <w:rFonts w:ascii="Times New Roman" w:hAnsi="Times New Roman" w:cs="Times New Roman"/>
                <w:sz w:val="16"/>
                <w:szCs w:val="16"/>
              </w:rPr>
              <w:t xml:space="preserve">Скос травы на кладбищах Боровёнковского сельского поселения </w:t>
            </w:r>
          </w:p>
        </w:tc>
        <w:tc>
          <w:tcPr>
            <w:tcW w:w="2025"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 xml:space="preserve">Администрация </w:t>
            </w:r>
          </w:p>
        </w:tc>
        <w:tc>
          <w:tcPr>
            <w:tcW w:w="133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w:t>
            </w:r>
          </w:p>
          <w:p w:rsidR="00F729C0" w:rsidRPr="006A002A" w:rsidRDefault="00F729C0" w:rsidP="00F729C0">
            <w:pPr>
              <w:widowControl w:val="0"/>
              <w:autoSpaceDE w:val="0"/>
              <w:autoSpaceDN w:val="0"/>
              <w:adjustRightInd w:val="0"/>
              <w:jc w:val="center"/>
              <w:rPr>
                <w:bCs/>
                <w:iCs/>
                <w:color w:val="000000"/>
                <w:sz w:val="16"/>
                <w:szCs w:val="16"/>
              </w:rPr>
            </w:pPr>
            <w:r w:rsidRPr="006A002A">
              <w:rPr>
                <w:sz w:val="16"/>
                <w:szCs w:val="16"/>
              </w:rPr>
              <w:t xml:space="preserve"> сельского посел</w:t>
            </w:r>
            <w:r w:rsidRPr="006A002A">
              <w:rPr>
                <w:sz w:val="16"/>
                <w:szCs w:val="16"/>
              </w:rPr>
              <w:t>е</w:t>
            </w:r>
            <w:r w:rsidRPr="006A002A">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c>
          <w:tcPr>
            <w:tcW w:w="781"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5,0</w:t>
            </w:r>
          </w:p>
        </w:tc>
        <w:tc>
          <w:tcPr>
            <w:tcW w:w="630"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5,0</w:t>
            </w:r>
          </w:p>
        </w:tc>
        <w:tc>
          <w:tcPr>
            <w:tcW w:w="868"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r>
      <w:tr w:rsidR="00F729C0" w:rsidRPr="006A002A" w:rsidTr="00F729C0">
        <w:trPr>
          <w:trHeight w:val="58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outlineLvl w:val="2"/>
              <w:rPr>
                <w:sz w:val="16"/>
                <w:szCs w:val="16"/>
              </w:rPr>
            </w:pPr>
            <w:r w:rsidRPr="006A002A">
              <w:rPr>
                <w:sz w:val="16"/>
                <w:szCs w:val="16"/>
              </w:rPr>
              <w:t>2.2.</w:t>
            </w: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Normal"/>
              <w:ind w:firstLine="0"/>
              <w:rPr>
                <w:rFonts w:ascii="Times New Roman" w:hAnsi="Times New Roman" w:cs="Times New Roman"/>
                <w:sz w:val="16"/>
                <w:szCs w:val="16"/>
              </w:rPr>
            </w:pPr>
            <w:r w:rsidRPr="006A002A">
              <w:rPr>
                <w:rFonts w:ascii="Times New Roman" w:hAnsi="Times New Roman" w:cs="Times New Roman"/>
                <w:sz w:val="16"/>
                <w:szCs w:val="16"/>
              </w:rPr>
              <w:t>Спил аварийных деревьев на кладбищах Боровёнковского сельского поселения с п</w:t>
            </w:r>
            <w:r w:rsidRPr="006A002A">
              <w:rPr>
                <w:rFonts w:ascii="Times New Roman" w:hAnsi="Times New Roman" w:cs="Times New Roman"/>
                <w:sz w:val="16"/>
                <w:szCs w:val="16"/>
              </w:rPr>
              <w:t>о</w:t>
            </w:r>
            <w:r w:rsidRPr="006A002A">
              <w:rPr>
                <w:rFonts w:ascii="Times New Roman" w:hAnsi="Times New Roman" w:cs="Times New Roman"/>
                <w:sz w:val="16"/>
                <w:szCs w:val="16"/>
              </w:rPr>
              <w:t>следующим вывозом пор</w:t>
            </w:r>
            <w:r w:rsidRPr="006A002A">
              <w:rPr>
                <w:rFonts w:ascii="Times New Roman" w:hAnsi="Times New Roman" w:cs="Times New Roman"/>
                <w:sz w:val="16"/>
                <w:szCs w:val="16"/>
              </w:rPr>
              <w:t>у</w:t>
            </w:r>
            <w:r w:rsidRPr="006A002A">
              <w:rPr>
                <w:rFonts w:ascii="Times New Roman" w:hAnsi="Times New Roman" w:cs="Times New Roman"/>
                <w:sz w:val="16"/>
                <w:szCs w:val="16"/>
              </w:rPr>
              <w:t>бочных оста</w:t>
            </w:r>
            <w:r w:rsidRPr="006A002A">
              <w:rPr>
                <w:rFonts w:ascii="Times New Roman" w:hAnsi="Times New Roman" w:cs="Times New Roman"/>
                <w:sz w:val="16"/>
                <w:szCs w:val="16"/>
              </w:rPr>
              <w:t>т</w:t>
            </w:r>
            <w:r w:rsidRPr="006A002A">
              <w:rPr>
                <w:rFonts w:ascii="Times New Roman" w:hAnsi="Times New Roman" w:cs="Times New Roman"/>
                <w:sz w:val="16"/>
                <w:szCs w:val="16"/>
              </w:rPr>
              <w:t>ков</w:t>
            </w:r>
          </w:p>
        </w:tc>
        <w:tc>
          <w:tcPr>
            <w:tcW w:w="2025"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w:t>
            </w:r>
          </w:p>
          <w:p w:rsidR="00F729C0" w:rsidRPr="006A002A" w:rsidRDefault="00F729C0" w:rsidP="00F729C0">
            <w:pPr>
              <w:widowControl w:val="0"/>
              <w:autoSpaceDE w:val="0"/>
              <w:autoSpaceDN w:val="0"/>
              <w:adjustRightInd w:val="0"/>
              <w:jc w:val="center"/>
              <w:rPr>
                <w:bCs/>
                <w:iCs/>
                <w:color w:val="000000"/>
                <w:sz w:val="16"/>
                <w:szCs w:val="16"/>
              </w:rPr>
            </w:pPr>
            <w:r w:rsidRPr="006A002A">
              <w:rPr>
                <w:sz w:val="16"/>
                <w:szCs w:val="16"/>
              </w:rPr>
              <w:t>сельского посел</w:t>
            </w:r>
            <w:r w:rsidRPr="006A002A">
              <w:rPr>
                <w:sz w:val="16"/>
                <w:szCs w:val="16"/>
              </w:rPr>
              <w:t>е</w:t>
            </w:r>
            <w:r w:rsidRPr="006A002A">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55,0</w:t>
            </w:r>
          </w:p>
        </w:tc>
        <w:tc>
          <w:tcPr>
            <w:tcW w:w="781"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30,0</w:t>
            </w:r>
          </w:p>
        </w:tc>
        <w:tc>
          <w:tcPr>
            <w:tcW w:w="840"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30,0</w:t>
            </w:r>
          </w:p>
        </w:tc>
        <w:tc>
          <w:tcPr>
            <w:tcW w:w="630"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30,0</w:t>
            </w:r>
          </w:p>
        </w:tc>
        <w:tc>
          <w:tcPr>
            <w:tcW w:w="868"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r>
      <w:tr w:rsidR="00F729C0" w:rsidRPr="006A002A" w:rsidTr="00F729C0">
        <w:trPr>
          <w:trHeight w:val="765"/>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outlineLvl w:val="2"/>
              <w:rPr>
                <w:sz w:val="16"/>
                <w:szCs w:val="16"/>
              </w:rPr>
            </w:pPr>
            <w:r w:rsidRPr="006A002A">
              <w:rPr>
                <w:sz w:val="16"/>
                <w:szCs w:val="16"/>
              </w:rPr>
              <w:t>2.3.</w:t>
            </w:r>
          </w:p>
        </w:tc>
        <w:tc>
          <w:tcPr>
            <w:tcW w:w="3174" w:type="dxa"/>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Normal"/>
              <w:ind w:firstLine="0"/>
              <w:jc w:val="both"/>
              <w:rPr>
                <w:rFonts w:ascii="Times New Roman" w:hAnsi="Times New Roman" w:cs="Times New Roman"/>
                <w:sz w:val="16"/>
                <w:szCs w:val="16"/>
              </w:rPr>
            </w:pPr>
            <w:r w:rsidRPr="006A002A">
              <w:rPr>
                <w:rFonts w:ascii="Times New Roman" w:hAnsi="Times New Roman" w:cs="Times New Roman"/>
                <w:sz w:val="16"/>
                <w:szCs w:val="16"/>
              </w:rPr>
              <w:t>Уборка несанкционирова</w:t>
            </w:r>
            <w:r w:rsidRPr="006A002A">
              <w:rPr>
                <w:rFonts w:ascii="Times New Roman" w:hAnsi="Times New Roman" w:cs="Times New Roman"/>
                <w:sz w:val="16"/>
                <w:szCs w:val="16"/>
              </w:rPr>
              <w:t>н</w:t>
            </w:r>
            <w:r w:rsidRPr="006A002A">
              <w:rPr>
                <w:rFonts w:ascii="Times New Roman" w:hAnsi="Times New Roman" w:cs="Times New Roman"/>
                <w:sz w:val="16"/>
                <w:szCs w:val="16"/>
              </w:rPr>
              <w:t xml:space="preserve">ных свалок, вывоз ТБО </w:t>
            </w:r>
          </w:p>
        </w:tc>
        <w:tc>
          <w:tcPr>
            <w:tcW w:w="2025" w:type="dxa"/>
            <w:gridSpan w:val="4"/>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38" w:type="dxa"/>
            <w:gridSpan w:val="2"/>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2022-2024годы</w:t>
            </w:r>
          </w:p>
        </w:tc>
        <w:tc>
          <w:tcPr>
            <w:tcW w:w="1843" w:type="dxa"/>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1.2.1</w:t>
            </w:r>
          </w:p>
        </w:tc>
        <w:tc>
          <w:tcPr>
            <w:tcW w:w="1951" w:type="dxa"/>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w:t>
            </w:r>
          </w:p>
          <w:p w:rsidR="00F729C0" w:rsidRPr="006A002A" w:rsidRDefault="00F729C0" w:rsidP="00F729C0">
            <w:pPr>
              <w:widowControl w:val="0"/>
              <w:autoSpaceDE w:val="0"/>
              <w:autoSpaceDN w:val="0"/>
              <w:adjustRightInd w:val="0"/>
              <w:jc w:val="center"/>
              <w:rPr>
                <w:bCs/>
                <w:iCs/>
                <w:color w:val="000000"/>
                <w:sz w:val="16"/>
                <w:szCs w:val="16"/>
              </w:rPr>
            </w:pPr>
            <w:r w:rsidRPr="006A002A">
              <w:rPr>
                <w:sz w:val="16"/>
                <w:szCs w:val="16"/>
              </w:rPr>
              <w:t>сельского посел</w:t>
            </w:r>
            <w:r w:rsidRPr="006A002A">
              <w:rPr>
                <w:sz w:val="16"/>
                <w:szCs w:val="16"/>
              </w:rPr>
              <w:t>е</w:t>
            </w:r>
            <w:r w:rsidRPr="006A002A">
              <w:rPr>
                <w:sz w:val="16"/>
                <w:szCs w:val="16"/>
              </w:rPr>
              <w:t>ния</w:t>
            </w:r>
          </w:p>
        </w:tc>
        <w:tc>
          <w:tcPr>
            <w:tcW w:w="884" w:type="dxa"/>
            <w:gridSpan w:val="4"/>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13,750</w:t>
            </w:r>
          </w:p>
        </w:tc>
        <w:tc>
          <w:tcPr>
            <w:tcW w:w="781" w:type="dxa"/>
            <w:gridSpan w:val="2"/>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24,0</w:t>
            </w:r>
          </w:p>
        </w:tc>
        <w:tc>
          <w:tcPr>
            <w:tcW w:w="840" w:type="dxa"/>
            <w:gridSpan w:val="3"/>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24,0</w:t>
            </w:r>
          </w:p>
        </w:tc>
        <w:tc>
          <w:tcPr>
            <w:tcW w:w="630" w:type="dxa"/>
            <w:gridSpan w:val="3"/>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24,0</w:t>
            </w:r>
          </w:p>
        </w:tc>
        <w:tc>
          <w:tcPr>
            <w:tcW w:w="868" w:type="dxa"/>
            <w:gridSpan w:val="3"/>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r>
      <w:tr w:rsidR="00F729C0" w:rsidRPr="006A002A" w:rsidTr="00F729C0">
        <w:trPr>
          <w:trHeight w:val="389"/>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outlineLvl w:val="2"/>
              <w:rPr>
                <w:sz w:val="16"/>
                <w:szCs w:val="16"/>
              </w:rPr>
            </w:pPr>
            <w:r w:rsidRPr="006A002A">
              <w:rPr>
                <w:sz w:val="16"/>
                <w:szCs w:val="16"/>
              </w:rPr>
              <w:t xml:space="preserve">  3.</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Cell"/>
              <w:rPr>
                <w:rFonts w:ascii="Times New Roman" w:hAnsi="Times New Roman" w:cs="Times New Roman"/>
                <w:b/>
                <w:sz w:val="16"/>
                <w:szCs w:val="16"/>
              </w:rPr>
            </w:pPr>
            <w:r w:rsidRPr="006A002A">
              <w:rPr>
                <w:rFonts w:ascii="Times New Roman" w:hAnsi="Times New Roman" w:cs="Times New Roman"/>
                <w:b/>
                <w:sz w:val="16"/>
                <w:szCs w:val="16"/>
              </w:rPr>
              <w:t>Задача 3.</w:t>
            </w:r>
            <w:r w:rsidRPr="006A002A">
              <w:rPr>
                <w:b/>
                <w:sz w:val="16"/>
                <w:szCs w:val="16"/>
              </w:rPr>
              <w:t xml:space="preserve"> </w:t>
            </w:r>
            <w:r w:rsidRPr="006A002A">
              <w:rPr>
                <w:rFonts w:ascii="Times New Roman" w:hAnsi="Times New Roman" w:cs="Times New Roman"/>
                <w:b/>
                <w:sz w:val="16"/>
                <w:szCs w:val="16"/>
              </w:rPr>
              <w:t>Восстановление (ремонт, реставрация, благоустройство, обустройство) воинских захоронений на территории Боровёнко</w:t>
            </w:r>
            <w:r w:rsidRPr="006A002A">
              <w:rPr>
                <w:rFonts w:ascii="Times New Roman" w:hAnsi="Times New Roman" w:cs="Times New Roman"/>
                <w:b/>
                <w:sz w:val="16"/>
                <w:szCs w:val="16"/>
              </w:rPr>
              <w:t>в</w:t>
            </w:r>
            <w:r w:rsidRPr="006A002A">
              <w:rPr>
                <w:rFonts w:ascii="Times New Roman" w:hAnsi="Times New Roman" w:cs="Times New Roman"/>
                <w:b/>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F729C0" w:rsidRPr="006A002A" w:rsidRDefault="00F729C0" w:rsidP="00F729C0">
            <w:pPr>
              <w:widowControl w:val="0"/>
              <w:autoSpaceDE w:val="0"/>
              <w:autoSpaceDN w:val="0"/>
              <w:adjustRightInd w:val="0"/>
              <w:rPr>
                <w:bCs/>
                <w:iCs/>
                <w:color w:val="000000"/>
                <w:sz w:val="16"/>
                <w:szCs w:val="16"/>
              </w:rPr>
            </w:pPr>
          </w:p>
        </w:tc>
      </w:tr>
      <w:tr w:rsidR="00F729C0" w:rsidRPr="006A002A" w:rsidTr="00F729C0">
        <w:trPr>
          <w:trHeight w:val="102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3.1.</w:t>
            </w:r>
          </w:p>
        </w:tc>
        <w:tc>
          <w:tcPr>
            <w:tcW w:w="322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Normal"/>
              <w:ind w:firstLine="0"/>
              <w:rPr>
                <w:rFonts w:ascii="Times New Roman" w:hAnsi="Times New Roman" w:cs="Times New Roman"/>
                <w:sz w:val="16"/>
                <w:szCs w:val="16"/>
              </w:rPr>
            </w:pPr>
            <w:r w:rsidRPr="006A002A">
              <w:rPr>
                <w:rFonts w:ascii="Times New Roman" w:hAnsi="Times New Roman"/>
                <w:sz w:val="16"/>
                <w:szCs w:val="16"/>
              </w:rPr>
              <w:t>Восстановление (ремонт, реставрация, благоустройс</w:t>
            </w:r>
            <w:r w:rsidRPr="006A002A">
              <w:rPr>
                <w:rFonts w:ascii="Times New Roman" w:hAnsi="Times New Roman"/>
                <w:sz w:val="16"/>
                <w:szCs w:val="16"/>
              </w:rPr>
              <w:t>т</w:t>
            </w:r>
            <w:r w:rsidRPr="006A002A">
              <w:rPr>
                <w:rFonts w:ascii="Times New Roman" w:hAnsi="Times New Roman"/>
                <w:sz w:val="16"/>
                <w:szCs w:val="16"/>
              </w:rPr>
              <w:t>во) воинских захоронений</w:t>
            </w:r>
          </w:p>
        </w:tc>
        <w:tc>
          <w:tcPr>
            <w:tcW w:w="1975" w:type="dxa"/>
            <w:gridSpan w:val="2"/>
            <w:vMerge w:val="restart"/>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Администрация </w:t>
            </w:r>
          </w:p>
        </w:tc>
        <w:tc>
          <w:tcPr>
            <w:tcW w:w="1338" w:type="dxa"/>
            <w:gridSpan w:val="2"/>
            <w:vMerge w:val="restart"/>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 годы</w:t>
            </w:r>
          </w:p>
        </w:tc>
        <w:tc>
          <w:tcPr>
            <w:tcW w:w="1843" w:type="dxa"/>
            <w:vMerge w:val="restart"/>
            <w:tcBorders>
              <w:top w:val="single" w:sz="4" w:space="0" w:color="auto"/>
              <w:left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w:t>
            </w:r>
          </w:p>
          <w:p w:rsidR="00F729C0" w:rsidRPr="006A002A" w:rsidRDefault="00F729C0" w:rsidP="00F729C0">
            <w:pPr>
              <w:widowControl w:val="0"/>
              <w:autoSpaceDE w:val="0"/>
              <w:autoSpaceDN w:val="0"/>
              <w:adjustRightInd w:val="0"/>
              <w:jc w:val="center"/>
              <w:rPr>
                <w:sz w:val="16"/>
                <w:szCs w:val="16"/>
              </w:rPr>
            </w:pPr>
            <w:r w:rsidRPr="006A002A">
              <w:rPr>
                <w:sz w:val="16"/>
                <w:szCs w:val="16"/>
              </w:rPr>
              <w:t>сельского посел</w:t>
            </w:r>
            <w:r w:rsidRPr="006A002A">
              <w:rPr>
                <w:sz w:val="16"/>
                <w:szCs w:val="16"/>
              </w:rPr>
              <w:t>е</w:t>
            </w:r>
            <w:r w:rsidRPr="006A002A">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1,128</w:t>
            </w:r>
          </w:p>
          <w:p w:rsidR="00F729C0" w:rsidRPr="006A002A" w:rsidRDefault="00F729C0" w:rsidP="00F729C0">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2,66325</w:t>
            </w:r>
          </w:p>
        </w:tc>
        <w:tc>
          <w:tcPr>
            <w:tcW w:w="796"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2,01</w:t>
            </w:r>
          </w:p>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bCs/>
                <w:iCs/>
                <w:color w:val="000000"/>
                <w:sz w:val="16"/>
                <w:szCs w:val="16"/>
              </w:rPr>
              <w:t>-</w:t>
            </w:r>
          </w:p>
        </w:tc>
      </w:tr>
      <w:tr w:rsidR="00F729C0" w:rsidRPr="006A002A" w:rsidTr="00F729C0">
        <w:trPr>
          <w:trHeight w:val="405"/>
          <w:jc w:val="center"/>
        </w:trPr>
        <w:tc>
          <w:tcPr>
            <w:tcW w:w="826" w:type="dxa"/>
            <w:vMerge/>
            <w:tcBorders>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3224" w:type="dxa"/>
            <w:gridSpan w:val="3"/>
            <w:vMerge/>
            <w:tcBorders>
              <w:left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Cell"/>
              <w:rPr>
                <w:rFonts w:ascii="Times New Roman" w:hAnsi="Times New Roman" w:cs="Times New Roman"/>
                <w:sz w:val="16"/>
                <w:szCs w:val="16"/>
              </w:rPr>
            </w:pPr>
          </w:p>
        </w:tc>
        <w:tc>
          <w:tcPr>
            <w:tcW w:w="1975" w:type="dxa"/>
            <w:gridSpan w:val="2"/>
            <w:vMerge/>
            <w:tcBorders>
              <w:left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tc>
        <w:tc>
          <w:tcPr>
            <w:tcW w:w="1338" w:type="dxa"/>
            <w:gridSpan w:val="2"/>
            <w:vMerge/>
            <w:tcBorders>
              <w:left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tc>
        <w:tc>
          <w:tcPr>
            <w:tcW w:w="1843" w:type="dxa"/>
            <w:vMerge/>
            <w:tcBorders>
              <w:left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Областной бюджет</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30,86017</w:t>
            </w:r>
          </w:p>
        </w:tc>
        <w:tc>
          <w:tcPr>
            <w:tcW w:w="851"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394,83675</w:t>
            </w:r>
          </w:p>
        </w:tc>
        <w:tc>
          <w:tcPr>
            <w:tcW w:w="796"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297,990</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r>
      <w:tr w:rsidR="00F729C0" w:rsidRPr="006A002A" w:rsidTr="00F729C0">
        <w:trPr>
          <w:trHeight w:val="20"/>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322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Cell"/>
              <w:rPr>
                <w:rFonts w:ascii="Times New Roman" w:hAnsi="Times New Roman" w:cs="Times New Roman"/>
                <w:sz w:val="16"/>
                <w:szCs w:val="16"/>
              </w:rPr>
            </w:pPr>
          </w:p>
        </w:tc>
        <w:tc>
          <w:tcPr>
            <w:tcW w:w="1975" w:type="dxa"/>
            <w:gridSpan w:val="2"/>
            <w:vMerge/>
            <w:tcBorders>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tc>
        <w:tc>
          <w:tcPr>
            <w:tcW w:w="1338" w:type="dxa"/>
            <w:gridSpan w:val="2"/>
            <w:vMerge/>
            <w:tcBorders>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tc>
        <w:tc>
          <w:tcPr>
            <w:tcW w:w="1843" w:type="dxa"/>
            <w:vMerge/>
            <w:tcBorders>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Федеральный бюджет</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136,37063</w:t>
            </w:r>
          </w:p>
          <w:p w:rsidR="00F729C0" w:rsidRPr="006A002A" w:rsidRDefault="00F729C0" w:rsidP="00F729C0">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796"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r>
      <w:tr w:rsidR="00F729C0" w:rsidRPr="006A002A" w:rsidTr="00F729C0">
        <w:trPr>
          <w:trHeight w:val="27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3.2.</w:t>
            </w:r>
          </w:p>
        </w:tc>
        <w:tc>
          <w:tcPr>
            <w:tcW w:w="322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pStyle w:val="ConsPlusNormal"/>
              <w:ind w:firstLine="0"/>
              <w:rPr>
                <w:rFonts w:ascii="Times New Roman" w:hAnsi="Times New Roman" w:cs="Times New Roman"/>
                <w:sz w:val="16"/>
                <w:szCs w:val="16"/>
              </w:rPr>
            </w:pPr>
            <w:r w:rsidRPr="006A002A">
              <w:rPr>
                <w:rFonts w:ascii="Times New Roman" w:hAnsi="Times New Roman" w:cs="Times New Roman"/>
                <w:sz w:val="16"/>
                <w:szCs w:val="16"/>
              </w:rPr>
              <w:t>Иные мероприятия  по вои</w:t>
            </w:r>
            <w:r w:rsidRPr="006A002A">
              <w:rPr>
                <w:rFonts w:ascii="Times New Roman" w:hAnsi="Times New Roman" w:cs="Times New Roman"/>
                <w:sz w:val="16"/>
                <w:szCs w:val="16"/>
              </w:rPr>
              <w:t>н</w:t>
            </w:r>
            <w:r w:rsidRPr="006A002A">
              <w:rPr>
                <w:rFonts w:ascii="Times New Roman" w:hAnsi="Times New Roman" w:cs="Times New Roman"/>
                <w:sz w:val="16"/>
                <w:szCs w:val="16"/>
              </w:rPr>
              <w:t>ским захоронениям (прове</w:t>
            </w:r>
            <w:r w:rsidRPr="006A002A">
              <w:rPr>
                <w:rFonts w:ascii="Times New Roman" w:hAnsi="Times New Roman" w:cs="Times New Roman"/>
                <w:sz w:val="16"/>
                <w:szCs w:val="16"/>
              </w:rPr>
              <w:t>р</w:t>
            </w:r>
            <w:r w:rsidRPr="006A002A">
              <w:rPr>
                <w:rFonts w:ascii="Times New Roman" w:hAnsi="Times New Roman" w:cs="Times New Roman"/>
                <w:sz w:val="16"/>
                <w:szCs w:val="16"/>
              </w:rPr>
              <w:t>ка проектно-сметной док</w:t>
            </w:r>
            <w:r w:rsidRPr="006A002A">
              <w:rPr>
                <w:rFonts w:ascii="Times New Roman" w:hAnsi="Times New Roman" w:cs="Times New Roman"/>
                <w:sz w:val="16"/>
                <w:szCs w:val="16"/>
              </w:rPr>
              <w:t>у</w:t>
            </w:r>
            <w:r w:rsidRPr="006A002A">
              <w:rPr>
                <w:rFonts w:ascii="Times New Roman" w:hAnsi="Times New Roman" w:cs="Times New Roman"/>
                <w:sz w:val="16"/>
                <w:szCs w:val="16"/>
              </w:rPr>
              <w:t xml:space="preserve">ментации и др.) </w:t>
            </w:r>
          </w:p>
        </w:tc>
        <w:tc>
          <w:tcPr>
            <w:tcW w:w="1975"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w:t>
            </w:r>
          </w:p>
          <w:p w:rsidR="00F729C0" w:rsidRPr="006A002A" w:rsidRDefault="00F729C0" w:rsidP="00F729C0">
            <w:pPr>
              <w:widowControl w:val="0"/>
              <w:autoSpaceDE w:val="0"/>
              <w:autoSpaceDN w:val="0"/>
              <w:adjustRightInd w:val="0"/>
              <w:jc w:val="center"/>
              <w:rPr>
                <w:sz w:val="16"/>
                <w:szCs w:val="16"/>
              </w:rPr>
            </w:pPr>
            <w:r w:rsidRPr="006A002A">
              <w:rPr>
                <w:sz w:val="16"/>
                <w:szCs w:val="16"/>
              </w:rPr>
              <w:t>сельского посел</w:t>
            </w:r>
            <w:r w:rsidRPr="006A002A">
              <w:rPr>
                <w:sz w:val="16"/>
                <w:szCs w:val="16"/>
              </w:rPr>
              <w:t>е</w:t>
            </w:r>
            <w:r w:rsidRPr="006A002A">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14,102</w:t>
            </w:r>
          </w:p>
        </w:tc>
        <w:tc>
          <w:tcPr>
            <w:tcW w:w="851" w:type="dxa"/>
            <w:gridSpan w:val="4"/>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10,0</w:t>
            </w:r>
          </w:p>
        </w:tc>
        <w:tc>
          <w:tcPr>
            <w:tcW w:w="796"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7,99</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10,0</w:t>
            </w:r>
          </w:p>
        </w:tc>
        <w:tc>
          <w:tcPr>
            <w:tcW w:w="858" w:type="dxa"/>
            <w:gridSpan w:val="2"/>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bCs/>
                <w:iCs/>
                <w:color w:val="000000"/>
                <w:sz w:val="16"/>
                <w:szCs w:val="16"/>
              </w:rPr>
            </w:pPr>
            <w:r w:rsidRPr="006A002A">
              <w:rPr>
                <w:bCs/>
                <w:iCs/>
                <w:color w:val="000000"/>
                <w:sz w:val="16"/>
                <w:szCs w:val="16"/>
              </w:rPr>
              <w:t>-</w:t>
            </w:r>
          </w:p>
        </w:tc>
      </w:tr>
      <w:tr w:rsidR="00F729C0" w:rsidRPr="006A002A" w:rsidTr="00F729C0">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outlineLvl w:val="2"/>
              <w:rPr>
                <w:sz w:val="16"/>
                <w:szCs w:val="16"/>
              </w:rPr>
            </w:pPr>
            <w:r w:rsidRPr="006A002A">
              <w:rPr>
                <w:sz w:val="16"/>
                <w:szCs w:val="16"/>
              </w:rPr>
              <w:t>4.</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b/>
                <w:sz w:val="16"/>
                <w:szCs w:val="16"/>
              </w:rPr>
            </w:pPr>
            <w:r w:rsidRPr="006A002A">
              <w:rPr>
                <w:b/>
                <w:sz w:val="16"/>
                <w:szCs w:val="16"/>
              </w:rPr>
              <w:t>Задача 4. Проведение прочих мероприятий комплексного благоустройства территории поселения</w:t>
            </w:r>
          </w:p>
        </w:tc>
      </w:tr>
      <w:tr w:rsidR="00F729C0" w:rsidRPr="006A002A" w:rsidTr="00F729C0">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Работы по благоустройству территорий сельского пос</w:t>
            </w:r>
            <w:r w:rsidRPr="006A002A">
              <w:rPr>
                <w:sz w:val="16"/>
                <w:szCs w:val="16"/>
              </w:rPr>
              <w:t>е</w:t>
            </w:r>
            <w:r w:rsidRPr="006A002A">
              <w:rPr>
                <w:sz w:val="16"/>
                <w:szCs w:val="16"/>
              </w:rPr>
              <w:t>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1.4.1</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8,21436</w:t>
            </w:r>
          </w:p>
          <w:p w:rsidR="00F729C0" w:rsidRPr="006A002A" w:rsidRDefault="00F729C0" w:rsidP="00F729C0">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w:t>
            </w:r>
          </w:p>
          <w:p w:rsidR="00F729C0" w:rsidRPr="006A002A" w:rsidRDefault="00F729C0" w:rsidP="00F729C0">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5,0</w:t>
            </w:r>
          </w:p>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5,0</w:t>
            </w:r>
          </w:p>
          <w:p w:rsidR="00F729C0" w:rsidRPr="006A002A" w:rsidRDefault="00F729C0" w:rsidP="00F729C0">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      -</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r>
      <w:tr w:rsidR="00F729C0" w:rsidRPr="006A002A" w:rsidTr="00F729C0">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Удаление Борщевика С</w:t>
            </w:r>
            <w:r w:rsidRPr="006A002A">
              <w:rPr>
                <w:sz w:val="16"/>
                <w:szCs w:val="16"/>
              </w:rPr>
              <w:t>о</w:t>
            </w:r>
            <w:r w:rsidRPr="006A002A">
              <w:rPr>
                <w:sz w:val="16"/>
                <w:szCs w:val="16"/>
              </w:rPr>
              <w:t xml:space="preserve">сновского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79,0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120,0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80,0</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80,0</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4.3.</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r w:rsidRPr="006A002A">
              <w:rPr>
                <w:sz w:val="16"/>
                <w:szCs w:val="16"/>
              </w:rPr>
              <w:t>Скос травы в общественных местах поселка (включая Аллею Победы, Сквер Пам</w:t>
            </w:r>
            <w:r w:rsidRPr="006A002A">
              <w:rPr>
                <w:sz w:val="16"/>
                <w:szCs w:val="16"/>
              </w:rPr>
              <w:t>я</w:t>
            </w:r>
            <w:r w:rsidRPr="006A002A">
              <w:rPr>
                <w:sz w:val="16"/>
                <w:szCs w:val="16"/>
              </w:rPr>
              <w:t xml:space="preserve">ти)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1.4.3</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w:t>
            </w:r>
          </w:p>
          <w:p w:rsidR="00F729C0" w:rsidRPr="006A002A" w:rsidRDefault="00F729C0" w:rsidP="00F729C0">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10,0</w:t>
            </w:r>
          </w:p>
          <w:p w:rsidR="00F729C0" w:rsidRPr="006A002A" w:rsidRDefault="00F729C0" w:rsidP="00F729C0">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25,0</w:t>
            </w:r>
          </w:p>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     </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25,0</w:t>
            </w:r>
          </w:p>
          <w:p w:rsidR="00F729C0" w:rsidRPr="006A002A" w:rsidRDefault="00F729C0" w:rsidP="00F729C0">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      -</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r>
      <w:tr w:rsidR="00F729C0" w:rsidRPr="006A002A" w:rsidTr="00F729C0">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lastRenderedPageBreak/>
              <w:t>4.4.</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Ручная уборка улиц, троту</w:t>
            </w:r>
            <w:r w:rsidRPr="006A002A">
              <w:rPr>
                <w:sz w:val="16"/>
                <w:szCs w:val="16"/>
              </w:rPr>
              <w:t>а</w:t>
            </w:r>
            <w:r w:rsidRPr="006A002A">
              <w:rPr>
                <w:sz w:val="16"/>
                <w:szCs w:val="16"/>
              </w:rPr>
              <w:t>ров (включая Аллею Поб</w:t>
            </w:r>
            <w:r w:rsidRPr="006A002A">
              <w:rPr>
                <w:sz w:val="16"/>
                <w:szCs w:val="16"/>
              </w:rPr>
              <w:t>е</w:t>
            </w:r>
            <w:r w:rsidRPr="006A002A">
              <w:rPr>
                <w:sz w:val="16"/>
                <w:szCs w:val="16"/>
              </w:rPr>
              <w:t xml:space="preserve">ды, Сквер Памяти и сквер по ул.Кооперативная д.5)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1.4.4</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20,0</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20,0</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4.5.</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r w:rsidRPr="006A002A">
              <w:rPr>
                <w:sz w:val="16"/>
                <w:szCs w:val="16"/>
              </w:rPr>
              <w:t>Чистка от снега Аллеи П</w:t>
            </w:r>
            <w:r w:rsidRPr="006A002A">
              <w:rPr>
                <w:sz w:val="16"/>
                <w:szCs w:val="16"/>
              </w:rPr>
              <w:t>о</w:t>
            </w:r>
            <w:r w:rsidRPr="006A002A">
              <w:rPr>
                <w:sz w:val="16"/>
                <w:szCs w:val="16"/>
              </w:rPr>
              <w:t>беды, Сквера Памяти и скв</w:t>
            </w:r>
            <w:r w:rsidRPr="006A002A">
              <w:rPr>
                <w:sz w:val="16"/>
                <w:szCs w:val="16"/>
              </w:rPr>
              <w:t>е</w:t>
            </w:r>
            <w:r w:rsidRPr="006A002A">
              <w:rPr>
                <w:sz w:val="16"/>
                <w:szCs w:val="16"/>
              </w:rPr>
              <w:t>ра по ул.Кооперативная д.5</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1.4.5</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4,46664</w:t>
            </w:r>
          </w:p>
          <w:p w:rsidR="00F729C0" w:rsidRPr="006A002A" w:rsidRDefault="00F729C0" w:rsidP="00F729C0">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w:t>
            </w:r>
          </w:p>
          <w:p w:rsidR="00F729C0" w:rsidRPr="006A002A" w:rsidRDefault="00F729C0" w:rsidP="00F729C0">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20,0</w:t>
            </w:r>
          </w:p>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20,0</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      -</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r>
      <w:tr w:rsidR="00F729C0" w:rsidRPr="006A002A" w:rsidTr="00F729C0">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4.6.</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Ремонт детского игрового оборудования по мере тр</w:t>
            </w:r>
            <w:r w:rsidRPr="006A002A">
              <w:rPr>
                <w:sz w:val="16"/>
                <w:szCs w:val="16"/>
              </w:rPr>
              <w:t>е</w:t>
            </w:r>
            <w:r w:rsidRPr="006A002A">
              <w:rPr>
                <w:sz w:val="16"/>
                <w:szCs w:val="16"/>
              </w:rPr>
              <w:t>бования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1.4.6</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873"/>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4.7.</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both"/>
              <w:rPr>
                <w:sz w:val="16"/>
                <w:szCs w:val="16"/>
              </w:rPr>
            </w:pPr>
            <w:r w:rsidRPr="006A002A">
              <w:rPr>
                <w:sz w:val="16"/>
                <w:szCs w:val="16"/>
              </w:rPr>
              <w:t>Приобретение табличек «Правила эксплу</w:t>
            </w:r>
            <w:r w:rsidRPr="006A002A">
              <w:rPr>
                <w:sz w:val="16"/>
                <w:szCs w:val="16"/>
              </w:rPr>
              <w:t>а</w:t>
            </w:r>
            <w:r w:rsidRPr="006A002A">
              <w:rPr>
                <w:sz w:val="16"/>
                <w:szCs w:val="16"/>
              </w:rPr>
              <w:t>тации детской площа</w:t>
            </w:r>
            <w:r w:rsidRPr="006A002A">
              <w:rPr>
                <w:sz w:val="16"/>
                <w:szCs w:val="16"/>
              </w:rPr>
              <w:t>д</w:t>
            </w:r>
            <w:r w:rsidRPr="006A002A">
              <w:rPr>
                <w:sz w:val="16"/>
                <w:szCs w:val="16"/>
              </w:rPr>
              <w:t>ки»,видеонаблюдение</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1.4.7</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3,0</w:t>
            </w:r>
          </w:p>
          <w:p w:rsidR="00F729C0" w:rsidRPr="006A002A" w:rsidRDefault="00F729C0" w:rsidP="00F729C0">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w:t>
            </w:r>
          </w:p>
          <w:p w:rsidR="00F729C0" w:rsidRPr="006A002A" w:rsidRDefault="00F729C0" w:rsidP="00F729C0">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w:t>
            </w:r>
          </w:p>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     </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w:t>
            </w:r>
          </w:p>
          <w:p w:rsidR="00F729C0" w:rsidRPr="006A002A" w:rsidRDefault="00F729C0" w:rsidP="00F729C0">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rPr>
                <w:sz w:val="16"/>
                <w:szCs w:val="16"/>
              </w:rPr>
            </w:pPr>
            <w:r w:rsidRPr="006A002A">
              <w:rPr>
                <w:sz w:val="16"/>
                <w:szCs w:val="16"/>
              </w:rPr>
              <w:t xml:space="preserve">      </w:t>
            </w:r>
          </w:p>
          <w:p w:rsidR="00F729C0" w:rsidRPr="006A002A" w:rsidRDefault="00F729C0" w:rsidP="00F729C0">
            <w:pPr>
              <w:widowControl w:val="0"/>
              <w:autoSpaceDE w:val="0"/>
              <w:autoSpaceDN w:val="0"/>
              <w:adjustRightInd w:val="0"/>
              <w:jc w:val="center"/>
              <w:rPr>
                <w:sz w:val="16"/>
                <w:szCs w:val="16"/>
              </w:rPr>
            </w:pPr>
          </w:p>
          <w:p w:rsidR="00F729C0" w:rsidRPr="006A002A" w:rsidRDefault="00F729C0" w:rsidP="00F729C0">
            <w:pPr>
              <w:widowControl w:val="0"/>
              <w:autoSpaceDE w:val="0"/>
              <w:autoSpaceDN w:val="0"/>
              <w:adjustRightInd w:val="0"/>
              <w:jc w:val="center"/>
              <w:rPr>
                <w:sz w:val="16"/>
                <w:szCs w:val="16"/>
              </w:rPr>
            </w:pPr>
            <w:r w:rsidRPr="006A002A">
              <w:rPr>
                <w:sz w:val="16"/>
                <w:szCs w:val="16"/>
              </w:rPr>
              <w:t>-</w:t>
            </w:r>
          </w:p>
          <w:p w:rsidR="00F729C0" w:rsidRPr="006A002A" w:rsidRDefault="00F729C0" w:rsidP="00F729C0">
            <w:pPr>
              <w:widowControl w:val="0"/>
              <w:autoSpaceDE w:val="0"/>
              <w:autoSpaceDN w:val="0"/>
              <w:adjustRightInd w:val="0"/>
              <w:jc w:val="center"/>
              <w:rPr>
                <w:sz w:val="16"/>
                <w:szCs w:val="16"/>
              </w:rPr>
            </w:pPr>
          </w:p>
        </w:tc>
      </w:tr>
      <w:tr w:rsidR="00F729C0" w:rsidRPr="006A002A" w:rsidTr="00F729C0">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4.8.</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обслужив</w:t>
            </w:r>
            <w:r w:rsidRPr="006A002A">
              <w:rPr>
                <w:sz w:val="16"/>
                <w:szCs w:val="16"/>
              </w:rPr>
              <w:t>а</w:t>
            </w:r>
            <w:r w:rsidRPr="006A002A">
              <w:rPr>
                <w:sz w:val="16"/>
                <w:szCs w:val="16"/>
              </w:rPr>
              <w:t>ние триммера</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1.4.8</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13,33</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5,0</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4.9.</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Предоставление доступа к системе виде</w:t>
            </w:r>
            <w:r w:rsidRPr="006A002A">
              <w:rPr>
                <w:sz w:val="16"/>
                <w:szCs w:val="16"/>
              </w:rPr>
              <w:t>о</w:t>
            </w:r>
            <w:r w:rsidRPr="006A002A">
              <w:rPr>
                <w:sz w:val="16"/>
                <w:szCs w:val="16"/>
              </w:rPr>
              <w:t>наблюдения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1.4.9</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45,6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45,6</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45,6</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45,6</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672"/>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4.10.</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расходных материалов и хоз.товаров</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2022-2024</w:t>
            </w:r>
          </w:p>
          <w:p w:rsidR="00F729C0" w:rsidRPr="006A002A" w:rsidRDefault="00F729C0" w:rsidP="00F729C0">
            <w:pPr>
              <w:widowControl w:val="0"/>
              <w:autoSpaceDE w:val="0"/>
              <w:autoSpaceDN w:val="0"/>
              <w:adjustRightInd w:val="0"/>
              <w:jc w:val="center"/>
              <w:rPr>
                <w:sz w:val="16"/>
                <w:szCs w:val="16"/>
              </w:rPr>
            </w:pPr>
            <w:r w:rsidRPr="006A002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1.4.10</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 пос</w:t>
            </w:r>
            <w:r w:rsidRPr="006A002A">
              <w:rPr>
                <w:sz w:val="16"/>
                <w:szCs w:val="16"/>
              </w:rPr>
              <w:t>е</w:t>
            </w:r>
            <w:r w:rsidRPr="006A002A">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3,389</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5,0</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69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Работы по благоустройству общественных территорий Боровёнковского сельского поселения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1.4.11</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Областной бю</w:t>
            </w:r>
            <w:r w:rsidRPr="006A002A">
              <w:rPr>
                <w:sz w:val="16"/>
                <w:szCs w:val="16"/>
              </w:rPr>
              <w:t>д</w:t>
            </w:r>
            <w:r w:rsidRPr="006A002A">
              <w:rPr>
                <w:sz w:val="16"/>
                <w:szCs w:val="16"/>
              </w:rPr>
              <w:t>жет</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307,445</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48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4.12</w:t>
            </w:r>
          </w:p>
        </w:tc>
        <w:tc>
          <w:tcPr>
            <w:tcW w:w="3184"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установка детского обор</w:t>
            </w:r>
            <w:r w:rsidRPr="006A002A">
              <w:rPr>
                <w:sz w:val="16"/>
                <w:szCs w:val="16"/>
              </w:rPr>
              <w:t>у</w:t>
            </w:r>
            <w:r w:rsidRPr="006A002A">
              <w:rPr>
                <w:sz w:val="16"/>
                <w:szCs w:val="16"/>
              </w:rPr>
              <w:t>дования</w:t>
            </w:r>
          </w:p>
        </w:tc>
        <w:tc>
          <w:tcPr>
            <w:tcW w:w="201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2022-2023</w:t>
            </w:r>
          </w:p>
        </w:tc>
        <w:tc>
          <w:tcPr>
            <w:tcW w:w="187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района</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317,104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228"/>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3184"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p>
        </w:tc>
        <w:tc>
          <w:tcPr>
            <w:tcW w:w="201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187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w:t>
            </w:r>
          </w:p>
          <w:p w:rsidR="00F729C0" w:rsidRPr="006A002A" w:rsidRDefault="00F729C0" w:rsidP="00F729C0">
            <w:pPr>
              <w:widowControl w:val="0"/>
              <w:autoSpaceDE w:val="0"/>
              <w:autoSpaceDN w:val="0"/>
              <w:adjustRightInd w:val="0"/>
              <w:jc w:val="center"/>
              <w:rPr>
                <w:sz w:val="16"/>
                <w:szCs w:val="16"/>
              </w:rPr>
            </w:pPr>
            <w:r w:rsidRPr="006A002A">
              <w:rPr>
                <w:sz w:val="16"/>
                <w:szCs w:val="16"/>
              </w:rPr>
              <w:t>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271,40275</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p>
        </w:tc>
      </w:tr>
      <w:tr w:rsidR="00F729C0" w:rsidRPr="006A002A" w:rsidTr="00F729C0">
        <w:trPr>
          <w:trHeight w:val="6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4.13</w:t>
            </w:r>
          </w:p>
        </w:tc>
        <w:tc>
          <w:tcPr>
            <w:tcW w:w="3184"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установка баннеров и уличных стендов</w:t>
            </w:r>
          </w:p>
        </w:tc>
        <w:tc>
          <w:tcPr>
            <w:tcW w:w="201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2022-2023</w:t>
            </w:r>
          </w:p>
        </w:tc>
        <w:tc>
          <w:tcPr>
            <w:tcW w:w="187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1.4.13</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w:t>
            </w:r>
          </w:p>
          <w:p w:rsidR="00F729C0" w:rsidRPr="006A002A" w:rsidRDefault="00F729C0" w:rsidP="00F729C0">
            <w:pPr>
              <w:widowControl w:val="0"/>
              <w:autoSpaceDE w:val="0"/>
              <w:autoSpaceDN w:val="0"/>
              <w:adjustRightInd w:val="0"/>
              <w:jc w:val="center"/>
              <w:rPr>
                <w:sz w:val="16"/>
                <w:szCs w:val="16"/>
              </w:rPr>
            </w:pPr>
            <w:r w:rsidRPr="006A002A">
              <w:rPr>
                <w:sz w:val="16"/>
                <w:szCs w:val="16"/>
              </w:rPr>
              <w:t>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36,6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276"/>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3184"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p>
        </w:tc>
        <w:tc>
          <w:tcPr>
            <w:tcW w:w="201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187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района</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9,907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60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4.14</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Приобретение и установка ограждений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2023</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1.4.14</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w:t>
            </w:r>
          </w:p>
          <w:p w:rsidR="00F729C0" w:rsidRPr="006A002A" w:rsidRDefault="00F729C0" w:rsidP="00F729C0">
            <w:pPr>
              <w:widowControl w:val="0"/>
              <w:autoSpaceDE w:val="0"/>
              <w:autoSpaceDN w:val="0"/>
              <w:adjustRightInd w:val="0"/>
              <w:jc w:val="center"/>
              <w:rPr>
                <w:sz w:val="16"/>
                <w:szCs w:val="16"/>
              </w:rPr>
            </w:pPr>
            <w:r w:rsidRPr="006A002A">
              <w:rPr>
                <w:sz w:val="16"/>
                <w:szCs w:val="16"/>
              </w:rPr>
              <w:t>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100,0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r w:rsidRPr="006A002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r>
      <w:tr w:rsidR="00F729C0" w:rsidRPr="006A002A" w:rsidTr="00F729C0">
        <w:trPr>
          <w:trHeight w:val="9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4.15</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rPr>
                <w:sz w:val="16"/>
                <w:szCs w:val="16"/>
              </w:rPr>
            </w:pPr>
            <w:r w:rsidRPr="006A002A">
              <w:rPr>
                <w:sz w:val="16"/>
                <w:szCs w:val="16"/>
              </w:rPr>
              <w:t>Оформление документов земельногого участка для детской площадки</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2023</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1.4.15</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Бюджет сельск</w:t>
            </w:r>
            <w:r w:rsidRPr="006A002A">
              <w:rPr>
                <w:sz w:val="16"/>
                <w:szCs w:val="16"/>
              </w:rPr>
              <w:t>о</w:t>
            </w:r>
            <w:r w:rsidRPr="006A002A">
              <w:rPr>
                <w:sz w:val="16"/>
                <w:szCs w:val="16"/>
              </w:rPr>
              <w:t>го</w:t>
            </w:r>
          </w:p>
          <w:p w:rsidR="00F729C0" w:rsidRPr="006A002A" w:rsidRDefault="00F729C0" w:rsidP="00F729C0">
            <w:pPr>
              <w:widowControl w:val="0"/>
              <w:autoSpaceDE w:val="0"/>
              <w:autoSpaceDN w:val="0"/>
              <w:adjustRightInd w:val="0"/>
              <w:jc w:val="center"/>
              <w:rPr>
                <w:sz w:val="16"/>
                <w:szCs w:val="16"/>
              </w:rPr>
            </w:pPr>
            <w:r w:rsidRPr="006A002A">
              <w:rPr>
                <w:sz w:val="16"/>
                <w:szCs w:val="16"/>
              </w:rPr>
              <w:t>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r w:rsidRPr="006A002A">
              <w:rPr>
                <w:sz w:val="16"/>
                <w:szCs w:val="16"/>
              </w:rPr>
              <w:t>10,0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9C0" w:rsidRPr="006A002A" w:rsidRDefault="00F729C0" w:rsidP="00F729C0">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29C0" w:rsidRPr="006A002A" w:rsidRDefault="00F729C0" w:rsidP="00F729C0">
            <w:pPr>
              <w:widowControl w:val="0"/>
              <w:autoSpaceDE w:val="0"/>
              <w:autoSpaceDN w:val="0"/>
              <w:adjustRightInd w:val="0"/>
              <w:jc w:val="center"/>
              <w:rPr>
                <w:sz w:val="16"/>
                <w:szCs w:val="16"/>
              </w:rPr>
            </w:pPr>
          </w:p>
        </w:tc>
      </w:tr>
    </w:tbl>
    <w:p w:rsidR="00F729C0" w:rsidRPr="006A002A" w:rsidRDefault="00F729C0" w:rsidP="00F729C0">
      <w:pPr>
        <w:rPr>
          <w:sz w:val="16"/>
          <w:szCs w:val="16"/>
        </w:rPr>
      </w:pPr>
    </w:p>
    <w:p w:rsidR="00F729C0" w:rsidRPr="00F729C0" w:rsidRDefault="00F729C0" w:rsidP="00F729C0">
      <w:pPr>
        <w:jc w:val="both"/>
        <w:rPr>
          <w:b/>
          <w:sz w:val="16"/>
          <w:szCs w:val="16"/>
        </w:rPr>
      </w:pPr>
      <w:r w:rsidRPr="00F729C0">
        <w:rPr>
          <w:sz w:val="16"/>
          <w:szCs w:val="16"/>
        </w:rPr>
        <w:t>2. Опубликовать постановление в бюллетене «Официальный вестник   Боровёнковского сельского поселения» и разме</w:t>
      </w:r>
      <w:r w:rsidRPr="00F729C0">
        <w:rPr>
          <w:sz w:val="16"/>
          <w:szCs w:val="16"/>
        </w:rPr>
        <w:t>с</w:t>
      </w:r>
      <w:r w:rsidRPr="00F729C0">
        <w:rPr>
          <w:sz w:val="16"/>
          <w:szCs w:val="16"/>
        </w:rPr>
        <w:t>тить на официальном сайте Боровёнковского сельского поселения в информационно-телекоммуникационной  сети «И</w:t>
      </w:r>
      <w:r w:rsidRPr="00F729C0">
        <w:rPr>
          <w:sz w:val="16"/>
          <w:szCs w:val="16"/>
        </w:rPr>
        <w:t>н</w:t>
      </w:r>
      <w:r w:rsidRPr="00F729C0">
        <w:rPr>
          <w:sz w:val="16"/>
          <w:szCs w:val="16"/>
        </w:rPr>
        <w:t xml:space="preserve">тернет» по адресу: </w:t>
      </w:r>
      <w:hyperlink r:id="rId9" w:history="1">
        <w:r w:rsidRPr="00F729C0">
          <w:rPr>
            <w:rStyle w:val="af3"/>
            <w:b/>
            <w:sz w:val="16"/>
            <w:szCs w:val="16"/>
            <w:lang w:val="en-US"/>
          </w:rPr>
          <w:t>www</w:t>
        </w:r>
        <w:r w:rsidRPr="00F729C0">
          <w:rPr>
            <w:rStyle w:val="af3"/>
            <w:b/>
            <w:sz w:val="16"/>
            <w:szCs w:val="16"/>
          </w:rPr>
          <w:t>.</w:t>
        </w:r>
        <w:r w:rsidRPr="00F729C0">
          <w:rPr>
            <w:rStyle w:val="af3"/>
            <w:b/>
            <w:sz w:val="16"/>
            <w:szCs w:val="16"/>
            <w:lang w:val="en-US"/>
          </w:rPr>
          <w:t>borovenkaadm</w:t>
        </w:r>
        <w:r w:rsidRPr="00F729C0">
          <w:rPr>
            <w:rStyle w:val="af3"/>
            <w:b/>
            <w:sz w:val="16"/>
            <w:szCs w:val="16"/>
          </w:rPr>
          <w:t>.</w:t>
        </w:r>
        <w:r w:rsidRPr="00F729C0">
          <w:rPr>
            <w:rStyle w:val="af3"/>
            <w:b/>
            <w:sz w:val="16"/>
            <w:szCs w:val="16"/>
            <w:lang w:val="en-US"/>
          </w:rPr>
          <w:t>ru</w:t>
        </w:r>
      </w:hyperlink>
    </w:p>
    <w:p w:rsidR="00F729C0" w:rsidRPr="00F729C0" w:rsidRDefault="00F729C0" w:rsidP="00F729C0">
      <w:pPr>
        <w:rPr>
          <w:sz w:val="16"/>
          <w:szCs w:val="16"/>
        </w:rPr>
      </w:pPr>
    </w:p>
    <w:p w:rsidR="00F729C0" w:rsidRPr="00F729C0" w:rsidRDefault="00F729C0" w:rsidP="00F729C0">
      <w:pPr>
        <w:rPr>
          <w:b/>
          <w:sz w:val="18"/>
          <w:szCs w:val="18"/>
        </w:rPr>
      </w:pPr>
      <w:r w:rsidRPr="00F729C0">
        <w:rPr>
          <w:b/>
          <w:sz w:val="18"/>
          <w:szCs w:val="18"/>
        </w:rPr>
        <w:t>Глава сельского поселения     Н.Г.Пискарева</w:t>
      </w:r>
    </w:p>
    <w:p w:rsidR="00F729C0" w:rsidRPr="00F729C0" w:rsidRDefault="00F729C0" w:rsidP="00F729C0">
      <w:pPr>
        <w:rPr>
          <w:sz w:val="18"/>
          <w:szCs w:val="18"/>
        </w:rPr>
      </w:pPr>
      <w:r w:rsidRPr="00F729C0">
        <w:rPr>
          <w:sz w:val="18"/>
          <w:szCs w:val="18"/>
        </w:rPr>
        <w:t xml:space="preserve">  </w:t>
      </w:r>
      <w:r>
        <w:rPr>
          <w:sz w:val="18"/>
          <w:szCs w:val="18"/>
        </w:rPr>
        <w:t>___________________________________________________________________________________________________________</w:t>
      </w:r>
      <w:r w:rsidRPr="00F729C0">
        <w:rPr>
          <w:sz w:val="18"/>
          <w:szCs w:val="18"/>
        </w:rPr>
        <w:t xml:space="preserve">                                                       </w:t>
      </w:r>
    </w:p>
    <w:p w:rsidR="00F729C0" w:rsidRPr="00F729C0" w:rsidRDefault="00F729C0" w:rsidP="00F729C0">
      <w:pPr>
        <w:rPr>
          <w:sz w:val="18"/>
          <w:szCs w:val="18"/>
        </w:rPr>
      </w:pPr>
    </w:p>
    <w:p w:rsidR="00F729C0" w:rsidRDefault="00F729C0" w:rsidP="00F729C0">
      <w:pPr>
        <w:jc w:val="center"/>
        <w:rPr>
          <w:b/>
          <w:sz w:val="16"/>
          <w:szCs w:val="16"/>
        </w:rPr>
      </w:pPr>
    </w:p>
    <w:p w:rsidR="00F729C0" w:rsidRDefault="00F729C0" w:rsidP="00F729C0">
      <w:pPr>
        <w:jc w:val="center"/>
        <w:rPr>
          <w:b/>
          <w:sz w:val="16"/>
          <w:szCs w:val="16"/>
        </w:rPr>
      </w:pPr>
    </w:p>
    <w:p w:rsidR="00F729C0" w:rsidRDefault="00F729C0" w:rsidP="00F729C0">
      <w:pPr>
        <w:jc w:val="center"/>
        <w:rPr>
          <w:b/>
          <w:sz w:val="16"/>
          <w:szCs w:val="16"/>
        </w:rPr>
      </w:pPr>
    </w:p>
    <w:p w:rsidR="00F729C0" w:rsidRDefault="00F729C0" w:rsidP="00F729C0">
      <w:pPr>
        <w:jc w:val="center"/>
        <w:rPr>
          <w:b/>
          <w:sz w:val="16"/>
          <w:szCs w:val="16"/>
        </w:rPr>
      </w:pPr>
    </w:p>
    <w:p w:rsidR="00F729C0" w:rsidRDefault="00F729C0" w:rsidP="00F729C0">
      <w:pPr>
        <w:jc w:val="center"/>
        <w:rPr>
          <w:b/>
          <w:sz w:val="16"/>
          <w:szCs w:val="16"/>
        </w:rPr>
      </w:pPr>
    </w:p>
    <w:p w:rsidR="00F729C0" w:rsidRPr="00393C02" w:rsidRDefault="00F729C0" w:rsidP="00F729C0">
      <w:pPr>
        <w:jc w:val="center"/>
        <w:rPr>
          <w:b/>
          <w:sz w:val="16"/>
          <w:szCs w:val="16"/>
        </w:rPr>
      </w:pPr>
      <w:r w:rsidRPr="00393C02">
        <w:rPr>
          <w:b/>
          <w:sz w:val="16"/>
          <w:szCs w:val="16"/>
        </w:rPr>
        <w:lastRenderedPageBreak/>
        <w:t>АДМИНИСТРАЦИЯ БОРОВЁНКОВСКОГО СЕЛЬСКОГО ПОСЕЛЕНИЯ</w:t>
      </w:r>
    </w:p>
    <w:p w:rsidR="00F729C0" w:rsidRPr="005B6C7A" w:rsidRDefault="00F729C0" w:rsidP="00F729C0">
      <w:pPr>
        <w:spacing w:line="240" w:lineRule="exact"/>
        <w:jc w:val="center"/>
        <w:rPr>
          <w:b/>
          <w:sz w:val="16"/>
          <w:szCs w:val="16"/>
        </w:rPr>
      </w:pPr>
      <w:r w:rsidRPr="00393C02">
        <w:rPr>
          <w:b/>
          <w:sz w:val="16"/>
          <w:szCs w:val="16"/>
        </w:rPr>
        <w:t>П О С Т А Н О В Л Е Н И Е</w:t>
      </w:r>
    </w:p>
    <w:p w:rsidR="00F729C0" w:rsidRPr="00F729C0" w:rsidRDefault="00F729C0" w:rsidP="00F729C0">
      <w:pPr>
        <w:spacing w:line="240" w:lineRule="exact"/>
        <w:jc w:val="center"/>
        <w:rPr>
          <w:b/>
          <w:sz w:val="16"/>
          <w:szCs w:val="16"/>
        </w:rPr>
      </w:pPr>
      <w:r w:rsidRPr="005B6C7A">
        <w:rPr>
          <w:b/>
          <w:sz w:val="16"/>
          <w:szCs w:val="16"/>
        </w:rPr>
        <w:t xml:space="preserve">от </w:t>
      </w:r>
      <w:r>
        <w:rPr>
          <w:b/>
          <w:sz w:val="16"/>
          <w:szCs w:val="16"/>
        </w:rPr>
        <w:t>17.01.2023 № 7</w:t>
      </w:r>
    </w:p>
    <w:p w:rsidR="00F729C0" w:rsidRPr="00F729C0" w:rsidRDefault="00F729C0" w:rsidP="00F729C0">
      <w:pPr>
        <w:spacing w:line="240" w:lineRule="exact"/>
        <w:jc w:val="center"/>
        <w:rPr>
          <w:b/>
          <w:bCs/>
          <w:sz w:val="16"/>
          <w:szCs w:val="16"/>
        </w:rPr>
      </w:pPr>
      <w:r w:rsidRPr="00896CFB">
        <w:rPr>
          <w:b/>
          <w:bCs/>
          <w:sz w:val="16"/>
          <w:szCs w:val="16"/>
        </w:rPr>
        <w:t xml:space="preserve">О внесении изменений в муниципальную программу </w:t>
      </w:r>
      <w:r w:rsidRPr="00896CFB">
        <w:rPr>
          <w:b/>
          <w:sz w:val="16"/>
          <w:szCs w:val="16"/>
        </w:rPr>
        <w:t>«Обеспечение первичных мер</w:t>
      </w:r>
      <w:r>
        <w:rPr>
          <w:b/>
          <w:bCs/>
          <w:sz w:val="16"/>
          <w:szCs w:val="16"/>
        </w:rPr>
        <w:t xml:space="preserve"> </w:t>
      </w:r>
      <w:r w:rsidRPr="00896CFB">
        <w:rPr>
          <w:b/>
          <w:sz w:val="16"/>
          <w:szCs w:val="16"/>
        </w:rPr>
        <w:t xml:space="preserve"> пожарной безопасности на территории</w:t>
      </w:r>
    </w:p>
    <w:p w:rsidR="00F729C0" w:rsidRPr="00F729C0" w:rsidRDefault="00F729C0" w:rsidP="00F729C0">
      <w:pPr>
        <w:spacing w:line="240" w:lineRule="exact"/>
        <w:jc w:val="center"/>
        <w:rPr>
          <w:b/>
          <w:sz w:val="16"/>
          <w:szCs w:val="16"/>
        </w:rPr>
      </w:pPr>
      <w:r w:rsidRPr="00896CFB">
        <w:rPr>
          <w:b/>
          <w:sz w:val="16"/>
          <w:szCs w:val="16"/>
        </w:rPr>
        <w:t>Боровёнковского сельского поселения</w:t>
      </w:r>
      <w:r>
        <w:rPr>
          <w:b/>
          <w:sz w:val="16"/>
          <w:szCs w:val="16"/>
        </w:rPr>
        <w:t xml:space="preserve"> </w:t>
      </w:r>
      <w:r w:rsidRPr="00896CFB">
        <w:rPr>
          <w:b/>
          <w:sz w:val="16"/>
          <w:szCs w:val="16"/>
        </w:rPr>
        <w:t>на 2017-2023 годы»</w:t>
      </w:r>
    </w:p>
    <w:p w:rsidR="00F729C0" w:rsidRPr="006A002A" w:rsidRDefault="00F729C0" w:rsidP="00F729C0">
      <w:pPr>
        <w:jc w:val="center"/>
        <w:rPr>
          <w:sz w:val="16"/>
          <w:szCs w:val="16"/>
        </w:rPr>
      </w:pPr>
    </w:p>
    <w:p w:rsidR="00F729C0" w:rsidRPr="00896CFB" w:rsidRDefault="00F729C0" w:rsidP="00F729C0">
      <w:pPr>
        <w:ind w:firstLine="709"/>
        <w:jc w:val="both"/>
        <w:rPr>
          <w:sz w:val="16"/>
          <w:szCs w:val="16"/>
        </w:rPr>
      </w:pPr>
      <w:r w:rsidRPr="00896CFB">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 Администрация Боровё</w:t>
      </w:r>
      <w:r w:rsidRPr="00896CFB">
        <w:rPr>
          <w:sz w:val="16"/>
          <w:szCs w:val="16"/>
          <w:shd w:val="clear" w:color="auto" w:fill="FFFFFF"/>
        </w:rPr>
        <w:t>н</w:t>
      </w:r>
      <w:r w:rsidRPr="00896CFB">
        <w:rPr>
          <w:sz w:val="16"/>
          <w:szCs w:val="16"/>
          <w:shd w:val="clear" w:color="auto" w:fill="FFFFFF"/>
        </w:rPr>
        <w:t>ковского сельского поселения</w:t>
      </w:r>
    </w:p>
    <w:p w:rsidR="00F729C0" w:rsidRPr="00896CFB" w:rsidRDefault="00F729C0" w:rsidP="00F729C0">
      <w:pPr>
        <w:rPr>
          <w:b/>
          <w:sz w:val="16"/>
          <w:szCs w:val="16"/>
        </w:rPr>
      </w:pPr>
      <w:r w:rsidRPr="00896CFB">
        <w:rPr>
          <w:b/>
          <w:sz w:val="16"/>
          <w:szCs w:val="16"/>
        </w:rPr>
        <w:t>ПОСТАНОВЛЯЕТ:</w:t>
      </w:r>
    </w:p>
    <w:p w:rsidR="00F729C0" w:rsidRPr="00896CFB" w:rsidRDefault="00F729C0" w:rsidP="00F729C0">
      <w:pPr>
        <w:jc w:val="both"/>
        <w:rPr>
          <w:sz w:val="16"/>
          <w:szCs w:val="16"/>
        </w:rPr>
      </w:pPr>
      <w:r w:rsidRPr="00896CFB">
        <w:rPr>
          <w:sz w:val="16"/>
          <w:szCs w:val="16"/>
        </w:rPr>
        <w:t>1. Внести в муниципальную программу «Обеспечение первичных мер пожарной безопасности на территории  Боровёнковского сельского поселения на 2017-2023 годы», утвержденную постановлением Администрации Боровёнковского сельского поселения от 02.02.2017 № 10 (в редакции постановлений от 20.07.2017 № 96,  01.12.2017 №166, от 28.05.2018  № 35, от 16.08.2018 № 84, от 09.11.2018   №135, от 19.02.2019 №21</w:t>
      </w:r>
      <w:r w:rsidRPr="00896CFB">
        <w:rPr>
          <w:b/>
          <w:sz w:val="16"/>
          <w:szCs w:val="16"/>
        </w:rPr>
        <w:t xml:space="preserve">, </w:t>
      </w:r>
      <w:r w:rsidRPr="00896CFB">
        <w:rPr>
          <w:sz w:val="16"/>
          <w:szCs w:val="16"/>
        </w:rPr>
        <w:t>от 20.03.2019   № 35</w:t>
      </w:r>
      <w:r w:rsidRPr="00896CFB">
        <w:rPr>
          <w:b/>
          <w:sz w:val="16"/>
          <w:szCs w:val="16"/>
        </w:rPr>
        <w:t xml:space="preserve">, </w:t>
      </w:r>
      <w:r w:rsidRPr="00896CFB">
        <w:rPr>
          <w:sz w:val="16"/>
          <w:szCs w:val="16"/>
        </w:rPr>
        <w:t>от 27.09.2019 №113</w:t>
      </w:r>
      <w:r w:rsidRPr="00896CFB">
        <w:rPr>
          <w:b/>
          <w:sz w:val="16"/>
          <w:szCs w:val="16"/>
        </w:rPr>
        <w:t xml:space="preserve">, </w:t>
      </w:r>
      <w:r w:rsidRPr="00896CFB">
        <w:rPr>
          <w:sz w:val="16"/>
          <w:szCs w:val="16"/>
        </w:rPr>
        <w:t>от 11.11.2019 №145,от 24.03.2020 №44,от 19.11.2020 №158,24.03.2021№35,от 08.11.2022 №110),  следующие изменения:</w:t>
      </w:r>
    </w:p>
    <w:p w:rsidR="00F729C0" w:rsidRPr="00896CFB" w:rsidRDefault="00F729C0" w:rsidP="00F729C0">
      <w:pPr>
        <w:jc w:val="both"/>
        <w:rPr>
          <w:sz w:val="16"/>
          <w:szCs w:val="16"/>
        </w:rPr>
      </w:pPr>
      <w:r w:rsidRPr="00896CFB">
        <w:rPr>
          <w:sz w:val="16"/>
          <w:szCs w:val="16"/>
        </w:rPr>
        <w:t xml:space="preserve">1.1. пункт 4 Паспорта муниципальной программы изложить в следующей редакции: </w:t>
      </w:r>
    </w:p>
    <w:p w:rsidR="00F729C0" w:rsidRPr="006A002A" w:rsidRDefault="00F729C0" w:rsidP="00F729C0">
      <w:pPr>
        <w:rPr>
          <w:sz w:val="16"/>
          <w:szCs w:val="16"/>
        </w:rPr>
      </w:pPr>
      <w:r w:rsidRPr="00896CFB">
        <w:rPr>
          <w:sz w:val="16"/>
          <w:szCs w:val="16"/>
        </w:rPr>
        <w:t xml:space="preserve">«4. </w:t>
      </w:r>
      <w:r w:rsidRPr="00896CFB">
        <w:rPr>
          <w:b/>
          <w:sz w:val="16"/>
          <w:szCs w:val="16"/>
        </w:rPr>
        <w:t>Цели, задачи и целевые показатели муниципальной программы</w:t>
      </w:r>
    </w:p>
    <w:tbl>
      <w:tblPr>
        <w:tblpPr w:leftFromText="180" w:rightFromText="180" w:vertAnchor="text" w:horzAnchor="margin" w:tblpXSpec="center" w:tblpY="46"/>
        <w:tblOverlap w:val="never"/>
        <w:tblW w:w="10158" w:type="dxa"/>
        <w:tblLayout w:type="fixed"/>
        <w:tblCellMar>
          <w:left w:w="75" w:type="dxa"/>
          <w:right w:w="75" w:type="dxa"/>
        </w:tblCellMar>
        <w:tblLook w:val="0000"/>
      </w:tblPr>
      <w:tblGrid>
        <w:gridCol w:w="784"/>
        <w:gridCol w:w="4196"/>
        <w:gridCol w:w="709"/>
        <w:gridCol w:w="851"/>
        <w:gridCol w:w="74"/>
        <w:gridCol w:w="634"/>
        <w:gridCol w:w="709"/>
        <w:gridCol w:w="851"/>
        <w:gridCol w:w="708"/>
        <w:gridCol w:w="642"/>
      </w:tblGrid>
      <w:tr w:rsidR="00F729C0" w:rsidRPr="00896CFB" w:rsidTr="00F729C0">
        <w:trPr>
          <w:trHeight w:val="400"/>
        </w:trPr>
        <w:tc>
          <w:tcPr>
            <w:tcW w:w="784" w:type="dxa"/>
            <w:vMerge w:val="restart"/>
            <w:tcBorders>
              <w:top w:val="single" w:sz="4" w:space="0" w:color="000000"/>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p w:rsidR="00F729C0" w:rsidRPr="00896CFB" w:rsidRDefault="00F729C0" w:rsidP="00F729C0">
            <w:pPr>
              <w:autoSpaceDE w:val="0"/>
              <w:spacing w:before="100" w:beforeAutospacing="1" w:after="100" w:afterAutospacing="1" w:line="300" w:lineRule="exact"/>
              <w:jc w:val="center"/>
              <w:rPr>
                <w:sz w:val="16"/>
                <w:szCs w:val="16"/>
              </w:rPr>
            </w:pPr>
            <w:r w:rsidRPr="00896CFB">
              <w:rPr>
                <w:sz w:val="16"/>
                <w:szCs w:val="16"/>
              </w:rPr>
              <w:t>п/п</w:t>
            </w:r>
          </w:p>
        </w:tc>
        <w:tc>
          <w:tcPr>
            <w:tcW w:w="4196" w:type="dxa"/>
            <w:vMerge w:val="restart"/>
            <w:tcBorders>
              <w:top w:val="single" w:sz="4" w:space="0" w:color="000000"/>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Цели, задачи муниципальной</w:t>
            </w:r>
            <w:r w:rsidRPr="00896CFB">
              <w:rPr>
                <w:sz w:val="16"/>
                <w:szCs w:val="16"/>
              </w:rPr>
              <w:br/>
              <w:t xml:space="preserve"> программы, наименование и  </w:t>
            </w:r>
            <w:r w:rsidRPr="00896CFB">
              <w:rPr>
                <w:sz w:val="16"/>
                <w:szCs w:val="16"/>
              </w:rPr>
              <w:br/>
              <w:t xml:space="preserve"> единица измерения целевого </w:t>
            </w:r>
            <w:r w:rsidRPr="00896CFB">
              <w:rPr>
                <w:sz w:val="16"/>
                <w:szCs w:val="16"/>
              </w:rPr>
              <w:br/>
              <w:t xml:space="preserve">         показателя</w:t>
            </w:r>
          </w:p>
        </w:tc>
        <w:tc>
          <w:tcPr>
            <w:tcW w:w="5178" w:type="dxa"/>
            <w:gridSpan w:val="8"/>
            <w:tcBorders>
              <w:top w:val="single" w:sz="4" w:space="0" w:color="000000"/>
              <w:left w:val="single" w:sz="4" w:space="0" w:color="000000"/>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 xml:space="preserve">Значения целевого показателя по годам </w:t>
            </w:r>
          </w:p>
        </w:tc>
      </w:tr>
      <w:tr w:rsidR="00F729C0" w:rsidRPr="00896CFB" w:rsidTr="00F729C0">
        <w:trPr>
          <w:trHeight w:val="400"/>
        </w:trPr>
        <w:tc>
          <w:tcPr>
            <w:tcW w:w="784" w:type="dxa"/>
            <w:vMerge/>
            <w:tcBorders>
              <w:top w:val="single" w:sz="4" w:space="0" w:color="000000"/>
              <w:left w:val="single" w:sz="4" w:space="0" w:color="000000"/>
              <w:bottom w:val="single" w:sz="4" w:space="0" w:color="000000"/>
            </w:tcBorders>
            <w:vAlign w:val="center"/>
          </w:tcPr>
          <w:p w:rsidR="00F729C0" w:rsidRPr="00896CFB" w:rsidRDefault="00F729C0" w:rsidP="00F729C0">
            <w:pPr>
              <w:snapToGrid w:val="0"/>
              <w:spacing w:before="100" w:beforeAutospacing="1" w:after="100" w:afterAutospacing="1" w:line="300" w:lineRule="exact"/>
              <w:rPr>
                <w:sz w:val="16"/>
                <w:szCs w:val="16"/>
                <w:lang w:eastAsia="ar-SA"/>
              </w:rPr>
            </w:pPr>
          </w:p>
        </w:tc>
        <w:tc>
          <w:tcPr>
            <w:tcW w:w="4196" w:type="dxa"/>
            <w:vMerge/>
            <w:tcBorders>
              <w:top w:val="single" w:sz="4" w:space="0" w:color="000000"/>
              <w:left w:val="single" w:sz="4" w:space="0" w:color="000000"/>
              <w:bottom w:val="single" w:sz="4" w:space="0" w:color="000000"/>
            </w:tcBorders>
            <w:vAlign w:val="center"/>
          </w:tcPr>
          <w:p w:rsidR="00F729C0" w:rsidRPr="00896CFB" w:rsidRDefault="00F729C0" w:rsidP="00F729C0">
            <w:pPr>
              <w:snapToGrid w:val="0"/>
              <w:spacing w:before="100" w:beforeAutospacing="1" w:after="100" w:afterAutospacing="1" w:line="300" w:lineRule="exact"/>
              <w:rPr>
                <w:sz w:val="16"/>
                <w:szCs w:val="16"/>
              </w:rPr>
            </w:pP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2017</w:t>
            </w:r>
          </w:p>
        </w:tc>
        <w:tc>
          <w:tcPr>
            <w:tcW w:w="851"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2018</w:t>
            </w:r>
          </w:p>
        </w:tc>
        <w:tc>
          <w:tcPr>
            <w:tcW w:w="708" w:type="dxa"/>
            <w:gridSpan w:val="2"/>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2019</w:t>
            </w:r>
          </w:p>
          <w:p w:rsidR="00F729C0" w:rsidRPr="00896CFB" w:rsidRDefault="00F729C0" w:rsidP="00F729C0">
            <w:pPr>
              <w:autoSpaceDE w:val="0"/>
              <w:snapToGrid w:val="0"/>
              <w:spacing w:before="100" w:beforeAutospacing="1" w:after="100" w:afterAutospacing="1" w:line="300" w:lineRule="exact"/>
              <w:jc w:val="center"/>
              <w:rPr>
                <w:sz w:val="16"/>
                <w:szCs w:val="16"/>
              </w:rPr>
            </w:pP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2020</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2021</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2022</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2023</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2</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3</w:t>
            </w:r>
          </w:p>
        </w:tc>
        <w:tc>
          <w:tcPr>
            <w:tcW w:w="851"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4</w:t>
            </w:r>
          </w:p>
        </w:tc>
        <w:tc>
          <w:tcPr>
            <w:tcW w:w="708" w:type="dxa"/>
            <w:gridSpan w:val="2"/>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5</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6</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7</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8</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9</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w:t>
            </w:r>
          </w:p>
        </w:tc>
        <w:tc>
          <w:tcPr>
            <w:tcW w:w="9374" w:type="dxa"/>
            <w:gridSpan w:val="9"/>
            <w:tcBorders>
              <w:left w:val="single" w:sz="4" w:space="0" w:color="000000"/>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both"/>
              <w:rPr>
                <w:bCs/>
                <w:sz w:val="16"/>
                <w:szCs w:val="16"/>
              </w:rPr>
            </w:pPr>
            <w:r w:rsidRPr="00896CFB">
              <w:rPr>
                <w:bCs/>
                <w:sz w:val="16"/>
                <w:szCs w:val="16"/>
              </w:rPr>
              <w:t>Цель 1</w:t>
            </w:r>
            <w:r w:rsidRPr="00896CFB">
              <w:rPr>
                <w:sz w:val="16"/>
                <w:szCs w:val="16"/>
              </w:rPr>
              <w:t>: Усиление системы противопожарной защиты сельского поселения, создание необходимых условий для укрепления перви</w:t>
            </w:r>
            <w:r w:rsidRPr="00896CFB">
              <w:rPr>
                <w:sz w:val="16"/>
                <w:szCs w:val="16"/>
              </w:rPr>
              <w:t>ч</w:t>
            </w:r>
            <w:r w:rsidRPr="00896CFB">
              <w:rPr>
                <w:sz w:val="16"/>
                <w:szCs w:val="16"/>
              </w:rPr>
              <w:t>ных мер пожарной безопасности, снижения гибели, травматизма людей на пожарах, уменьшение материального ущерба от пожаров</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1.1</w:t>
            </w:r>
          </w:p>
        </w:tc>
        <w:tc>
          <w:tcPr>
            <w:tcW w:w="9374" w:type="dxa"/>
            <w:gridSpan w:val="9"/>
            <w:tcBorders>
              <w:left w:val="single" w:sz="4" w:space="0" w:color="000000"/>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both"/>
              <w:rPr>
                <w:bCs/>
                <w:sz w:val="16"/>
                <w:szCs w:val="16"/>
              </w:rPr>
            </w:pPr>
            <w:r w:rsidRPr="00896CFB">
              <w:rPr>
                <w:bCs/>
                <w:sz w:val="16"/>
                <w:szCs w:val="16"/>
              </w:rPr>
              <w:t>Задача 1</w:t>
            </w:r>
            <w:r w:rsidRPr="00896CFB">
              <w:rPr>
                <w:sz w:val="16"/>
                <w:szCs w:val="16"/>
              </w:rPr>
              <w:t xml:space="preserve">: </w:t>
            </w:r>
            <w:r w:rsidRPr="00896CFB">
              <w:rPr>
                <w:spacing w:val="-1"/>
                <w:sz w:val="16"/>
                <w:szCs w:val="16"/>
              </w:rPr>
              <w:t>Организационное обеспечение реализации муниципальной программы</w:t>
            </w:r>
            <w:r w:rsidRPr="00896CFB">
              <w:rPr>
                <w:sz w:val="16"/>
                <w:szCs w:val="16"/>
              </w:rPr>
              <w:t xml:space="preserve">                                                                          </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1.1.1</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rPr>
                <w:spacing w:val="3"/>
                <w:sz w:val="16"/>
                <w:szCs w:val="16"/>
              </w:rPr>
            </w:pPr>
            <w:r w:rsidRPr="00896CFB">
              <w:rPr>
                <w:spacing w:val="1"/>
                <w:sz w:val="16"/>
                <w:szCs w:val="16"/>
              </w:rPr>
              <w:t xml:space="preserve">Разработка и утверждение комплекса мероприятий по </w:t>
            </w:r>
            <w:r w:rsidRPr="00896CFB">
              <w:rPr>
                <w:spacing w:val="3"/>
                <w:sz w:val="16"/>
                <w:szCs w:val="16"/>
              </w:rPr>
              <w:t>обеспечению первичных мер пожарной безопасности  и частного жилья, (%)</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1.1.2</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both"/>
              <w:rPr>
                <w:sz w:val="16"/>
                <w:szCs w:val="16"/>
              </w:rPr>
            </w:pPr>
            <w:r w:rsidRPr="00896CFB">
              <w:rPr>
                <w:sz w:val="16"/>
                <w:szCs w:val="16"/>
              </w:rPr>
              <w:t xml:space="preserve"> </w:t>
            </w:r>
            <w:r w:rsidRPr="00896CFB">
              <w:rPr>
                <w:spacing w:val="-4"/>
                <w:sz w:val="16"/>
                <w:szCs w:val="16"/>
              </w:rPr>
              <w:t>Организация пожарно-технического обследования – ведение текущего мониторинга состояния пожарной безопасности  объектов жилого сектора (кол-во рейдов)</w:t>
            </w:r>
            <w:r w:rsidRPr="00896CFB">
              <w:rPr>
                <w:sz w:val="16"/>
                <w:szCs w:val="16"/>
              </w:rPr>
              <w:t xml:space="preserve">                        </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 xml:space="preserve">  76</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 xml:space="preserve">76 </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76</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 xml:space="preserve"> 76 </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70</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1.1.3.</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both"/>
              <w:rPr>
                <w:sz w:val="16"/>
                <w:szCs w:val="16"/>
              </w:rPr>
            </w:pPr>
            <w:r w:rsidRPr="00896CFB">
              <w:rPr>
                <w:sz w:val="16"/>
                <w:szCs w:val="16"/>
              </w:rPr>
              <w:t xml:space="preserve">Оформление участка  для пожарного водоема ж/д ст.Торбино </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 xml:space="preserve">             - </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 xml:space="preserve">- </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1.1.4</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both"/>
              <w:rPr>
                <w:sz w:val="16"/>
                <w:szCs w:val="16"/>
              </w:rPr>
            </w:pPr>
            <w:r w:rsidRPr="00896CFB">
              <w:rPr>
                <w:sz w:val="16"/>
                <w:szCs w:val="16"/>
              </w:rPr>
              <w:t xml:space="preserve">Оформление участков   для пожарных  водоемов </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1.2</w:t>
            </w:r>
          </w:p>
        </w:tc>
        <w:tc>
          <w:tcPr>
            <w:tcW w:w="9374" w:type="dxa"/>
            <w:gridSpan w:val="9"/>
            <w:tcBorders>
              <w:left w:val="single" w:sz="4" w:space="0" w:color="000000"/>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bCs/>
                <w:sz w:val="16"/>
                <w:szCs w:val="16"/>
              </w:rPr>
            </w:pPr>
            <w:r w:rsidRPr="00896CFB">
              <w:rPr>
                <w:bCs/>
                <w:sz w:val="16"/>
                <w:szCs w:val="16"/>
              </w:rPr>
              <w:t>Задача 2</w:t>
            </w:r>
            <w:r w:rsidRPr="00896CFB">
              <w:rPr>
                <w:sz w:val="16"/>
                <w:szCs w:val="16"/>
              </w:rPr>
              <w:t xml:space="preserve">: </w:t>
            </w:r>
            <w:r w:rsidRPr="00896CFB">
              <w:rPr>
                <w:spacing w:val="-4"/>
                <w:sz w:val="16"/>
                <w:szCs w:val="16"/>
              </w:rPr>
              <w:t>Укрепление противопожарного состояния учреждений, жилого фонда, территории сельского поселения</w:t>
            </w:r>
            <w:r w:rsidRPr="00896CFB">
              <w:rPr>
                <w:sz w:val="16"/>
                <w:szCs w:val="16"/>
              </w:rPr>
              <w:t xml:space="preserve">                                                          </w:t>
            </w:r>
          </w:p>
        </w:tc>
      </w:tr>
      <w:tr w:rsidR="00F729C0" w:rsidRPr="00896CFB" w:rsidTr="00F729C0">
        <w:trPr>
          <w:trHeight w:val="1364"/>
        </w:trPr>
        <w:tc>
          <w:tcPr>
            <w:tcW w:w="784" w:type="dxa"/>
            <w:tcBorders>
              <w:left w:val="single" w:sz="4" w:space="0" w:color="000000"/>
              <w:bottom w:val="single" w:sz="4" w:space="0" w:color="000000"/>
            </w:tcBorders>
          </w:tcPr>
          <w:p w:rsidR="00F729C0" w:rsidRPr="00896CFB" w:rsidRDefault="00F729C0" w:rsidP="00F729C0">
            <w:pPr>
              <w:autoSpaceDE w:val="0"/>
              <w:snapToGrid w:val="0"/>
              <w:jc w:val="center"/>
              <w:rPr>
                <w:sz w:val="16"/>
                <w:szCs w:val="16"/>
              </w:rPr>
            </w:pPr>
            <w:r w:rsidRPr="00896CFB">
              <w:rPr>
                <w:sz w:val="16"/>
                <w:szCs w:val="16"/>
              </w:rPr>
              <w:t>1.2.1</w:t>
            </w:r>
          </w:p>
        </w:tc>
        <w:tc>
          <w:tcPr>
            <w:tcW w:w="4196" w:type="dxa"/>
            <w:tcBorders>
              <w:left w:val="single" w:sz="4" w:space="0" w:color="000000"/>
              <w:bottom w:val="single" w:sz="4" w:space="0" w:color="000000"/>
            </w:tcBorders>
          </w:tcPr>
          <w:p w:rsidR="00F729C0" w:rsidRPr="00896CFB" w:rsidRDefault="00F729C0" w:rsidP="00F729C0">
            <w:pPr>
              <w:autoSpaceDE w:val="0"/>
              <w:snapToGrid w:val="0"/>
              <w:rPr>
                <w:spacing w:val="-4"/>
                <w:sz w:val="16"/>
                <w:szCs w:val="16"/>
              </w:rPr>
            </w:pPr>
            <w:r w:rsidRPr="00896CFB">
              <w:rPr>
                <w:spacing w:val="-4"/>
                <w:sz w:val="16"/>
                <w:szCs w:val="16"/>
              </w:rPr>
              <w:t>Выполнение комплекса противопожарных мероприятий:</w:t>
            </w:r>
          </w:p>
          <w:p w:rsidR="00F729C0" w:rsidRPr="00896CFB" w:rsidRDefault="00F729C0" w:rsidP="00F729C0">
            <w:pPr>
              <w:autoSpaceDE w:val="0"/>
              <w:snapToGrid w:val="0"/>
              <w:rPr>
                <w:spacing w:val="-4"/>
                <w:sz w:val="16"/>
                <w:szCs w:val="16"/>
              </w:rPr>
            </w:pPr>
            <w:r w:rsidRPr="00896CFB">
              <w:rPr>
                <w:spacing w:val="-4"/>
                <w:sz w:val="16"/>
                <w:szCs w:val="16"/>
              </w:rPr>
              <w:t xml:space="preserve"> -опашка  объектов(км), </w:t>
            </w:r>
          </w:p>
          <w:p w:rsidR="00F729C0" w:rsidRPr="00896CFB" w:rsidRDefault="00F729C0" w:rsidP="00F729C0">
            <w:pPr>
              <w:autoSpaceDE w:val="0"/>
              <w:snapToGrid w:val="0"/>
              <w:rPr>
                <w:spacing w:val="-4"/>
                <w:sz w:val="16"/>
                <w:szCs w:val="16"/>
              </w:rPr>
            </w:pPr>
            <w:r w:rsidRPr="00896CFB">
              <w:rPr>
                <w:spacing w:val="-4"/>
                <w:sz w:val="16"/>
                <w:szCs w:val="16"/>
              </w:rPr>
              <w:t>- выкос травы                                                                                                                                                                                                                                                                                                                                                                                                                                                                                                                                                   количество, ед.)</w:t>
            </w:r>
          </w:p>
        </w:tc>
        <w:tc>
          <w:tcPr>
            <w:tcW w:w="709" w:type="dxa"/>
            <w:tcBorders>
              <w:left w:val="single" w:sz="4" w:space="0" w:color="000000"/>
              <w:bottom w:val="single" w:sz="4" w:space="0" w:color="000000"/>
            </w:tcBorders>
          </w:tcPr>
          <w:p w:rsidR="00F729C0" w:rsidRPr="00896CFB" w:rsidRDefault="00F729C0" w:rsidP="00F729C0">
            <w:pPr>
              <w:autoSpaceDE w:val="0"/>
              <w:snapToGrid w:val="0"/>
              <w:jc w:val="center"/>
              <w:rPr>
                <w:sz w:val="16"/>
                <w:szCs w:val="16"/>
              </w:rPr>
            </w:pPr>
          </w:p>
          <w:p w:rsidR="00F729C0" w:rsidRPr="00896CFB" w:rsidRDefault="00F729C0" w:rsidP="00F729C0">
            <w:pPr>
              <w:autoSpaceDE w:val="0"/>
              <w:snapToGrid w:val="0"/>
              <w:rPr>
                <w:sz w:val="16"/>
                <w:szCs w:val="16"/>
              </w:rPr>
            </w:pPr>
          </w:p>
          <w:p w:rsidR="00F729C0" w:rsidRPr="00896CFB" w:rsidRDefault="00F729C0" w:rsidP="00F729C0">
            <w:pPr>
              <w:autoSpaceDE w:val="0"/>
              <w:snapToGrid w:val="0"/>
              <w:rPr>
                <w:sz w:val="16"/>
                <w:szCs w:val="16"/>
              </w:rPr>
            </w:pPr>
            <w:r w:rsidRPr="00896CFB">
              <w:rPr>
                <w:sz w:val="16"/>
                <w:szCs w:val="16"/>
              </w:rPr>
              <w:t>5</w:t>
            </w:r>
          </w:p>
          <w:p w:rsidR="00F729C0" w:rsidRPr="00896CFB" w:rsidRDefault="00F729C0" w:rsidP="00F729C0">
            <w:pPr>
              <w:rPr>
                <w:sz w:val="16"/>
                <w:szCs w:val="16"/>
              </w:rPr>
            </w:pPr>
            <w:r w:rsidRPr="00896CFB">
              <w:rPr>
                <w:sz w:val="16"/>
                <w:szCs w:val="16"/>
              </w:rPr>
              <w:t>2</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rPr>
                <w:sz w:val="16"/>
                <w:szCs w:val="16"/>
              </w:rPr>
            </w:pPr>
          </w:p>
          <w:p w:rsidR="00F729C0" w:rsidRPr="00896CFB" w:rsidRDefault="00F729C0" w:rsidP="00F729C0">
            <w:pPr>
              <w:autoSpaceDE w:val="0"/>
              <w:snapToGrid w:val="0"/>
              <w:rPr>
                <w:sz w:val="16"/>
                <w:szCs w:val="16"/>
              </w:rPr>
            </w:pPr>
          </w:p>
          <w:p w:rsidR="00F729C0" w:rsidRPr="00896CFB" w:rsidRDefault="00F729C0" w:rsidP="00F729C0">
            <w:pPr>
              <w:autoSpaceDE w:val="0"/>
              <w:snapToGrid w:val="0"/>
              <w:rPr>
                <w:sz w:val="16"/>
                <w:szCs w:val="16"/>
              </w:rPr>
            </w:pPr>
            <w:r w:rsidRPr="00896CFB">
              <w:rPr>
                <w:sz w:val="16"/>
                <w:szCs w:val="16"/>
              </w:rPr>
              <w:t>5</w:t>
            </w:r>
          </w:p>
          <w:p w:rsidR="00F729C0" w:rsidRPr="00896CFB" w:rsidRDefault="00F729C0" w:rsidP="00F729C0">
            <w:pPr>
              <w:autoSpaceDE w:val="0"/>
              <w:snapToGrid w:val="0"/>
              <w:rPr>
                <w:sz w:val="16"/>
                <w:szCs w:val="16"/>
              </w:rPr>
            </w:pPr>
            <w:r w:rsidRPr="00896CFB">
              <w:rPr>
                <w:sz w:val="16"/>
                <w:szCs w:val="16"/>
              </w:rPr>
              <w:t>2</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jc w:val="center"/>
              <w:rPr>
                <w:sz w:val="16"/>
                <w:szCs w:val="16"/>
              </w:rPr>
            </w:pPr>
          </w:p>
          <w:p w:rsidR="00F729C0" w:rsidRPr="00896CFB" w:rsidRDefault="00F729C0" w:rsidP="00F729C0">
            <w:pPr>
              <w:autoSpaceDE w:val="0"/>
              <w:snapToGrid w:val="0"/>
              <w:jc w:val="center"/>
              <w:rPr>
                <w:sz w:val="16"/>
                <w:szCs w:val="16"/>
              </w:rPr>
            </w:pPr>
          </w:p>
          <w:p w:rsidR="00F729C0" w:rsidRPr="00896CFB" w:rsidRDefault="00F729C0" w:rsidP="00F729C0">
            <w:pPr>
              <w:autoSpaceDE w:val="0"/>
              <w:snapToGrid w:val="0"/>
              <w:rPr>
                <w:sz w:val="16"/>
                <w:szCs w:val="16"/>
              </w:rPr>
            </w:pPr>
            <w:r w:rsidRPr="00896CFB">
              <w:rPr>
                <w:sz w:val="16"/>
                <w:szCs w:val="16"/>
              </w:rPr>
              <w:t>4</w:t>
            </w:r>
          </w:p>
          <w:p w:rsidR="00F729C0" w:rsidRPr="00896CFB" w:rsidRDefault="00F729C0" w:rsidP="00F729C0">
            <w:pPr>
              <w:autoSpaceDE w:val="0"/>
              <w:snapToGrid w:val="0"/>
              <w:rPr>
                <w:sz w:val="16"/>
                <w:szCs w:val="16"/>
              </w:rPr>
            </w:pPr>
            <w:r w:rsidRPr="00896CFB">
              <w:rPr>
                <w:sz w:val="16"/>
                <w:szCs w:val="16"/>
              </w:rPr>
              <w:t>-</w:t>
            </w:r>
          </w:p>
        </w:tc>
        <w:tc>
          <w:tcPr>
            <w:tcW w:w="709" w:type="dxa"/>
            <w:tcBorders>
              <w:left w:val="single" w:sz="4" w:space="0" w:color="auto"/>
              <w:bottom w:val="single" w:sz="4" w:space="0" w:color="000000"/>
              <w:right w:val="single" w:sz="4" w:space="0" w:color="000000"/>
            </w:tcBorders>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w:t>
            </w:r>
          </w:p>
          <w:p w:rsidR="00F729C0" w:rsidRPr="00896CFB" w:rsidRDefault="00F729C0" w:rsidP="00F729C0">
            <w:pPr>
              <w:rPr>
                <w:sz w:val="16"/>
                <w:szCs w:val="16"/>
              </w:rPr>
            </w:pPr>
            <w:r w:rsidRPr="00896CFB">
              <w:rPr>
                <w:sz w:val="16"/>
                <w:szCs w:val="16"/>
              </w:rPr>
              <w:t>4</w:t>
            </w:r>
          </w:p>
        </w:tc>
        <w:tc>
          <w:tcPr>
            <w:tcW w:w="851" w:type="dxa"/>
            <w:tcBorders>
              <w:left w:val="single" w:sz="4" w:space="0" w:color="auto"/>
              <w:bottom w:val="single" w:sz="4" w:space="0" w:color="000000"/>
              <w:right w:val="single" w:sz="4" w:space="0" w:color="000000"/>
            </w:tcBorders>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5</w:t>
            </w:r>
          </w:p>
          <w:p w:rsidR="00F729C0" w:rsidRPr="00896CFB" w:rsidRDefault="00F729C0" w:rsidP="00F729C0">
            <w:pPr>
              <w:rPr>
                <w:sz w:val="16"/>
                <w:szCs w:val="16"/>
              </w:rPr>
            </w:pPr>
            <w:r w:rsidRPr="00896CFB">
              <w:rPr>
                <w:sz w:val="16"/>
                <w:szCs w:val="16"/>
              </w:rPr>
              <w:t>1</w:t>
            </w:r>
          </w:p>
        </w:tc>
        <w:tc>
          <w:tcPr>
            <w:tcW w:w="708" w:type="dxa"/>
            <w:tcBorders>
              <w:left w:val="single" w:sz="4" w:space="0" w:color="auto"/>
              <w:bottom w:val="single" w:sz="4" w:space="0" w:color="000000"/>
              <w:right w:val="single" w:sz="4" w:space="0" w:color="auto"/>
            </w:tcBorders>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w:t>
            </w:r>
          </w:p>
          <w:p w:rsidR="00F729C0" w:rsidRPr="00896CFB" w:rsidRDefault="00F729C0" w:rsidP="00F729C0">
            <w:pPr>
              <w:rPr>
                <w:sz w:val="16"/>
                <w:szCs w:val="16"/>
              </w:rPr>
            </w:pPr>
            <w:r w:rsidRPr="00896CFB">
              <w:rPr>
                <w:sz w:val="16"/>
                <w:szCs w:val="16"/>
              </w:rPr>
              <w:t>-</w:t>
            </w:r>
          </w:p>
        </w:tc>
        <w:tc>
          <w:tcPr>
            <w:tcW w:w="642" w:type="dxa"/>
            <w:tcBorders>
              <w:left w:val="single" w:sz="4" w:space="0" w:color="auto"/>
              <w:bottom w:val="single" w:sz="4" w:space="0" w:color="000000"/>
              <w:right w:val="single" w:sz="4" w:space="0" w:color="000000"/>
            </w:tcBorders>
          </w:tcPr>
          <w:p w:rsidR="00F729C0" w:rsidRPr="00896CFB" w:rsidRDefault="00F729C0" w:rsidP="00F729C0">
            <w:pPr>
              <w:spacing w:after="200" w:line="276" w:lineRule="auto"/>
              <w:rPr>
                <w:sz w:val="16"/>
                <w:szCs w:val="16"/>
              </w:rPr>
            </w:pPr>
          </w:p>
          <w:p w:rsidR="00F729C0" w:rsidRPr="00896CFB" w:rsidRDefault="00F729C0" w:rsidP="00F729C0">
            <w:pPr>
              <w:rPr>
                <w:sz w:val="16"/>
                <w:szCs w:val="16"/>
              </w:rPr>
            </w:pPr>
            <w:r w:rsidRPr="00896CFB">
              <w:rPr>
                <w:sz w:val="16"/>
                <w:szCs w:val="16"/>
              </w:rPr>
              <w:t>5</w:t>
            </w:r>
          </w:p>
          <w:p w:rsidR="00F729C0" w:rsidRPr="00896CFB" w:rsidRDefault="00F729C0" w:rsidP="00F729C0">
            <w:pPr>
              <w:rPr>
                <w:sz w:val="16"/>
                <w:szCs w:val="16"/>
              </w:rPr>
            </w:pPr>
            <w:r w:rsidRPr="00896CFB">
              <w:rPr>
                <w:sz w:val="16"/>
                <w:szCs w:val="16"/>
              </w:rPr>
              <w:t>2</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1.2.2.</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rPr>
                <w:spacing w:val="-4"/>
                <w:sz w:val="16"/>
                <w:szCs w:val="16"/>
              </w:rPr>
            </w:pPr>
            <w:r w:rsidRPr="00896CFB">
              <w:rPr>
                <w:spacing w:val="-4"/>
                <w:sz w:val="16"/>
                <w:szCs w:val="16"/>
              </w:rPr>
              <w:t>Приведение в исправное состояние средств обеспечения пожарной безопасности жилых домов и общественных зд</w:t>
            </w:r>
            <w:r w:rsidRPr="00896CFB">
              <w:rPr>
                <w:spacing w:val="-4"/>
                <w:sz w:val="16"/>
                <w:szCs w:val="16"/>
              </w:rPr>
              <w:t>а</w:t>
            </w:r>
            <w:r w:rsidRPr="00896CFB">
              <w:rPr>
                <w:spacing w:val="-4"/>
                <w:sz w:val="16"/>
                <w:szCs w:val="16"/>
              </w:rPr>
              <w:t>ний, находящихся в муниципальной собственности Боровё</w:t>
            </w:r>
            <w:r w:rsidRPr="00896CFB">
              <w:rPr>
                <w:spacing w:val="-4"/>
                <w:sz w:val="16"/>
                <w:szCs w:val="16"/>
              </w:rPr>
              <w:t>н</w:t>
            </w:r>
            <w:r w:rsidRPr="00896CFB">
              <w:rPr>
                <w:spacing w:val="-4"/>
                <w:sz w:val="16"/>
                <w:szCs w:val="16"/>
              </w:rPr>
              <w:t>ковского сельского поселения</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1.2.3.</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rPr>
                <w:spacing w:val="-4"/>
                <w:sz w:val="16"/>
                <w:szCs w:val="16"/>
              </w:rPr>
            </w:pPr>
            <w:r w:rsidRPr="00896CFB">
              <w:rPr>
                <w:spacing w:val="-4"/>
                <w:sz w:val="16"/>
                <w:szCs w:val="16"/>
              </w:rPr>
              <w:t>Проверка пожарной безопасности помещений, зданий жилого сектора, инструктаж населения (количество подворных обх</w:t>
            </w:r>
            <w:r w:rsidRPr="00896CFB">
              <w:rPr>
                <w:spacing w:val="-4"/>
                <w:sz w:val="16"/>
                <w:szCs w:val="16"/>
              </w:rPr>
              <w:t>о</w:t>
            </w:r>
            <w:r w:rsidRPr="00896CFB">
              <w:rPr>
                <w:spacing w:val="-4"/>
                <w:sz w:val="16"/>
                <w:szCs w:val="16"/>
              </w:rPr>
              <w:t xml:space="preserve">дов) </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500</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700</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600</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700</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700</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600</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600</w:t>
            </w:r>
          </w:p>
        </w:tc>
      </w:tr>
      <w:tr w:rsidR="00F729C0" w:rsidRPr="00896CFB" w:rsidTr="00F729C0">
        <w:trPr>
          <w:trHeight w:val="1201"/>
        </w:trPr>
        <w:tc>
          <w:tcPr>
            <w:tcW w:w="784" w:type="dxa"/>
            <w:tcBorders>
              <w:left w:val="single" w:sz="4" w:space="0" w:color="000000"/>
              <w:bottom w:val="single" w:sz="4" w:space="0" w:color="000000"/>
            </w:tcBorders>
          </w:tcPr>
          <w:p w:rsidR="00F729C0" w:rsidRPr="00896CFB" w:rsidRDefault="00F729C0" w:rsidP="00F729C0">
            <w:pPr>
              <w:autoSpaceDE w:val="0"/>
              <w:snapToGrid w:val="0"/>
              <w:rPr>
                <w:sz w:val="16"/>
                <w:szCs w:val="16"/>
              </w:rPr>
            </w:pPr>
            <w:r w:rsidRPr="00896CFB">
              <w:rPr>
                <w:sz w:val="16"/>
                <w:szCs w:val="16"/>
              </w:rPr>
              <w:t>1.2.4.</w:t>
            </w:r>
          </w:p>
        </w:tc>
        <w:tc>
          <w:tcPr>
            <w:tcW w:w="4196" w:type="dxa"/>
            <w:tcBorders>
              <w:left w:val="single" w:sz="4" w:space="0" w:color="000000"/>
              <w:bottom w:val="single" w:sz="4" w:space="0" w:color="000000"/>
            </w:tcBorders>
          </w:tcPr>
          <w:p w:rsidR="00F729C0" w:rsidRPr="00896CFB" w:rsidRDefault="00F729C0" w:rsidP="00F729C0">
            <w:pPr>
              <w:rPr>
                <w:sz w:val="16"/>
                <w:szCs w:val="16"/>
              </w:rPr>
            </w:pPr>
            <w:r w:rsidRPr="00896CFB">
              <w:rPr>
                <w:sz w:val="16"/>
                <w:szCs w:val="16"/>
              </w:rPr>
              <w:t xml:space="preserve">обустройство пожарных водоемов: </w:t>
            </w:r>
          </w:p>
          <w:p w:rsidR="00F729C0" w:rsidRPr="00896CFB" w:rsidRDefault="00F729C0" w:rsidP="00F729C0">
            <w:pPr>
              <w:rPr>
                <w:sz w:val="16"/>
                <w:szCs w:val="16"/>
              </w:rPr>
            </w:pPr>
            <w:r w:rsidRPr="00896CFB">
              <w:rPr>
                <w:sz w:val="16"/>
                <w:szCs w:val="16"/>
              </w:rPr>
              <w:t>- чистка имеющихся пожарных водоемов (ед.),</w:t>
            </w:r>
          </w:p>
          <w:p w:rsidR="00F729C0" w:rsidRPr="00896CFB" w:rsidRDefault="00F729C0" w:rsidP="00F729C0">
            <w:pPr>
              <w:rPr>
                <w:sz w:val="16"/>
                <w:szCs w:val="16"/>
              </w:rPr>
            </w:pPr>
            <w:r w:rsidRPr="00896CFB">
              <w:rPr>
                <w:sz w:val="16"/>
                <w:szCs w:val="16"/>
              </w:rPr>
              <w:t xml:space="preserve"> - обустройство и (или) ремонт подъездов к пожарным водоемам), ед.</w:t>
            </w:r>
          </w:p>
        </w:tc>
        <w:tc>
          <w:tcPr>
            <w:tcW w:w="709" w:type="dxa"/>
            <w:tcBorders>
              <w:left w:val="single" w:sz="4" w:space="0" w:color="000000"/>
              <w:bottom w:val="single" w:sz="4" w:space="0" w:color="000000"/>
            </w:tcBorders>
          </w:tcPr>
          <w:p w:rsidR="00F729C0" w:rsidRPr="00896CFB" w:rsidRDefault="00F729C0" w:rsidP="00F729C0">
            <w:pPr>
              <w:autoSpaceDE w:val="0"/>
              <w:snapToGrid w:val="0"/>
              <w:jc w:val="center"/>
              <w:rPr>
                <w:sz w:val="16"/>
                <w:szCs w:val="16"/>
              </w:rPr>
            </w:pPr>
          </w:p>
          <w:p w:rsidR="00F729C0" w:rsidRPr="00896CFB" w:rsidRDefault="00F729C0" w:rsidP="00F729C0">
            <w:pPr>
              <w:autoSpaceDE w:val="0"/>
              <w:snapToGrid w:val="0"/>
              <w:jc w:val="center"/>
              <w:rPr>
                <w:sz w:val="16"/>
                <w:szCs w:val="16"/>
              </w:rPr>
            </w:pPr>
            <w:r w:rsidRPr="00896CFB">
              <w:rPr>
                <w:sz w:val="16"/>
                <w:szCs w:val="16"/>
              </w:rPr>
              <w:t>2</w:t>
            </w:r>
          </w:p>
          <w:p w:rsidR="00F729C0" w:rsidRPr="00896CFB" w:rsidRDefault="00F729C0" w:rsidP="00F729C0">
            <w:pPr>
              <w:autoSpaceDE w:val="0"/>
              <w:snapToGrid w:val="0"/>
              <w:jc w:val="center"/>
              <w:rPr>
                <w:sz w:val="16"/>
                <w:szCs w:val="16"/>
              </w:rPr>
            </w:pPr>
          </w:p>
          <w:p w:rsidR="00F729C0" w:rsidRPr="00896CFB" w:rsidRDefault="00F729C0" w:rsidP="00F729C0">
            <w:pPr>
              <w:autoSpaceDE w:val="0"/>
              <w:snapToGrid w:val="0"/>
              <w:jc w:val="center"/>
              <w:rPr>
                <w:sz w:val="16"/>
                <w:szCs w:val="16"/>
              </w:rPr>
            </w:pPr>
            <w:r w:rsidRPr="00896CFB">
              <w:rPr>
                <w:sz w:val="16"/>
                <w:szCs w:val="16"/>
              </w:rPr>
              <w:t>1</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jc w:val="center"/>
              <w:rPr>
                <w:sz w:val="16"/>
                <w:szCs w:val="16"/>
              </w:rPr>
            </w:pPr>
          </w:p>
          <w:p w:rsidR="00F729C0" w:rsidRPr="00896CFB" w:rsidRDefault="00F729C0" w:rsidP="00F729C0">
            <w:pPr>
              <w:autoSpaceDE w:val="0"/>
              <w:snapToGrid w:val="0"/>
              <w:rPr>
                <w:sz w:val="16"/>
                <w:szCs w:val="16"/>
              </w:rPr>
            </w:pPr>
            <w:r w:rsidRPr="00896CFB">
              <w:rPr>
                <w:sz w:val="16"/>
                <w:szCs w:val="16"/>
              </w:rPr>
              <w:t xml:space="preserve">   -</w:t>
            </w:r>
          </w:p>
          <w:p w:rsidR="00F729C0" w:rsidRPr="00896CFB" w:rsidRDefault="00F729C0" w:rsidP="00F729C0">
            <w:pPr>
              <w:autoSpaceDE w:val="0"/>
              <w:snapToGrid w:val="0"/>
              <w:rPr>
                <w:sz w:val="16"/>
                <w:szCs w:val="16"/>
              </w:rPr>
            </w:pPr>
          </w:p>
          <w:p w:rsidR="00F729C0" w:rsidRPr="00896CFB" w:rsidRDefault="00F729C0" w:rsidP="00F729C0">
            <w:pPr>
              <w:autoSpaceDE w:val="0"/>
              <w:snapToGrid w:val="0"/>
              <w:rPr>
                <w:sz w:val="16"/>
                <w:szCs w:val="16"/>
              </w:rPr>
            </w:pPr>
            <w:r w:rsidRPr="00896CFB">
              <w:rPr>
                <w:sz w:val="16"/>
                <w:szCs w:val="16"/>
              </w:rPr>
              <w:t xml:space="preserve">   1                                                                                                                                                                                                                       </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jc w:val="center"/>
              <w:rPr>
                <w:sz w:val="16"/>
                <w:szCs w:val="16"/>
              </w:rPr>
            </w:pPr>
          </w:p>
          <w:p w:rsidR="00F729C0" w:rsidRPr="00896CFB" w:rsidRDefault="00F729C0" w:rsidP="00F729C0">
            <w:pPr>
              <w:autoSpaceDE w:val="0"/>
              <w:snapToGrid w:val="0"/>
              <w:rPr>
                <w:sz w:val="16"/>
                <w:szCs w:val="16"/>
              </w:rPr>
            </w:pPr>
            <w:r w:rsidRPr="00896CFB">
              <w:rPr>
                <w:sz w:val="16"/>
                <w:szCs w:val="16"/>
              </w:rPr>
              <w:t>3</w:t>
            </w:r>
          </w:p>
          <w:p w:rsidR="00F729C0" w:rsidRPr="00896CFB" w:rsidRDefault="00F729C0" w:rsidP="00F729C0">
            <w:pPr>
              <w:autoSpaceDE w:val="0"/>
              <w:snapToGrid w:val="0"/>
              <w:rPr>
                <w:sz w:val="16"/>
                <w:szCs w:val="16"/>
              </w:rPr>
            </w:pPr>
          </w:p>
          <w:p w:rsidR="00F729C0" w:rsidRPr="00896CFB" w:rsidRDefault="00F729C0" w:rsidP="00F729C0">
            <w:pPr>
              <w:autoSpaceDE w:val="0"/>
              <w:snapToGrid w:val="0"/>
              <w:rPr>
                <w:sz w:val="16"/>
                <w:szCs w:val="16"/>
              </w:rPr>
            </w:pPr>
            <w:r w:rsidRPr="00896CFB">
              <w:rPr>
                <w:sz w:val="16"/>
                <w:szCs w:val="16"/>
              </w:rPr>
              <w:t>-</w:t>
            </w:r>
          </w:p>
        </w:tc>
        <w:tc>
          <w:tcPr>
            <w:tcW w:w="709" w:type="dxa"/>
            <w:tcBorders>
              <w:left w:val="single" w:sz="4" w:space="0" w:color="auto"/>
              <w:bottom w:val="single" w:sz="4" w:space="0" w:color="000000"/>
              <w:right w:val="single" w:sz="4" w:space="0" w:color="000000"/>
            </w:tcBorders>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1</w:t>
            </w:r>
          </w:p>
          <w:p w:rsidR="00F729C0" w:rsidRPr="00896CFB" w:rsidRDefault="00F729C0" w:rsidP="00F729C0">
            <w:pPr>
              <w:rPr>
                <w:sz w:val="16"/>
                <w:szCs w:val="16"/>
              </w:rPr>
            </w:pPr>
          </w:p>
          <w:p w:rsidR="00F729C0" w:rsidRPr="00896CFB" w:rsidRDefault="00F729C0" w:rsidP="00F729C0">
            <w:pPr>
              <w:autoSpaceDE w:val="0"/>
              <w:snapToGrid w:val="0"/>
              <w:rPr>
                <w:sz w:val="16"/>
                <w:szCs w:val="16"/>
              </w:rPr>
            </w:pPr>
            <w:r w:rsidRPr="00896CFB">
              <w:rPr>
                <w:sz w:val="16"/>
                <w:szCs w:val="16"/>
              </w:rPr>
              <w:t>-</w:t>
            </w:r>
          </w:p>
        </w:tc>
        <w:tc>
          <w:tcPr>
            <w:tcW w:w="851" w:type="dxa"/>
            <w:tcBorders>
              <w:left w:val="single" w:sz="4" w:space="0" w:color="auto"/>
              <w:bottom w:val="single" w:sz="4" w:space="0" w:color="000000"/>
              <w:right w:val="single" w:sz="4" w:space="0" w:color="000000"/>
            </w:tcBorders>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w:t>
            </w: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w:t>
            </w:r>
          </w:p>
        </w:tc>
        <w:tc>
          <w:tcPr>
            <w:tcW w:w="708" w:type="dxa"/>
            <w:tcBorders>
              <w:left w:val="single" w:sz="4" w:space="0" w:color="auto"/>
              <w:bottom w:val="single" w:sz="4" w:space="0" w:color="000000"/>
              <w:right w:val="single" w:sz="4" w:space="0" w:color="auto"/>
            </w:tcBorders>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10</w:t>
            </w: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1</w:t>
            </w:r>
          </w:p>
        </w:tc>
        <w:tc>
          <w:tcPr>
            <w:tcW w:w="642" w:type="dxa"/>
            <w:tcBorders>
              <w:left w:val="single" w:sz="4" w:space="0" w:color="auto"/>
              <w:bottom w:val="single" w:sz="4" w:space="0" w:color="000000"/>
              <w:right w:val="single" w:sz="4" w:space="0" w:color="000000"/>
            </w:tcBorders>
          </w:tcPr>
          <w:p w:rsidR="00F729C0" w:rsidRPr="00896CFB" w:rsidRDefault="00F729C0" w:rsidP="00F729C0">
            <w:pPr>
              <w:spacing w:after="200" w:line="276" w:lineRule="auto"/>
              <w:rPr>
                <w:sz w:val="16"/>
                <w:szCs w:val="16"/>
              </w:rPr>
            </w:pPr>
            <w:r w:rsidRPr="00896CFB">
              <w:rPr>
                <w:sz w:val="16"/>
                <w:szCs w:val="16"/>
              </w:rPr>
              <w:t xml:space="preserve">          2</w:t>
            </w:r>
          </w:p>
          <w:p w:rsidR="00F729C0" w:rsidRPr="00896CFB" w:rsidRDefault="00F729C0" w:rsidP="00F729C0">
            <w:pPr>
              <w:spacing w:after="200" w:line="276" w:lineRule="auto"/>
              <w:rPr>
                <w:sz w:val="16"/>
                <w:szCs w:val="16"/>
              </w:rPr>
            </w:pPr>
            <w:r w:rsidRPr="00896CFB">
              <w:rPr>
                <w:sz w:val="16"/>
                <w:szCs w:val="16"/>
              </w:rPr>
              <w:t xml:space="preserve">-    </w:t>
            </w:r>
          </w:p>
          <w:p w:rsidR="00F729C0" w:rsidRPr="00896CFB" w:rsidRDefault="00F729C0" w:rsidP="00F729C0">
            <w:pPr>
              <w:rPr>
                <w:sz w:val="16"/>
                <w:szCs w:val="16"/>
              </w:rPr>
            </w:pP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1.2.5.</w:t>
            </w:r>
          </w:p>
        </w:tc>
        <w:tc>
          <w:tcPr>
            <w:tcW w:w="4196" w:type="dxa"/>
            <w:tcBorders>
              <w:left w:val="single" w:sz="4" w:space="0" w:color="000000"/>
              <w:bottom w:val="single" w:sz="4" w:space="0" w:color="000000"/>
            </w:tcBorders>
          </w:tcPr>
          <w:p w:rsidR="00F729C0" w:rsidRPr="00896CFB" w:rsidRDefault="00F729C0" w:rsidP="00F729C0">
            <w:pPr>
              <w:rPr>
                <w:sz w:val="16"/>
                <w:szCs w:val="16"/>
              </w:rPr>
            </w:pPr>
            <w:r w:rsidRPr="00896CFB">
              <w:rPr>
                <w:sz w:val="16"/>
                <w:szCs w:val="16"/>
                <w:shd w:val="clear" w:color="auto" w:fill="F5F5F5"/>
              </w:rPr>
              <w:t>Приобретение противопожарного инвентаря (кол-во пр</w:t>
            </w:r>
            <w:r w:rsidRPr="00896CFB">
              <w:rPr>
                <w:sz w:val="16"/>
                <w:szCs w:val="16"/>
                <w:shd w:val="clear" w:color="auto" w:fill="F5F5F5"/>
              </w:rPr>
              <w:t>о</w:t>
            </w:r>
            <w:r w:rsidRPr="00896CFB">
              <w:rPr>
                <w:sz w:val="16"/>
                <w:szCs w:val="16"/>
                <w:shd w:val="clear" w:color="auto" w:fill="F5F5F5"/>
              </w:rPr>
              <w:lastRenderedPageBreak/>
              <w:t>тивопожарных щитов, знаков «Пожарный водоисточник»</w:t>
            </w:r>
            <w:r w:rsidRPr="00896CFB">
              <w:rPr>
                <w:sz w:val="16"/>
                <w:szCs w:val="16"/>
              </w:rPr>
              <w:t xml:space="preserve"> </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lastRenderedPageBreak/>
              <w:t>5</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 xml:space="preserve">6 </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 xml:space="preserve">  -</w:t>
            </w: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w:t>
            </w: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rPr>
                <w:sz w:val="16"/>
                <w:szCs w:val="16"/>
              </w:rPr>
            </w:pPr>
            <w:r w:rsidRPr="00896CFB">
              <w:rPr>
                <w:sz w:val="16"/>
                <w:szCs w:val="16"/>
              </w:rPr>
              <w:t xml:space="preserve">   3</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3</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lastRenderedPageBreak/>
              <w:t>1.3</w:t>
            </w:r>
          </w:p>
        </w:tc>
        <w:tc>
          <w:tcPr>
            <w:tcW w:w="9374" w:type="dxa"/>
            <w:gridSpan w:val="9"/>
            <w:tcBorders>
              <w:left w:val="single" w:sz="4" w:space="0" w:color="000000"/>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bCs/>
                <w:sz w:val="16"/>
                <w:szCs w:val="16"/>
              </w:rPr>
              <w:t>Задача 3</w:t>
            </w:r>
            <w:r w:rsidRPr="00896CFB">
              <w:rPr>
                <w:sz w:val="16"/>
                <w:szCs w:val="16"/>
              </w:rPr>
              <w:t xml:space="preserve">: Информационное обеспечение, противопожарная пропаганда и обучение первичным мерам пожарной безопасности                                                       </w:t>
            </w:r>
          </w:p>
        </w:tc>
      </w:tr>
      <w:tr w:rsidR="00F729C0" w:rsidRPr="00896CFB" w:rsidTr="00F729C0">
        <w:tc>
          <w:tcPr>
            <w:tcW w:w="784"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p>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1.3.1.</w:t>
            </w:r>
          </w:p>
        </w:tc>
        <w:tc>
          <w:tcPr>
            <w:tcW w:w="4196"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rPr>
                <w:spacing w:val="-4"/>
                <w:sz w:val="16"/>
                <w:szCs w:val="16"/>
              </w:rPr>
            </w:pPr>
            <w:r w:rsidRPr="00896CFB">
              <w:rPr>
                <w:spacing w:val="-4"/>
                <w:sz w:val="16"/>
                <w:szCs w:val="16"/>
              </w:rPr>
              <w:t>Создание информационной базы данных нормативных, пр</w:t>
            </w:r>
            <w:r w:rsidRPr="00896CFB">
              <w:rPr>
                <w:spacing w:val="-4"/>
                <w:sz w:val="16"/>
                <w:szCs w:val="16"/>
              </w:rPr>
              <w:t>а</w:t>
            </w:r>
            <w:r w:rsidRPr="00896CFB">
              <w:rPr>
                <w:spacing w:val="-4"/>
                <w:sz w:val="16"/>
                <w:szCs w:val="16"/>
              </w:rPr>
              <w:t>вовых документов, учебно-программных и методических материалов в области пожарной безопасности (%)</w:t>
            </w:r>
          </w:p>
        </w:tc>
        <w:tc>
          <w:tcPr>
            <w:tcW w:w="709" w:type="dxa"/>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925" w:type="dxa"/>
            <w:gridSpan w:val="2"/>
            <w:tcBorders>
              <w:left w:val="single" w:sz="4" w:space="0" w:color="000000"/>
              <w:bottom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634" w:type="dxa"/>
            <w:tcBorders>
              <w:left w:val="single" w:sz="4" w:space="0" w:color="000000"/>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p w:rsidR="00F729C0" w:rsidRPr="00896CFB" w:rsidRDefault="00F729C0" w:rsidP="00F729C0">
            <w:pPr>
              <w:autoSpaceDE w:val="0"/>
              <w:snapToGrid w:val="0"/>
              <w:spacing w:before="100" w:beforeAutospacing="1" w:after="100" w:afterAutospacing="1" w:line="300" w:lineRule="exact"/>
              <w:jc w:val="center"/>
              <w:rPr>
                <w:sz w:val="16"/>
                <w:szCs w:val="16"/>
              </w:rPr>
            </w:pPr>
          </w:p>
        </w:tc>
        <w:tc>
          <w:tcPr>
            <w:tcW w:w="709"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p w:rsidR="00F729C0" w:rsidRPr="00896CFB" w:rsidRDefault="00F729C0" w:rsidP="00F729C0">
            <w:pPr>
              <w:autoSpaceDE w:val="0"/>
              <w:snapToGrid w:val="0"/>
              <w:spacing w:before="100" w:beforeAutospacing="1" w:after="100" w:afterAutospacing="1" w:line="300" w:lineRule="exact"/>
              <w:jc w:val="center"/>
              <w:rPr>
                <w:sz w:val="16"/>
                <w:szCs w:val="16"/>
              </w:rPr>
            </w:pPr>
          </w:p>
        </w:tc>
        <w:tc>
          <w:tcPr>
            <w:tcW w:w="851"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708" w:type="dxa"/>
            <w:tcBorders>
              <w:left w:val="single" w:sz="4" w:space="0" w:color="auto"/>
              <w:bottom w:val="single" w:sz="4" w:space="0" w:color="000000"/>
              <w:right w:val="single" w:sz="4" w:space="0" w:color="auto"/>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c>
          <w:tcPr>
            <w:tcW w:w="642" w:type="dxa"/>
            <w:tcBorders>
              <w:left w:val="single" w:sz="4" w:space="0" w:color="auto"/>
              <w:bottom w:val="single" w:sz="4" w:space="0" w:color="000000"/>
              <w:right w:val="single" w:sz="4" w:space="0" w:color="000000"/>
            </w:tcBorders>
          </w:tcPr>
          <w:p w:rsidR="00F729C0" w:rsidRPr="00896CFB" w:rsidRDefault="00F729C0" w:rsidP="00F729C0">
            <w:pPr>
              <w:autoSpaceDE w:val="0"/>
              <w:snapToGrid w:val="0"/>
              <w:spacing w:before="100" w:beforeAutospacing="1" w:after="100" w:afterAutospacing="1" w:line="300" w:lineRule="exact"/>
              <w:jc w:val="center"/>
              <w:rPr>
                <w:sz w:val="16"/>
                <w:szCs w:val="16"/>
              </w:rPr>
            </w:pPr>
            <w:r w:rsidRPr="00896CFB">
              <w:rPr>
                <w:sz w:val="16"/>
                <w:szCs w:val="16"/>
              </w:rPr>
              <w:t>100</w:t>
            </w:r>
          </w:p>
        </w:tc>
      </w:tr>
    </w:tbl>
    <w:p w:rsidR="00F729C0" w:rsidRPr="00896CFB" w:rsidRDefault="00F729C0" w:rsidP="00F729C0">
      <w:pPr>
        <w:spacing w:line="340" w:lineRule="exact"/>
        <w:jc w:val="both"/>
        <w:rPr>
          <w:b/>
          <w:sz w:val="16"/>
          <w:szCs w:val="16"/>
        </w:rPr>
      </w:pPr>
      <w:r w:rsidRPr="00896CFB">
        <w:rPr>
          <w:b/>
          <w:sz w:val="16"/>
          <w:szCs w:val="16"/>
        </w:rPr>
        <w:t>1.2. Пункт 6</w:t>
      </w:r>
      <w:r w:rsidRPr="00896CFB">
        <w:rPr>
          <w:sz w:val="16"/>
          <w:szCs w:val="16"/>
        </w:rPr>
        <w:t xml:space="preserve"> Паспорта муниципальной программы</w:t>
      </w:r>
      <w:r w:rsidRPr="00896CFB">
        <w:rPr>
          <w:b/>
          <w:sz w:val="16"/>
          <w:szCs w:val="16"/>
        </w:rPr>
        <w:t xml:space="preserve"> </w:t>
      </w:r>
      <w:r w:rsidRPr="00896CFB">
        <w:rPr>
          <w:sz w:val="16"/>
          <w:szCs w:val="16"/>
        </w:rPr>
        <w:t xml:space="preserve"> изложить в редакции:</w:t>
      </w:r>
      <w:r w:rsidRPr="00896CFB">
        <w:rPr>
          <w:b/>
          <w:sz w:val="16"/>
          <w:szCs w:val="16"/>
        </w:rPr>
        <w:t xml:space="preserve"> </w:t>
      </w:r>
    </w:p>
    <w:p w:rsidR="00F729C0" w:rsidRPr="00896CFB" w:rsidRDefault="00F729C0" w:rsidP="00F729C0">
      <w:pPr>
        <w:spacing w:line="340" w:lineRule="exact"/>
        <w:jc w:val="both"/>
        <w:rPr>
          <w:b/>
          <w:sz w:val="16"/>
          <w:szCs w:val="16"/>
        </w:rPr>
      </w:pPr>
      <w:r w:rsidRPr="00896CFB">
        <w:rPr>
          <w:b/>
          <w:sz w:val="16"/>
          <w:szCs w:val="16"/>
        </w:rPr>
        <w:t xml:space="preserve">«6. Объемы и источники финансирования муниципальной программы в целом и по годам реализации (тыс.руб.): «385,84682тыс.руб.»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7"/>
        <w:gridCol w:w="1418"/>
        <w:gridCol w:w="1843"/>
        <w:gridCol w:w="1559"/>
        <w:gridCol w:w="1559"/>
        <w:gridCol w:w="1417"/>
      </w:tblGrid>
      <w:tr w:rsidR="00F729C0" w:rsidRPr="00896CFB" w:rsidTr="00F729C0">
        <w:trPr>
          <w:trHeight w:val="240"/>
        </w:trPr>
        <w:tc>
          <w:tcPr>
            <w:tcW w:w="993" w:type="dxa"/>
            <w:vMerge w:val="restart"/>
            <w:shd w:val="clear" w:color="auto" w:fill="auto"/>
            <w:vAlign w:val="center"/>
          </w:tcPr>
          <w:p w:rsidR="00F729C0" w:rsidRPr="00896CFB" w:rsidRDefault="00F729C0" w:rsidP="00F729C0">
            <w:pPr>
              <w:spacing w:before="40" w:line="240" w:lineRule="exact"/>
              <w:jc w:val="center"/>
              <w:rPr>
                <w:sz w:val="16"/>
                <w:szCs w:val="16"/>
              </w:rPr>
            </w:pPr>
            <w:r w:rsidRPr="00896CFB">
              <w:rPr>
                <w:sz w:val="16"/>
                <w:szCs w:val="16"/>
              </w:rPr>
              <w:t>Год</w:t>
            </w:r>
          </w:p>
        </w:tc>
        <w:tc>
          <w:tcPr>
            <w:tcW w:w="9213" w:type="dxa"/>
            <w:gridSpan w:val="6"/>
            <w:shd w:val="clear" w:color="auto" w:fill="auto"/>
            <w:vAlign w:val="center"/>
          </w:tcPr>
          <w:p w:rsidR="00F729C0" w:rsidRPr="00896CFB" w:rsidRDefault="00F729C0" w:rsidP="00F729C0">
            <w:pPr>
              <w:spacing w:before="40" w:line="240" w:lineRule="exact"/>
              <w:jc w:val="center"/>
              <w:rPr>
                <w:sz w:val="16"/>
                <w:szCs w:val="16"/>
              </w:rPr>
            </w:pPr>
            <w:r w:rsidRPr="00896CFB">
              <w:rPr>
                <w:sz w:val="16"/>
                <w:szCs w:val="16"/>
              </w:rPr>
              <w:t>Источник финансирования</w:t>
            </w:r>
          </w:p>
        </w:tc>
      </w:tr>
      <w:tr w:rsidR="00F729C0" w:rsidRPr="00896CFB" w:rsidTr="00F729C0">
        <w:trPr>
          <w:trHeight w:val="240"/>
        </w:trPr>
        <w:tc>
          <w:tcPr>
            <w:tcW w:w="993" w:type="dxa"/>
            <w:vMerge/>
            <w:shd w:val="clear" w:color="auto" w:fill="auto"/>
            <w:vAlign w:val="center"/>
          </w:tcPr>
          <w:p w:rsidR="00F729C0" w:rsidRPr="00896CFB" w:rsidRDefault="00F729C0" w:rsidP="00F729C0">
            <w:pPr>
              <w:spacing w:before="40" w:line="240" w:lineRule="exact"/>
              <w:jc w:val="center"/>
              <w:rPr>
                <w:sz w:val="16"/>
                <w:szCs w:val="16"/>
              </w:rPr>
            </w:pPr>
          </w:p>
        </w:tc>
        <w:tc>
          <w:tcPr>
            <w:tcW w:w="1417" w:type="dxa"/>
            <w:shd w:val="clear" w:color="auto" w:fill="auto"/>
            <w:vAlign w:val="center"/>
          </w:tcPr>
          <w:p w:rsidR="00F729C0" w:rsidRPr="00896CFB" w:rsidRDefault="00F729C0" w:rsidP="00F729C0">
            <w:pPr>
              <w:spacing w:before="40" w:line="240" w:lineRule="exact"/>
              <w:jc w:val="center"/>
              <w:rPr>
                <w:sz w:val="16"/>
                <w:szCs w:val="16"/>
              </w:rPr>
            </w:pPr>
            <w:r w:rsidRPr="00896CFB">
              <w:rPr>
                <w:sz w:val="16"/>
                <w:szCs w:val="16"/>
              </w:rPr>
              <w:t>районный</w:t>
            </w:r>
          </w:p>
          <w:p w:rsidR="00F729C0" w:rsidRPr="00896CFB" w:rsidRDefault="00F729C0" w:rsidP="00F729C0">
            <w:pPr>
              <w:spacing w:before="40" w:line="240" w:lineRule="exact"/>
              <w:jc w:val="center"/>
              <w:rPr>
                <w:sz w:val="16"/>
                <w:szCs w:val="16"/>
              </w:rPr>
            </w:pPr>
            <w:r w:rsidRPr="00896CFB">
              <w:rPr>
                <w:sz w:val="16"/>
                <w:szCs w:val="16"/>
              </w:rPr>
              <w:t xml:space="preserve">бюджет  </w:t>
            </w:r>
          </w:p>
        </w:tc>
        <w:tc>
          <w:tcPr>
            <w:tcW w:w="1418" w:type="dxa"/>
            <w:shd w:val="clear" w:color="auto" w:fill="auto"/>
            <w:vAlign w:val="center"/>
          </w:tcPr>
          <w:p w:rsidR="00F729C0" w:rsidRPr="00896CFB" w:rsidRDefault="00F729C0" w:rsidP="00F729C0">
            <w:pPr>
              <w:spacing w:before="40" w:line="240" w:lineRule="exact"/>
              <w:jc w:val="center"/>
              <w:rPr>
                <w:sz w:val="16"/>
                <w:szCs w:val="16"/>
              </w:rPr>
            </w:pPr>
            <w:r w:rsidRPr="00896CFB">
              <w:rPr>
                <w:sz w:val="16"/>
                <w:szCs w:val="16"/>
              </w:rPr>
              <w:t>областной бю</w:t>
            </w:r>
            <w:r w:rsidRPr="00896CFB">
              <w:rPr>
                <w:sz w:val="16"/>
                <w:szCs w:val="16"/>
              </w:rPr>
              <w:t>д</w:t>
            </w:r>
            <w:r w:rsidRPr="00896CFB">
              <w:rPr>
                <w:sz w:val="16"/>
                <w:szCs w:val="16"/>
              </w:rPr>
              <w:t>жет</w:t>
            </w:r>
          </w:p>
        </w:tc>
        <w:tc>
          <w:tcPr>
            <w:tcW w:w="1843" w:type="dxa"/>
            <w:shd w:val="clear" w:color="auto" w:fill="auto"/>
            <w:vAlign w:val="center"/>
          </w:tcPr>
          <w:p w:rsidR="00F729C0" w:rsidRPr="00896CFB" w:rsidRDefault="00F729C0" w:rsidP="00F729C0">
            <w:pPr>
              <w:spacing w:before="40" w:line="240" w:lineRule="exact"/>
              <w:jc w:val="center"/>
              <w:rPr>
                <w:sz w:val="16"/>
                <w:szCs w:val="16"/>
              </w:rPr>
            </w:pPr>
            <w:r w:rsidRPr="00896CFB">
              <w:rPr>
                <w:sz w:val="16"/>
                <w:szCs w:val="16"/>
              </w:rPr>
              <w:t>федеральный бюджет</w:t>
            </w:r>
          </w:p>
        </w:tc>
        <w:tc>
          <w:tcPr>
            <w:tcW w:w="1559" w:type="dxa"/>
            <w:shd w:val="clear" w:color="auto" w:fill="auto"/>
            <w:vAlign w:val="center"/>
          </w:tcPr>
          <w:p w:rsidR="00F729C0" w:rsidRPr="00896CFB" w:rsidRDefault="00F729C0" w:rsidP="00F729C0">
            <w:pPr>
              <w:spacing w:before="40" w:line="240" w:lineRule="exact"/>
              <w:jc w:val="center"/>
              <w:rPr>
                <w:sz w:val="16"/>
                <w:szCs w:val="16"/>
              </w:rPr>
            </w:pPr>
            <w:r w:rsidRPr="00896CFB">
              <w:rPr>
                <w:sz w:val="16"/>
                <w:szCs w:val="16"/>
              </w:rPr>
              <w:t>Бюджет поселения</w:t>
            </w:r>
          </w:p>
        </w:tc>
        <w:tc>
          <w:tcPr>
            <w:tcW w:w="1559" w:type="dxa"/>
            <w:shd w:val="clear" w:color="auto" w:fill="auto"/>
            <w:vAlign w:val="center"/>
          </w:tcPr>
          <w:p w:rsidR="00F729C0" w:rsidRPr="00896CFB" w:rsidRDefault="00F729C0" w:rsidP="00F729C0">
            <w:pPr>
              <w:spacing w:before="40" w:line="240" w:lineRule="exact"/>
              <w:jc w:val="center"/>
              <w:rPr>
                <w:sz w:val="16"/>
                <w:szCs w:val="16"/>
              </w:rPr>
            </w:pPr>
            <w:r w:rsidRPr="00896CFB">
              <w:rPr>
                <w:spacing w:val="-8"/>
                <w:sz w:val="16"/>
                <w:szCs w:val="16"/>
              </w:rPr>
              <w:t xml:space="preserve">внебюджетные </w:t>
            </w:r>
            <w:r w:rsidRPr="00896CFB">
              <w:rPr>
                <w:sz w:val="16"/>
                <w:szCs w:val="16"/>
              </w:rPr>
              <w:t>сре</w:t>
            </w:r>
            <w:r w:rsidRPr="00896CFB">
              <w:rPr>
                <w:sz w:val="16"/>
                <w:szCs w:val="16"/>
              </w:rPr>
              <w:t>д</w:t>
            </w:r>
            <w:r w:rsidRPr="00896CFB">
              <w:rPr>
                <w:sz w:val="16"/>
                <w:szCs w:val="16"/>
              </w:rPr>
              <w:t>ства</w:t>
            </w:r>
          </w:p>
        </w:tc>
        <w:tc>
          <w:tcPr>
            <w:tcW w:w="1417" w:type="dxa"/>
            <w:shd w:val="clear" w:color="auto" w:fill="auto"/>
            <w:vAlign w:val="center"/>
          </w:tcPr>
          <w:p w:rsidR="00F729C0" w:rsidRPr="00896CFB" w:rsidRDefault="00F729C0" w:rsidP="00F729C0">
            <w:pPr>
              <w:spacing w:before="40" w:line="240" w:lineRule="exact"/>
              <w:jc w:val="center"/>
              <w:rPr>
                <w:sz w:val="16"/>
                <w:szCs w:val="16"/>
              </w:rPr>
            </w:pPr>
            <w:r w:rsidRPr="00896CFB">
              <w:rPr>
                <w:sz w:val="16"/>
                <w:szCs w:val="16"/>
              </w:rPr>
              <w:t>всего</w:t>
            </w:r>
          </w:p>
        </w:tc>
      </w:tr>
      <w:tr w:rsidR="00F729C0" w:rsidRPr="00896CFB" w:rsidTr="00F729C0">
        <w:trPr>
          <w:trHeight w:val="288"/>
        </w:trPr>
        <w:tc>
          <w:tcPr>
            <w:tcW w:w="993" w:type="dxa"/>
            <w:shd w:val="clear" w:color="auto" w:fill="auto"/>
            <w:vAlign w:val="center"/>
          </w:tcPr>
          <w:p w:rsidR="00F729C0" w:rsidRPr="00896CFB" w:rsidRDefault="00F729C0" w:rsidP="00F729C0">
            <w:pPr>
              <w:spacing w:line="240" w:lineRule="exact"/>
              <w:jc w:val="center"/>
              <w:rPr>
                <w:sz w:val="16"/>
                <w:szCs w:val="16"/>
              </w:rPr>
            </w:pPr>
            <w:r w:rsidRPr="00896CFB">
              <w:rPr>
                <w:sz w:val="16"/>
                <w:szCs w:val="16"/>
              </w:rPr>
              <w:t>1</w:t>
            </w:r>
          </w:p>
        </w:tc>
        <w:tc>
          <w:tcPr>
            <w:tcW w:w="1417" w:type="dxa"/>
            <w:shd w:val="clear" w:color="auto" w:fill="auto"/>
            <w:vAlign w:val="center"/>
          </w:tcPr>
          <w:p w:rsidR="00F729C0" w:rsidRPr="00896CFB" w:rsidRDefault="00F729C0" w:rsidP="00F729C0">
            <w:pPr>
              <w:spacing w:line="240" w:lineRule="exact"/>
              <w:jc w:val="center"/>
              <w:rPr>
                <w:sz w:val="16"/>
                <w:szCs w:val="16"/>
              </w:rPr>
            </w:pPr>
            <w:r w:rsidRPr="00896CFB">
              <w:rPr>
                <w:sz w:val="16"/>
                <w:szCs w:val="16"/>
              </w:rPr>
              <w:t>2</w:t>
            </w:r>
          </w:p>
        </w:tc>
        <w:tc>
          <w:tcPr>
            <w:tcW w:w="1418" w:type="dxa"/>
            <w:shd w:val="clear" w:color="auto" w:fill="auto"/>
            <w:vAlign w:val="center"/>
          </w:tcPr>
          <w:p w:rsidR="00F729C0" w:rsidRPr="00896CFB" w:rsidRDefault="00F729C0" w:rsidP="00F729C0">
            <w:pPr>
              <w:spacing w:line="240" w:lineRule="exact"/>
              <w:jc w:val="center"/>
              <w:rPr>
                <w:sz w:val="16"/>
                <w:szCs w:val="16"/>
              </w:rPr>
            </w:pPr>
            <w:r w:rsidRPr="00896CFB">
              <w:rPr>
                <w:sz w:val="16"/>
                <w:szCs w:val="16"/>
              </w:rPr>
              <w:t>3</w:t>
            </w:r>
          </w:p>
        </w:tc>
        <w:tc>
          <w:tcPr>
            <w:tcW w:w="1843" w:type="dxa"/>
            <w:shd w:val="clear" w:color="auto" w:fill="auto"/>
            <w:vAlign w:val="center"/>
          </w:tcPr>
          <w:p w:rsidR="00F729C0" w:rsidRPr="00896CFB" w:rsidRDefault="00F729C0" w:rsidP="00F729C0">
            <w:pPr>
              <w:spacing w:line="240" w:lineRule="exact"/>
              <w:jc w:val="center"/>
              <w:rPr>
                <w:sz w:val="16"/>
                <w:szCs w:val="16"/>
              </w:rPr>
            </w:pPr>
            <w:r w:rsidRPr="00896CFB">
              <w:rPr>
                <w:sz w:val="16"/>
                <w:szCs w:val="16"/>
              </w:rPr>
              <w:t>4</w:t>
            </w:r>
          </w:p>
        </w:tc>
        <w:tc>
          <w:tcPr>
            <w:tcW w:w="1559" w:type="dxa"/>
            <w:shd w:val="clear" w:color="auto" w:fill="auto"/>
            <w:vAlign w:val="center"/>
          </w:tcPr>
          <w:p w:rsidR="00F729C0" w:rsidRPr="00896CFB" w:rsidRDefault="00F729C0" w:rsidP="00F729C0">
            <w:pPr>
              <w:spacing w:line="240" w:lineRule="exact"/>
              <w:jc w:val="center"/>
              <w:rPr>
                <w:sz w:val="16"/>
                <w:szCs w:val="16"/>
              </w:rPr>
            </w:pPr>
            <w:r w:rsidRPr="00896CFB">
              <w:rPr>
                <w:sz w:val="16"/>
                <w:szCs w:val="16"/>
              </w:rPr>
              <w:t>5</w:t>
            </w:r>
          </w:p>
        </w:tc>
        <w:tc>
          <w:tcPr>
            <w:tcW w:w="1559" w:type="dxa"/>
            <w:shd w:val="clear" w:color="auto" w:fill="auto"/>
            <w:vAlign w:val="center"/>
          </w:tcPr>
          <w:p w:rsidR="00F729C0" w:rsidRPr="00896CFB" w:rsidRDefault="00F729C0" w:rsidP="00F729C0">
            <w:pPr>
              <w:spacing w:line="240" w:lineRule="exact"/>
              <w:jc w:val="center"/>
              <w:rPr>
                <w:sz w:val="16"/>
                <w:szCs w:val="16"/>
              </w:rPr>
            </w:pPr>
            <w:r w:rsidRPr="00896CFB">
              <w:rPr>
                <w:sz w:val="16"/>
                <w:szCs w:val="16"/>
              </w:rPr>
              <w:t>6</w:t>
            </w:r>
          </w:p>
        </w:tc>
        <w:tc>
          <w:tcPr>
            <w:tcW w:w="1417" w:type="dxa"/>
            <w:shd w:val="clear" w:color="auto" w:fill="auto"/>
            <w:vAlign w:val="center"/>
          </w:tcPr>
          <w:p w:rsidR="00F729C0" w:rsidRPr="00896CFB" w:rsidRDefault="00F729C0" w:rsidP="00F729C0">
            <w:pPr>
              <w:spacing w:line="240" w:lineRule="exact"/>
              <w:jc w:val="center"/>
              <w:rPr>
                <w:sz w:val="16"/>
                <w:szCs w:val="16"/>
              </w:rPr>
            </w:pPr>
            <w:r w:rsidRPr="00896CFB">
              <w:rPr>
                <w:sz w:val="16"/>
                <w:szCs w:val="16"/>
              </w:rPr>
              <w:t>7</w:t>
            </w:r>
          </w:p>
        </w:tc>
      </w:tr>
      <w:tr w:rsidR="00F729C0" w:rsidRPr="00896CFB" w:rsidTr="00F729C0">
        <w:trPr>
          <w:trHeight w:val="240"/>
        </w:trPr>
        <w:tc>
          <w:tcPr>
            <w:tcW w:w="99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2017</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559" w:type="dxa"/>
            <w:shd w:val="clear" w:color="auto" w:fill="auto"/>
          </w:tcPr>
          <w:p w:rsidR="00F729C0" w:rsidRPr="00896CFB" w:rsidRDefault="00F729C0" w:rsidP="00F729C0">
            <w:pPr>
              <w:spacing w:before="100" w:beforeAutospacing="1" w:after="100" w:afterAutospacing="1"/>
              <w:rPr>
                <w:sz w:val="16"/>
                <w:szCs w:val="16"/>
              </w:rPr>
            </w:pPr>
            <w:r w:rsidRPr="00896CFB">
              <w:rPr>
                <w:sz w:val="16"/>
                <w:szCs w:val="16"/>
              </w:rPr>
              <w:t>58,4</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7" w:type="dxa"/>
            <w:shd w:val="clear" w:color="auto" w:fill="auto"/>
          </w:tcPr>
          <w:p w:rsidR="00F729C0" w:rsidRPr="00896CFB" w:rsidRDefault="00F729C0" w:rsidP="00F729C0">
            <w:pPr>
              <w:rPr>
                <w:sz w:val="16"/>
                <w:szCs w:val="16"/>
              </w:rPr>
            </w:pPr>
            <w:r w:rsidRPr="00896CFB">
              <w:rPr>
                <w:sz w:val="16"/>
                <w:szCs w:val="16"/>
              </w:rPr>
              <w:t>58,4</w:t>
            </w:r>
          </w:p>
        </w:tc>
      </w:tr>
      <w:tr w:rsidR="00F729C0" w:rsidRPr="00896CFB" w:rsidTr="00F729C0">
        <w:trPr>
          <w:trHeight w:val="240"/>
        </w:trPr>
        <w:tc>
          <w:tcPr>
            <w:tcW w:w="99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2018</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559" w:type="dxa"/>
            <w:shd w:val="clear" w:color="auto" w:fill="auto"/>
          </w:tcPr>
          <w:p w:rsidR="00F729C0" w:rsidRPr="00896CFB" w:rsidRDefault="00F729C0" w:rsidP="00F729C0">
            <w:pPr>
              <w:rPr>
                <w:sz w:val="16"/>
                <w:szCs w:val="16"/>
              </w:rPr>
            </w:pPr>
            <w:r w:rsidRPr="00896CFB">
              <w:rPr>
                <w:sz w:val="16"/>
                <w:szCs w:val="16"/>
              </w:rPr>
              <w:t>26,298</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7" w:type="dxa"/>
            <w:shd w:val="clear" w:color="auto" w:fill="auto"/>
          </w:tcPr>
          <w:p w:rsidR="00F729C0" w:rsidRPr="00896CFB" w:rsidRDefault="00F729C0" w:rsidP="00F729C0">
            <w:pPr>
              <w:rPr>
                <w:sz w:val="16"/>
                <w:szCs w:val="16"/>
              </w:rPr>
            </w:pPr>
            <w:r w:rsidRPr="00896CFB">
              <w:rPr>
                <w:sz w:val="16"/>
                <w:szCs w:val="16"/>
              </w:rPr>
              <w:t>26,298</w:t>
            </w:r>
          </w:p>
        </w:tc>
      </w:tr>
      <w:tr w:rsidR="00F729C0" w:rsidRPr="00896CFB" w:rsidTr="00F729C0">
        <w:trPr>
          <w:trHeight w:val="240"/>
        </w:trPr>
        <w:tc>
          <w:tcPr>
            <w:tcW w:w="99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2019</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559" w:type="dxa"/>
            <w:shd w:val="clear" w:color="auto" w:fill="auto"/>
          </w:tcPr>
          <w:p w:rsidR="00F729C0" w:rsidRPr="00896CFB" w:rsidRDefault="00F729C0" w:rsidP="00F729C0">
            <w:pPr>
              <w:rPr>
                <w:sz w:val="16"/>
                <w:szCs w:val="16"/>
              </w:rPr>
            </w:pPr>
            <w:r w:rsidRPr="00896CFB">
              <w:rPr>
                <w:sz w:val="16"/>
                <w:szCs w:val="16"/>
              </w:rPr>
              <w:t>39,39135</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7" w:type="dxa"/>
            <w:shd w:val="clear" w:color="auto" w:fill="auto"/>
          </w:tcPr>
          <w:p w:rsidR="00F729C0" w:rsidRPr="00896CFB" w:rsidRDefault="00F729C0" w:rsidP="00F729C0">
            <w:pPr>
              <w:rPr>
                <w:sz w:val="16"/>
                <w:szCs w:val="16"/>
              </w:rPr>
            </w:pPr>
            <w:r w:rsidRPr="00896CFB">
              <w:rPr>
                <w:sz w:val="16"/>
                <w:szCs w:val="16"/>
              </w:rPr>
              <w:t>39,39135</w:t>
            </w:r>
          </w:p>
        </w:tc>
      </w:tr>
      <w:tr w:rsidR="00F729C0" w:rsidRPr="00896CFB" w:rsidTr="00F729C0">
        <w:trPr>
          <w:trHeight w:val="240"/>
        </w:trPr>
        <w:tc>
          <w:tcPr>
            <w:tcW w:w="99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2020</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559" w:type="dxa"/>
            <w:shd w:val="clear" w:color="auto" w:fill="auto"/>
          </w:tcPr>
          <w:p w:rsidR="00F729C0" w:rsidRPr="00896CFB" w:rsidRDefault="00F729C0" w:rsidP="00F729C0">
            <w:pPr>
              <w:rPr>
                <w:sz w:val="16"/>
                <w:szCs w:val="16"/>
              </w:rPr>
            </w:pPr>
            <w:r w:rsidRPr="00896CFB">
              <w:rPr>
                <w:sz w:val="16"/>
                <w:szCs w:val="16"/>
              </w:rPr>
              <w:t>37,75747</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p>
        </w:tc>
        <w:tc>
          <w:tcPr>
            <w:tcW w:w="1417" w:type="dxa"/>
            <w:shd w:val="clear" w:color="auto" w:fill="auto"/>
          </w:tcPr>
          <w:p w:rsidR="00F729C0" w:rsidRPr="00896CFB" w:rsidRDefault="00F729C0" w:rsidP="00F729C0">
            <w:pPr>
              <w:rPr>
                <w:sz w:val="16"/>
                <w:szCs w:val="16"/>
              </w:rPr>
            </w:pPr>
            <w:r w:rsidRPr="00896CFB">
              <w:rPr>
                <w:sz w:val="16"/>
                <w:szCs w:val="16"/>
              </w:rPr>
              <w:t>37,75747</w:t>
            </w:r>
          </w:p>
        </w:tc>
      </w:tr>
      <w:tr w:rsidR="00F729C0" w:rsidRPr="00896CFB" w:rsidTr="00F729C0">
        <w:trPr>
          <w:trHeight w:val="240"/>
        </w:trPr>
        <w:tc>
          <w:tcPr>
            <w:tcW w:w="99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2021</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559" w:type="dxa"/>
            <w:shd w:val="clear" w:color="auto" w:fill="auto"/>
          </w:tcPr>
          <w:p w:rsidR="00F729C0" w:rsidRPr="00896CFB" w:rsidRDefault="00F729C0" w:rsidP="00F729C0">
            <w:pPr>
              <w:rPr>
                <w:sz w:val="16"/>
                <w:szCs w:val="16"/>
              </w:rPr>
            </w:pPr>
            <w:r w:rsidRPr="00896CFB">
              <w:rPr>
                <w:sz w:val="16"/>
                <w:szCs w:val="16"/>
              </w:rPr>
              <w:t>63,0</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p>
        </w:tc>
        <w:tc>
          <w:tcPr>
            <w:tcW w:w="1417" w:type="dxa"/>
            <w:shd w:val="clear" w:color="auto" w:fill="auto"/>
          </w:tcPr>
          <w:p w:rsidR="00F729C0" w:rsidRPr="00896CFB" w:rsidRDefault="00F729C0" w:rsidP="00F729C0">
            <w:pPr>
              <w:rPr>
                <w:sz w:val="16"/>
                <w:szCs w:val="16"/>
              </w:rPr>
            </w:pPr>
            <w:r w:rsidRPr="00896CFB">
              <w:rPr>
                <w:sz w:val="16"/>
                <w:szCs w:val="16"/>
              </w:rPr>
              <w:t>63,0</w:t>
            </w:r>
          </w:p>
        </w:tc>
      </w:tr>
      <w:tr w:rsidR="00F729C0" w:rsidRPr="00896CFB" w:rsidTr="00F729C0">
        <w:trPr>
          <w:trHeight w:val="240"/>
        </w:trPr>
        <w:tc>
          <w:tcPr>
            <w:tcW w:w="99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2022</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559" w:type="dxa"/>
            <w:shd w:val="clear" w:color="auto" w:fill="auto"/>
          </w:tcPr>
          <w:p w:rsidR="00F729C0" w:rsidRPr="00896CFB" w:rsidRDefault="00F729C0" w:rsidP="00F729C0">
            <w:pPr>
              <w:rPr>
                <w:sz w:val="16"/>
                <w:szCs w:val="16"/>
              </w:rPr>
            </w:pPr>
            <w:r w:rsidRPr="00896CFB">
              <w:rPr>
                <w:sz w:val="16"/>
                <w:szCs w:val="16"/>
              </w:rPr>
              <w:t>108,0</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p>
        </w:tc>
        <w:tc>
          <w:tcPr>
            <w:tcW w:w="1417" w:type="dxa"/>
            <w:shd w:val="clear" w:color="auto" w:fill="auto"/>
          </w:tcPr>
          <w:p w:rsidR="00F729C0" w:rsidRPr="00896CFB" w:rsidRDefault="00F729C0" w:rsidP="00F729C0">
            <w:pPr>
              <w:rPr>
                <w:sz w:val="16"/>
                <w:szCs w:val="16"/>
              </w:rPr>
            </w:pPr>
            <w:r w:rsidRPr="00896CFB">
              <w:rPr>
                <w:sz w:val="16"/>
                <w:szCs w:val="16"/>
              </w:rPr>
              <w:t>108,0</w:t>
            </w:r>
          </w:p>
        </w:tc>
      </w:tr>
      <w:tr w:rsidR="00F729C0" w:rsidRPr="00896CFB" w:rsidTr="00F729C0">
        <w:trPr>
          <w:trHeight w:val="330"/>
        </w:trPr>
        <w:tc>
          <w:tcPr>
            <w:tcW w:w="99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2023</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559" w:type="dxa"/>
            <w:shd w:val="clear" w:color="auto" w:fill="auto"/>
          </w:tcPr>
          <w:p w:rsidR="00F729C0" w:rsidRPr="00896CFB" w:rsidRDefault="00F729C0" w:rsidP="00F729C0">
            <w:pPr>
              <w:rPr>
                <w:sz w:val="16"/>
                <w:szCs w:val="16"/>
              </w:rPr>
            </w:pPr>
            <w:r w:rsidRPr="00896CFB">
              <w:rPr>
                <w:sz w:val="16"/>
                <w:szCs w:val="16"/>
              </w:rPr>
              <w:t>53,0</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r w:rsidRPr="00896CFB">
              <w:rPr>
                <w:sz w:val="16"/>
                <w:szCs w:val="16"/>
              </w:rPr>
              <w:t>-</w:t>
            </w:r>
          </w:p>
        </w:tc>
        <w:tc>
          <w:tcPr>
            <w:tcW w:w="1417" w:type="dxa"/>
            <w:shd w:val="clear" w:color="auto" w:fill="auto"/>
          </w:tcPr>
          <w:p w:rsidR="00F729C0" w:rsidRPr="00896CFB" w:rsidRDefault="00F729C0" w:rsidP="00F729C0">
            <w:pPr>
              <w:rPr>
                <w:sz w:val="16"/>
                <w:szCs w:val="16"/>
              </w:rPr>
            </w:pPr>
            <w:r w:rsidRPr="00896CFB">
              <w:rPr>
                <w:sz w:val="16"/>
                <w:szCs w:val="16"/>
              </w:rPr>
              <w:t>53,0</w:t>
            </w:r>
          </w:p>
        </w:tc>
      </w:tr>
      <w:tr w:rsidR="00F729C0" w:rsidRPr="00896CFB" w:rsidTr="00F729C0">
        <w:trPr>
          <w:trHeight w:val="299"/>
        </w:trPr>
        <w:tc>
          <w:tcPr>
            <w:tcW w:w="993" w:type="dxa"/>
            <w:shd w:val="clear" w:color="auto" w:fill="auto"/>
          </w:tcPr>
          <w:p w:rsidR="00F729C0" w:rsidRPr="00896CFB" w:rsidRDefault="00F729C0" w:rsidP="00F729C0">
            <w:pPr>
              <w:spacing w:before="100" w:beforeAutospacing="1" w:after="100" w:afterAutospacing="1"/>
              <w:jc w:val="center"/>
              <w:rPr>
                <w:b/>
                <w:sz w:val="16"/>
                <w:szCs w:val="16"/>
              </w:rPr>
            </w:pPr>
            <w:r w:rsidRPr="00896CFB">
              <w:rPr>
                <w:b/>
                <w:sz w:val="16"/>
                <w:szCs w:val="16"/>
              </w:rPr>
              <w:t xml:space="preserve">Всего </w:t>
            </w:r>
          </w:p>
        </w:tc>
        <w:tc>
          <w:tcPr>
            <w:tcW w:w="1417" w:type="dxa"/>
            <w:shd w:val="clear" w:color="auto" w:fill="auto"/>
          </w:tcPr>
          <w:p w:rsidR="00F729C0" w:rsidRPr="00896CFB" w:rsidRDefault="00F729C0" w:rsidP="00F729C0">
            <w:pPr>
              <w:spacing w:before="100" w:beforeAutospacing="1" w:after="100" w:afterAutospacing="1"/>
              <w:jc w:val="center"/>
              <w:rPr>
                <w:sz w:val="16"/>
                <w:szCs w:val="16"/>
              </w:rPr>
            </w:pPr>
          </w:p>
        </w:tc>
        <w:tc>
          <w:tcPr>
            <w:tcW w:w="1418" w:type="dxa"/>
            <w:shd w:val="clear" w:color="auto" w:fill="auto"/>
          </w:tcPr>
          <w:p w:rsidR="00F729C0" w:rsidRPr="00896CFB" w:rsidRDefault="00F729C0" w:rsidP="00F729C0">
            <w:pPr>
              <w:spacing w:before="100" w:beforeAutospacing="1" w:after="100" w:afterAutospacing="1"/>
              <w:jc w:val="center"/>
              <w:rPr>
                <w:sz w:val="16"/>
                <w:szCs w:val="16"/>
              </w:rPr>
            </w:pPr>
          </w:p>
        </w:tc>
        <w:tc>
          <w:tcPr>
            <w:tcW w:w="1843" w:type="dxa"/>
            <w:shd w:val="clear" w:color="auto" w:fill="auto"/>
          </w:tcPr>
          <w:p w:rsidR="00F729C0" w:rsidRPr="00896CFB" w:rsidRDefault="00F729C0" w:rsidP="00F729C0">
            <w:pPr>
              <w:spacing w:before="100" w:beforeAutospacing="1" w:after="100" w:afterAutospacing="1"/>
              <w:jc w:val="center"/>
              <w:rPr>
                <w:sz w:val="16"/>
                <w:szCs w:val="16"/>
              </w:rPr>
            </w:pPr>
          </w:p>
        </w:tc>
        <w:tc>
          <w:tcPr>
            <w:tcW w:w="1559" w:type="dxa"/>
            <w:shd w:val="clear" w:color="auto" w:fill="auto"/>
          </w:tcPr>
          <w:p w:rsidR="00F729C0" w:rsidRPr="00896CFB" w:rsidRDefault="00F729C0" w:rsidP="00F729C0">
            <w:pPr>
              <w:rPr>
                <w:sz w:val="16"/>
                <w:szCs w:val="16"/>
              </w:rPr>
            </w:pPr>
            <w:r w:rsidRPr="00896CFB">
              <w:rPr>
                <w:sz w:val="16"/>
                <w:szCs w:val="16"/>
              </w:rPr>
              <w:t>385,84682</w:t>
            </w:r>
          </w:p>
        </w:tc>
        <w:tc>
          <w:tcPr>
            <w:tcW w:w="1559" w:type="dxa"/>
            <w:shd w:val="clear" w:color="auto" w:fill="auto"/>
          </w:tcPr>
          <w:p w:rsidR="00F729C0" w:rsidRPr="00896CFB" w:rsidRDefault="00F729C0" w:rsidP="00F729C0">
            <w:pPr>
              <w:spacing w:before="100" w:beforeAutospacing="1" w:after="100" w:afterAutospacing="1"/>
              <w:jc w:val="center"/>
              <w:rPr>
                <w:sz w:val="16"/>
                <w:szCs w:val="16"/>
              </w:rPr>
            </w:pPr>
          </w:p>
        </w:tc>
        <w:tc>
          <w:tcPr>
            <w:tcW w:w="1417" w:type="dxa"/>
            <w:shd w:val="clear" w:color="auto" w:fill="auto"/>
          </w:tcPr>
          <w:p w:rsidR="00F729C0" w:rsidRPr="00896CFB" w:rsidRDefault="00F729C0" w:rsidP="00F729C0">
            <w:pPr>
              <w:rPr>
                <w:sz w:val="16"/>
                <w:szCs w:val="16"/>
              </w:rPr>
            </w:pPr>
            <w:r w:rsidRPr="00896CFB">
              <w:rPr>
                <w:sz w:val="16"/>
                <w:szCs w:val="16"/>
              </w:rPr>
              <w:t>385,84682</w:t>
            </w:r>
          </w:p>
        </w:tc>
      </w:tr>
    </w:tbl>
    <w:p w:rsidR="00F729C0" w:rsidRPr="00896CFB" w:rsidRDefault="00F729C0" w:rsidP="00F729C0">
      <w:pPr>
        <w:rPr>
          <w:sz w:val="16"/>
          <w:szCs w:val="16"/>
        </w:rPr>
      </w:pPr>
      <w:r w:rsidRPr="00896CFB">
        <w:rPr>
          <w:b/>
          <w:sz w:val="16"/>
          <w:szCs w:val="16"/>
        </w:rPr>
        <w:t>1.3.</w:t>
      </w:r>
      <w:r w:rsidRPr="00896CFB">
        <w:rPr>
          <w:sz w:val="16"/>
          <w:szCs w:val="16"/>
        </w:rPr>
        <w:t xml:space="preserve"> Мероприятия муниципальной  программы  «Обеспечение первичных мер пожарной безопасности  на территории Боровёнковского сельского пос</w:t>
      </w:r>
      <w:r w:rsidRPr="00896CFB">
        <w:rPr>
          <w:sz w:val="16"/>
          <w:szCs w:val="16"/>
        </w:rPr>
        <w:t>е</w:t>
      </w:r>
      <w:r w:rsidRPr="00896CFB">
        <w:rPr>
          <w:sz w:val="16"/>
          <w:szCs w:val="16"/>
        </w:rPr>
        <w:t>ления»  изложить в редакции:</w:t>
      </w:r>
    </w:p>
    <w:p w:rsidR="00F729C0" w:rsidRPr="00896CFB" w:rsidRDefault="00F729C0" w:rsidP="00F729C0">
      <w:pPr>
        <w:spacing w:line="360" w:lineRule="atLeast"/>
        <w:jc w:val="both"/>
        <w:rPr>
          <w:b/>
          <w:sz w:val="16"/>
          <w:szCs w:val="16"/>
        </w:rPr>
      </w:pPr>
      <w:r w:rsidRPr="00896CFB">
        <w:rPr>
          <w:sz w:val="16"/>
          <w:szCs w:val="16"/>
        </w:rPr>
        <w:t xml:space="preserve">                         </w:t>
      </w:r>
      <w:r w:rsidRPr="00896CFB">
        <w:rPr>
          <w:b/>
          <w:sz w:val="16"/>
          <w:szCs w:val="16"/>
        </w:rPr>
        <w:t xml:space="preserve">                                Мероприятия муниципальной программы</w:t>
      </w:r>
    </w:p>
    <w:tbl>
      <w:tblPr>
        <w:tblStyle w:val="a5"/>
        <w:tblW w:w="5000" w:type="pct"/>
        <w:jc w:val="center"/>
        <w:tblLayout w:type="fixed"/>
        <w:tblLook w:val="04A0"/>
      </w:tblPr>
      <w:tblGrid>
        <w:gridCol w:w="620"/>
        <w:gridCol w:w="1521"/>
        <w:gridCol w:w="1146"/>
        <w:gridCol w:w="862"/>
        <w:gridCol w:w="919"/>
        <w:gridCol w:w="878"/>
        <w:gridCol w:w="631"/>
        <w:gridCol w:w="639"/>
        <w:gridCol w:w="732"/>
        <w:gridCol w:w="674"/>
        <w:gridCol w:w="632"/>
        <w:gridCol w:w="765"/>
        <w:gridCol w:w="13"/>
        <w:gridCol w:w="650"/>
      </w:tblGrid>
      <w:tr w:rsidR="00F729C0" w:rsidRPr="00896CFB" w:rsidTr="00F729C0">
        <w:trPr>
          <w:jc w:val="center"/>
        </w:trPr>
        <w:tc>
          <w:tcPr>
            <w:tcW w:w="620" w:type="dxa"/>
            <w:vMerge w:val="restart"/>
          </w:tcPr>
          <w:p w:rsidR="00F729C0" w:rsidRPr="00896CFB" w:rsidRDefault="00F729C0" w:rsidP="00F729C0">
            <w:pPr>
              <w:rPr>
                <w:sz w:val="16"/>
                <w:szCs w:val="16"/>
              </w:rPr>
            </w:pPr>
            <w:r w:rsidRPr="00896CFB">
              <w:rPr>
                <w:sz w:val="16"/>
                <w:szCs w:val="16"/>
              </w:rPr>
              <w:t xml:space="preserve">N  </w:t>
            </w:r>
            <w:r w:rsidRPr="00896CFB">
              <w:rPr>
                <w:sz w:val="16"/>
                <w:szCs w:val="16"/>
              </w:rPr>
              <w:br/>
              <w:t>п/п</w:t>
            </w:r>
          </w:p>
        </w:tc>
        <w:tc>
          <w:tcPr>
            <w:tcW w:w="1521" w:type="dxa"/>
            <w:vMerge w:val="restart"/>
          </w:tcPr>
          <w:p w:rsidR="00F729C0" w:rsidRPr="00896CFB" w:rsidRDefault="00F729C0" w:rsidP="00F729C0">
            <w:pPr>
              <w:rPr>
                <w:sz w:val="16"/>
                <w:szCs w:val="16"/>
              </w:rPr>
            </w:pPr>
            <w:r w:rsidRPr="00896CFB">
              <w:rPr>
                <w:sz w:val="16"/>
                <w:szCs w:val="16"/>
              </w:rPr>
              <w:t xml:space="preserve">Наименование   </w:t>
            </w:r>
            <w:r w:rsidRPr="00896CFB">
              <w:rPr>
                <w:sz w:val="16"/>
                <w:szCs w:val="16"/>
              </w:rPr>
              <w:br/>
              <w:t xml:space="preserve">   мероприятия</w:t>
            </w:r>
          </w:p>
        </w:tc>
        <w:tc>
          <w:tcPr>
            <w:tcW w:w="1146" w:type="dxa"/>
            <w:vMerge w:val="restart"/>
          </w:tcPr>
          <w:p w:rsidR="00F729C0" w:rsidRPr="00896CFB" w:rsidRDefault="00F729C0" w:rsidP="00F729C0">
            <w:pPr>
              <w:rPr>
                <w:sz w:val="16"/>
                <w:szCs w:val="16"/>
              </w:rPr>
            </w:pPr>
            <w:r w:rsidRPr="00896CFB">
              <w:rPr>
                <w:sz w:val="16"/>
                <w:szCs w:val="16"/>
              </w:rPr>
              <w:t>Исполнитель</w:t>
            </w:r>
          </w:p>
        </w:tc>
        <w:tc>
          <w:tcPr>
            <w:tcW w:w="862" w:type="dxa"/>
            <w:vMerge w:val="restart"/>
          </w:tcPr>
          <w:p w:rsidR="00F729C0" w:rsidRPr="00896CFB" w:rsidRDefault="00F729C0" w:rsidP="00F729C0">
            <w:pPr>
              <w:rPr>
                <w:sz w:val="16"/>
                <w:szCs w:val="16"/>
              </w:rPr>
            </w:pPr>
            <w:r w:rsidRPr="00896CFB">
              <w:rPr>
                <w:sz w:val="16"/>
                <w:szCs w:val="16"/>
              </w:rPr>
              <w:t xml:space="preserve">Срок </w:t>
            </w:r>
            <w:r w:rsidRPr="00896CFB">
              <w:rPr>
                <w:sz w:val="16"/>
                <w:szCs w:val="16"/>
              </w:rPr>
              <w:br/>
              <w:t>реализ</w:t>
            </w:r>
            <w:r w:rsidRPr="00896CFB">
              <w:rPr>
                <w:sz w:val="16"/>
                <w:szCs w:val="16"/>
              </w:rPr>
              <w:t>а</w:t>
            </w:r>
            <w:r w:rsidRPr="00896CFB">
              <w:rPr>
                <w:sz w:val="16"/>
                <w:szCs w:val="16"/>
              </w:rPr>
              <w:t>ции</w:t>
            </w:r>
          </w:p>
        </w:tc>
        <w:tc>
          <w:tcPr>
            <w:tcW w:w="919" w:type="dxa"/>
            <w:vMerge w:val="restart"/>
          </w:tcPr>
          <w:p w:rsidR="00F729C0" w:rsidRPr="00896CFB" w:rsidRDefault="00F729C0" w:rsidP="00F729C0">
            <w:pPr>
              <w:rPr>
                <w:sz w:val="16"/>
                <w:szCs w:val="16"/>
              </w:rPr>
            </w:pPr>
            <w:r w:rsidRPr="00896CFB">
              <w:rPr>
                <w:sz w:val="16"/>
                <w:szCs w:val="16"/>
              </w:rPr>
              <w:t xml:space="preserve">Целевой    </w:t>
            </w:r>
            <w:r w:rsidRPr="00896CFB">
              <w:rPr>
                <w:sz w:val="16"/>
                <w:szCs w:val="16"/>
              </w:rPr>
              <w:br/>
              <w:t xml:space="preserve">  показ</w:t>
            </w:r>
            <w:r w:rsidRPr="00896CFB">
              <w:rPr>
                <w:sz w:val="16"/>
                <w:szCs w:val="16"/>
              </w:rPr>
              <w:t>а</w:t>
            </w:r>
            <w:r w:rsidRPr="00896CFB">
              <w:rPr>
                <w:sz w:val="16"/>
                <w:szCs w:val="16"/>
              </w:rPr>
              <w:t xml:space="preserve">тель   </w:t>
            </w:r>
            <w:r w:rsidRPr="00896CFB">
              <w:rPr>
                <w:sz w:val="16"/>
                <w:szCs w:val="16"/>
              </w:rPr>
              <w:br/>
              <w:t>(номер целевого</w:t>
            </w:r>
            <w:r w:rsidRPr="00896CFB">
              <w:rPr>
                <w:sz w:val="16"/>
                <w:szCs w:val="16"/>
              </w:rPr>
              <w:br/>
              <w:t xml:space="preserve"> показ</w:t>
            </w:r>
            <w:r w:rsidRPr="00896CFB">
              <w:rPr>
                <w:sz w:val="16"/>
                <w:szCs w:val="16"/>
              </w:rPr>
              <w:t>а</w:t>
            </w:r>
            <w:r w:rsidRPr="00896CFB">
              <w:rPr>
                <w:sz w:val="16"/>
                <w:szCs w:val="16"/>
              </w:rPr>
              <w:t xml:space="preserve">теля из </w:t>
            </w:r>
            <w:r w:rsidRPr="00896CFB">
              <w:rPr>
                <w:sz w:val="16"/>
                <w:szCs w:val="16"/>
              </w:rPr>
              <w:br/>
              <w:t xml:space="preserve">   паспо</w:t>
            </w:r>
            <w:r w:rsidRPr="00896CFB">
              <w:rPr>
                <w:sz w:val="16"/>
                <w:szCs w:val="16"/>
              </w:rPr>
              <w:t>р</w:t>
            </w:r>
            <w:r w:rsidRPr="00896CFB">
              <w:rPr>
                <w:sz w:val="16"/>
                <w:szCs w:val="16"/>
              </w:rPr>
              <w:t>та мун</w:t>
            </w:r>
            <w:r w:rsidRPr="00896CFB">
              <w:rPr>
                <w:sz w:val="16"/>
                <w:szCs w:val="16"/>
              </w:rPr>
              <w:t>и</w:t>
            </w:r>
            <w:r w:rsidRPr="00896CFB">
              <w:rPr>
                <w:sz w:val="16"/>
                <w:szCs w:val="16"/>
              </w:rPr>
              <w:t>ципал</w:t>
            </w:r>
            <w:r w:rsidRPr="00896CFB">
              <w:rPr>
                <w:sz w:val="16"/>
                <w:szCs w:val="16"/>
              </w:rPr>
              <w:t>ь</w:t>
            </w:r>
            <w:r w:rsidRPr="00896CFB">
              <w:rPr>
                <w:sz w:val="16"/>
                <w:szCs w:val="16"/>
              </w:rPr>
              <w:t>ной</w:t>
            </w:r>
            <w:r w:rsidRPr="00896CFB">
              <w:rPr>
                <w:sz w:val="16"/>
                <w:szCs w:val="16"/>
              </w:rPr>
              <w:br/>
              <w:t xml:space="preserve">  пр</w:t>
            </w:r>
            <w:r w:rsidRPr="00896CFB">
              <w:rPr>
                <w:sz w:val="16"/>
                <w:szCs w:val="16"/>
              </w:rPr>
              <w:t>о</w:t>
            </w:r>
            <w:r w:rsidRPr="00896CFB">
              <w:rPr>
                <w:sz w:val="16"/>
                <w:szCs w:val="16"/>
              </w:rPr>
              <w:t>граммы)</w:t>
            </w:r>
          </w:p>
        </w:tc>
        <w:tc>
          <w:tcPr>
            <w:tcW w:w="878" w:type="dxa"/>
            <w:vMerge w:val="restart"/>
          </w:tcPr>
          <w:p w:rsidR="00F729C0" w:rsidRPr="00896CFB" w:rsidRDefault="00F729C0" w:rsidP="00F729C0">
            <w:pPr>
              <w:rPr>
                <w:sz w:val="16"/>
                <w:szCs w:val="16"/>
              </w:rPr>
            </w:pPr>
            <w:r w:rsidRPr="00896CFB">
              <w:rPr>
                <w:sz w:val="16"/>
                <w:szCs w:val="16"/>
              </w:rPr>
              <w:t>Исто</w:t>
            </w:r>
            <w:r w:rsidRPr="00896CFB">
              <w:rPr>
                <w:sz w:val="16"/>
                <w:szCs w:val="16"/>
              </w:rPr>
              <w:t>ч</w:t>
            </w:r>
            <w:r w:rsidRPr="00896CFB">
              <w:rPr>
                <w:sz w:val="16"/>
                <w:szCs w:val="16"/>
              </w:rPr>
              <w:t>ник</w:t>
            </w:r>
            <w:r w:rsidRPr="00896CFB">
              <w:rPr>
                <w:sz w:val="16"/>
                <w:szCs w:val="16"/>
              </w:rPr>
              <w:br/>
              <w:t>фина</w:t>
            </w:r>
            <w:r w:rsidRPr="00896CFB">
              <w:rPr>
                <w:sz w:val="16"/>
                <w:szCs w:val="16"/>
              </w:rPr>
              <w:t>н</w:t>
            </w:r>
            <w:r w:rsidRPr="00896CFB">
              <w:rPr>
                <w:sz w:val="16"/>
                <w:szCs w:val="16"/>
              </w:rPr>
              <w:t>сиро-вания</w:t>
            </w:r>
          </w:p>
        </w:tc>
        <w:tc>
          <w:tcPr>
            <w:tcW w:w="4736" w:type="dxa"/>
            <w:gridSpan w:val="8"/>
          </w:tcPr>
          <w:p w:rsidR="00F729C0" w:rsidRPr="00896CFB" w:rsidRDefault="00F729C0" w:rsidP="00F729C0">
            <w:pPr>
              <w:jc w:val="both"/>
              <w:rPr>
                <w:sz w:val="16"/>
                <w:szCs w:val="16"/>
              </w:rPr>
            </w:pPr>
            <w:r w:rsidRPr="00896CFB">
              <w:rPr>
                <w:sz w:val="16"/>
                <w:szCs w:val="16"/>
              </w:rPr>
              <w:t>Объем  финансирования по годам реализации (тыс.руб)</w:t>
            </w:r>
          </w:p>
          <w:p w:rsidR="00F729C0" w:rsidRPr="00896CFB" w:rsidRDefault="00F729C0" w:rsidP="00F729C0">
            <w:pPr>
              <w:jc w:val="both"/>
              <w:rPr>
                <w:b/>
                <w:sz w:val="16"/>
                <w:szCs w:val="16"/>
              </w:rPr>
            </w:pPr>
          </w:p>
        </w:tc>
      </w:tr>
      <w:tr w:rsidR="00F729C0" w:rsidRPr="00896CFB" w:rsidTr="00F729C0">
        <w:trPr>
          <w:jc w:val="center"/>
        </w:trPr>
        <w:tc>
          <w:tcPr>
            <w:tcW w:w="620" w:type="dxa"/>
            <w:vMerge/>
            <w:vAlign w:val="center"/>
          </w:tcPr>
          <w:p w:rsidR="00F729C0" w:rsidRPr="00896CFB" w:rsidRDefault="00F729C0" w:rsidP="00F729C0">
            <w:pPr>
              <w:rPr>
                <w:sz w:val="16"/>
                <w:szCs w:val="16"/>
              </w:rPr>
            </w:pPr>
          </w:p>
        </w:tc>
        <w:tc>
          <w:tcPr>
            <w:tcW w:w="1521" w:type="dxa"/>
            <w:vMerge/>
            <w:vAlign w:val="center"/>
          </w:tcPr>
          <w:p w:rsidR="00F729C0" w:rsidRPr="00896CFB" w:rsidRDefault="00F729C0" w:rsidP="00F729C0">
            <w:pPr>
              <w:rPr>
                <w:sz w:val="16"/>
                <w:szCs w:val="16"/>
              </w:rPr>
            </w:pPr>
          </w:p>
        </w:tc>
        <w:tc>
          <w:tcPr>
            <w:tcW w:w="1146" w:type="dxa"/>
            <w:vMerge/>
            <w:vAlign w:val="center"/>
          </w:tcPr>
          <w:p w:rsidR="00F729C0" w:rsidRPr="00896CFB" w:rsidRDefault="00F729C0" w:rsidP="00F729C0">
            <w:pPr>
              <w:rPr>
                <w:sz w:val="16"/>
                <w:szCs w:val="16"/>
              </w:rPr>
            </w:pPr>
          </w:p>
        </w:tc>
        <w:tc>
          <w:tcPr>
            <w:tcW w:w="862" w:type="dxa"/>
            <w:vMerge/>
            <w:vAlign w:val="center"/>
          </w:tcPr>
          <w:p w:rsidR="00F729C0" w:rsidRPr="00896CFB" w:rsidRDefault="00F729C0" w:rsidP="00F729C0">
            <w:pPr>
              <w:rPr>
                <w:sz w:val="16"/>
                <w:szCs w:val="16"/>
              </w:rPr>
            </w:pPr>
          </w:p>
        </w:tc>
        <w:tc>
          <w:tcPr>
            <w:tcW w:w="919" w:type="dxa"/>
            <w:vMerge/>
            <w:vAlign w:val="center"/>
          </w:tcPr>
          <w:p w:rsidR="00F729C0" w:rsidRPr="00896CFB" w:rsidRDefault="00F729C0" w:rsidP="00F729C0">
            <w:pPr>
              <w:rPr>
                <w:sz w:val="16"/>
                <w:szCs w:val="16"/>
              </w:rPr>
            </w:pPr>
          </w:p>
        </w:tc>
        <w:tc>
          <w:tcPr>
            <w:tcW w:w="878" w:type="dxa"/>
            <w:vMerge/>
            <w:vAlign w:val="center"/>
          </w:tcPr>
          <w:p w:rsidR="00F729C0" w:rsidRPr="00896CFB" w:rsidRDefault="00F729C0" w:rsidP="00F729C0">
            <w:pPr>
              <w:rPr>
                <w:sz w:val="16"/>
                <w:szCs w:val="16"/>
              </w:rPr>
            </w:pPr>
          </w:p>
        </w:tc>
        <w:tc>
          <w:tcPr>
            <w:tcW w:w="631"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2017</w:t>
            </w:r>
          </w:p>
        </w:tc>
        <w:tc>
          <w:tcPr>
            <w:tcW w:w="639"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2018</w:t>
            </w:r>
          </w:p>
        </w:tc>
        <w:tc>
          <w:tcPr>
            <w:tcW w:w="732"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2019</w:t>
            </w:r>
          </w:p>
        </w:tc>
        <w:tc>
          <w:tcPr>
            <w:tcW w:w="674"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2020</w:t>
            </w:r>
          </w:p>
        </w:tc>
        <w:tc>
          <w:tcPr>
            <w:tcW w:w="632"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2021 </w:t>
            </w:r>
          </w:p>
        </w:tc>
        <w:tc>
          <w:tcPr>
            <w:tcW w:w="765"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2022</w:t>
            </w:r>
          </w:p>
        </w:tc>
        <w:tc>
          <w:tcPr>
            <w:tcW w:w="663" w:type="dxa"/>
            <w:gridSpan w:val="2"/>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2023</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1</w:t>
            </w:r>
          </w:p>
        </w:tc>
        <w:tc>
          <w:tcPr>
            <w:tcW w:w="1521" w:type="dxa"/>
          </w:tcPr>
          <w:p w:rsidR="00F729C0" w:rsidRPr="00896CFB" w:rsidRDefault="00F729C0" w:rsidP="00F729C0">
            <w:pPr>
              <w:jc w:val="both"/>
              <w:rPr>
                <w:sz w:val="16"/>
                <w:szCs w:val="16"/>
              </w:rPr>
            </w:pPr>
            <w:r w:rsidRPr="00896CFB">
              <w:rPr>
                <w:sz w:val="16"/>
                <w:szCs w:val="16"/>
              </w:rPr>
              <w:t>2</w:t>
            </w:r>
          </w:p>
        </w:tc>
        <w:tc>
          <w:tcPr>
            <w:tcW w:w="1146" w:type="dxa"/>
          </w:tcPr>
          <w:p w:rsidR="00F729C0" w:rsidRPr="00896CFB" w:rsidRDefault="00F729C0" w:rsidP="00F729C0">
            <w:pPr>
              <w:jc w:val="both"/>
              <w:rPr>
                <w:sz w:val="16"/>
                <w:szCs w:val="16"/>
              </w:rPr>
            </w:pPr>
            <w:r w:rsidRPr="00896CFB">
              <w:rPr>
                <w:sz w:val="16"/>
                <w:szCs w:val="16"/>
              </w:rPr>
              <w:t>3</w:t>
            </w:r>
          </w:p>
        </w:tc>
        <w:tc>
          <w:tcPr>
            <w:tcW w:w="862" w:type="dxa"/>
          </w:tcPr>
          <w:p w:rsidR="00F729C0" w:rsidRPr="00896CFB" w:rsidRDefault="00F729C0" w:rsidP="00F729C0">
            <w:pPr>
              <w:jc w:val="both"/>
              <w:rPr>
                <w:sz w:val="16"/>
                <w:szCs w:val="16"/>
              </w:rPr>
            </w:pPr>
            <w:r w:rsidRPr="00896CFB">
              <w:rPr>
                <w:sz w:val="16"/>
                <w:szCs w:val="16"/>
              </w:rPr>
              <w:t>4</w:t>
            </w:r>
          </w:p>
        </w:tc>
        <w:tc>
          <w:tcPr>
            <w:tcW w:w="919" w:type="dxa"/>
          </w:tcPr>
          <w:p w:rsidR="00F729C0" w:rsidRPr="00896CFB" w:rsidRDefault="00F729C0" w:rsidP="00F729C0">
            <w:pPr>
              <w:jc w:val="both"/>
              <w:rPr>
                <w:sz w:val="16"/>
                <w:szCs w:val="16"/>
              </w:rPr>
            </w:pPr>
            <w:r w:rsidRPr="00896CFB">
              <w:rPr>
                <w:sz w:val="16"/>
                <w:szCs w:val="16"/>
              </w:rPr>
              <w:t>5</w:t>
            </w:r>
          </w:p>
        </w:tc>
        <w:tc>
          <w:tcPr>
            <w:tcW w:w="878" w:type="dxa"/>
          </w:tcPr>
          <w:p w:rsidR="00F729C0" w:rsidRPr="00896CFB" w:rsidRDefault="00F729C0" w:rsidP="00F729C0">
            <w:pPr>
              <w:jc w:val="both"/>
              <w:rPr>
                <w:sz w:val="16"/>
                <w:szCs w:val="16"/>
              </w:rPr>
            </w:pPr>
            <w:r w:rsidRPr="00896CFB">
              <w:rPr>
                <w:sz w:val="16"/>
                <w:szCs w:val="16"/>
              </w:rPr>
              <w:t>6</w:t>
            </w:r>
          </w:p>
        </w:tc>
        <w:tc>
          <w:tcPr>
            <w:tcW w:w="631" w:type="dxa"/>
          </w:tcPr>
          <w:p w:rsidR="00F729C0" w:rsidRPr="00896CFB" w:rsidRDefault="00F729C0" w:rsidP="00F729C0">
            <w:pPr>
              <w:jc w:val="both"/>
              <w:rPr>
                <w:sz w:val="16"/>
                <w:szCs w:val="16"/>
              </w:rPr>
            </w:pPr>
            <w:r w:rsidRPr="00896CFB">
              <w:rPr>
                <w:sz w:val="16"/>
                <w:szCs w:val="16"/>
              </w:rPr>
              <w:t>7</w:t>
            </w:r>
          </w:p>
        </w:tc>
        <w:tc>
          <w:tcPr>
            <w:tcW w:w="639" w:type="dxa"/>
          </w:tcPr>
          <w:p w:rsidR="00F729C0" w:rsidRPr="00896CFB" w:rsidRDefault="00F729C0" w:rsidP="00F729C0">
            <w:pPr>
              <w:jc w:val="both"/>
              <w:rPr>
                <w:sz w:val="16"/>
                <w:szCs w:val="16"/>
              </w:rPr>
            </w:pPr>
            <w:r w:rsidRPr="00896CFB">
              <w:rPr>
                <w:sz w:val="16"/>
                <w:szCs w:val="16"/>
              </w:rPr>
              <w:t>8</w:t>
            </w:r>
          </w:p>
        </w:tc>
        <w:tc>
          <w:tcPr>
            <w:tcW w:w="732" w:type="dxa"/>
          </w:tcPr>
          <w:p w:rsidR="00F729C0" w:rsidRPr="00896CFB" w:rsidRDefault="00F729C0" w:rsidP="00F729C0">
            <w:pPr>
              <w:jc w:val="both"/>
              <w:rPr>
                <w:sz w:val="16"/>
                <w:szCs w:val="16"/>
              </w:rPr>
            </w:pPr>
            <w:r w:rsidRPr="00896CFB">
              <w:rPr>
                <w:sz w:val="16"/>
                <w:szCs w:val="16"/>
              </w:rPr>
              <w:t>9</w:t>
            </w:r>
          </w:p>
        </w:tc>
        <w:tc>
          <w:tcPr>
            <w:tcW w:w="674" w:type="dxa"/>
          </w:tcPr>
          <w:p w:rsidR="00F729C0" w:rsidRPr="00896CFB" w:rsidRDefault="00F729C0" w:rsidP="00F729C0">
            <w:pPr>
              <w:jc w:val="both"/>
              <w:rPr>
                <w:sz w:val="16"/>
                <w:szCs w:val="16"/>
              </w:rPr>
            </w:pPr>
            <w:r w:rsidRPr="00896CFB">
              <w:rPr>
                <w:sz w:val="16"/>
                <w:szCs w:val="16"/>
              </w:rPr>
              <w:t>10</w:t>
            </w:r>
          </w:p>
        </w:tc>
        <w:tc>
          <w:tcPr>
            <w:tcW w:w="632" w:type="dxa"/>
          </w:tcPr>
          <w:p w:rsidR="00F729C0" w:rsidRPr="00896CFB" w:rsidRDefault="00F729C0" w:rsidP="00F729C0">
            <w:pPr>
              <w:jc w:val="both"/>
              <w:rPr>
                <w:sz w:val="16"/>
                <w:szCs w:val="16"/>
              </w:rPr>
            </w:pPr>
            <w:r w:rsidRPr="00896CFB">
              <w:rPr>
                <w:sz w:val="16"/>
                <w:szCs w:val="16"/>
              </w:rPr>
              <w:t>11</w:t>
            </w:r>
          </w:p>
        </w:tc>
        <w:tc>
          <w:tcPr>
            <w:tcW w:w="778" w:type="dxa"/>
            <w:gridSpan w:val="2"/>
          </w:tcPr>
          <w:p w:rsidR="00F729C0" w:rsidRPr="00896CFB" w:rsidRDefault="00F729C0" w:rsidP="00F729C0">
            <w:pPr>
              <w:jc w:val="both"/>
              <w:rPr>
                <w:sz w:val="16"/>
                <w:szCs w:val="16"/>
              </w:rPr>
            </w:pPr>
            <w:r w:rsidRPr="00896CFB">
              <w:rPr>
                <w:sz w:val="16"/>
                <w:szCs w:val="16"/>
              </w:rPr>
              <w:t>12</w:t>
            </w:r>
          </w:p>
        </w:tc>
        <w:tc>
          <w:tcPr>
            <w:tcW w:w="650" w:type="dxa"/>
          </w:tcPr>
          <w:p w:rsidR="00F729C0" w:rsidRPr="00896CFB" w:rsidRDefault="00F729C0" w:rsidP="00F729C0">
            <w:pPr>
              <w:jc w:val="both"/>
              <w:rPr>
                <w:sz w:val="16"/>
                <w:szCs w:val="16"/>
              </w:rPr>
            </w:pPr>
            <w:r w:rsidRPr="00896CFB">
              <w:rPr>
                <w:sz w:val="16"/>
                <w:szCs w:val="16"/>
              </w:rPr>
              <w:t>13</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1</w:t>
            </w:r>
          </w:p>
        </w:tc>
        <w:tc>
          <w:tcPr>
            <w:tcW w:w="10062" w:type="dxa"/>
            <w:gridSpan w:val="13"/>
          </w:tcPr>
          <w:p w:rsidR="00F729C0" w:rsidRPr="00896CFB" w:rsidRDefault="00F729C0" w:rsidP="00F729C0">
            <w:pPr>
              <w:spacing w:after="200" w:line="276" w:lineRule="auto"/>
              <w:rPr>
                <w:b/>
                <w:sz w:val="16"/>
                <w:szCs w:val="16"/>
              </w:rPr>
            </w:pPr>
            <w:r w:rsidRPr="00896CFB">
              <w:rPr>
                <w:b/>
                <w:sz w:val="16"/>
                <w:szCs w:val="16"/>
              </w:rPr>
              <w:t xml:space="preserve">Задача  1.Организационное обеспечение реализации муниципальной  Программы                                                                          </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1.1</w:t>
            </w:r>
          </w:p>
        </w:tc>
        <w:tc>
          <w:tcPr>
            <w:tcW w:w="1521" w:type="dxa"/>
          </w:tcPr>
          <w:p w:rsidR="00F729C0" w:rsidRPr="00896CFB" w:rsidRDefault="00F729C0" w:rsidP="00F729C0">
            <w:pPr>
              <w:rPr>
                <w:sz w:val="16"/>
                <w:szCs w:val="16"/>
              </w:rPr>
            </w:pPr>
            <w:r w:rsidRPr="00896CFB">
              <w:rPr>
                <w:sz w:val="16"/>
                <w:szCs w:val="16"/>
              </w:rPr>
              <w:t>Разработка и у</w:t>
            </w:r>
            <w:r w:rsidRPr="00896CFB">
              <w:rPr>
                <w:sz w:val="16"/>
                <w:szCs w:val="16"/>
              </w:rPr>
              <w:t>т</w:t>
            </w:r>
            <w:r w:rsidRPr="00896CFB">
              <w:rPr>
                <w:sz w:val="16"/>
                <w:szCs w:val="16"/>
              </w:rPr>
              <w:t>верждение ко</w:t>
            </w:r>
            <w:r w:rsidRPr="00896CFB">
              <w:rPr>
                <w:sz w:val="16"/>
                <w:szCs w:val="16"/>
              </w:rPr>
              <w:t>м</w:t>
            </w:r>
            <w:r w:rsidRPr="00896CFB">
              <w:rPr>
                <w:sz w:val="16"/>
                <w:szCs w:val="16"/>
              </w:rPr>
              <w:t>плекса меропри</w:t>
            </w:r>
            <w:r w:rsidRPr="00896CFB">
              <w:rPr>
                <w:sz w:val="16"/>
                <w:szCs w:val="16"/>
              </w:rPr>
              <w:t>я</w:t>
            </w:r>
            <w:r w:rsidRPr="00896CFB">
              <w:rPr>
                <w:sz w:val="16"/>
                <w:szCs w:val="16"/>
              </w:rPr>
              <w:t>тий по обеспеч</w:t>
            </w:r>
            <w:r w:rsidRPr="00896CFB">
              <w:rPr>
                <w:sz w:val="16"/>
                <w:szCs w:val="16"/>
              </w:rPr>
              <w:t>е</w:t>
            </w:r>
            <w:r w:rsidRPr="00896CFB">
              <w:rPr>
                <w:sz w:val="16"/>
                <w:szCs w:val="16"/>
              </w:rPr>
              <w:t>нию пожарной безопасности м</w:t>
            </w:r>
            <w:r w:rsidRPr="00896CFB">
              <w:rPr>
                <w:sz w:val="16"/>
                <w:szCs w:val="16"/>
              </w:rPr>
              <w:t>у</w:t>
            </w:r>
            <w:r w:rsidRPr="00896CFB">
              <w:rPr>
                <w:sz w:val="16"/>
                <w:szCs w:val="16"/>
              </w:rPr>
              <w:t xml:space="preserve">ниципального  жилищного фонда и частного жилья </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1.1.1</w:t>
            </w:r>
          </w:p>
        </w:tc>
        <w:tc>
          <w:tcPr>
            <w:tcW w:w="878" w:type="dxa"/>
          </w:tcPr>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31"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39"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732"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p w:rsidR="00F729C0" w:rsidRPr="00896CFB" w:rsidRDefault="00F729C0" w:rsidP="00F729C0">
            <w:pPr>
              <w:rPr>
                <w:sz w:val="16"/>
                <w:szCs w:val="16"/>
              </w:rPr>
            </w:pPr>
          </w:p>
        </w:tc>
        <w:tc>
          <w:tcPr>
            <w:tcW w:w="674"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p>
        </w:tc>
        <w:tc>
          <w:tcPr>
            <w:tcW w:w="632"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jc w:val="center"/>
              <w:rPr>
                <w:sz w:val="16"/>
                <w:szCs w:val="16"/>
              </w:rPr>
            </w:pPr>
            <w:r w:rsidRPr="00896CFB">
              <w:rPr>
                <w:sz w:val="16"/>
                <w:szCs w:val="16"/>
              </w:rPr>
              <w:t>-</w:t>
            </w:r>
          </w:p>
        </w:tc>
        <w:tc>
          <w:tcPr>
            <w:tcW w:w="778" w:type="dxa"/>
            <w:gridSpan w:val="2"/>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50" w:type="dxa"/>
          </w:tcPr>
          <w:p w:rsidR="00F729C0" w:rsidRPr="00896CFB" w:rsidRDefault="00F729C0" w:rsidP="00F729C0">
            <w:pPr>
              <w:spacing w:after="200" w:line="276" w:lineRule="auto"/>
              <w:jc w:val="center"/>
              <w:rPr>
                <w:sz w:val="16"/>
                <w:szCs w:val="16"/>
              </w:rPr>
            </w:pPr>
          </w:p>
          <w:p w:rsidR="00F729C0" w:rsidRPr="00896CFB" w:rsidRDefault="00F729C0" w:rsidP="00F729C0">
            <w:pPr>
              <w:spacing w:after="200" w:line="276" w:lineRule="auto"/>
              <w:jc w:val="center"/>
              <w:rPr>
                <w:sz w:val="16"/>
                <w:szCs w:val="16"/>
              </w:rPr>
            </w:pPr>
            <w:r w:rsidRPr="00896CFB">
              <w:rPr>
                <w:sz w:val="16"/>
                <w:szCs w:val="16"/>
              </w:rPr>
              <w:t>-</w:t>
            </w:r>
          </w:p>
          <w:p w:rsidR="00F729C0" w:rsidRPr="00896CFB" w:rsidRDefault="00F729C0" w:rsidP="00F729C0">
            <w:pPr>
              <w:rPr>
                <w:sz w:val="16"/>
                <w:szCs w:val="16"/>
              </w:rPr>
            </w:pP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1.2</w:t>
            </w:r>
          </w:p>
        </w:tc>
        <w:tc>
          <w:tcPr>
            <w:tcW w:w="1521" w:type="dxa"/>
          </w:tcPr>
          <w:p w:rsidR="00F729C0" w:rsidRPr="00896CFB" w:rsidRDefault="00F729C0" w:rsidP="00F729C0">
            <w:pPr>
              <w:rPr>
                <w:sz w:val="16"/>
                <w:szCs w:val="16"/>
              </w:rPr>
            </w:pPr>
            <w:r w:rsidRPr="00896CFB">
              <w:rPr>
                <w:sz w:val="16"/>
                <w:szCs w:val="16"/>
              </w:rPr>
              <w:t xml:space="preserve">  Организация пожарно-технического о</w:t>
            </w:r>
            <w:r w:rsidRPr="00896CFB">
              <w:rPr>
                <w:sz w:val="16"/>
                <w:szCs w:val="16"/>
              </w:rPr>
              <w:t>б</w:t>
            </w:r>
            <w:r w:rsidRPr="00896CFB">
              <w:rPr>
                <w:sz w:val="16"/>
                <w:szCs w:val="16"/>
              </w:rPr>
              <w:t>следования – вед</w:t>
            </w:r>
            <w:r w:rsidRPr="00896CFB">
              <w:rPr>
                <w:sz w:val="16"/>
                <w:szCs w:val="16"/>
              </w:rPr>
              <w:t>е</w:t>
            </w:r>
            <w:r w:rsidRPr="00896CFB">
              <w:rPr>
                <w:sz w:val="16"/>
                <w:szCs w:val="16"/>
              </w:rPr>
              <w:t>ние текущего мониторинга с</w:t>
            </w:r>
            <w:r w:rsidRPr="00896CFB">
              <w:rPr>
                <w:sz w:val="16"/>
                <w:szCs w:val="16"/>
              </w:rPr>
              <w:t>о</w:t>
            </w:r>
            <w:r w:rsidRPr="00896CFB">
              <w:rPr>
                <w:sz w:val="16"/>
                <w:szCs w:val="16"/>
              </w:rPr>
              <w:t xml:space="preserve">стояния пожарной безопасности  объектов жилого сектора        </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1.1.2</w:t>
            </w:r>
          </w:p>
        </w:tc>
        <w:tc>
          <w:tcPr>
            <w:tcW w:w="878"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31"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39"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732"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p w:rsidR="00F729C0" w:rsidRPr="00896CFB" w:rsidRDefault="00F729C0" w:rsidP="00F729C0">
            <w:pPr>
              <w:rPr>
                <w:sz w:val="16"/>
                <w:szCs w:val="16"/>
              </w:rPr>
            </w:pPr>
          </w:p>
        </w:tc>
        <w:tc>
          <w:tcPr>
            <w:tcW w:w="674"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tc>
        <w:tc>
          <w:tcPr>
            <w:tcW w:w="632"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778" w:type="dxa"/>
            <w:gridSpan w:val="2"/>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50" w:type="dxa"/>
          </w:tcPr>
          <w:p w:rsidR="00F729C0" w:rsidRPr="00896CFB" w:rsidRDefault="00F729C0" w:rsidP="00F729C0">
            <w:pPr>
              <w:spacing w:after="200" w:line="276" w:lineRule="auto"/>
              <w:rPr>
                <w:sz w:val="16"/>
                <w:szCs w:val="16"/>
              </w:rPr>
            </w:pPr>
          </w:p>
          <w:p w:rsidR="00F729C0" w:rsidRPr="00896CFB" w:rsidRDefault="00F729C0" w:rsidP="00F729C0">
            <w:pPr>
              <w:rPr>
                <w:sz w:val="16"/>
                <w:szCs w:val="16"/>
              </w:rPr>
            </w:pPr>
            <w:r w:rsidRPr="00896CFB">
              <w:rPr>
                <w:sz w:val="16"/>
                <w:szCs w:val="16"/>
              </w:rPr>
              <w:t xml:space="preserve"> -</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1.3</w:t>
            </w:r>
          </w:p>
        </w:tc>
        <w:tc>
          <w:tcPr>
            <w:tcW w:w="1521" w:type="dxa"/>
          </w:tcPr>
          <w:p w:rsidR="00F729C0" w:rsidRPr="00896CFB" w:rsidRDefault="00F729C0" w:rsidP="00F729C0">
            <w:pPr>
              <w:rPr>
                <w:sz w:val="16"/>
                <w:szCs w:val="16"/>
              </w:rPr>
            </w:pPr>
            <w:r w:rsidRPr="00896CFB">
              <w:rPr>
                <w:sz w:val="16"/>
                <w:szCs w:val="16"/>
              </w:rPr>
              <w:t>Оформление з</w:t>
            </w:r>
            <w:r w:rsidRPr="00896CFB">
              <w:rPr>
                <w:sz w:val="16"/>
                <w:szCs w:val="16"/>
              </w:rPr>
              <w:t>е</w:t>
            </w:r>
            <w:r w:rsidRPr="00896CFB">
              <w:rPr>
                <w:sz w:val="16"/>
                <w:szCs w:val="16"/>
              </w:rPr>
              <w:t xml:space="preserve">мельного участка для пожарного водоема  ж/д ст.Торбино </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1.1.1.</w:t>
            </w:r>
          </w:p>
        </w:tc>
        <w:tc>
          <w:tcPr>
            <w:tcW w:w="878" w:type="dxa"/>
          </w:tcPr>
          <w:p w:rsidR="00F729C0" w:rsidRPr="00896CFB" w:rsidRDefault="00F729C0" w:rsidP="00F729C0">
            <w:pPr>
              <w:rPr>
                <w:sz w:val="16"/>
                <w:szCs w:val="16"/>
              </w:rPr>
            </w:pPr>
            <w:r w:rsidRPr="00896CFB">
              <w:rPr>
                <w:sz w:val="16"/>
                <w:szCs w:val="16"/>
              </w:rPr>
              <w:t xml:space="preserve">      -</w:t>
            </w:r>
          </w:p>
        </w:tc>
        <w:tc>
          <w:tcPr>
            <w:tcW w:w="631" w:type="dxa"/>
          </w:tcPr>
          <w:p w:rsidR="00F729C0" w:rsidRPr="00896CFB" w:rsidRDefault="00F729C0" w:rsidP="00F729C0">
            <w:pPr>
              <w:rPr>
                <w:sz w:val="16"/>
                <w:szCs w:val="16"/>
              </w:rPr>
            </w:pPr>
            <w:r w:rsidRPr="00896CFB">
              <w:rPr>
                <w:sz w:val="16"/>
                <w:szCs w:val="16"/>
              </w:rPr>
              <w:t xml:space="preserve">  -</w:t>
            </w:r>
          </w:p>
        </w:tc>
        <w:tc>
          <w:tcPr>
            <w:tcW w:w="639" w:type="dxa"/>
          </w:tcPr>
          <w:p w:rsidR="00F729C0" w:rsidRPr="00896CFB" w:rsidRDefault="00F729C0" w:rsidP="00F729C0">
            <w:pPr>
              <w:rPr>
                <w:sz w:val="16"/>
                <w:szCs w:val="16"/>
              </w:rPr>
            </w:pPr>
            <w:r w:rsidRPr="00896CFB">
              <w:rPr>
                <w:sz w:val="16"/>
                <w:szCs w:val="16"/>
              </w:rPr>
              <w:t xml:space="preserve">  -</w:t>
            </w:r>
          </w:p>
        </w:tc>
        <w:tc>
          <w:tcPr>
            <w:tcW w:w="732" w:type="dxa"/>
          </w:tcPr>
          <w:p w:rsidR="00F729C0" w:rsidRPr="00896CFB" w:rsidRDefault="00F729C0" w:rsidP="00F729C0">
            <w:pPr>
              <w:rPr>
                <w:sz w:val="16"/>
                <w:szCs w:val="16"/>
              </w:rPr>
            </w:pPr>
            <w:r w:rsidRPr="00896CFB">
              <w:rPr>
                <w:sz w:val="16"/>
                <w:szCs w:val="16"/>
              </w:rPr>
              <w:t xml:space="preserve">  -</w:t>
            </w:r>
          </w:p>
        </w:tc>
        <w:tc>
          <w:tcPr>
            <w:tcW w:w="674" w:type="dxa"/>
          </w:tcPr>
          <w:p w:rsidR="00F729C0" w:rsidRPr="00896CFB" w:rsidRDefault="00F729C0" w:rsidP="00F729C0">
            <w:pPr>
              <w:rPr>
                <w:sz w:val="16"/>
                <w:szCs w:val="16"/>
              </w:rPr>
            </w:pPr>
            <w:r w:rsidRPr="00896CFB">
              <w:rPr>
                <w:sz w:val="16"/>
                <w:szCs w:val="16"/>
              </w:rPr>
              <w:t xml:space="preserve">   -</w:t>
            </w:r>
          </w:p>
        </w:tc>
        <w:tc>
          <w:tcPr>
            <w:tcW w:w="632" w:type="dxa"/>
          </w:tcPr>
          <w:p w:rsidR="00F729C0" w:rsidRPr="00896CFB" w:rsidRDefault="00F729C0" w:rsidP="00F729C0">
            <w:pPr>
              <w:rPr>
                <w:sz w:val="16"/>
                <w:szCs w:val="16"/>
              </w:rPr>
            </w:pPr>
            <w:r w:rsidRPr="00896CFB">
              <w:rPr>
                <w:sz w:val="16"/>
                <w:szCs w:val="16"/>
              </w:rPr>
              <w:t xml:space="preserve">  -</w:t>
            </w:r>
          </w:p>
        </w:tc>
        <w:tc>
          <w:tcPr>
            <w:tcW w:w="778" w:type="dxa"/>
            <w:gridSpan w:val="2"/>
          </w:tcPr>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tc>
        <w:tc>
          <w:tcPr>
            <w:tcW w:w="650" w:type="dxa"/>
          </w:tcPr>
          <w:p w:rsidR="00F729C0" w:rsidRPr="00896CFB" w:rsidRDefault="00F729C0" w:rsidP="00F729C0">
            <w:pPr>
              <w:spacing w:after="200" w:line="276" w:lineRule="auto"/>
              <w:rPr>
                <w:sz w:val="16"/>
                <w:szCs w:val="16"/>
              </w:rPr>
            </w:pPr>
            <w:r w:rsidRPr="00896CFB">
              <w:rPr>
                <w:sz w:val="16"/>
                <w:szCs w:val="16"/>
              </w:rPr>
              <w:t xml:space="preserve"> -</w:t>
            </w:r>
          </w:p>
          <w:p w:rsidR="00F729C0" w:rsidRPr="00896CFB" w:rsidRDefault="00F729C0" w:rsidP="00F729C0">
            <w:pPr>
              <w:rPr>
                <w:sz w:val="16"/>
                <w:szCs w:val="16"/>
              </w:rPr>
            </w:pP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1.4</w:t>
            </w:r>
          </w:p>
        </w:tc>
        <w:tc>
          <w:tcPr>
            <w:tcW w:w="1521" w:type="dxa"/>
          </w:tcPr>
          <w:p w:rsidR="00F729C0" w:rsidRPr="00896CFB" w:rsidRDefault="00F729C0" w:rsidP="00F729C0">
            <w:pPr>
              <w:rPr>
                <w:sz w:val="16"/>
                <w:szCs w:val="16"/>
              </w:rPr>
            </w:pPr>
            <w:r w:rsidRPr="00896CFB">
              <w:rPr>
                <w:sz w:val="16"/>
                <w:szCs w:val="16"/>
              </w:rPr>
              <w:t>Содержание спе</w:t>
            </w:r>
            <w:r w:rsidRPr="00896CFB">
              <w:rPr>
                <w:sz w:val="16"/>
                <w:szCs w:val="16"/>
              </w:rPr>
              <w:t>ц</w:t>
            </w:r>
            <w:r w:rsidRPr="00896CFB">
              <w:rPr>
                <w:sz w:val="16"/>
                <w:szCs w:val="16"/>
              </w:rPr>
              <w:t xml:space="preserve">техники </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lastRenderedPageBreak/>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lastRenderedPageBreak/>
              <w:t xml:space="preserve">2017-2023 </w:t>
            </w:r>
            <w:r w:rsidRPr="00896CFB">
              <w:rPr>
                <w:sz w:val="16"/>
                <w:szCs w:val="16"/>
              </w:rPr>
              <w:lastRenderedPageBreak/>
              <w:t>годы</w:t>
            </w:r>
          </w:p>
        </w:tc>
        <w:tc>
          <w:tcPr>
            <w:tcW w:w="919" w:type="dxa"/>
          </w:tcPr>
          <w:p w:rsidR="00F729C0" w:rsidRPr="00896CFB" w:rsidRDefault="00F729C0" w:rsidP="00F729C0">
            <w:pPr>
              <w:rPr>
                <w:sz w:val="16"/>
                <w:szCs w:val="16"/>
              </w:rPr>
            </w:pPr>
            <w:r w:rsidRPr="00896CFB">
              <w:rPr>
                <w:sz w:val="16"/>
                <w:szCs w:val="16"/>
              </w:rPr>
              <w:lastRenderedPageBreak/>
              <w:t>1.1.3.</w:t>
            </w:r>
          </w:p>
        </w:tc>
        <w:tc>
          <w:tcPr>
            <w:tcW w:w="878" w:type="dxa"/>
          </w:tcPr>
          <w:p w:rsidR="00F729C0" w:rsidRPr="00896CFB" w:rsidRDefault="00F729C0" w:rsidP="00F729C0">
            <w:pPr>
              <w:rPr>
                <w:sz w:val="16"/>
                <w:szCs w:val="16"/>
              </w:rPr>
            </w:pPr>
            <w:r w:rsidRPr="00896CFB">
              <w:rPr>
                <w:sz w:val="16"/>
                <w:szCs w:val="16"/>
              </w:rPr>
              <w:t>Бюджет посел</w:t>
            </w:r>
            <w:r w:rsidRPr="00896CFB">
              <w:rPr>
                <w:sz w:val="16"/>
                <w:szCs w:val="16"/>
              </w:rPr>
              <w:t>е</w:t>
            </w:r>
            <w:r w:rsidRPr="00896CFB">
              <w:rPr>
                <w:sz w:val="16"/>
                <w:szCs w:val="16"/>
              </w:rPr>
              <w:lastRenderedPageBreak/>
              <w:t>ния</w:t>
            </w:r>
          </w:p>
        </w:tc>
        <w:tc>
          <w:tcPr>
            <w:tcW w:w="631" w:type="dxa"/>
          </w:tcPr>
          <w:p w:rsidR="00F729C0" w:rsidRPr="00896CFB" w:rsidRDefault="00F729C0" w:rsidP="00F729C0">
            <w:pPr>
              <w:rPr>
                <w:sz w:val="16"/>
                <w:szCs w:val="16"/>
              </w:rPr>
            </w:pPr>
            <w:r w:rsidRPr="00896CFB">
              <w:rPr>
                <w:sz w:val="16"/>
                <w:szCs w:val="16"/>
              </w:rPr>
              <w:lastRenderedPageBreak/>
              <w:t xml:space="preserve">  -</w:t>
            </w:r>
          </w:p>
        </w:tc>
        <w:tc>
          <w:tcPr>
            <w:tcW w:w="639" w:type="dxa"/>
          </w:tcPr>
          <w:p w:rsidR="00F729C0" w:rsidRPr="00896CFB" w:rsidRDefault="00F729C0" w:rsidP="00F729C0">
            <w:pPr>
              <w:rPr>
                <w:sz w:val="16"/>
                <w:szCs w:val="16"/>
              </w:rPr>
            </w:pPr>
            <w:r w:rsidRPr="00896CFB">
              <w:rPr>
                <w:sz w:val="16"/>
                <w:szCs w:val="16"/>
              </w:rPr>
              <w:t>12,00</w:t>
            </w:r>
          </w:p>
        </w:tc>
        <w:tc>
          <w:tcPr>
            <w:tcW w:w="732" w:type="dxa"/>
          </w:tcPr>
          <w:p w:rsidR="00F729C0" w:rsidRPr="00896CFB" w:rsidRDefault="00F729C0" w:rsidP="00F729C0">
            <w:pPr>
              <w:rPr>
                <w:sz w:val="16"/>
                <w:szCs w:val="16"/>
              </w:rPr>
            </w:pPr>
            <w:r w:rsidRPr="00896CFB">
              <w:rPr>
                <w:sz w:val="16"/>
                <w:szCs w:val="16"/>
              </w:rPr>
              <w:t>27,70196</w:t>
            </w:r>
          </w:p>
        </w:tc>
        <w:tc>
          <w:tcPr>
            <w:tcW w:w="674" w:type="dxa"/>
          </w:tcPr>
          <w:p w:rsidR="00F729C0" w:rsidRPr="00896CFB" w:rsidRDefault="00F729C0" w:rsidP="00F729C0">
            <w:pPr>
              <w:rPr>
                <w:sz w:val="16"/>
                <w:szCs w:val="16"/>
              </w:rPr>
            </w:pPr>
            <w:r w:rsidRPr="00896CFB">
              <w:rPr>
                <w:sz w:val="16"/>
                <w:szCs w:val="16"/>
              </w:rPr>
              <w:t>28,0</w:t>
            </w:r>
          </w:p>
        </w:tc>
        <w:tc>
          <w:tcPr>
            <w:tcW w:w="632" w:type="dxa"/>
          </w:tcPr>
          <w:p w:rsidR="00F729C0" w:rsidRPr="00896CFB" w:rsidRDefault="00F729C0" w:rsidP="00F729C0">
            <w:pPr>
              <w:rPr>
                <w:sz w:val="16"/>
                <w:szCs w:val="16"/>
              </w:rPr>
            </w:pPr>
            <w:r w:rsidRPr="00896CFB">
              <w:rPr>
                <w:sz w:val="16"/>
                <w:szCs w:val="16"/>
              </w:rPr>
              <w:t>28,0</w:t>
            </w:r>
          </w:p>
        </w:tc>
        <w:tc>
          <w:tcPr>
            <w:tcW w:w="778" w:type="dxa"/>
            <w:gridSpan w:val="2"/>
          </w:tcPr>
          <w:p w:rsidR="00F729C0" w:rsidRPr="00896CFB" w:rsidRDefault="00F729C0" w:rsidP="00F729C0">
            <w:pPr>
              <w:rPr>
                <w:sz w:val="16"/>
                <w:szCs w:val="16"/>
              </w:rPr>
            </w:pPr>
            <w:r w:rsidRPr="00896CFB">
              <w:rPr>
                <w:sz w:val="16"/>
                <w:szCs w:val="16"/>
              </w:rPr>
              <w:t>28,0</w:t>
            </w:r>
          </w:p>
        </w:tc>
        <w:tc>
          <w:tcPr>
            <w:tcW w:w="650" w:type="dxa"/>
          </w:tcPr>
          <w:p w:rsidR="00F729C0" w:rsidRPr="00896CFB" w:rsidRDefault="00F729C0" w:rsidP="00F729C0">
            <w:pPr>
              <w:rPr>
                <w:sz w:val="16"/>
                <w:szCs w:val="16"/>
              </w:rPr>
            </w:pPr>
            <w:r w:rsidRPr="00896CFB">
              <w:rPr>
                <w:sz w:val="16"/>
                <w:szCs w:val="16"/>
              </w:rPr>
              <w:t>28,0</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lastRenderedPageBreak/>
              <w:t>1.5</w:t>
            </w:r>
          </w:p>
        </w:tc>
        <w:tc>
          <w:tcPr>
            <w:tcW w:w="1521" w:type="dxa"/>
          </w:tcPr>
          <w:p w:rsidR="00F729C0" w:rsidRPr="00896CFB" w:rsidRDefault="00F729C0" w:rsidP="00F729C0">
            <w:pPr>
              <w:rPr>
                <w:sz w:val="16"/>
                <w:szCs w:val="16"/>
              </w:rPr>
            </w:pPr>
            <w:r w:rsidRPr="00896CFB">
              <w:rPr>
                <w:sz w:val="16"/>
                <w:szCs w:val="16"/>
              </w:rPr>
              <w:t>Оформление уч</w:t>
            </w:r>
            <w:r w:rsidRPr="00896CFB">
              <w:rPr>
                <w:sz w:val="16"/>
                <w:szCs w:val="16"/>
              </w:rPr>
              <w:t>а</w:t>
            </w:r>
            <w:r w:rsidRPr="00896CFB">
              <w:rPr>
                <w:sz w:val="16"/>
                <w:szCs w:val="16"/>
              </w:rPr>
              <w:t>стков   для пожа</w:t>
            </w:r>
            <w:r w:rsidRPr="00896CFB">
              <w:rPr>
                <w:sz w:val="16"/>
                <w:szCs w:val="16"/>
              </w:rPr>
              <w:t>р</w:t>
            </w:r>
            <w:r w:rsidRPr="00896CFB">
              <w:rPr>
                <w:sz w:val="16"/>
                <w:szCs w:val="16"/>
              </w:rPr>
              <w:t xml:space="preserve">ных водоемов  </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1.1.4.</w:t>
            </w:r>
          </w:p>
        </w:tc>
        <w:tc>
          <w:tcPr>
            <w:tcW w:w="878" w:type="dxa"/>
          </w:tcPr>
          <w:p w:rsidR="00F729C0" w:rsidRPr="00896CFB" w:rsidRDefault="00F729C0" w:rsidP="00F729C0">
            <w:pPr>
              <w:rPr>
                <w:sz w:val="16"/>
                <w:szCs w:val="16"/>
              </w:rPr>
            </w:pPr>
            <w:r w:rsidRPr="00896CFB">
              <w:rPr>
                <w:sz w:val="16"/>
                <w:szCs w:val="16"/>
              </w:rPr>
              <w:t>Бюджет посел</w:t>
            </w:r>
            <w:r w:rsidRPr="00896CFB">
              <w:rPr>
                <w:sz w:val="16"/>
                <w:szCs w:val="16"/>
              </w:rPr>
              <w:t>е</w:t>
            </w:r>
            <w:r w:rsidRPr="00896CFB">
              <w:rPr>
                <w:sz w:val="16"/>
                <w:szCs w:val="16"/>
              </w:rPr>
              <w:t>ния</w:t>
            </w:r>
          </w:p>
        </w:tc>
        <w:tc>
          <w:tcPr>
            <w:tcW w:w="631" w:type="dxa"/>
          </w:tcPr>
          <w:p w:rsidR="00F729C0" w:rsidRPr="00896CFB" w:rsidRDefault="00F729C0" w:rsidP="00F729C0">
            <w:pPr>
              <w:rPr>
                <w:sz w:val="16"/>
                <w:szCs w:val="16"/>
              </w:rPr>
            </w:pPr>
            <w:r w:rsidRPr="00896CFB">
              <w:rPr>
                <w:sz w:val="16"/>
                <w:szCs w:val="16"/>
              </w:rPr>
              <w:t xml:space="preserve">  -</w:t>
            </w:r>
          </w:p>
        </w:tc>
        <w:tc>
          <w:tcPr>
            <w:tcW w:w="639" w:type="dxa"/>
          </w:tcPr>
          <w:p w:rsidR="00F729C0" w:rsidRPr="00896CFB" w:rsidRDefault="00F729C0" w:rsidP="00F729C0">
            <w:pPr>
              <w:rPr>
                <w:sz w:val="16"/>
                <w:szCs w:val="16"/>
              </w:rPr>
            </w:pPr>
            <w:r w:rsidRPr="00896CFB">
              <w:rPr>
                <w:sz w:val="16"/>
                <w:szCs w:val="16"/>
              </w:rPr>
              <w:t xml:space="preserve">   -</w:t>
            </w:r>
          </w:p>
        </w:tc>
        <w:tc>
          <w:tcPr>
            <w:tcW w:w="732" w:type="dxa"/>
          </w:tcPr>
          <w:p w:rsidR="00F729C0" w:rsidRPr="00896CFB" w:rsidRDefault="00F729C0" w:rsidP="00F729C0">
            <w:pPr>
              <w:rPr>
                <w:sz w:val="16"/>
                <w:szCs w:val="16"/>
              </w:rPr>
            </w:pPr>
            <w:r w:rsidRPr="00896CFB">
              <w:rPr>
                <w:sz w:val="16"/>
                <w:szCs w:val="16"/>
              </w:rPr>
              <w:t xml:space="preserve">   -</w:t>
            </w:r>
          </w:p>
        </w:tc>
        <w:tc>
          <w:tcPr>
            <w:tcW w:w="674" w:type="dxa"/>
          </w:tcPr>
          <w:p w:rsidR="00F729C0" w:rsidRPr="00896CFB" w:rsidRDefault="00F729C0" w:rsidP="00F729C0">
            <w:pPr>
              <w:rPr>
                <w:sz w:val="16"/>
                <w:szCs w:val="16"/>
              </w:rPr>
            </w:pPr>
            <w:r w:rsidRPr="00896CFB">
              <w:rPr>
                <w:sz w:val="16"/>
                <w:szCs w:val="16"/>
              </w:rPr>
              <w:t xml:space="preserve">  -</w:t>
            </w:r>
          </w:p>
        </w:tc>
        <w:tc>
          <w:tcPr>
            <w:tcW w:w="632" w:type="dxa"/>
          </w:tcPr>
          <w:p w:rsidR="00F729C0" w:rsidRPr="00896CFB" w:rsidRDefault="00F729C0" w:rsidP="00F729C0">
            <w:pPr>
              <w:rPr>
                <w:sz w:val="16"/>
                <w:szCs w:val="16"/>
              </w:rPr>
            </w:pPr>
            <w:r w:rsidRPr="00896CFB">
              <w:rPr>
                <w:sz w:val="16"/>
                <w:szCs w:val="16"/>
              </w:rPr>
              <w:t xml:space="preserve">  -</w:t>
            </w:r>
          </w:p>
        </w:tc>
        <w:tc>
          <w:tcPr>
            <w:tcW w:w="778" w:type="dxa"/>
            <w:gridSpan w:val="2"/>
          </w:tcPr>
          <w:p w:rsidR="00F729C0" w:rsidRPr="00896CFB" w:rsidRDefault="00F729C0" w:rsidP="00F729C0">
            <w:pPr>
              <w:rPr>
                <w:sz w:val="16"/>
                <w:szCs w:val="16"/>
              </w:rPr>
            </w:pPr>
            <w:r w:rsidRPr="00896CFB">
              <w:rPr>
                <w:sz w:val="16"/>
                <w:szCs w:val="16"/>
              </w:rPr>
              <w:t xml:space="preserve">  -</w:t>
            </w:r>
          </w:p>
        </w:tc>
        <w:tc>
          <w:tcPr>
            <w:tcW w:w="650" w:type="dxa"/>
          </w:tcPr>
          <w:p w:rsidR="00F729C0" w:rsidRPr="00896CFB" w:rsidRDefault="00F729C0" w:rsidP="00F729C0">
            <w:pPr>
              <w:rPr>
                <w:sz w:val="16"/>
                <w:szCs w:val="16"/>
              </w:rPr>
            </w:pPr>
            <w:r w:rsidRPr="00896CFB">
              <w:rPr>
                <w:sz w:val="16"/>
                <w:szCs w:val="16"/>
              </w:rPr>
              <w:t xml:space="preserve">  -</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2</w:t>
            </w:r>
          </w:p>
        </w:tc>
        <w:tc>
          <w:tcPr>
            <w:tcW w:w="8634" w:type="dxa"/>
            <w:gridSpan w:val="10"/>
          </w:tcPr>
          <w:p w:rsidR="00F729C0" w:rsidRPr="00896CFB" w:rsidRDefault="00F729C0" w:rsidP="00F729C0">
            <w:pPr>
              <w:rPr>
                <w:b/>
                <w:sz w:val="16"/>
                <w:szCs w:val="16"/>
              </w:rPr>
            </w:pPr>
            <w:r w:rsidRPr="00896CFB">
              <w:rPr>
                <w:b/>
                <w:sz w:val="16"/>
                <w:szCs w:val="16"/>
              </w:rPr>
              <w:t>Задача 2.Укрепление противопожарного состояния учреждений, жилого фонда, территории сельского поселения</w:t>
            </w:r>
          </w:p>
        </w:tc>
        <w:tc>
          <w:tcPr>
            <w:tcW w:w="778" w:type="dxa"/>
            <w:gridSpan w:val="2"/>
          </w:tcPr>
          <w:p w:rsidR="00F729C0" w:rsidRPr="00896CFB" w:rsidRDefault="00F729C0" w:rsidP="00F729C0">
            <w:pPr>
              <w:jc w:val="both"/>
              <w:rPr>
                <w:b/>
                <w:sz w:val="16"/>
                <w:szCs w:val="16"/>
              </w:rPr>
            </w:pPr>
          </w:p>
        </w:tc>
        <w:tc>
          <w:tcPr>
            <w:tcW w:w="650" w:type="dxa"/>
          </w:tcPr>
          <w:p w:rsidR="00F729C0" w:rsidRPr="00896CFB" w:rsidRDefault="00F729C0" w:rsidP="00F729C0">
            <w:pPr>
              <w:jc w:val="both"/>
              <w:rPr>
                <w:b/>
                <w:sz w:val="16"/>
                <w:szCs w:val="16"/>
              </w:rPr>
            </w:pP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2.1</w:t>
            </w:r>
          </w:p>
        </w:tc>
        <w:tc>
          <w:tcPr>
            <w:tcW w:w="1521" w:type="dxa"/>
          </w:tcPr>
          <w:p w:rsidR="00F729C0" w:rsidRPr="00896CFB" w:rsidRDefault="00F729C0" w:rsidP="00F729C0">
            <w:pPr>
              <w:rPr>
                <w:sz w:val="16"/>
                <w:szCs w:val="16"/>
              </w:rPr>
            </w:pPr>
            <w:r w:rsidRPr="00896CFB">
              <w:rPr>
                <w:sz w:val="16"/>
                <w:szCs w:val="16"/>
              </w:rPr>
              <w:t>Выполнение ко</w:t>
            </w:r>
            <w:r w:rsidRPr="00896CFB">
              <w:rPr>
                <w:sz w:val="16"/>
                <w:szCs w:val="16"/>
              </w:rPr>
              <w:t>м</w:t>
            </w:r>
            <w:r w:rsidRPr="00896CFB">
              <w:rPr>
                <w:sz w:val="16"/>
                <w:szCs w:val="16"/>
              </w:rPr>
              <w:t>плекса против</w:t>
            </w:r>
            <w:r w:rsidRPr="00896CFB">
              <w:rPr>
                <w:sz w:val="16"/>
                <w:szCs w:val="16"/>
              </w:rPr>
              <w:t>о</w:t>
            </w:r>
            <w:r w:rsidRPr="00896CFB">
              <w:rPr>
                <w:sz w:val="16"/>
                <w:szCs w:val="16"/>
              </w:rPr>
              <w:t>пожарных мер</w:t>
            </w:r>
            <w:r w:rsidRPr="00896CFB">
              <w:rPr>
                <w:sz w:val="16"/>
                <w:szCs w:val="16"/>
              </w:rPr>
              <w:t>о</w:t>
            </w:r>
            <w:r w:rsidRPr="00896CFB">
              <w:rPr>
                <w:sz w:val="16"/>
                <w:szCs w:val="16"/>
              </w:rPr>
              <w:t>при</w:t>
            </w:r>
            <w:r w:rsidRPr="00896CFB">
              <w:rPr>
                <w:sz w:val="16"/>
                <w:szCs w:val="16"/>
              </w:rPr>
              <w:t>я</w:t>
            </w:r>
            <w:r w:rsidRPr="00896CFB">
              <w:rPr>
                <w:sz w:val="16"/>
                <w:szCs w:val="16"/>
              </w:rPr>
              <w:t>тий (опашка  об</w:t>
            </w:r>
            <w:r w:rsidRPr="00896CFB">
              <w:rPr>
                <w:sz w:val="16"/>
                <w:szCs w:val="16"/>
              </w:rPr>
              <w:t>ъ</w:t>
            </w:r>
            <w:r w:rsidRPr="00896CFB">
              <w:rPr>
                <w:sz w:val="16"/>
                <w:szCs w:val="16"/>
              </w:rPr>
              <w:t>ектов, выкос  тр</w:t>
            </w:r>
            <w:r w:rsidRPr="00896CFB">
              <w:rPr>
                <w:sz w:val="16"/>
                <w:szCs w:val="16"/>
              </w:rPr>
              <w:t>а</w:t>
            </w:r>
            <w:r w:rsidRPr="00896CFB">
              <w:rPr>
                <w:sz w:val="16"/>
                <w:szCs w:val="16"/>
              </w:rPr>
              <w:t>вы)</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1.2.1.</w:t>
            </w:r>
          </w:p>
        </w:tc>
        <w:tc>
          <w:tcPr>
            <w:tcW w:w="878" w:type="dxa"/>
          </w:tcPr>
          <w:p w:rsidR="00F729C0" w:rsidRPr="00896CFB" w:rsidRDefault="00F729C0" w:rsidP="00F729C0">
            <w:pPr>
              <w:rPr>
                <w:sz w:val="16"/>
                <w:szCs w:val="16"/>
              </w:rPr>
            </w:pPr>
            <w:r w:rsidRPr="00896CFB">
              <w:rPr>
                <w:sz w:val="16"/>
                <w:szCs w:val="16"/>
              </w:rPr>
              <w:t>Бюджет посел</w:t>
            </w:r>
            <w:r w:rsidRPr="00896CFB">
              <w:rPr>
                <w:sz w:val="16"/>
                <w:szCs w:val="16"/>
              </w:rPr>
              <w:t>е</w:t>
            </w:r>
            <w:r w:rsidRPr="00896CFB">
              <w:rPr>
                <w:sz w:val="16"/>
                <w:szCs w:val="16"/>
              </w:rPr>
              <w:t>ния</w:t>
            </w:r>
          </w:p>
        </w:tc>
        <w:tc>
          <w:tcPr>
            <w:tcW w:w="631" w:type="dxa"/>
          </w:tcPr>
          <w:p w:rsidR="00F729C0" w:rsidRPr="00896CFB" w:rsidRDefault="00F729C0" w:rsidP="00F729C0">
            <w:pPr>
              <w:rPr>
                <w:sz w:val="16"/>
                <w:szCs w:val="16"/>
              </w:rPr>
            </w:pPr>
            <w:r w:rsidRPr="00896CFB">
              <w:rPr>
                <w:sz w:val="16"/>
                <w:szCs w:val="16"/>
              </w:rPr>
              <w:t>15,0</w:t>
            </w:r>
          </w:p>
        </w:tc>
        <w:tc>
          <w:tcPr>
            <w:tcW w:w="639" w:type="dxa"/>
          </w:tcPr>
          <w:p w:rsidR="00F729C0" w:rsidRPr="00896CFB" w:rsidRDefault="00F729C0" w:rsidP="00F729C0">
            <w:pPr>
              <w:rPr>
                <w:sz w:val="16"/>
                <w:szCs w:val="16"/>
              </w:rPr>
            </w:pPr>
            <w:r w:rsidRPr="00896CFB">
              <w:rPr>
                <w:sz w:val="16"/>
                <w:szCs w:val="16"/>
              </w:rPr>
              <w:t xml:space="preserve">  9,914</w:t>
            </w:r>
          </w:p>
        </w:tc>
        <w:tc>
          <w:tcPr>
            <w:tcW w:w="732" w:type="dxa"/>
          </w:tcPr>
          <w:p w:rsidR="00F729C0" w:rsidRPr="00896CFB" w:rsidRDefault="00F729C0" w:rsidP="00F729C0">
            <w:pPr>
              <w:rPr>
                <w:sz w:val="16"/>
                <w:szCs w:val="16"/>
              </w:rPr>
            </w:pPr>
            <w:r w:rsidRPr="00896CFB">
              <w:rPr>
                <w:sz w:val="16"/>
                <w:szCs w:val="16"/>
              </w:rPr>
              <w:t>8,76609</w:t>
            </w:r>
          </w:p>
          <w:p w:rsidR="00F729C0" w:rsidRPr="00896CFB" w:rsidRDefault="00F729C0" w:rsidP="00F729C0">
            <w:pPr>
              <w:rPr>
                <w:sz w:val="16"/>
                <w:szCs w:val="16"/>
              </w:rPr>
            </w:pPr>
          </w:p>
        </w:tc>
        <w:tc>
          <w:tcPr>
            <w:tcW w:w="674" w:type="dxa"/>
          </w:tcPr>
          <w:p w:rsidR="00F729C0" w:rsidRPr="00896CFB" w:rsidRDefault="00F729C0" w:rsidP="00F729C0">
            <w:pPr>
              <w:rPr>
                <w:sz w:val="16"/>
                <w:szCs w:val="16"/>
              </w:rPr>
            </w:pPr>
            <w:r w:rsidRPr="00896CFB">
              <w:rPr>
                <w:sz w:val="16"/>
                <w:szCs w:val="16"/>
              </w:rPr>
              <w:t>9,75747</w:t>
            </w:r>
          </w:p>
        </w:tc>
        <w:tc>
          <w:tcPr>
            <w:tcW w:w="632" w:type="dxa"/>
          </w:tcPr>
          <w:p w:rsidR="00F729C0" w:rsidRPr="00896CFB" w:rsidRDefault="00F729C0" w:rsidP="00F729C0">
            <w:pPr>
              <w:rPr>
                <w:sz w:val="16"/>
                <w:szCs w:val="16"/>
              </w:rPr>
            </w:pPr>
            <w:r w:rsidRPr="00896CFB">
              <w:rPr>
                <w:sz w:val="16"/>
                <w:szCs w:val="16"/>
              </w:rPr>
              <w:t>10,0</w:t>
            </w:r>
          </w:p>
        </w:tc>
        <w:tc>
          <w:tcPr>
            <w:tcW w:w="778" w:type="dxa"/>
            <w:gridSpan w:val="2"/>
          </w:tcPr>
          <w:p w:rsidR="00F729C0" w:rsidRPr="00896CFB" w:rsidRDefault="00F729C0" w:rsidP="00F729C0">
            <w:pPr>
              <w:rPr>
                <w:sz w:val="16"/>
                <w:szCs w:val="16"/>
              </w:rPr>
            </w:pPr>
            <w:r w:rsidRPr="00896CFB">
              <w:rPr>
                <w:sz w:val="16"/>
                <w:szCs w:val="16"/>
              </w:rPr>
              <w:t>-</w:t>
            </w:r>
          </w:p>
        </w:tc>
        <w:tc>
          <w:tcPr>
            <w:tcW w:w="650" w:type="dxa"/>
          </w:tcPr>
          <w:p w:rsidR="00F729C0" w:rsidRPr="00896CFB" w:rsidRDefault="00F729C0" w:rsidP="00F729C0">
            <w:pPr>
              <w:rPr>
                <w:sz w:val="16"/>
                <w:szCs w:val="16"/>
              </w:rPr>
            </w:pPr>
            <w:r w:rsidRPr="00896CFB">
              <w:rPr>
                <w:sz w:val="16"/>
                <w:szCs w:val="16"/>
              </w:rPr>
              <w:t xml:space="preserve"> 15,0</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2.2</w:t>
            </w:r>
          </w:p>
        </w:tc>
        <w:tc>
          <w:tcPr>
            <w:tcW w:w="1521" w:type="dxa"/>
          </w:tcPr>
          <w:p w:rsidR="00F729C0" w:rsidRPr="00896CFB" w:rsidRDefault="00F729C0" w:rsidP="00F729C0">
            <w:pPr>
              <w:rPr>
                <w:sz w:val="16"/>
                <w:szCs w:val="16"/>
              </w:rPr>
            </w:pPr>
            <w:r w:rsidRPr="00896CFB">
              <w:rPr>
                <w:sz w:val="16"/>
                <w:szCs w:val="16"/>
              </w:rPr>
              <w:t>Приведение в исправное состо</w:t>
            </w:r>
            <w:r w:rsidRPr="00896CFB">
              <w:rPr>
                <w:sz w:val="16"/>
                <w:szCs w:val="16"/>
              </w:rPr>
              <w:t>я</w:t>
            </w:r>
            <w:r w:rsidRPr="00896CFB">
              <w:rPr>
                <w:sz w:val="16"/>
                <w:szCs w:val="16"/>
              </w:rPr>
              <w:t>ние средств обе</w:t>
            </w:r>
            <w:r w:rsidRPr="00896CFB">
              <w:rPr>
                <w:sz w:val="16"/>
                <w:szCs w:val="16"/>
              </w:rPr>
              <w:t>с</w:t>
            </w:r>
            <w:r w:rsidRPr="00896CFB">
              <w:rPr>
                <w:sz w:val="16"/>
                <w:szCs w:val="16"/>
              </w:rPr>
              <w:t>печения пожарной безопасности ж</w:t>
            </w:r>
            <w:r w:rsidRPr="00896CFB">
              <w:rPr>
                <w:sz w:val="16"/>
                <w:szCs w:val="16"/>
              </w:rPr>
              <w:t>и</w:t>
            </w:r>
            <w:r w:rsidRPr="00896CFB">
              <w:rPr>
                <w:sz w:val="16"/>
                <w:szCs w:val="16"/>
              </w:rPr>
              <w:t>лых домов и общ</w:t>
            </w:r>
            <w:r w:rsidRPr="00896CFB">
              <w:rPr>
                <w:sz w:val="16"/>
                <w:szCs w:val="16"/>
              </w:rPr>
              <w:t>е</w:t>
            </w:r>
            <w:r w:rsidRPr="00896CFB">
              <w:rPr>
                <w:sz w:val="16"/>
                <w:szCs w:val="16"/>
              </w:rPr>
              <w:t>ственных зданий, наход</w:t>
            </w:r>
            <w:r w:rsidRPr="00896CFB">
              <w:rPr>
                <w:sz w:val="16"/>
                <w:szCs w:val="16"/>
              </w:rPr>
              <w:t>я</w:t>
            </w:r>
            <w:r w:rsidRPr="00896CFB">
              <w:rPr>
                <w:sz w:val="16"/>
                <w:szCs w:val="16"/>
              </w:rPr>
              <w:t>щихся в муниц</w:t>
            </w:r>
            <w:r w:rsidRPr="00896CFB">
              <w:rPr>
                <w:sz w:val="16"/>
                <w:szCs w:val="16"/>
              </w:rPr>
              <w:t>и</w:t>
            </w:r>
            <w:r w:rsidRPr="00896CFB">
              <w:rPr>
                <w:sz w:val="16"/>
                <w:szCs w:val="16"/>
              </w:rPr>
              <w:t>пальной собстве</w:t>
            </w:r>
            <w:r w:rsidRPr="00896CFB">
              <w:rPr>
                <w:sz w:val="16"/>
                <w:szCs w:val="16"/>
              </w:rPr>
              <w:t>н</w:t>
            </w:r>
            <w:r w:rsidRPr="00896CFB">
              <w:rPr>
                <w:sz w:val="16"/>
                <w:szCs w:val="16"/>
              </w:rPr>
              <w:t>ности Боровёнко</w:t>
            </w:r>
            <w:r w:rsidRPr="00896CFB">
              <w:rPr>
                <w:sz w:val="16"/>
                <w:szCs w:val="16"/>
              </w:rPr>
              <w:t>в</w:t>
            </w:r>
            <w:r w:rsidRPr="00896CFB">
              <w:rPr>
                <w:sz w:val="16"/>
                <w:szCs w:val="16"/>
              </w:rPr>
              <w:t>ского сельского посел</w:t>
            </w:r>
            <w:r w:rsidRPr="00896CFB">
              <w:rPr>
                <w:sz w:val="16"/>
                <w:szCs w:val="16"/>
              </w:rPr>
              <w:t>е</w:t>
            </w:r>
            <w:r w:rsidRPr="00896CFB">
              <w:rPr>
                <w:sz w:val="16"/>
                <w:szCs w:val="16"/>
              </w:rPr>
              <w:t>ния</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1.2.2.</w:t>
            </w:r>
          </w:p>
        </w:tc>
        <w:tc>
          <w:tcPr>
            <w:tcW w:w="878" w:type="dxa"/>
          </w:tcPr>
          <w:p w:rsidR="00F729C0" w:rsidRPr="00896CFB" w:rsidRDefault="00F729C0" w:rsidP="00F729C0">
            <w:pPr>
              <w:rPr>
                <w:sz w:val="16"/>
                <w:szCs w:val="16"/>
              </w:rPr>
            </w:pPr>
            <w:r w:rsidRPr="00896CFB">
              <w:rPr>
                <w:sz w:val="16"/>
                <w:szCs w:val="16"/>
              </w:rPr>
              <w:t>-</w:t>
            </w:r>
          </w:p>
          <w:p w:rsidR="00F729C0" w:rsidRPr="00896CFB" w:rsidRDefault="00F729C0" w:rsidP="00F729C0">
            <w:pPr>
              <w:rPr>
                <w:sz w:val="16"/>
                <w:szCs w:val="16"/>
              </w:rPr>
            </w:pPr>
          </w:p>
        </w:tc>
        <w:tc>
          <w:tcPr>
            <w:tcW w:w="631" w:type="dxa"/>
          </w:tcPr>
          <w:p w:rsidR="00F729C0" w:rsidRPr="00896CFB" w:rsidRDefault="00F729C0" w:rsidP="00F729C0">
            <w:pPr>
              <w:rPr>
                <w:sz w:val="16"/>
                <w:szCs w:val="16"/>
              </w:rPr>
            </w:pPr>
            <w:r w:rsidRPr="00896CFB">
              <w:rPr>
                <w:sz w:val="16"/>
                <w:szCs w:val="16"/>
              </w:rPr>
              <w:t>-</w:t>
            </w:r>
          </w:p>
        </w:tc>
        <w:tc>
          <w:tcPr>
            <w:tcW w:w="639" w:type="dxa"/>
          </w:tcPr>
          <w:p w:rsidR="00F729C0" w:rsidRPr="00896CFB" w:rsidRDefault="00F729C0" w:rsidP="00F729C0">
            <w:pPr>
              <w:rPr>
                <w:sz w:val="16"/>
                <w:szCs w:val="16"/>
              </w:rPr>
            </w:pPr>
            <w:r w:rsidRPr="00896CFB">
              <w:rPr>
                <w:sz w:val="16"/>
                <w:szCs w:val="16"/>
              </w:rPr>
              <w:t>-</w:t>
            </w:r>
          </w:p>
        </w:tc>
        <w:tc>
          <w:tcPr>
            <w:tcW w:w="732" w:type="dxa"/>
          </w:tcPr>
          <w:p w:rsidR="00F729C0" w:rsidRPr="00896CFB" w:rsidRDefault="00F729C0" w:rsidP="00F729C0">
            <w:pPr>
              <w:rPr>
                <w:sz w:val="16"/>
                <w:szCs w:val="16"/>
              </w:rPr>
            </w:pPr>
            <w:r w:rsidRPr="00896CFB">
              <w:rPr>
                <w:sz w:val="16"/>
                <w:szCs w:val="16"/>
              </w:rPr>
              <w:t>-</w:t>
            </w:r>
          </w:p>
        </w:tc>
        <w:tc>
          <w:tcPr>
            <w:tcW w:w="674" w:type="dxa"/>
          </w:tcPr>
          <w:p w:rsidR="00F729C0" w:rsidRPr="00896CFB" w:rsidRDefault="00F729C0" w:rsidP="00F729C0">
            <w:pPr>
              <w:rPr>
                <w:sz w:val="16"/>
                <w:szCs w:val="16"/>
              </w:rPr>
            </w:pPr>
            <w:r w:rsidRPr="00896CFB">
              <w:rPr>
                <w:sz w:val="16"/>
                <w:szCs w:val="16"/>
              </w:rPr>
              <w:t>-</w:t>
            </w:r>
          </w:p>
        </w:tc>
        <w:tc>
          <w:tcPr>
            <w:tcW w:w="632" w:type="dxa"/>
          </w:tcPr>
          <w:p w:rsidR="00F729C0" w:rsidRPr="00896CFB" w:rsidRDefault="00F729C0" w:rsidP="00F729C0">
            <w:pPr>
              <w:rPr>
                <w:sz w:val="16"/>
                <w:szCs w:val="16"/>
              </w:rPr>
            </w:pPr>
            <w:r w:rsidRPr="00896CFB">
              <w:rPr>
                <w:sz w:val="16"/>
                <w:szCs w:val="16"/>
              </w:rPr>
              <w:t>-</w:t>
            </w:r>
          </w:p>
        </w:tc>
        <w:tc>
          <w:tcPr>
            <w:tcW w:w="778" w:type="dxa"/>
            <w:gridSpan w:val="2"/>
          </w:tcPr>
          <w:p w:rsidR="00F729C0" w:rsidRPr="00896CFB" w:rsidRDefault="00F729C0" w:rsidP="00F729C0">
            <w:pPr>
              <w:rPr>
                <w:sz w:val="16"/>
                <w:szCs w:val="16"/>
              </w:rPr>
            </w:pPr>
            <w:r w:rsidRPr="00896CFB">
              <w:rPr>
                <w:sz w:val="16"/>
                <w:szCs w:val="16"/>
              </w:rPr>
              <w:t xml:space="preserve"> -</w:t>
            </w:r>
          </w:p>
        </w:tc>
        <w:tc>
          <w:tcPr>
            <w:tcW w:w="650" w:type="dxa"/>
          </w:tcPr>
          <w:p w:rsidR="00F729C0" w:rsidRPr="00896CFB" w:rsidRDefault="00F729C0" w:rsidP="00F729C0">
            <w:pPr>
              <w:rPr>
                <w:sz w:val="16"/>
                <w:szCs w:val="16"/>
              </w:rPr>
            </w:pPr>
            <w:r w:rsidRPr="00896CFB">
              <w:rPr>
                <w:sz w:val="16"/>
                <w:szCs w:val="16"/>
              </w:rPr>
              <w:t xml:space="preserve"> -</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2.3</w:t>
            </w:r>
          </w:p>
        </w:tc>
        <w:tc>
          <w:tcPr>
            <w:tcW w:w="1521" w:type="dxa"/>
          </w:tcPr>
          <w:p w:rsidR="00F729C0" w:rsidRPr="00896CFB" w:rsidRDefault="00F729C0" w:rsidP="00F729C0">
            <w:pPr>
              <w:rPr>
                <w:sz w:val="16"/>
                <w:szCs w:val="16"/>
              </w:rPr>
            </w:pPr>
            <w:r w:rsidRPr="00896CFB">
              <w:rPr>
                <w:sz w:val="16"/>
                <w:szCs w:val="16"/>
              </w:rPr>
              <w:t xml:space="preserve"> Инструктаж нас</w:t>
            </w:r>
            <w:r w:rsidRPr="00896CFB">
              <w:rPr>
                <w:sz w:val="16"/>
                <w:szCs w:val="16"/>
              </w:rPr>
              <w:t>е</w:t>
            </w:r>
            <w:r w:rsidRPr="00896CFB">
              <w:rPr>
                <w:sz w:val="16"/>
                <w:szCs w:val="16"/>
              </w:rPr>
              <w:t xml:space="preserve">ления </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1.2.3.</w:t>
            </w:r>
          </w:p>
        </w:tc>
        <w:tc>
          <w:tcPr>
            <w:tcW w:w="878" w:type="dxa"/>
          </w:tcPr>
          <w:p w:rsidR="00F729C0" w:rsidRPr="00896CFB" w:rsidRDefault="00F729C0" w:rsidP="00F729C0">
            <w:pPr>
              <w:rPr>
                <w:sz w:val="16"/>
                <w:szCs w:val="16"/>
              </w:rPr>
            </w:pPr>
            <w:r w:rsidRPr="00896CFB">
              <w:rPr>
                <w:sz w:val="16"/>
                <w:szCs w:val="16"/>
              </w:rPr>
              <w:t>-</w:t>
            </w:r>
          </w:p>
        </w:tc>
        <w:tc>
          <w:tcPr>
            <w:tcW w:w="631" w:type="dxa"/>
          </w:tcPr>
          <w:p w:rsidR="00F729C0" w:rsidRPr="00896CFB" w:rsidRDefault="00F729C0" w:rsidP="00F729C0">
            <w:pPr>
              <w:rPr>
                <w:sz w:val="16"/>
                <w:szCs w:val="16"/>
              </w:rPr>
            </w:pPr>
            <w:r w:rsidRPr="00896CFB">
              <w:rPr>
                <w:sz w:val="16"/>
                <w:szCs w:val="16"/>
              </w:rPr>
              <w:t>-</w:t>
            </w:r>
          </w:p>
          <w:p w:rsidR="00F729C0" w:rsidRPr="00896CFB" w:rsidRDefault="00F729C0" w:rsidP="00F729C0">
            <w:pPr>
              <w:rPr>
                <w:sz w:val="16"/>
                <w:szCs w:val="16"/>
              </w:rPr>
            </w:pPr>
          </w:p>
        </w:tc>
        <w:tc>
          <w:tcPr>
            <w:tcW w:w="639" w:type="dxa"/>
          </w:tcPr>
          <w:p w:rsidR="00F729C0" w:rsidRPr="00896CFB" w:rsidRDefault="00F729C0" w:rsidP="00F729C0">
            <w:pPr>
              <w:rPr>
                <w:sz w:val="16"/>
                <w:szCs w:val="16"/>
              </w:rPr>
            </w:pPr>
            <w:r w:rsidRPr="00896CFB">
              <w:rPr>
                <w:sz w:val="16"/>
                <w:szCs w:val="16"/>
              </w:rPr>
              <w:t>-</w:t>
            </w:r>
          </w:p>
          <w:p w:rsidR="00F729C0" w:rsidRPr="00896CFB" w:rsidRDefault="00F729C0" w:rsidP="00F729C0">
            <w:pPr>
              <w:rPr>
                <w:sz w:val="16"/>
                <w:szCs w:val="16"/>
              </w:rPr>
            </w:pPr>
          </w:p>
        </w:tc>
        <w:tc>
          <w:tcPr>
            <w:tcW w:w="732" w:type="dxa"/>
          </w:tcPr>
          <w:p w:rsidR="00F729C0" w:rsidRPr="00896CFB" w:rsidRDefault="00F729C0" w:rsidP="00F729C0">
            <w:pPr>
              <w:rPr>
                <w:sz w:val="16"/>
                <w:szCs w:val="16"/>
              </w:rPr>
            </w:pPr>
            <w:r w:rsidRPr="00896CFB">
              <w:rPr>
                <w:sz w:val="16"/>
                <w:szCs w:val="16"/>
              </w:rPr>
              <w:t>-</w:t>
            </w:r>
          </w:p>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p>
        </w:tc>
        <w:tc>
          <w:tcPr>
            <w:tcW w:w="674" w:type="dxa"/>
          </w:tcPr>
          <w:p w:rsidR="00F729C0" w:rsidRPr="00896CFB" w:rsidRDefault="00F729C0" w:rsidP="00F729C0">
            <w:pPr>
              <w:rPr>
                <w:sz w:val="16"/>
                <w:szCs w:val="16"/>
              </w:rPr>
            </w:pPr>
            <w:r w:rsidRPr="00896CFB">
              <w:rPr>
                <w:sz w:val="16"/>
                <w:szCs w:val="16"/>
              </w:rPr>
              <w:t>-</w:t>
            </w:r>
          </w:p>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p>
        </w:tc>
        <w:tc>
          <w:tcPr>
            <w:tcW w:w="632" w:type="dxa"/>
          </w:tcPr>
          <w:p w:rsidR="00F729C0" w:rsidRPr="00896CFB" w:rsidRDefault="00F729C0" w:rsidP="00F729C0">
            <w:pPr>
              <w:rPr>
                <w:sz w:val="16"/>
                <w:szCs w:val="16"/>
              </w:rPr>
            </w:pPr>
            <w:r w:rsidRPr="00896CFB">
              <w:rPr>
                <w:sz w:val="16"/>
                <w:szCs w:val="16"/>
              </w:rPr>
              <w:t>-</w:t>
            </w:r>
          </w:p>
        </w:tc>
        <w:tc>
          <w:tcPr>
            <w:tcW w:w="778" w:type="dxa"/>
            <w:gridSpan w:val="2"/>
          </w:tcPr>
          <w:p w:rsidR="00F729C0" w:rsidRPr="00896CFB" w:rsidRDefault="00F729C0" w:rsidP="00F729C0">
            <w:pPr>
              <w:rPr>
                <w:sz w:val="16"/>
                <w:szCs w:val="16"/>
              </w:rPr>
            </w:pPr>
            <w:r w:rsidRPr="00896CFB">
              <w:rPr>
                <w:sz w:val="16"/>
                <w:szCs w:val="16"/>
              </w:rPr>
              <w:t xml:space="preserve"> -</w:t>
            </w:r>
          </w:p>
        </w:tc>
        <w:tc>
          <w:tcPr>
            <w:tcW w:w="650" w:type="dxa"/>
          </w:tcPr>
          <w:p w:rsidR="00F729C0" w:rsidRPr="00896CFB" w:rsidRDefault="00F729C0" w:rsidP="00F729C0">
            <w:pPr>
              <w:rPr>
                <w:sz w:val="16"/>
                <w:szCs w:val="16"/>
              </w:rPr>
            </w:pPr>
            <w:r w:rsidRPr="00896CFB">
              <w:rPr>
                <w:sz w:val="16"/>
                <w:szCs w:val="16"/>
              </w:rPr>
              <w:t xml:space="preserve"> -</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2.4</w:t>
            </w:r>
          </w:p>
        </w:tc>
        <w:tc>
          <w:tcPr>
            <w:tcW w:w="1521" w:type="dxa"/>
          </w:tcPr>
          <w:p w:rsidR="00F729C0" w:rsidRPr="00896CFB" w:rsidRDefault="00F729C0" w:rsidP="00F729C0">
            <w:pPr>
              <w:rPr>
                <w:sz w:val="16"/>
                <w:szCs w:val="16"/>
              </w:rPr>
            </w:pPr>
            <w:r w:rsidRPr="00896CFB">
              <w:rPr>
                <w:sz w:val="16"/>
                <w:szCs w:val="16"/>
              </w:rPr>
              <w:t>Обустройство пожарных вод</w:t>
            </w:r>
            <w:r w:rsidRPr="00896CFB">
              <w:rPr>
                <w:sz w:val="16"/>
                <w:szCs w:val="16"/>
              </w:rPr>
              <w:t>о</w:t>
            </w:r>
            <w:r w:rsidRPr="00896CFB">
              <w:rPr>
                <w:sz w:val="16"/>
                <w:szCs w:val="16"/>
              </w:rPr>
              <w:t>емов (утепление в зимнее время, копка новых п</w:t>
            </w:r>
            <w:r w:rsidRPr="00896CFB">
              <w:rPr>
                <w:sz w:val="16"/>
                <w:szCs w:val="16"/>
              </w:rPr>
              <w:t>о</w:t>
            </w:r>
            <w:r w:rsidRPr="00896CFB">
              <w:rPr>
                <w:sz w:val="16"/>
                <w:szCs w:val="16"/>
              </w:rPr>
              <w:t>жарных водоемов, чистка имеющи</w:t>
            </w:r>
            <w:r w:rsidRPr="00896CFB">
              <w:rPr>
                <w:sz w:val="16"/>
                <w:szCs w:val="16"/>
              </w:rPr>
              <w:t>х</w:t>
            </w:r>
            <w:r w:rsidRPr="00896CFB">
              <w:rPr>
                <w:sz w:val="16"/>
                <w:szCs w:val="16"/>
              </w:rPr>
              <w:t>ся пожарных в</w:t>
            </w:r>
            <w:r w:rsidRPr="00896CFB">
              <w:rPr>
                <w:sz w:val="16"/>
                <w:szCs w:val="16"/>
              </w:rPr>
              <w:t>о</w:t>
            </w:r>
            <w:r w:rsidRPr="00896CFB">
              <w:rPr>
                <w:sz w:val="16"/>
                <w:szCs w:val="16"/>
              </w:rPr>
              <w:t>доемов, обустро</w:t>
            </w:r>
            <w:r w:rsidRPr="00896CFB">
              <w:rPr>
                <w:sz w:val="16"/>
                <w:szCs w:val="16"/>
              </w:rPr>
              <w:t>й</w:t>
            </w:r>
            <w:r w:rsidRPr="00896CFB">
              <w:rPr>
                <w:sz w:val="16"/>
                <w:szCs w:val="16"/>
              </w:rPr>
              <w:t>ство и (или) р</w:t>
            </w:r>
            <w:r w:rsidRPr="00896CFB">
              <w:rPr>
                <w:sz w:val="16"/>
                <w:szCs w:val="16"/>
              </w:rPr>
              <w:t>е</w:t>
            </w:r>
            <w:r w:rsidRPr="00896CFB">
              <w:rPr>
                <w:sz w:val="16"/>
                <w:szCs w:val="16"/>
              </w:rPr>
              <w:t>монт подъездов к пожарным вод</w:t>
            </w:r>
            <w:r w:rsidRPr="00896CFB">
              <w:rPr>
                <w:sz w:val="16"/>
                <w:szCs w:val="16"/>
              </w:rPr>
              <w:t>о</w:t>
            </w:r>
            <w:r w:rsidRPr="00896CFB">
              <w:rPr>
                <w:sz w:val="16"/>
                <w:szCs w:val="16"/>
              </w:rPr>
              <w:t>емам)</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1.2.4.</w:t>
            </w:r>
          </w:p>
        </w:tc>
        <w:tc>
          <w:tcPr>
            <w:tcW w:w="878" w:type="dxa"/>
          </w:tcPr>
          <w:p w:rsidR="00F729C0" w:rsidRPr="00896CFB" w:rsidRDefault="00F729C0" w:rsidP="00F729C0">
            <w:pPr>
              <w:rPr>
                <w:sz w:val="16"/>
                <w:szCs w:val="16"/>
              </w:rPr>
            </w:pPr>
            <w:r w:rsidRPr="00896CFB">
              <w:rPr>
                <w:sz w:val="16"/>
                <w:szCs w:val="16"/>
              </w:rPr>
              <w:t>Бюджет посел</w:t>
            </w:r>
            <w:r w:rsidRPr="00896CFB">
              <w:rPr>
                <w:sz w:val="16"/>
                <w:szCs w:val="16"/>
              </w:rPr>
              <w:t>е</w:t>
            </w:r>
            <w:r w:rsidRPr="00896CFB">
              <w:rPr>
                <w:sz w:val="16"/>
                <w:szCs w:val="16"/>
              </w:rPr>
              <w:t>ния</w:t>
            </w:r>
          </w:p>
        </w:tc>
        <w:tc>
          <w:tcPr>
            <w:tcW w:w="631" w:type="dxa"/>
          </w:tcPr>
          <w:p w:rsidR="00F729C0" w:rsidRPr="00896CFB" w:rsidRDefault="00F729C0" w:rsidP="00F729C0">
            <w:pPr>
              <w:rPr>
                <w:sz w:val="16"/>
                <w:szCs w:val="16"/>
              </w:rPr>
            </w:pPr>
            <w:r w:rsidRPr="00896CFB">
              <w:rPr>
                <w:sz w:val="16"/>
                <w:szCs w:val="16"/>
              </w:rPr>
              <w:t>41,4</w:t>
            </w:r>
          </w:p>
        </w:tc>
        <w:tc>
          <w:tcPr>
            <w:tcW w:w="639" w:type="dxa"/>
          </w:tcPr>
          <w:p w:rsidR="00F729C0" w:rsidRPr="00896CFB" w:rsidRDefault="00F729C0" w:rsidP="00F729C0">
            <w:pPr>
              <w:rPr>
                <w:sz w:val="16"/>
                <w:szCs w:val="16"/>
              </w:rPr>
            </w:pPr>
            <w:r w:rsidRPr="00896CFB">
              <w:rPr>
                <w:sz w:val="16"/>
                <w:szCs w:val="16"/>
              </w:rPr>
              <w:t xml:space="preserve">  4,384</w:t>
            </w:r>
          </w:p>
        </w:tc>
        <w:tc>
          <w:tcPr>
            <w:tcW w:w="732" w:type="dxa"/>
          </w:tcPr>
          <w:p w:rsidR="00F729C0" w:rsidRPr="00896CFB" w:rsidRDefault="00F729C0" w:rsidP="00F729C0">
            <w:pPr>
              <w:rPr>
                <w:sz w:val="16"/>
                <w:szCs w:val="16"/>
              </w:rPr>
            </w:pPr>
            <w:r w:rsidRPr="00896CFB">
              <w:rPr>
                <w:sz w:val="16"/>
                <w:szCs w:val="16"/>
              </w:rPr>
              <w:t>2,9233</w:t>
            </w:r>
          </w:p>
          <w:p w:rsidR="00F729C0" w:rsidRPr="00896CFB" w:rsidRDefault="00F729C0" w:rsidP="00F729C0">
            <w:pPr>
              <w:rPr>
                <w:sz w:val="16"/>
                <w:szCs w:val="16"/>
              </w:rPr>
            </w:pPr>
          </w:p>
          <w:p w:rsidR="00F729C0" w:rsidRPr="00896CFB" w:rsidRDefault="00F729C0" w:rsidP="00F729C0">
            <w:pPr>
              <w:rPr>
                <w:sz w:val="16"/>
                <w:szCs w:val="16"/>
              </w:rPr>
            </w:pPr>
          </w:p>
        </w:tc>
        <w:tc>
          <w:tcPr>
            <w:tcW w:w="674" w:type="dxa"/>
          </w:tcPr>
          <w:p w:rsidR="00F729C0" w:rsidRPr="00896CFB" w:rsidRDefault="00F729C0" w:rsidP="00F729C0">
            <w:pPr>
              <w:rPr>
                <w:sz w:val="16"/>
                <w:szCs w:val="16"/>
              </w:rPr>
            </w:pPr>
            <w:r w:rsidRPr="00896CFB">
              <w:rPr>
                <w:sz w:val="16"/>
                <w:szCs w:val="16"/>
              </w:rPr>
              <w:t>-</w:t>
            </w:r>
          </w:p>
        </w:tc>
        <w:tc>
          <w:tcPr>
            <w:tcW w:w="632" w:type="dxa"/>
          </w:tcPr>
          <w:p w:rsidR="00F729C0" w:rsidRPr="00896CFB" w:rsidRDefault="00F729C0" w:rsidP="00F729C0">
            <w:pPr>
              <w:rPr>
                <w:sz w:val="16"/>
                <w:szCs w:val="16"/>
              </w:rPr>
            </w:pPr>
            <w:r w:rsidRPr="00896CFB">
              <w:rPr>
                <w:sz w:val="16"/>
                <w:szCs w:val="16"/>
              </w:rPr>
              <w:t>20,0</w:t>
            </w:r>
          </w:p>
        </w:tc>
        <w:tc>
          <w:tcPr>
            <w:tcW w:w="778" w:type="dxa"/>
            <w:gridSpan w:val="2"/>
          </w:tcPr>
          <w:p w:rsidR="00F729C0" w:rsidRPr="00896CFB" w:rsidRDefault="00F729C0" w:rsidP="00F729C0">
            <w:pPr>
              <w:rPr>
                <w:sz w:val="16"/>
                <w:szCs w:val="16"/>
              </w:rPr>
            </w:pPr>
            <w:r w:rsidRPr="00896CFB">
              <w:rPr>
                <w:sz w:val="16"/>
                <w:szCs w:val="16"/>
              </w:rPr>
              <w:t>80,0</w:t>
            </w:r>
          </w:p>
        </w:tc>
        <w:tc>
          <w:tcPr>
            <w:tcW w:w="650" w:type="dxa"/>
          </w:tcPr>
          <w:p w:rsidR="00F729C0" w:rsidRPr="00896CFB" w:rsidRDefault="00F729C0" w:rsidP="00F729C0">
            <w:pPr>
              <w:rPr>
                <w:sz w:val="16"/>
                <w:szCs w:val="16"/>
              </w:rPr>
            </w:pPr>
            <w:r w:rsidRPr="00896CFB">
              <w:rPr>
                <w:sz w:val="16"/>
                <w:szCs w:val="16"/>
              </w:rPr>
              <w:t>5,0</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2.5</w:t>
            </w:r>
          </w:p>
        </w:tc>
        <w:tc>
          <w:tcPr>
            <w:tcW w:w="1521" w:type="dxa"/>
          </w:tcPr>
          <w:p w:rsidR="00F729C0" w:rsidRPr="00896CFB" w:rsidRDefault="00F729C0" w:rsidP="00F729C0">
            <w:pPr>
              <w:rPr>
                <w:sz w:val="16"/>
                <w:szCs w:val="16"/>
              </w:rPr>
            </w:pPr>
            <w:r w:rsidRPr="00896CFB">
              <w:rPr>
                <w:sz w:val="16"/>
                <w:szCs w:val="16"/>
              </w:rPr>
              <w:t>Приобретение противопожарного инвентаря (кол-во противопожарных щитов, знаков «Пожарный вод</w:t>
            </w:r>
            <w:r w:rsidRPr="00896CFB">
              <w:rPr>
                <w:sz w:val="16"/>
                <w:szCs w:val="16"/>
              </w:rPr>
              <w:t>о</w:t>
            </w:r>
            <w:r w:rsidRPr="00896CFB">
              <w:rPr>
                <w:sz w:val="16"/>
                <w:szCs w:val="16"/>
              </w:rPr>
              <w:t>источник» и др., шт.)</w:t>
            </w:r>
          </w:p>
          <w:p w:rsidR="00F729C0" w:rsidRPr="00896CFB" w:rsidRDefault="00F729C0" w:rsidP="00F729C0">
            <w:pPr>
              <w:rPr>
                <w:sz w:val="16"/>
                <w:szCs w:val="16"/>
              </w:rPr>
            </w:pP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1.2.5.</w:t>
            </w:r>
          </w:p>
        </w:tc>
        <w:tc>
          <w:tcPr>
            <w:tcW w:w="878" w:type="dxa"/>
          </w:tcPr>
          <w:p w:rsidR="00F729C0" w:rsidRPr="00896CFB" w:rsidRDefault="00F729C0" w:rsidP="00F729C0">
            <w:pPr>
              <w:rPr>
                <w:sz w:val="16"/>
                <w:szCs w:val="16"/>
              </w:rPr>
            </w:pPr>
            <w:r w:rsidRPr="00896CFB">
              <w:rPr>
                <w:sz w:val="16"/>
                <w:szCs w:val="16"/>
              </w:rPr>
              <w:t>Бюджет посел</w:t>
            </w:r>
            <w:r w:rsidRPr="00896CFB">
              <w:rPr>
                <w:sz w:val="16"/>
                <w:szCs w:val="16"/>
              </w:rPr>
              <w:t>е</w:t>
            </w:r>
            <w:r w:rsidRPr="00896CFB">
              <w:rPr>
                <w:sz w:val="16"/>
                <w:szCs w:val="16"/>
              </w:rPr>
              <w:t>ния</w:t>
            </w:r>
          </w:p>
        </w:tc>
        <w:tc>
          <w:tcPr>
            <w:tcW w:w="631"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2,0</w:t>
            </w:r>
          </w:p>
        </w:tc>
        <w:tc>
          <w:tcPr>
            <w:tcW w:w="639" w:type="dxa"/>
          </w:tcPr>
          <w:p w:rsidR="00F729C0" w:rsidRPr="00896CFB" w:rsidRDefault="00F729C0" w:rsidP="00F729C0">
            <w:pPr>
              <w:rPr>
                <w:sz w:val="16"/>
                <w:szCs w:val="16"/>
              </w:rPr>
            </w:pPr>
            <w:r w:rsidRPr="00896CFB">
              <w:rPr>
                <w:sz w:val="16"/>
                <w:szCs w:val="16"/>
              </w:rPr>
              <w:t xml:space="preserve">              -</w:t>
            </w:r>
          </w:p>
        </w:tc>
        <w:tc>
          <w:tcPr>
            <w:tcW w:w="732" w:type="dxa"/>
          </w:tcPr>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r w:rsidRPr="00896CFB">
              <w:rPr>
                <w:sz w:val="16"/>
                <w:szCs w:val="16"/>
              </w:rPr>
              <w:t xml:space="preserve">   -</w:t>
            </w:r>
          </w:p>
        </w:tc>
        <w:tc>
          <w:tcPr>
            <w:tcW w:w="674"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32"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5,0</w:t>
            </w:r>
          </w:p>
        </w:tc>
        <w:tc>
          <w:tcPr>
            <w:tcW w:w="778" w:type="dxa"/>
            <w:gridSpan w:val="2"/>
          </w:tcPr>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r w:rsidRPr="00896CFB">
              <w:rPr>
                <w:sz w:val="16"/>
                <w:szCs w:val="16"/>
              </w:rPr>
              <w:t xml:space="preserve"> -</w:t>
            </w:r>
          </w:p>
        </w:tc>
        <w:tc>
          <w:tcPr>
            <w:tcW w:w="650"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5,0     </w:t>
            </w:r>
          </w:p>
        </w:tc>
      </w:tr>
      <w:tr w:rsidR="00F729C0" w:rsidRPr="00896CFB" w:rsidTr="00F729C0">
        <w:trPr>
          <w:jc w:val="center"/>
        </w:trPr>
        <w:tc>
          <w:tcPr>
            <w:tcW w:w="620" w:type="dxa"/>
          </w:tcPr>
          <w:p w:rsidR="00F729C0" w:rsidRPr="00896CFB" w:rsidRDefault="00F729C0" w:rsidP="00F729C0">
            <w:pPr>
              <w:jc w:val="both"/>
              <w:rPr>
                <w:sz w:val="16"/>
                <w:szCs w:val="16"/>
              </w:rPr>
            </w:pPr>
            <w:r w:rsidRPr="00896CFB">
              <w:rPr>
                <w:sz w:val="16"/>
                <w:szCs w:val="16"/>
              </w:rPr>
              <w:t>3</w:t>
            </w:r>
          </w:p>
        </w:tc>
        <w:tc>
          <w:tcPr>
            <w:tcW w:w="10062" w:type="dxa"/>
            <w:gridSpan w:val="13"/>
          </w:tcPr>
          <w:p w:rsidR="00F729C0" w:rsidRPr="00896CFB" w:rsidRDefault="00F729C0" w:rsidP="00F729C0">
            <w:pPr>
              <w:jc w:val="both"/>
              <w:rPr>
                <w:b/>
                <w:sz w:val="16"/>
                <w:szCs w:val="16"/>
              </w:rPr>
            </w:pPr>
            <w:r w:rsidRPr="00896CFB">
              <w:rPr>
                <w:b/>
                <w:sz w:val="16"/>
                <w:szCs w:val="16"/>
              </w:rPr>
              <w:t xml:space="preserve">Задача 3. Информационное обеспечение, противопожарная пропаганда и обучение первичным мерам пожарной безопасности                                                       </w:t>
            </w:r>
          </w:p>
        </w:tc>
      </w:tr>
      <w:tr w:rsidR="00F729C0" w:rsidRPr="00896CFB" w:rsidTr="00F729C0">
        <w:trPr>
          <w:trHeight w:val="1527"/>
          <w:jc w:val="center"/>
        </w:trPr>
        <w:tc>
          <w:tcPr>
            <w:tcW w:w="620" w:type="dxa"/>
          </w:tcPr>
          <w:p w:rsidR="00F729C0" w:rsidRPr="00896CFB" w:rsidRDefault="00F729C0" w:rsidP="00F729C0">
            <w:pPr>
              <w:jc w:val="both"/>
              <w:rPr>
                <w:sz w:val="16"/>
                <w:szCs w:val="16"/>
              </w:rPr>
            </w:pPr>
            <w:r w:rsidRPr="00896CFB">
              <w:rPr>
                <w:sz w:val="16"/>
                <w:szCs w:val="16"/>
              </w:rPr>
              <w:t>3.1</w:t>
            </w:r>
          </w:p>
        </w:tc>
        <w:tc>
          <w:tcPr>
            <w:tcW w:w="1521" w:type="dxa"/>
          </w:tcPr>
          <w:p w:rsidR="00F729C0" w:rsidRPr="00896CFB" w:rsidRDefault="00F729C0" w:rsidP="00F729C0">
            <w:pPr>
              <w:rPr>
                <w:sz w:val="16"/>
                <w:szCs w:val="16"/>
              </w:rPr>
            </w:pPr>
            <w:r w:rsidRPr="00896CFB">
              <w:rPr>
                <w:sz w:val="16"/>
                <w:szCs w:val="16"/>
              </w:rPr>
              <w:t>Создание инфо</w:t>
            </w:r>
            <w:r w:rsidRPr="00896CFB">
              <w:rPr>
                <w:sz w:val="16"/>
                <w:szCs w:val="16"/>
              </w:rPr>
              <w:t>р</w:t>
            </w:r>
            <w:r w:rsidRPr="00896CFB">
              <w:rPr>
                <w:sz w:val="16"/>
                <w:szCs w:val="16"/>
              </w:rPr>
              <w:t>мационной базы данных нормати</w:t>
            </w:r>
            <w:r w:rsidRPr="00896CFB">
              <w:rPr>
                <w:sz w:val="16"/>
                <w:szCs w:val="16"/>
              </w:rPr>
              <w:t>в</w:t>
            </w:r>
            <w:r w:rsidRPr="00896CFB">
              <w:rPr>
                <w:sz w:val="16"/>
                <w:szCs w:val="16"/>
              </w:rPr>
              <w:t>ных, правовых документов, уче</w:t>
            </w:r>
            <w:r w:rsidRPr="00896CFB">
              <w:rPr>
                <w:sz w:val="16"/>
                <w:szCs w:val="16"/>
              </w:rPr>
              <w:t>б</w:t>
            </w:r>
            <w:r w:rsidRPr="00896CFB">
              <w:rPr>
                <w:sz w:val="16"/>
                <w:szCs w:val="16"/>
              </w:rPr>
              <w:t>но-программных и методических материалов в о</w:t>
            </w:r>
            <w:r w:rsidRPr="00896CFB">
              <w:rPr>
                <w:sz w:val="16"/>
                <w:szCs w:val="16"/>
              </w:rPr>
              <w:t>б</w:t>
            </w:r>
            <w:r w:rsidRPr="00896CFB">
              <w:rPr>
                <w:sz w:val="16"/>
                <w:szCs w:val="16"/>
              </w:rPr>
              <w:t xml:space="preserve">ласти пожарной безопасности </w:t>
            </w:r>
          </w:p>
        </w:tc>
        <w:tc>
          <w:tcPr>
            <w:tcW w:w="1146" w:type="dxa"/>
          </w:tcPr>
          <w:p w:rsidR="00F729C0" w:rsidRPr="00896CFB" w:rsidRDefault="00F729C0" w:rsidP="00F729C0">
            <w:pPr>
              <w:rPr>
                <w:sz w:val="16"/>
                <w:szCs w:val="16"/>
              </w:rPr>
            </w:pPr>
            <w:r w:rsidRPr="00896CFB">
              <w:rPr>
                <w:sz w:val="16"/>
                <w:szCs w:val="16"/>
              </w:rPr>
              <w:t>Админис</w:t>
            </w:r>
            <w:r w:rsidRPr="00896CFB">
              <w:rPr>
                <w:sz w:val="16"/>
                <w:szCs w:val="16"/>
              </w:rPr>
              <w:t>т</w:t>
            </w:r>
            <w:r w:rsidRPr="00896CFB">
              <w:rPr>
                <w:sz w:val="16"/>
                <w:szCs w:val="16"/>
              </w:rPr>
              <w:t>рация Бор</w:t>
            </w:r>
            <w:r w:rsidRPr="00896CFB">
              <w:rPr>
                <w:sz w:val="16"/>
                <w:szCs w:val="16"/>
              </w:rPr>
              <w:t>о</w:t>
            </w:r>
            <w:r w:rsidRPr="00896CFB">
              <w:rPr>
                <w:sz w:val="16"/>
                <w:szCs w:val="16"/>
              </w:rPr>
              <w:t>вёнковского сельского поселения</w:t>
            </w:r>
          </w:p>
        </w:tc>
        <w:tc>
          <w:tcPr>
            <w:tcW w:w="862" w:type="dxa"/>
          </w:tcPr>
          <w:p w:rsidR="00F729C0" w:rsidRPr="00896CFB" w:rsidRDefault="00F729C0" w:rsidP="00F729C0">
            <w:pPr>
              <w:rPr>
                <w:sz w:val="16"/>
                <w:szCs w:val="16"/>
              </w:rPr>
            </w:pPr>
            <w:r w:rsidRPr="00896CFB">
              <w:rPr>
                <w:sz w:val="16"/>
                <w:szCs w:val="16"/>
              </w:rPr>
              <w:t>2017-2023 годы</w:t>
            </w:r>
          </w:p>
        </w:tc>
        <w:tc>
          <w:tcPr>
            <w:tcW w:w="919" w:type="dxa"/>
          </w:tcPr>
          <w:p w:rsidR="00F729C0" w:rsidRPr="00896CFB" w:rsidRDefault="00F729C0" w:rsidP="00F729C0">
            <w:pPr>
              <w:rPr>
                <w:sz w:val="16"/>
                <w:szCs w:val="16"/>
              </w:rPr>
            </w:pPr>
            <w:r w:rsidRPr="00896CFB">
              <w:rPr>
                <w:sz w:val="16"/>
                <w:szCs w:val="16"/>
              </w:rPr>
              <w:t>1.3.1.</w:t>
            </w:r>
          </w:p>
        </w:tc>
        <w:tc>
          <w:tcPr>
            <w:tcW w:w="878"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31"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39"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732"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p w:rsidR="00F729C0" w:rsidRPr="00896CFB" w:rsidRDefault="00F729C0" w:rsidP="00F729C0">
            <w:pPr>
              <w:rPr>
                <w:sz w:val="16"/>
                <w:szCs w:val="16"/>
              </w:rPr>
            </w:pPr>
          </w:p>
        </w:tc>
        <w:tc>
          <w:tcPr>
            <w:tcW w:w="674" w:type="dxa"/>
          </w:tcPr>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r w:rsidRPr="00896CFB">
              <w:rPr>
                <w:sz w:val="16"/>
                <w:szCs w:val="16"/>
              </w:rPr>
              <w:t xml:space="preserve">  -</w:t>
            </w:r>
          </w:p>
          <w:p w:rsidR="00F729C0" w:rsidRPr="00896CFB" w:rsidRDefault="00F729C0" w:rsidP="00F729C0">
            <w:pPr>
              <w:rPr>
                <w:sz w:val="16"/>
                <w:szCs w:val="16"/>
              </w:rPr>
            </w:pPr>
          </w:p>
          <w:p w:rsidR="00F729C0" w:rsidRPr="00896CFB" w:rsidRDefault="00F729C0" w:rsidP="00F729C0">
            <w:pPr>
              <w:rPr>
                <w:sz w:val="16"/>
                <w:szCs w:val="16"/>
              </w:rPr>
            </w:pPr>
          </w:p>
        </w:tc>
        <w:tc>
          <w:tcPr>
            <w:tcW w:w="632" w:type="dxa"/>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778" w:type="dxa"/>
            <w:gridSpan w:val="2"/>
          </w:tcPr>
          <w:p w:rsidR="00F729C0" w:rsidRPr="00896CFB" w:rsidRDefault="00F729C0" w:rsidP="00F729C0">
            <w:pPr>
              <w:rPr>
                <w:sz w:val="16"/>
                <w:szCs w:val="16"/>
              </w:rPr>
            </w:pPr>
          </w:p>
          <w:p w:rsidR="00F729C0" w:rsidRPr="00896CFB" w:rsidRDefault="00F729C0" w:rsidP="00F729C0">
            <w:pPr>
              <w:rPr>
                <w:sz w:val="16"/>
                <w:szCs w:val="16"/>
              </w:rPr>
            </w:pPr>
          </w:p>
          <w:p w:rsidR="00F729C0" w:rsidRPr="00896CFB" w:rsidRDefault="00F729C0" w:rsidP="00F729C0">
            <w:pPr>
              <w:rPr>
                <w:sz w:val="16"/>
                <w:szCs w:val="16"/>
              </w:rPr>
            </w:pPr>
            <w:r w:rsidRPr="00896CFB">
              <w:rPr>
                <w:sz w:val="16"/>
                <w:szCs w:val="16"/>
              </w:rPr>
              <w:t xml:space="preserve">  -</w:t>
            </w:r>
          </w:p>
        </w:tc>
        <w:tc>
          <w:tcPr>
            <w:tcW w:w="650" w:type="dxa"/>
          </w:tcPr>
          <w:p w:rsidR="00F729C0" w:rsidRPr="00896CFB" w:rsidRDefault="00F729C0" w:rsidP="00F729C0">
            <w:pPr>
              <w:spacing w:after="200" w:line="276" w:lineRule="auto"/>
              <w:rPr>
                <w:sz w:val="16"/>
                <w:szCs w:val="16"/>
              </w:rPr>
            </w:pPr>
          </w:p>
          <w:p w:rsidR="00F729C0" w:rsidRPr="00896CFB" w:rsidRDefault="00F729C0" w:rsidP="00F729C0">
            <w:pPr>
              <w:rPr>
                <w:sz w:val="16"/>
                <w:szCs w:val="16"/>
              </w:rPr>
            </w:pPr>
            <w:r w:rsidRPr="00896CFB">
              <w:rPr>
                <w:sz w:val="16"/>
                <w:szCs w:val="16"/>
              </w:rPr>
              <w:t xml:space="preserve">  -</w:t>
            </w:r>
          </w:p>
        </w:tc>
      </w:tr>
    </w:tbl>
    <w:p w:rsidR="00F729C0" w:rsidRPr="00896CFB" w:rsidRDefault="00F729C0" w:rsidP="00F729C0">
      <w:pPr>
        <w:pStyle w:val="1d"/>
        <w:shd w:val="clear" w:color="auto" w:fill="FFFFFF"/>
        <w:spacing w:after="0" w:afterAutospacing="0" w:line="240" w:lineRule="auto"/>
        <w:jc w:val="both"/>
        <w:rPr>
          <w:sz w:val="16"/>
          <w:szCs w:val="16"/>
        </w:rPr>
      </w:pPr>
      <w:r w:rsidRPr="00896CFB">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896CFB">
        <w:rPr>
          <w:sz w:val="16"/>
          <w:szCs w:val="16"/>
        </w:rPr>
        <w:t>о</w:t>
      </w:r>
      <w:r w:rsidRPr="00896CFB">
        <w:rPr>
          <w:sz w:val="16"/>
          <w:szCs w:val="16"/>
        </w:rPr>
        <w:t xml:space="preserve">вёнковского сельского поселения в информационно-телекоммуникационной сети «Интернет» по адресу: </w:t>
      </w:r>
      <w:hyperlink r:id="rId10" w:history="1">
        <w:r w:rsidRPr="00896CFB">
          <w:rPr>
            <w:rStyle w:val="af3"/>
            <w:sz w:val="16"/>
            <w:szCs w:val="16"/>
            <w:lang w:val="en-US"/>
          </w:rPr>
          <w:t>www</w:t>
        </w:r>
        <w:r w:rsidRPr="00896CFB">
          <w:rPr>
            <w:rStyle w:val="af3"/>
            <w:sz w:val="16"/>
            <w:szCs w:val="16"/>
          </w:rPr>
          <w:t>.</w:t>
        </w:r>
        <w:r w:rsidRPr="00896CFB">
          <w:rPr>
            <w:rStyle w:val="af3"/>
            <w:sz w:val="16"/>
            <w:szCs w:val="16"/>
            <w:lang w:val="en-US"/>
          </w:rPr>
          <w:t>borovenkaadm</w:t>
        </w:r>
        <w:r w:rsidRPr="00896CFB">
          <w:rPr>
            <w:rStyle w:val="af3"/>
            <w:sz w:val="16"/>
            <w:szCs w:val="16"/>
          </w:rPr>
          <w:t>.</w:t>
        </w:r>
        <w:r w:rsidRPr="00896CFB">
          <w:rPr>
            <w:rStyle w:val="af3"/>
            <w:sz w:val="16"/>
            <w:szCs w:val="16"/>
            <w:lang w:val="en-US"/>
          </w:rPr>
          <w:t>ru</w:t>
        </w:r>
      </w:hyperlink>
      <w:r w:rsidRPr="00896CFB">
        <w:rPr>
          <w:sz w:val="16"/>
          <w:szCs w:val="16"/>
        </w:rPr>
        <w:t>.</w:t>
      </w:r>
    </w:p>
    <w:p w:rsidR="00F729C0" w:rsidRPr="00896CFB" w:rsidRDefault="00F729C0" w:rsidP="00F729C0">
      <w:pPr>
        <w:pStyle w:val="1d"/>
        <w:shd w:val="clear" w:color="auto" w:fill="FFFFFF"/>
        <w:spacing w:after="0" w:afterAutospacing="0" w:line="240" w:lineRule="auto"/>
        <w:jc w:val="both"/>
        <w:rPr>
          <w:sz w:val="16"/>
          <w:szCs w:val="16"/>
        </w:rPr>
      </w:pPr>
    </w:p>
    <w:p w:rsidR="00F729C0" w:rsidRPr="00F729C0" w:rsidRDefault="00F729C0" w:rsidP="00F729C0">
      <w:pPr>
        <w:rPr>
          <w:b/>
          <w:sz w:val="18"/>
          <w:szCs w:val="18"/>
        </w:rPr>
      </w:pPr>
      <w:r w:rsidRPr="00F729C0">
        <w:rPr>
          <w:b/>
          <w:sz w:val="18"/>
          <w:szCs w:val="18"/>
        </w:rPr>
        <w:t>Глава сельского поселения     Н.Г.Пискарева</w:t>
      </w:r>
    </w:p>
    <w:p w:rsidR="00F729C0" w:rsidRDefault="00F729C0" w:rsidP="00F729C0">
      <w:pPr>
        <w:spacing w:line="240" w:lineRule="exact"/>
        <w:rPr>
          <w:sz w:val="18"/>
          <w:szCs w:val="18"/>
        </w:rPr>
      </w:pPr>
      <w:r w:rsidRPr="00F729C0">
        <w:rPr>
          <w:sz w:val="18"/>
          <w:szCs w:val="18"/>
        </w:rPr>
        <w:t xml:space="preserve">     </w:t>
      </w:r>
      <w:r>
        <w:rPr>
          <w:sz w:val="18"/>
          <w:szCs w:val="18"/>
        </w:rPr>
        <w:t>_______________________________________________________________________________________________________</w:t>
      </w:r>
    </w:p>
    <w:p w:rsidR="00F729C0" w:rsidRPr="00F729C0" w:rsidRDefault="00F729C0" w:rsidP="00F729C0">
      <w:pPr>
        <w:spacing w:line="240" w:lineRule="exact"/>
        <w:rPr>
          <w:sz w:val="18"/>
          <w:szCs w:val="18"/>
        </w:rPr>
      </w:pPr>
      <w:r w:rsidRPr="00F729C0">
        <w:rPr>
          <w:sz w:val="18"/>
          <w:szCs w:val="18"/>
        </w:rPr>
        <w:t xml:space="preserve">                                                    </w:t>
      </w:r>
    </w:p>
    <w:p w:rsidR="00F729C0" w:rsidRDefault="00F729C0" w:rsidP="00F729C0">
      <w:pPr>
        <w:spacing w:line="360" w:lineRule="atLeast"/>
        <w:jc w:val="both"/>
        <w:rPr>
          <w:b/>
          <w:sz w:val="18"/>
          <w:szCs w:val="18"/>
        </w:rPr>
      </w:pPr>
    </w:p>
    <w:p w:rsidR="000A0518" w:rsidRPr="00F729C0" w:rsidRDefault="000A0518" w:rsidP="00F729C0">
      <w:pPr>
        <w:spacing w:line="360" w:lineRule="atLeast"/>
        <w:jc w:val="both"/>
        <w:rPr>
          <w:b/>
          <w:sz w:val="18"/>
          <w:szCs w:val="18"/>
        </w:rPr>
      </w:pPr>
    </w:p>
    <w:p w:rsidR="00F729C0" w:rsidRPr="00393C02" w:rsidRDefault="00F729C0" w:rsidP="00F729C0">
      <w:pPr>
        <w:jc w:val="center"/>
        <w:rPr>
          <w:b/>
          <w:sz w:val="16"/>
          <w:szCs w:val="16"/>
        </w:rPr>
      </w:pPr>
      <w:r w:rsidRPr="00393C02">
        <w:rPr>
          <w:b/>
          <w:sz w:val="16"/>
          <w:szCs w:val="16"/>
        </w:rPr>
        <w:t>АДМИНИСТРАЦИЯ БОРОВЁНКОВСКОГО СЕЛЬСКОГО ПОСЕЛЕНИЯ</w:t>
      </w:r>
    </w:p>
    <w:p w:rsidR="00F729C0" w:rsidRPr="005B6C7A" w:rsidRDefault="00F729C0" w:rsidP="00F729C0">
      <w:pPr>
        <w:spacing w:line="240" w:lineRule="exact"/>
        <w:jc w:val="center"/>
        <w:rPr>
          <w:b/>
          <w:sz w:val="16"/>
          <w:szCs w:val="16"/>
        </w:rPr>
      </w:pPr>
      <w:r w:rsidRPr="00393C02">
        <w:rPr>
          <w:b/>
          <w:sz w:val="16"/>
          <w:szCs w:val="16"/>
        </w:rPr>
        <w:t>П О С Т А Н О В Л Е Н И Е</w:t>
      </w:r>
    </w:p>
    <w:p w:rsidR="00F729C0" w:rsidRPr="00F729C0" w:rsidRDefault="00F729C0" w:rsidP="00F729C0">
      <w:pPr>
        <w:spacing w:line="240" w:lineRule="exact"/>
        <w:jc w:val="center"/>
        <w:rPr>
          <w:b/>
          <w:sz w:val="16"/>
          <w:szCs w:val="16"/>
        </w:rPr>
      </w:pPr>
      <w:r w:rsidRPr="005B6C7A">
        <w:rPr>
          <w:b/>
          <w:sz w:val="16"/>
          <w:szCs w:val="16"/>
        </w:rPr>
        <w:t xml:space="preserve">от </w:t>
      </w:r>
      <w:r>
        <w:rPr>
          <w:b/>
          <w:sz w:val="16"/>
          <w:szCs w:val="16"/>
        </w:rPr>
        <w:t>20.01.2023 № 8</w:t>
      </w:r>
    </w:p>
    <w:p w:rsidR="00F729C0" w:rsidRPr="00EE3535" w:rsidRDefault="00F729C0" w:rsidP="00F729C0">
      <w:pPr>
        <w:spacing w:line="240" w:lineRule="exact"/>
        <w:jc w:val="center"/>
        <w:rPr>
          <w:sz w:val="16"/>
          <w:szCs w:val="16"/>
        </w:rPr>
      </w:pPr>
      <w:r w:rsidRPr="00EE3535">
        <w:rPr>
          <w:b/>
          <w:sz w:val="16"/>
          <w:szCs w:val="16"/>
        </w:rPr>
        <w:t>О внесении изменений в постановление Администрации Боровёнковского сельского поселения от 22.02.2017 № 24</w:t>
      </w:r>
      <w:r w:rsidRPr="00EE3535">
        <w:rPr>
          <w:sz w:val="16"/>
          <w:szCs w:val="16"/>
        </w:rPr>
        <w:t xml:space="preserve"> </w:t>
      </w:r>
      <w:r w:rsidRPr="00EE3535">
        <w:rPr>
          <w:b/>
          <w:sz w:val="16"/>
          <w:szCs w:val="16"/>
        </w:rPr>
        <w:t>«Об утверждении муниц</w:t>
      </w:r>
      <w:r w:rsidRPr="00EE3535">
        <w:rPr>
          <w:b/>
          <w:sz w:val="16"/>
          <w:szCs w:val="16"/>
        </w:rPr>
        <w:t>и</w:t>
      </w:r>
      <w:r w:rsidRPr="00EE3535">
        <w:rPr>
          <w:b/>
          <w:sz w:val="16"/>
          <w:szCs w:val="16"/>
        </w:rPr>
        <w:t>пальной программы «Реконструкция, капитальный ремонт, ремонт и содержание автомобильных дорог общего пользования местного</w:t>
      </w:r>
    </w:p>
    <w:p w:rsidR="00F729C0" w:rsidRDefault="00F729C0" w:rsidP="00F729C0">
      <w:pPr>
        <w:spacing w:line="240" w:lineRule="exact"/>
        <w:jc w:val="center"/>
        <w:rPr>
          <w:b/>
          <w:sz w:val="16"/>
          <w:szCs w:val="16"/>
        </w:rPr>
      </w:pPr>
      <w:r w:rsidRPr="00EE3535">
        <w:rPr>
          <w:b/>
          <w:sz w:val="16"/>
          <w:szCs w:val="16"/>
        </w:rPr>
        <w:t>значения на территории Боровёнковского сельского поселения на 2017-2024 годы»</w:t>
      </w:r>
    </w:p>
    <w:p w:rsidR="000A0518" w:rsidRPr="00EE3535" w:rsidRDefault="000A0518" w:rsidP="00F729C0">
      <w:pPr>
        <w:spacing w:line="240" w:lineRule="exact"/>
        <w:jc w:val="center"/>
        <w:rPr>
          <w:sz w:val="16"/>
          <w:szCs w:val="16"/>
        </w:rPr>
      </w:pPr>
    </w:p>
    <w:p w:rsidR="00F729C0" w:rsidRPr="00EE3535" w:rsidRDefault="00F729C0" w:rsidP="00F729C0">
      <w:pPr>
        <w:ind w:firstLine="708"/>
        <w:jc w:val="both"/>
        <w:rPr>
          <w:sz w:val="16"/>
          <w:szCs w:val="16"/>
        </w:rPr>
      </w:pPr>
      <w:r w:rsidRPr="00EE3535">
        <w:rPr>
          <w:bCs/>
          <w:color w:val="282828"/>
          <w:sz w:val="16"/>
          <w:szCs w:val="16"/>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и плановый период 2023 и 2024 годов» (в редакции решения Совета деп</w:t>
      </w:r>
      <w:r w:rsidRPr="00EE3535">
        <w:rPr>
          <w:bCs/>
          <w:color w:val="282828"/>
          <w:sz w:val="16"/>
          <w:szCs w:val="16"/>
        </w:rPr>
        <w:t>у</w:t>
      </w:r>
      <w:r w:rsidRPr="00EE3535">
        <w:rPr>
          <w:bCs/>
          <w:color w:val="282828"/>
          <w:sz w:val="16"/>
          <w:szCs w:val="16"/>
        </w:rPr>
        <w:t>татов Боровёнковского сельского поселения от 22.12.2022 № 84</w:t>
      </w:r>
      <w:r w:rsidRPr="00EE3535">
        <w:rPr>
          <w:color w:val="282828"/>
          <w:sz w:val="16"/>
          <w:szCs w:val="16"/>
        </w:rPr>
        <w:t>)</w:t>
      </w:r>
      <w:r w:rsidRPr="00EE3535">
        <w:rPr>
          <w:sz w:val="16"/>
          <w:szCs w:val="16"/>
        </w:rPr>
        <w:t>,</w:t>
      </w:r>
      <w:r w:rsidRPr="00EE3535">
        <w:rPr>
          <w:b/>
          <w:bCs/>
          <w:sz w:val="16"/>
          <w:szCs w:val="16"/>
        </w:rPr>
        <w:t xml:space="preserve"> </w:t>
      </w:r>
      <w:r w:rsidRPr="00EE3535">
        <w:rPr>
          <w:sz w:val="16"/>
          <w:szCs w:val="16"/>
        </w:rPr>
        <w:t xml:space="preserve">решением Совета депутатов Боровёнковского сельского поселения </w:t>
      </w:r>
      <w:r w:rsidRPr="00EE3535">
        <w:rPr>
          <w:bCs/>
          <w:sz w:val="16"/>
          <w:szCs w:val="16"/>
        </w:rPr>
        <w:t xml:space="preserve">от 28.12.2022 № 81 «О бюджете Боровёнковского сельского поселения на 2023 и плановый период 2024 и 2025 годов», </w:t>
      </w:r>
      <w:r w:rsidRPr="00EE3535">
        <w:rPr>
          <w:sz w:val="16"/>
          <w:szCs w:val="16"/>
        </w:rPr>
        <w:t>Администрация Боровёнковского сельского посел</w:t>
      </w:r>
      <w:r w:rsidRPr="00EE3535">
        <w:rPr>
          <w:sz w:val="16"/>
          <w:szCs w:val="16"/>
        </w:rPr>
        <w:t>е</w:t>
      </w:r>
      <w:r w:rsidRPr="00EE3535">
        <w:rPr>
          <w:sz w:val="16"/>
          <w:szCs w:val="16"/>
        </w:rPr>
        <w:t>ния</w:t>
      </w:r>
    </w:p>
    <w:p w:rsidR="00F729C0" w:rsidRPr="00EE3535" w:rsidRDefault="00F729C0" w:rsidP="00F729C0">
      <w:pPr>
        <w:rPr>
          <w:sz w:val="16"/>
          <w:szCs w:val="16"/>
        </w:rPr>
      </w:pPr>
      <w:r w:rsidRPr="00EE3535">
        <w:rPr>
          <w:b/>
          <w:sz w:val="16"/>
          <w:szCs w:val="16"/>
        </w:rPr>
        <w:t>ПОСТАНОВЛЯЕТ:</w:t>
      </w:r>
    </w:p>
    <w:p w:rsidR="00F729C0" w:rsidRDefault="00F729C0" w:rsidP="00F729C0">
      <w:pPr>
        <w:ind w:firstLine="568"/>
        <w:jc w:val="both"/>
        <w:rPr>
          <w:sz w:val="16"/>
          <w:szCs w:val="16"/>
        </w:rPr>
      </w:pPr>
      <w:r w:rsidRPr="00EE3535">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2017-2024 годы» (далее Программа), утвержденную постановлением Адм</w:t>
      </w:r>
      <w:r w:rsidRPr="00EE3535">
        <w:rPr>
          <w:sz w:val="16"/>
          <w:szCs w:val="16"/>
        </w:rPr>
        <w:t>и</w:t>
      </w:r>
      <w:r w:rsidRPr="00EE3535">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EE3535">
        <w:rPr>
          <w:bCs/>
          <w:sz w:val="16"/>
          <w:szCs w:val="16"/>
        </w:rPr>
        <w:t xml:space="preserve"> от 13.10.2017 № 139, от 01.12.2017 № 168, от 16.02.2018 № 17, от 06.06.2018 № 38, от 15.10.2018 № 109,от 25.02.2019 № 24, от 13.05.2019 № 52, от </w:t>
      </w:r>
      <w:r w:rsidRPr="00EE3535">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следующие  изменения:</w:t>
      </w:r>
    </w:p>
    <w:p w:rsidR="000A0518" w:rsidRPr="00EE3535" w:rsidRDefault="000A0518" w:rsidP="00F729C0">
      <w:pPr>
        <w:ind w:firstLine="568"/>
        <w:jc w:val="both"/>
        <w:rPr>
          <w:sz w:val="16"/>
          <w:szCs w:val="16"/>
        </w:rPr>
      </w:pPr>
    </w:p>
    <w:p w:rsidR="00F729C0" w:rsidRPr="00EE3535" w:rsidRDefault="00F729C0" w:rsidP="00F729C0">
      <w:pPr>
        <w:ind w:firstLine="568"/>
        <w:jc w:val="both"/>
        <w:rPr>
          <w:sz w:val="16"/>
          <w:szCs w:val="16"/>
        </w:rPr>
      </w:pPr>
      <w:r w:rsidRPr="00EE3535">
        <w:rPr>
          <w:sz w:val="16"/>
          <w:szCs w:val="16"/>
        </w:rPr>
        <w:t>-  наименование постановления изложить в редакции: «Об утверждении муниципальной программы «Реконструкция, капитальный ремонт, р</w:t>
      </w:r>
      <w:r w:rsidRPr="00EE3535">
        <w:rPr>
          <w:sz w:val="16"/>
          <w:szCs w:val="16"/>
        </w:rPr>
        <w:t>е</w:t>
      </w:r>
      <w:r w:rsidRPr="00EE3535">
        <w:rPr>
          <w:sz w:val="16"/>
          <w:szCs w:val="16"/>
        </w:rPr>
        <w:t>монт и содержание автомобильных дорог общего пользования местного значения на территории Боровёнковского сельского поселения на 2017-2025 годы»;</w:t>
      </w:r>
    </w:p>
    <w:p w:rsidR="00F729C0" w:rsidRPr="00EE3535" w:rsidRDefault="00F729C0" w:rsidP="00F729C0">
      <w:pPr>
        <w:widowControl w:val="0"/>
        <w:ind w:firstLine="568"/>
        <w:jc w:val="both"/>
        <w:rPr>
          <w:sz w:val="16"/>
          <w:szCs w:val="16"/>
        </w:rPr>
      </w:pPr>
      <w:r w:rsidRPr="00EE3535">
        <w:rPr>
          <w:sz w:val="16"/>
          <w:szCs w:val="16"/>
        </w:rPr>
        <w:t xml:space="preserve">- в пункте 1 постановления цифры «2017-2024» заменить на «2017-2025»; </w:t>
      </w:r>
    </w:p>
    <w:p w:rsidR="00F729C0" w:rsidRPr="00EE3535" w:rsidRDefault="00F729C0" w:rsidP="00F729C0">
      <w:pPr>
        <w:widowControl w:val="0"/>
        <w:ind w:firstLine="568"/>
        <w:jc w:val="both"/>
        <w:rPr>
          <w:sz w:val="16"/>
          <w:szCs w:val="16"/>
        </w:rPr>
      </w:pPr>
      <w:r w:rsidRPr="00EE3535">
        <w:rPr>
          <w:sz w:val="16"/>
          <w:szCs w:val="16"/>
        </w:rPr>
        <w:t xml:space="preserve">- в прилагаемой к постановлению Программе наименование Программы изложить в редакции: </w:t>
      </w:r>
    </w:p>
    <w:p w:rsidR="00F729C0" w:rsidRPr="00EE3535" w:rsidRDefault="00F729C0" w:rsidP="00F729C0">
      <w:pPr>
        <w:jc w:val="both"/>
        <w:rPr>
          <w:sz w:val="16"/>
          <w:szCs w:val="16"/>
        </w:rPr>
      </w:pPr>
      <w:r w:rsidRPr="00EE3535">
        <w:rPr>
          <w:sz w:val="16"/>
          <w:szCs w:val="16"/>
        </w:rPr>
        <w:tab/>
        <w:t>«Реконструкция,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2017-2025 годы»;</w:t>
      </w:r>
    </w:p>
    <w:p w:rsidR="00F729C0" w:rsidRPr="00EE3535" w:rsidRDefault="00F729C0" w:rsidP="00F729C0">
      <w:pPr>
        <w:jc w:val="both"/>
        <w:rPr>
          <w:sz w:val="16"/>
          <w:szCs w:val="16"/>
        </w:rPr>
      </w:pPr>
      <w:r w:rsidRPr="00EE3535">
        <w:rPr>
          <w:sz w:val="16"/>
          <w:szCs w:val="16"/>
        </w:rPr>
        <w:tab/>
        <w:t>-в Паспорте Программы пункт 1. «Наименование муниципальной программы:»  изложить в редакции:</w:t>
      </w:r>
    </w:p>
    <w:p w:rsidR="00F729C0" w:rsidRPr="00EE3535" w:rsidRDefault="00F729C0" w:rsidP="00F729C0">
      <w:pPr>
        <w:jc w:val="both"/>
        <w:rPr>
          <w:sz w:val="16"/>
          <w:szCs w:val="16"/>
        </w:rPr>
      </w:pPr>
      <w:r w:rsidRPr="00EE3535">
        <w:rPr>
          <w:sz w:val="16"/>
          <w:szCs w:val="16"/>
        </w:rPr>
        <w:tab/>
        <w:t>«Реконструкция,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2017-2025 годы» (далее – муниципальная программа)»;</w:t>
      </w:r>
    </w:p>
    <w:p w:rsidR="00F729C0" w:rsidRPr="000A0518" w:rsidRDefault="00F729C0" w:rsidP="000A0518">
      <w:pPr>
        <w:ind w:left="567"/>
        <w:jc w:val="both"/>
        <w:rPr>
          <w:sz w:val="16"/>
          <w:szCs w:val="16"/>
        </w:rPr>
      </w:pPr>
      <w:r w:rsidRPr="00EE3535">
        <w:rPr>
          <w:sz w:val="16"/>
          <w:szCs w:val="16"/>
        </w:rPr>
        <w:tab/>
        <w:t>- в Паспорте Программы пункт  4. «Цели, задачи и целевые показатели муниципальной программы:» изложить в редакции:</w:t>
      </w:r>
    </w:p>
    <w:tbl>
      <w:tblPr>
        <w:tblW w:w="0" w:type="auto"/>
        <w:tblInd w:w="108" w:type="dxa"/>
        <w:tblLayout w:type="fixed"/>
        <w:tblLook w:val="0000"/>
      </w:tblPr>
      <w:tblGrid>
        <w:gridCol w:w="515"/>
        <w:gridCol w:w="1360"/>
        <w:gridCol w:w="900"/>
        <w:gridCol w:w="795"/>
        <w:gridCol w:w="900"/>
        <w:gridCol w:w="795"/>
        <w:gridCol w:w="960"/>
        <w:gridCol w:w="840"/>
        <w:gridCol w:w="810"/>
        <w:gridCol w:w="975"/>
        <w:gridCol w:w="935"/>
      </w:tblGrid>
      <w:tr w:rsidR="000A0518" w:rsidRPr="00EA402F" w:rsidTr="00831D60">
        <w:tc>
          <w:tcPr>
            <w:tcW w:w="515" w:type="dxa"/>
            <w:vMerge w:val="restart"/>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
                <w:bCs/>
                <w:sz w:val="16"/>
                <w:szCs w:val="16"/>
              </w:rPr>
              <w:t>№ п/п</w:t>
            </w:r>
          </w:p>
        </w:tc>
        <w:tc>
          <w:tcPr>
            <w:tcW w:w="1360" w:type="dxa"/>
            <w:vMerge w:val="restart"/>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
                <w:bCs/>
                <w:sz w:val="16"/>
                <w:szCs w:val="16"/>
              </w:rPr>
              <w:t>Цели, задачи муниципал</w:t>
            </w:r>
            <w:r w:rsidRPr="00EA402F">
              <w:rPr>
                <w:b/>
                <w:bCs/>
                <w:sz w:val="16"/>
                <w:szCs w:val="16"/>
              </w:rPr>
              <w:t>ь</w:t>
            </w:r>
            <w:r w:rsidRPr="00EA402F">
              <w:rPr>
                <w:b/>
                <w:bCs/>
                <w:sz w:val="16"/>
                <w:szCs w:val="16"/>
              </w:rPr>
              <w:t>ной програ</w:t>
            </w:r>
            <w:r w:rsidRPr="00EA402F">
              <w:rPr>
                <w:b/>
                <w:bCs/>
                <w:sz w:val="16"/>
                <w:szCs w:val="16"/>
              </w:rPr>
              <w:t>м</w:t>
            </w:r>
            <w:r w:rsidRPr="00EA402F">
              <w:rPr>
                <w:b/>
                <w:bCs/>
                <w:sz w:val="16"/>
                <w:szCs w:val="16"/>
              </w:rPr>
              <w:t>мы, наимен</w:t>
            </w:r>
            <w:r w:rsidRPr="00EA402F">
              <w:rPr>
                <w:b/>
                <w:bCs/>
                <w:sz w:val="16"/>
                <w:szCs w:val="16"/>
              </w:rPr>
              <w:t>о</w:t>
            </w:r>
            <w:r w:rsidRPr="00EA402F">
              <w:rPr>
                <w:b/>
                <w:bCs/>
                <w:sz w:val="16"/>
                <w:szCs w:val="16"/>
              </w:rPr>
              <w:t>вание и един</w:t>
            </w:r>
            <w:r w:rsidRPr="00EA402F">
              <w:rPr>
                <w:b/>
                <w:bCs/>
                <w:sz w:val="16"/>
                <w:szCs w:val="16"/>
              </w:rPr>
              <w:t>и</w:t>
            </w:r>
            <w:r w:rsidRPr="00EA402F">
              <w:rPr>
                <w:b/>
                <w:bCs/>
                <w:sz w:val="16"/>
                <w:szCs w:val="16"/>
              </w:rPr>
              <w:t>ца измерения целевого пок</w:t>
            </w:r>
            <w:r w:rsidRPr="00EA402F">
              <w:rPr>
                <w:b/>
                <w:bCs/>
                <w:sz w:val="16"/>
                <w:szCs w:val="16"/>
              </w:rPr>
              <w:t>а</w:t>
            </w:r>
            <w:r w:rsidRPr="00EA402F">
              <w:rPr>
                <w:b/>
                <w:bCs/>
                <w:sz w:val="16"/>
                <w:szCs w:val="16"/>
              </w:rPr>
              <w:t>зателя</w:t>
            </w:r>
          </w:p>
        </w:tc>
        <w:tc>
          <w:tcPr>
            <w:tcW w:w="7910" w:type="dxa"/>
            <w:gridSpan w:val="9"/>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widowControl w:val="0"/>
              <w:jc w:val="center"/>
              <w:rPr>
                <w:sz w:val="16"/>
                <w:szCs w:val="16"/>
              </w:rPr>
            </w:pPr>
            <w:r w:rsidRPr="00EA402F">
              <w:rPr>
                <w:b/>
                <w:bCs/>
                <w:sz w:val="16"/>
                <w:szCs w:val="16"/>
              </w:rPr>
              <w:t>Значения целевого показателя (по годам)</w:t>
            </w:r>
          </w:p>
        </w:tc>
      </w:tr>
      <w:tr w:rsidR="000A0518" w:rsidRPr="00EA402F" w:rsidTr="00831D60">
        <w:tc>
          <w:tcPr>
            <w:tcW w:w="515" w:type="dxa"/>
            <w:vMerge/>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napToGrid w:val="0"/>
              <w:jc w:val="center"/>
              <w:rPr>
                <w:b/>
                <w:bCs/>
                <w:sz w:val="16"/>
                <w:szCs w:val="16"/>
              </w:rPr>
            </w:pPr>
          </w:p>
        </w:tc>
        <w:tc>
          <w:tcPr>
            <w:tcW w:w="1360" w:type="dxa"/>
            <w:vMerge/>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napToGrid w:val="0"/>
              <w:jc w:val="center"/>
              <w:rPr>
                <w:b/>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2017</w:t>
            </w: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2018</w:t>
            </w: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2019</w:t>
            </w: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2020</w:t>
            </w:r>
          </w:p>
        </w:tc>
        <w:tc>
          <w:tcPr>
            <w:tcW w:w="96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2021</w:t>
            </w:r>
          </w:p>
        </w:tc>
        <w:tc>
          <w:tcPr>
            <w:tcW w:w="84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2022</w:t>
            </w:r>
          </w:p>
        </w:tc>
        <w:tc>
          <w:tcPr>
            <w:tcW w:w="81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2023</w:t>
            </w:r>
          </w:p>
        </w:tc>
        <w:tc>
          <w:tcPr>
            <w:tcW w:w="97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2024</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2025</w:t>
            </w:r>
          </w:p>
        </w:tc>
      </w:tr>
      <w:tr w:rsidR="000A0518" w:rsidRPr="00EA402F" w:rsidTr="00831D60">
        <w:tc>
          <w:tcPr>
            <w:tcW w:w="51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
                <w:bCs/>
                <w:sz w:val="16"/>
                <w:szCs w:val="16"/>
              </w:rPr>
              <w:t>1</w:t>
            </w:r>
          </w:p>
        </w:tc>
        <w:tc>
          <w:tcPr>
            <w:tcW w:w="136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
                <w:bCs/>
                <w:sz w:val="16"/>
                <w:szCs w:val="16"/>
              </w:rPr>
              <w:t>2</w:t>
            </w: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3</w:t>
            </w: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4</w:t>
            </w: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5</w:t>
            </w: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6</w:t>
            </w:r>
          </w:p>
        </w:tc>
        <w:tc>
          <w:tcPr>
            <w:tcW w:w="96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7</w:t>
            </w:r>
          </w:p>
        </w:tc>
        <w:tc>
          <w:tcPr>
            <w:tcW w:w="84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8</w:t>
            </w:r>
          </w:p>
        </w:tc>
        <w:tc>
          <w:tcPr>
            <w:tcW w:w="81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9</w:t>
            </w:r>
          </w:p>
        </w:tc>
        <w:tc>
          <w:tcPr>
            <w:tcW w:w="97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10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widowControl w:val="0"/>
              <w:spacing w:line="360" w:lineRule="exact"/>
              <w:jc w:val="center"/>
              <w:rPr>
                <w:sz w:val="16"/>
                <w:szCs w:val="16"/>
              </w:rPr>
            </w:pPr>
            <w:r w:rsidRPr="00EA402F">
              <w:rPr>
                <w:b/>
                <w:bCs/>
                <w:sz w:val="16"/>
                <w:szCs w:val="16"/>
              </w:rPr>
              <w:t>11</w:t>
            </w:r>
          </w:p>
        </w:tc>
      </w:tr>
      <w:tr w:rsidR="000A0518" w:rsidRPr="00EA402F" w:rsidTr="00831D60">
        <w:tc>
          <w:tcPr>
            <w:tcW w:w="51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1.</w:t>
            </w:r>
          </w:p>
        </w:tc>
        <w:tc>
          <w:tcPr>
            <w:tcW w:w="9270" w:type="dxa"/>
            <w:gridSpan w:val="10"/>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pStyle w:val="ConsPlusNonformat"/>
              <w:widowControl/>
              <w:tabs>
                <w:tab w:val="right" w:pos="10609"/>
              </w:tabs>
              <w:jc w:val="both"/>
              <w:rPr>
                <w:sz w:val="16"/>
                <w:szCs w:val="16"/>
              </w:rPr>
            </w:pPr>
            <w:r w:rsidRPr="00EA402F">
              <w:rPr>
                <w:rFonts w:ascii="Times New Roman" w:hAnsi="Times New Roman" w:cs="Times New Roman"/>
                <w:bCs/>
                <w:sz w:val="16"/>
                <w:szCs w:val="16"/>
              </w:rPr>
              <w:t>Цель 1. Совершенствование автомобильных дорог общего пользования местного значения Боровёнковского сельского поселения (далее – поселение)</w:t>
            </w:r>
          </w:p>
        </w:tc>
      </w:tr>
      <w:tr w:rsidR="000A0518" w:rsidRPr="00EA402F" w:rsidTr="00831D60">
        <w:tc>
          <w:tcPr>
            <w:tcW w:w="51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1.1.</w:t>
            </w:r>
          </w:p>
        </w:tc>
        <w:tc>
          <w:tcPr>
            <w:tcW w:w="9270" w:type="dxa"/>
            <w:gridSpan w:val="10"/>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pStyle w:val="ConsPlusNonformat"/>
              <w:jc w:val="both"/>
              <w:rPr>
                <w:sz w:val="16"/>
                <w:szCs w:val="16"/>
              </w:rPr>
            </w:pPr>
            <w:r w:rsidRPr="00EA402F">
              <w:rPr>
                <w:rFonts w:ascii="Times New Roman" w:hAnsi="Times New Roman" w:cs="Times New Roman"/>
                <w:sz w:val="16"/>
                <w:szCs w:val="16"/>
              </w:rPr>
              <w:t xml:space="preserve">Задача 1. Совершенствование автомобильных дорог общего пользования местного значения </w:t>
            </w:r>
          </w:p>
          <w:p w:rsidR="000A0518" w:rsidRPr="00EA402F" w:rsidRDefault="000A0518" w:rsidP="00831D60">
            <w:pPr>
              <w:pStyle w:val="ConsPlusNonformat"/>
              <w:jc w:val="both"/>
              <w:rPr>
                <w:sz w:val="16"/>
                <w:szCs w:val="16"/>
              </w:rPr>
            </w:pPr>
            <w:r w:rsidRPr="00EA402F">
              <w:rPr>
                <w:rFonts w:ascii="Times New Roman" w:hAnsi="Times New Roman" w:cs="Times New Roman"/>
                <w:sz w:val="16"/>
                <w:szCs w:val="16"/>
              </w:rPr>
              <w:t>Боровёнковского сельского поселения (далее – поселение)</w:t>
            </w:r>
          </w:p>
        </w:tc>
      </w:tr>
      <w:tr w:rsidR="000A0518" w:rsidRPr="00EA402F" w:rsidTr="00831D60">
        <w:tc>
          <w:tcPr>
            <w:tcW w:w="51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rPr>
                <w:sz w:val="16"/>
                <w:szCs w:val="16"/>
              </w:rPr>
            </w:pPr>
            <w:r w:rsidRPr="00EA402F">
              <w:rPr>
                <w:bCs/>
                <w:sz w:val="16"/>
                <w:szCs w:val="16"/>
              </w:rPr>
              <w:t>1.1.1</w:t>
            </w:r>
          </w:p>
        </w:tc>
        <w:tc>
          <w:tcPr>
            <w:tcW w:w="136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both"/>
              <w:rPr>
                <w:sz w:val="16"/>
                <w:szCs w:val="16"/>
              </w:rPr>
            </w:pPr>
            <w:r w:rsidRPr="00EA402F">
              <w:rPr>
                <w:bCs/>
                <w:sz w:val="16"/>
                <w:szCs w:val="16"/>
              </w:rPr>
              <w:t>Протяженность отремонтир</w:t>
            </w:r>
            <w:r w:rsidRPr="00EA402F">
              <w:rPr>
                <w:bCs/>
                <w:sz w:val="16"/>
                <w:szCs w:val="16"/>
              </w:rPr>
              <w:t>о</w:t>
            </w:r>
            <w:r w:rsidRPr="00EA402F">
              <w:rPr>
                <w:bCs/>
                <w:sz w:val="16"/>
                <w:szCs w:val="16"/>
              </w:rPr>
              <w:t>ванных автом</w:t>
            </w:r>
            <w:r w:rsidRPr="00EA402F">
              <w:rPr>
                <w:bCs/>
                <w:sz w:val="16"/>
                <w:szCs w:val="16"/>
              </w:rPr>
              <w:t>о</w:t>
            </w:r>
            <w:r w:rsidRPr="00EA402F">
              <w:rPr>
                <w:bCs/>
                <w:sz w:val="16"/>
                <w:szCs w:val="16"/>
              </w:rPr>
              <w:t>бильных дорог общего польз</w:t>
            </w:r>
            <w:r w:rsidRPr="00EA402F">
              <w:rPr>
                <w:bCs/>
                <w:sz w:val="16"/>
                <w:szCs w:val="16"/>
              </w:rPr>
              <w:t>о</w:t>
            </w:r>
            <w:r w:rsidRPr="00EA402F">
              <w:rPr>
                <w:bCs/>
                <w:sz w:val="16"/>
                <w:szCs w:val="16"/>
              </w:rPr>
              <w:t>вания местного значения пос</w:t>
            </w:r>
            <w:r w:rsidRPr="00EA402F">
              <w:rPr>
                <w:bCs/>
                <w:sz w:val="16"/>
                <w:szCs w:val="16"/>
              </w:rPr>
              <w:t>е</w:t>
            </w:r>
            <w:r w:rsidRPr="00EA402F">
              <w:rPr>
                <w:bCs/>
                <w:sz w:val="16"/>
                <w:szCs w:val="16"/>
              </w:rPr>
              <w:t>ления, км</w:t>
            </w: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rPr>
                <w:sz w:val="16"/>
                <w:szCs w:val="16"/>
              </w:rPr>
            </w:pPr>
            <w:r w:rsidRPr="00EA402F">
              <w:rPr>
                <w:bCs/>
                <w:sz w:val="16"/>
                <w:szCs w:val="16"/>
              </w:rPr>
              <w:t>3,3</w:t>
            </w:r>
          </w:p>
          <w:p w:rsidR="000A0518" w:rsidRPr="00EA402F" w:rsidRDefault="000A0518" w:rsidP="00831D60">
            <w:pPr>
              <w:widowControl w:val="0"/>
              <w:jc w:val="center"/>
              <w:rPr>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2,3</w:t>
            </w:r>
          </w:p>
          <w:p w:rsidR="000A0518" w:rsidRPr="00EA402F" w:rsidRDefault="000A0518" w:rsidP="00831D60">
            <w:pPr>
              <w:widowControl w:val="0"/>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3,0</w:t>
            </w:r>
          </w:p>
          <w:p w:rsidR="000A0518" w:rsidRPr="00EA402F" w:rsidRDefault="000A0518" w:rsidP="00831D60">
            <w:pPr>
              <w:widowControl w:val="0"/>
              <w:jc w:val="center"/>
              <w:rPr>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5,7</w:t>
            </w:r>
          </w:p>
          <w:p w:rsidR="000A0518" w:rsidRPr="00EA402F" w:rsidRDefault="000A0518" w:rsidP="00831D60">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sz w:val="16"/>
                <w:szCs w:val="16"/>
              </w:rPr>
              <w:t>7,2</w:t>
            </w:r>
          </w:p>
        </w:tc>
        <w:tc>
          <w:tcPr>
            <w:tcW w:w="84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sz w:val="16"/>
                <w:szCs w:val="16"/>
              </w:rPr>
              <w:t>4,2</w:t>
            </w:r>
          </w:p>
        </w:tc>
        <w:tc>
          <w:tcPr>
            <w:tcW w:w="81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sz w:val="16"/>
                <w:szCs w:val="16"/>
              </w:rPr>
              <w:t xml:space="preserve"> 3,6</w:t>
            </w:r>
          </w:p>
        </w:tc>
        <w:tc>
          <w:tcPr>
            <w:tcW w:w="97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snapToGrid w:val="0"/>
              <w:jc w:val="center"/>
              <w:rPr>
                <w:sz w:val="16"/>
                <w:szCs w:val="16"/>
              </w:rPr>
            </w:pPr>
            <w:r w:rsidRPr="00EA402F">
              <w:rPr>
                <w:sz w:val="16"/>
                <w:szCs w:val="16"/>
              </w:rPr>
              <w:t>1,3</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widowControl w:val="0"/>
              <w:snapToGrid w:val="0"/>
              <w:jc w:val="center"/>
              <w:rPr>
                <w:sz w:val="16"/>
                <w:szCs w:val="16"/>
              </w:rPr>
            </w:pPr>
            <w:r w:rsidRPr="00EA402F">
              <w:rPr>
                <w:sz w:val="16"/>
                <w:szCs w:val="16"/>
              </w:rPr>
              <w:t>2,4</w:t>
            </w:r>
          </w:p>
        </w:tc>
      </w:tr>
      <w:tr w:rsidR="000A0518" w:rsidRPr="00EA402F" w:rsidTr="00831D60">
        <w:tc>
          <w:tcPr>
            <w:tcW w:w="51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2.</w:t>
            </w:r>
          </w:p>
        </w:tc>
        <w:tc>
          <w:tcPr>
            <w:tcW w:w="9270" w:type="dxa"/>
            <w:gridSpan w:val="10"/>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widowControl w:val="0"/>
              <w:jc w:val="both"/>
              <w:rPr>
                <w:sz w:val="16"/>
                <w:szCs w:val="16"/>
              </w:rPr>
            </w:pPr>
            <w:r w:rsidRPr="00EA402F">
              <w:rPr>
                <w:bCs/>
                <w:sz w:val="16"/>
                <w:szCs w:val="16"/>
              </w:rPr>
              <w:t>Цель 2. Создание условий для бесперебойного движения автомобильного транспорта путем обеспечения сохранности автомобил</w:t>
            </w:r>
            <w:r w:rsidRPr="00EA402F">
              <w:rPr>
                <w:bCs/>
                <w:sz w:val="16"/>
                <w:szCs w:val="16"/>
              </w:rPr>
              <w:t>ь</w:t>
            </w:r>
            <w:r w:rsidRPr="00EA402F">
              <w:rPr>
                <w:bCs/>
                <w:sz w:val="16"/>
                <w:szCs w:val="16"/>
              </w:rPr>
              <w:t>ных дорог общего пользования местного значения поселения и улучшения их транспортно-эксплуатационного состояния</w:t>
            </w:r>
          </w:p>
        </w:tc>
      </w:tr>
      <w:tr w:rsidR="000A0518" w:rsidRPr="00EA402F" w:rsidTr="00831D60">
        <w:tc>
          <w:tcPr>
            <w:tcW w:w="51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rPr>
                <w:sz w:val="16"/>
                <w:szCs w:val="16"/>
              </w:rPr>
            </w:pPr>
            <w:r w:rsidRPr="00EA402F">
              <w:rPr>
                <w:bCs/>
                <w:sz w:val="16"/>
                <w:szCs w:val="16"/>
              </w:rPr>
              <w:t>2.1.</w:t>
            </w:r>
          </w:p>
        </w:tc>
        <w:tc>
          <w:tcPr>
            <w:tcW w:w="9270" w:type="dxa"/>
            <w:gridSpan w:val="10"/>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widowControl w:val="0"/>
              <w:jc w:val="both"/>
              <w:rPr>
                <w:sz w:val="16"/>
                <w:szCs w:val="16"/>
              </w:rPr>
            </w:pPr>
            <w:r w:rsidRPr="00EA402F">
              <w:rPr>
                <w:bCs/>
                <w:sz w:val="16"/>
                <w:szCs w:val="16"/>
              </w:rPr>
              <w:t xml:space="preserve">Задача 1. Содержание автомобильных дорог общего пользования местного значения поселения </w:t>
            </w:r>
          </w:p>
        </w:tc>
      </w:tr>
      <w:tr w:rsidR="000A0518" w:rsidRPr="00EA402F" w:rsidTr="00831D60">
        <w:trPr>
          <w:trHeight w:val="536"/>
        </w:trPr>
        <w:tc>
          <w:tcPr>
            <w:tcW w:w="51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rPr>
                <w:sz w:val="16"/>
                <w:szCs w:val="16"/>
              </w:rPr>
            </w:pPr>
            <w:r w:rsidRPr="00EA402F">
              <w:rPr>
                <w:bCs/>
                <w:sz w:val="16"/>
                <w:szCs w:val="16"/>
              </w:rPr>
              <w:t>2.1.1</w:t>
            </w:r>
          </w:p>
        </w:tc>
        <w:tc>
          <w:tcPr>
            <w:tcW w:w="136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both"/>
              <w:rPr>
                <w:sz w:val="16"/>
                <w:szCs w:val="16"/>
              </w:rPr>
            </w:pPr>
            <w:r w:rsidRPr="00EA402F">
              <w:rPr>
                <w:bCs/>
                <w:sz w:val="16"/>
                <w:szCs w:val="16"/>
              </w:rPr>
              <w:t>Обеспечение бесперебойного движения авт</w:t>
            </w:r>
            <w:r w:rsidRPr="00EA402F">
              <w:rPr>
                <w:bCs/>
                <w:sz w:val="16"/>
                <w:szCs w:val="16"/>
              </w:rPr>
              <w:t>о</w:t>
            </w:r>
            <w:r w:rsidRPr="00EA402F">
              <w:rPr>
                <w:bCs/>
                <w:sz w:val="16"/>
                <w:szCs w:val="16"/>
              </w:rPr>
              <w:t>мобильного  транспорта по автомобильным дорогам общего пользования местного знач</w:t>
            </w:r>
            <w:r w:rsidRPr="00EA402F">
              <w:rPr>
                <w:bCs/>
                <w:sz w:val="16"/>
                <w:szCs w:val="16"/>
              </w:rPr>
              <w:t>е</w:t>
            </w:r>
            <w:r w:rsidRPr="00EA402F">
              <w:rPr>
                <w:bCs/>
                <w:sz w:val="16"/>
                <w:szCs w:val="16"/>
              </w:rPr>
              <w:t>ния поселения, км.</w:t>
            </w: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76,1</w:t>
            </w: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76,6</w:t>
            </w:r>
          </w:p>
        </w:tc>
        <w:tc>
          <w:tcPr>
            <w:tcW w:w="90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77,3</w:t>
            </w:r>
          </w:p>
        </w:tc>
        <w:tc>
          <w:tcPr>
            <w:tcW w:w="79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77,3</w:t>
            </w:r>
          </w:p>
        </w:tc>
        <w:tc>
          <w:tcPr>
            <w:tcW w:w="96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78,6</w:t>
            </w:r>
          </w:p>
        </w:tc>
        <w:tc>
          <w:tcPr>
            <w:tcW w:w="84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bCs/>
                <w:sz w:val="16"/>
                <w:szCs w:val="16"/>
              </w:rPr>
              <w:t>79,8</w:t>
            </w:r>
          </w:p>
        </w:tc>
        <w:tc>
          <w:tcPr>
            <w:tcW w:w="810"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sz w:val="16"/>
                <w:szCs w:val="16"/>
              </w:rPr>
              <w:t>79,8</w:t>
            </w:r>
          </w:p>
        </w:tc>
        <w:tc>
          <w:tcPr>
            <w:tcW w:w="975" w:type="dxa"/>
            <w:tcBorders>
              <w:top w:val="single" w:sz="4" w:space="0" w:color="000000"/>
              <w:left w:val="single" w:sz="4" w:space="0" w:color="000000"/>
              <w:bottom w:val="single" w:sz="4" w:space="0" w:color="000000"/>
            </w:tcBorders>
            <w:shd w:val="clear" w:color="auto" w:fill="auto"/>
          </w:tcPr>
          <w:p w:rsidR="000A0518" w:rsidRPr="00EA402F" w:rsidRDefault="000A0518" w:rsidP="00831D60">
            <w:pPr>
              <w:widowControl w:val="0"/>
              <w:jc w:val="center"/>
              <w:rPr>
                <w:sz w:val="16"/>
                <w:szCs w:val="16"/>
              </w:rPr>
            </w:pPr>
            <w:r w:rsidRPr="00EA402F">
              <w:rPr>
                <w:sz w:val="16"/>
                <w:szCs w:val="16"/>
              </w:rPr>
              <w:t>79,8</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A0518" w:rsidRPr="00EA402F" w:rsidRDefault="000A0518" w:rsidP="00831D60">
            <w:pPr>
              <w:widowControl w:val="0"/>
              <w:snapToGrid w:val="0"/>
              <w:jc w:val="center"/>
              <w:rPr>
                <w:sz w:val="16"/>
                <w:szCs w:val="16"/>
              </w:rPr>
            </w:pPr>
            <w:r w:rsidRPr="00EA402F">
              <w:rPr>
                <w:sz w:val="16"/>
                <w:szCs w:val="16"/>
              </w:rPr>
              <w:t>79,8</w:t>
            </w:r>
          </w:p>
        </w:tc>
      </w:tr>
    </w:tbl>
    <w:p w:rsidR="000A0518" w:rsidRPr="00FB4A56" w:rsidRDefault="000A0518" w:rsidP="000A0518">
      <w:pPr>
        <w:rPr>
          <w:sz w:val="16"/>
          <w:szCs w:val="16"/>
        </w:rPr>
      </w:pPr>
      <w:r w:rsidRPr="00FB4A56">
        <w:rPr>
          <w:sz w:val="16"/>
          <w:szCs w:val="16"/>
        </w:rPr>
        <w:t>- в паспорте Программы пункт 5 изложить в редакции:</w:t>
      </w:r>
    </w:p>
    <w:p w:rsidR="000A0518" w:rsidRPr="00FB4A56" w:rsidRDefault="000A0518" w:rsidP="000A0518">
      <w:pPr>
        <w:ind w:left="567"/>
        <w:jc w:val="both"/>
        <w:rPr>
          <w:sz w:val="16"/>
          <w:szCs w:val="16"/>
        </w:rPr>
      </w:pPr>
      <w:r w:rsidRPr="00FB4A56">
        <w:rPr>
          <w:sz w:val="16"/>
          <w:szCs w:val="16"/>
        </w:rPr>
        <w:t>«5. Сроки реализации муниципальной программы: 2017-2025 годы.»</w:t>
      </w:r>
    </w:p>
    <w:p w:rsidR="000A0518" w:rsidRPr="00FB4A56" w:rsidRDefault="000A0518" w:rsidP="000A0518">
      <w:pPr>
        <w:widowControl w:val="0"/>
        <w:ind w:firstLine="567"/>
        <w:jc w:val="both"/>
        <w:rPr>
          <w:sz w:val="16"/>
          <w:szCs w:val="16"/>
        </w:rPr>
      </w:pPr>
      <w:r w:rsidRPr="00FB4A56">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F729C0" w:rsidRPr="00896CFB" w:rsidRDefault="00F729C0" w:rsidP="00F729C0">
      <w:pPr>
        <w:spacing w:line="360" w:lineRule="atLeast"/>
        <w:jc w:val="both"/>
        <w:rPr>
          <w:sz w:val="16"/>
          <w:szCs w:val="16"/>
        </w:rPr>
      </w:pPr>
    </w:p>
    <w:tbl>
      <w:tblPr>
        <w:tblW w:w="0" w:type="auto"/>
        <w:tblInd w:w="-175" w:type="dxa"/>
        <w:tblLayout w:type="fixed"/>
        <w:tblLook w:val="0000"/>
      </w:tblPr>
      <w:tblGrid>
        <w:gridCol w:w="1242"/>
        <w:gridCol w:w="1560"/>
        <w:gridCol w:w="1870"/>
        <w:gridCol w:w="1957"/>
        <w:gridCol w:w="1039"/>
        <w:gridCol w:w="2330"/>
      </w:tblGrid>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both"/>
              <w:rPr>
                <w:rFonts w:ascii="Times New Roman" w:hAnsi="Times New Roman" w:cs="Times New Roman"/>
                <w:b/>
                <w:bCs/>
                <w:sz w:val="16"/>
                <w:szCs w:val="16"/>
              </w:rPr>
            </w:pPr>
          </w:p>
        </w:tc>
        <w:tc>
          <w:tcPr>
            <w:tcW w:w="8756" w:type="dxa"/>
            <w:gridSpan w:val="5"/>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«Источник финансирования</w:t>
            </w:r>
          </w:p>
        </w:tc>
      </w:tr>
      <w:tr w:rsidR="000A0518" w:rsidRPr="00FB4A56" w:rsidTr="000A0518">
        <w:trPr>
          <w:trHeight w:val="796"/>
        </w:trPr>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Год</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pacing w:line="240" w:lineRule="exact"/>
              <w:rPr>
                <w:sz w:val="16"/>
                <w:szCs w:val="16"/>
              </w:rPr>
            </w:pPr>
            <w:r w:rsidRPr="00FB4A56">
              <w:rPr>
                <w:b/>
                <w:bCs/>
                <w:sz w:val="16"/>
                <w:szCs w:val="16"/>
              </w:rPr>
              <w:t>Федеральный бюджет</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pacing w:line="240" w:lineRule="exact"/>
              <w:rPr>
                <w:sz w:val="16"/>
                <w:szCs w:val="16"/>
              </w:rPr>
            </w:pPr>
            <w:r w:rsidRPr="00FB4A56">
              <w:rPr>
                <w:b/>
                <w:bCs/>
                <w:sz w:val="16"/>
                <w:szCs w:val="16"/>
              </w:rPr>
              <w:t>Областной бюджет</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pacing w:line="240" w:lineRule="exact"/>
              <w:rPr>
                <w:sz w:val="16"/>
                <w:szCs w:val="16"/>
              </w:rPr>
            </w:pPr>
            <w:r w:rsidRPr="00FB4A56">
              <w:rPr>
                <w:b/>
                <w:bCs/>
                <w:sz w:val="16"/>
                <w:szCs w:val="16"/>
              </w:rPr>
              <w:t>Бюджет Боровёнко</w:t>
            </w:r>
            <w:r w:rsidRPr="00FB4A56">
              <w:rPr>
                <w:b/>
                <w:bCs/>
                <w:sz w:val="16"/>
                <w:szCs w:val="16"/>
              </w:rPr>
              <w:t>в</w:t>
            </w:r>
            <w:r w:rsidRPr="00FB4A56">
              <w:rPr>
                <w:b/>
                <w:bCs/>
                <w:sz w:val="16"/>
                <w:szCs w:val="16"/>
              </w:rPr>
              <w:t>ского сельского пос</w:t>
            </w:r>
            <w:r w:rsidRPr="00FB4A56">
              <w:rPr>
                <w:b/>
                <w:bCs/>
                <w:sz w:val="16"/>
                <w:szCs w:val="16"/>
              </w:rPr>
              <w:t>е</w:t>
            </w:r>
            <w:r w:rsidRPr="00FB4A56">
              <w:rPr>
                <w:b/>
                <w:bCs/>
                <w:sz w:val="16"/>
                <w:szCs w:val="16"/>
              </w:rPr>
              <w:t>ления</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pacing w:line="240" w:lineRule="exact"/>
              <w:rPr>
                <w:sz w:val="16"/>
                <w:szCs w:val="16"/>
              </w:rPr>
            </w:pPr>
            <w:r w:rsidRPr="00FB4A56">
              <w:rPr>
                <w:b/>
                <w:bCs/>
                <w:sz w:val="16"/>
                <w:szCs w:val="16"/>
              </w:rPr>
              <w:t>Внебю</w:t>
            </w:r>
            <w:r w:rsidRPr="00FB4A56">
              <w:rPr>
                <w:b/>
                <w:bCs/>
                <w:sz w:val="16"/>
                <w:szCs w:val="16"/>
              </w:rPr>
              <w:t>д</w:t>
            </w:r>
            <w:r w:rsidRPr="00FB4A56">
              <w:rPr>
                <w:b/>
                <w:bCs/>
                <w:sz w:val="16"/>
                <w:szCs w:val="16"/>
              </w:rPr>
              <w:t>жет-</w:t>
            </w:r>
          </w:p>
          <w:p w:rsidR="000A0518" w:rsidRPr="00FB4A56" w:rsidRDefault="000A0518" w:rsidP="00831D60">
            <w:pPr>
              <w:spacing w:line="240" w:lineRule="exact"/>
              <w:rPr>
                <w:sz w:val="16"/>
                <w:szCs w:val="16"/>
              </w:rPr>
            </w:pPr>
            <w:r w:rsidRPr="00FB4A56">
              <w:rPr>
                <w:b/>
                <w:bCs/>
                <w:sz w:val="16"/>
                <w:szCs w:val="16"/>
              </w:rPr>
              <w:t>ные и</w:t>
            </w:r>
            <w:r w:rsidRPr="00FB4A56">
              <w:rPr>
                <w:b/>
                <w:bCs/>
                <w:sz w:val="16"/>
                <w:szCs w:val="16"/>
              </w:rPr>
              <w:t>с</w:t>
            </w:r>
            <w:r w:rsidRPr="00FB4A56">
              <w:rPr>
                <w:b/>
                <w:bCs/>
                <w:sz w:val="16"/>
                <w:szCs w:val="16"/>
              </w:rPr>
              <w:t>точники</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spacing w:line="240" w:lineRule="exact"/>
              <w:rPr>
                <w:sz w:val="16"/>
                <w:szCs w:val="16"/>
              </w:rPr>
            </w:pPr>
            <w:r w:rsidRPr="00FB4A56">
              <w:rPr>
                <w:b/>
                <w:bCs/>
                <w:sz w:val="16"/>
                <w:szCs w:val="16"/>
              </w:rPr>
              <w:t>Всего</w:t>
            </w:r>
          </w:p>
        </w:tc>
      </w:tr>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3</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4</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6</w:t>
            </w:r>
          </w:p>
        </w:tc>
      </w:tr>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2017</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2043,0</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 xml:space="preserve">2766,9 </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4809,9</w:t>
            </w:r>
          </w:p>
        </w:tc>
      </w:tr>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2018</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1185,0</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3025,6</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4210,6</w:t>
            </w:r>
          </w:p>
        </w:tc>
      </w:tr>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2019</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2352,0</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3431,8</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5783,8</w:t>
            </w:r>
          </w:p>
        </w:tc>
      </w:tr>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2020</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4647,2</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3696,65</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Cs/>
                <w:sz w:val="16"/>
                <w:szCs w:val="16"/>
              </w:rPr>
              <w:t>8343,85</w:t>
            </w:r>
          </w:p>
        </w:tc>
      </w:tr>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2021</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5709,0</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4065,8</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9774,8</w:t>
            </w:r>
          </w:p>
        </w:tc>
      </w:tr>
      <w:tr w:rsidR="000A0518" w:rsidRPr="00FB4A56" w:rsidTr="00831D60">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2022</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3318,0</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5097,37</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sz w:val="16"/>
                <w:szCs w:val="16"/>
              </w:rPr>
              <w:t>8415,37</w:t>
            </w:r>
          </w:p>
        </w:tc>
      </w:tr>
      <w:tr w:rsidR="000A0518" w:rsidRPr="00FB4A56" w:rsidTr="00831D60">
        <w:tc>
          <w:tcPr>
            <w:tcW w:w="1242" w:type="dxa"/>
            <w:tcBorders>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2023</w:t>
            </w:r>
          </w:p>
        </w:tc>
        <w:tc>
          <w:tcPr>
            <w:tcW w:w="1560"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3392,0</w:t>
            </w:r>
          </w:p>
        </w:tc>
        <w:tc>
          <w:tcPr>
            <w:tcW w:w="1957"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4579,66</w:t>
            </w:r>
          </w:p>
        </w:tc>
        <w:tc>
          <w:tcPr>
            <w:tcW w:w="1039"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w:t>
            </w:r>
          </w:p>
        </w:tc>
        <w:tc>
          <w:tcPr>
            <w:tcW w:w="233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7971,66</w:t>
            </w:r>
          </w:p>
        </w:tc>
      </w:tr>
      <w:tr w:rsidR="000A0518" w:rsidRPr="00FB4A56" w:rsidTr="00831D60">
        <w:tc>
          <w:tcPr>
            <w:tcW w:w="1242" w:type="dxa"/>
            <w:tcBorders>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2024</w:t>
            </w:r>
          </w:p>
        </w:tc>
        <w:tc>
          <w:tcPr>
            <w:tcW w:w="1560"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2261,0</w:t>
            </w:r>
          </w:p>
        </w:tc>
        <w:tc>
          <w:tcPr>
            <w:tcW w:w="1957"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3353,72</w:t>
            </w:r>
          </w:p>
        </w:tc>
        <w:tc>
          <w:tcPr>
            <w:tcW w:w="1039"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w:t>
            </w:r>
          </w:p>
        </w:tc>
        <w:tc>
          <w:tcPr>
            <w:tcW w:w="233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5614,72</w:t>
            </w:r>
          </w:p>
        </w:tc>
      </w:tr>
      <w:tr w:rsidR="000A0518" w:rsidRPr="00FB4A56" w:rsidTr="00831D60">
        <w:tc>
          <w:tcPr>
            <w:tcW w:w="1242" w:type="dxa"/>
            <w:tcBorders>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2025</w:t>
            </w:r>
          </w:p>
        </w:tc>
        <w:tc>
          <w:tcPr>
            <w:tcW w:w="1560"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2261,0</w:t>
            </w:r>
          </w:p>
        </w:tc>
        <w:tc>
          <w:tcPr>
            <w:tcW w:w="1957"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3611,84</w:t>
            </w:r>
          </w:p>
        </w:tc>
        <w:tc>
          <w:tcPr>
            <w:tcW w:w="1039" w:type="dxa"/>
            <w:tcBorders>
              <w:left w:val="single" w:sz="4" w:space="0" w:color="000000"/>
              <w:bottom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w:t>
            </w:r>
          </w:p>
        </w:tc>
        <w:tc>
          <w:tcPr>
            <w:tcW w:w="233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napToGrid w:val="0"/>
              <w:spacing w:line="360" w:lineRule="exact"/>
              <w:jc w:val="center"/>
              <w:rPr>
                <w:sz w:val="16"/>
                <w:szCs w:val="16"/>
              </w:rPr>
            </w:pPr>
            <w:r w:rsidRPr="00FB4A56">
              <w:rPr>
                <w:rFonts w:ascii="Times New Roman" w:hAnsi="Times New Roman" w:cs="Times New Roman"/>
                <w:bCs/>
                <w:sz w:val="16"/>
                <w:szCs w:val="16"/>
              </w:rPr>
              <w:t>5872,84</w:t>
            </w:r>
          </w:p>
        </w:tc>
      </w:tr>
      <w:tr w:rsidR="000A0518" w:rsidRPr="00FB4A56" w:rsidTr="000A0518">
        <w:trPr>
          <w:trHeight w:val="70"/>
        </w:trPr>
        <w:tc>
          <w:tcPr>
            <w:tcW w:w="124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ВСЕГО</w:t>
            </w:r>
          </w:p>
        </w:tc>
        <w:tc>
          <w:tcPr>
            <w:tcW w:w="156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27168,2</w:t>
            </w:r>
          </w:p>
        </w:tc>
        <w:tc>
          <w:tcPr>
            <w:tcW w:w="1957"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33629,34</w:t>
            </w:r>
          </w:p>
        </w:tc>
        <w:tc>
          <w:tcPr>
            <w:tcW w:w="1039"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pStyle w:val="ConsPlusCell"/>
              <w:spacing w:line="360" w:lineRule="exact"/>
              <w:jc w:val="center"/>
              <w:rPr>
                <w:sz w:val="16"/>
                <w:szCs w:val="16"/>
              </w:rPr>
            </w:pPr>
            <w:r w:rsidRPr="00FB4A56">
              <w:rPr>
                <w:rFonts w:ascii="Times New Roman" w:hAnsi="Times New Roman" w:cs="Times New Roman"/>
                <w:b/>
                <w:bCs/>
                <w:sz w:val="16"/>
                <w:szCs w:val="16"/>
              </w:rPr>
              <w:t>60797,54»</w:t>
            </w:r>
          </w:p>
        </w:tc>
      </w:tr>
    </w:tbl>
    <w:p w:rsidR="000A0518" w:rsidRDefault="000A0518" w:rsidP="000A0518">
      <w:pPr>
        <w:pStyle w:val="1d"/>
        <w:shd w:val="clear" w:color="auto" w:fill="FFFFFF"/>
        <w:spacing w:after="0" w:line="360" w:lineRule="exact"/>
        <w:jc w:val="both"/>
        <w:rPr>
          <w:sz w:val="16"/>
          <w:szCs w:val="16"/>
        </w:rPr>
      </w:pPr>
      <w:r w:rsidRPr="00FB4A56">
        <w:rPr>
          <w:sz w:val="16"/>
          <w:szCs w:val="16"/>
        </w:rPr>
        <w:t xml:space="preserve">- Приложение к Программе «Мероприятия  муниципальной программы» изложить в редакции: </w:t>
      </w:r>
    </w:p>
    <w:p w:rsidR="000A0518" w:rsidRPr="00FB4A56" w:rsidRDefault="000A0518" w:rsidP="000A0518">
      <w:pPr>
        <w:pStyle w:val="1d"/>
        <w:shd w:val="clear" w:color="auto" w:fill="FFFFFF"/>
        <w:spacing w:after="0" w:line="360" w:lineRule="exact"/>
        <w:jc w:val="center"/>
        <w:rPr>
          <w:sz w:val="16"/>
          <w:szCs w:val="16"/>
        </w:rPr>
      </w:pPr>
      <w:r w:rsidRPr="00FB4A56">
        <w:rPr>
          <w:b/>
          <w:sz w:val="16"/>
          <w:szCs w:val="16"/>
        </w:rPr>
        <w:t>Мероприятия муниципальной программы</w:t>
      </w:r>
    </w:p>
    <w:tbl>
      <w:tblPr>
        <w:tblW w:w="5000" w:type="pct"/>
        <w:jc w:val="center"/>
        <w:tblLayout w:type="fixed"/>
        <w:tblLook w:val="0000"/>
      </w:tblPr>
      <w:tblGrid>
        <w:gridCol w:w="498"/>
        <w:gridCol w:w="1062"/>
        <w:gridCol w:w="632"/>
        <w:gridCol w:w="714"/>
        <w:gridCol w:w="690"/>
        <w:gridCol w:w="904"/>
        <w:gridCol w:w="624"/>
        <w:gridCol w:w="632"/>
        <w:gridCol w:w="624"/>
        <w:gridCol w:w="624"/>
        <w:gridCol w:w="624"/>
        <w:gridCol w:w="690"/>
        <w:gridCol w:w="723"/>
        <w:gridCol w:w="781"/>
        <w:gridCol w:w="860"/>
      </w:tblGrid>
      <w:tr w:rsidR="000A0518" w:rsidRPr="00FB4A56" w:rsidTr="000A0518">
        <w:trPr>
          <w:trHeight w:val="940"/>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 п/п</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Наимен</w:t>
            </w:r>
            <w:r w:rsidRPr="00FB4A56">
              <w:rPr>
                <w:b/>
                <w:bCs/>
                <w:sz w:val="16"/>
                <w:szCs w:val="16"/>
              </w:rPr>
              <w:t>о</w:t>
            </w:r>
            <w:r w:rsidRPr="00FB4A56">
              <w:rPr>
                <w:b/>
                <w:bCs/>
                <w:sz w:val="16"/>
                <w:szCs w:val="16"/>
              </w:rPr>
              <w:t>вание м</w:t>
            </w:r>
            <w:r w:rsidRPr="00FB4A56">
              <w:rPr>
                <w:b/>
                <w:bCs/>
                <w:sz w:val="16"/>
                <w:szCs w:val="16"/>
              </w:rPr>
              <w:t>е</w:t>
            </w:r>
            <w:r w:rsidRPr="00FB4A56">
              <w:rPr>
                <w:b/>
                <w:bCs/>
                <w:sz w:val="16"/>
                <w:szCs w:val="16"/>
              </w:rPr>
              <w:t>роприятия</w:t>
            </w:r>
          </w:p>
        </w:tc>
        <w:tc>
          <w:tcPr>
            <w:tcW w:w="63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И</w:t>
            </w:r>
            <w:r w:rsidRPr="00FB4A56">
              <w:rPr>
                <w:b/>
                <w:bCs/>
                <w:sz w:val="16"/>
                <w:szCs w:val="16"/>
              </w:rPr>
              <w:t>с</w:t>
            </w:r>
            <w:r w:rsidRPr="00FB4A56">
              <w:rPr>
                <w:b/>
                <w:bCs/>
                <w:sz w:val="16"/>
                <w:szCs w:val="16"/>
              </w:rPr>
              <w:t>по</w:t>
            </w:r>
            <w:r w:rsidRPr="00FB4A56">
              <w:rPr>
                <w:b/>
                <w:bCs/>
                <w:sz w:val="16"/>
                <w:szCs w:val="16"/>
              </w:rPr>
              <w:t>л</w:t>
            </w:r>
            <w:r w:rsidRPr="00FB4A56">
              <w:rPr>
                <w:b/>
                <w:bCs/>
                <w:sz w:val="16"/>
                <w:szCs w:val="16"/>
              </w:rPr>
              <w:t>ни</w:t>
            </w:r>
          </w:p>
          <w:p w:rsidR="000A0518" w:rsidRPr="00FB4A56" w:rsidRDefault="000A0518" w:rsidP="00831D60">
            <w:pPr>
              <w:widowControl w:val="0"/>
              <w:spacing w:line="240" w:lineRule="exact"/>
              <w:jc w:val="center"/>
              <w:rPr>
                <w:sz w:val="16"/>
                <w:szCs w:val="16"/>
              </w:rPr>
            </w:pPr>
            <w:r w:rsidRPr="00FB4A56">
              <w:rPr>
                <w:b/>
                <w:bCs/>
                <w:sz w:val="16"/>
                <w:szCs w:val="16"/>
              </w:rPr>
              <w:t>тель</w:t>
            </w:r>
          </w:p>
        </w:tc>
        <w:tc>
          <w:tcPr>
            <w:tcW w:w="714"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Срок реал</w:t>
            </w:r>
            <w:r w:rsidRPr="00FB4A56">
              <w:rPr>
                <w:b/>
                <w:bCs/>
                <w:sz w:val="16"/>
                <w:szCs w:val="16"/>
              </w:rPr>
              <w:t>и</w:t>
            </w:r>
            <w:r w:rsidRPr="00FB4A56">
              <w:rPr>
                <w:b/>
                <w:bCs/>
                <w:sz w:val="16"/>
                <w:szCs w:val="16"/>
              </w:rPr>
              <w:t>зации</w:t>
            </w:r>
          </w:p>
        </w:tc>
        <w:tc>
          <w:tcPr>
            <w:tcW w:w="690"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Цел</w:t>
            </w:r>
            <w:r w:rsidRPr="00FB4A56">
              <w:rPr>
                <w:b/>
                <w:bCs/>
                <w:sz w:val="16"/>
                <w:szCs w:val="16"/>
              </w:rPr>
              <w:t>е</w:t>
            </w:r>
            <w:r w:rsidRPr="00FB4A56">
              <w:rPr>
                <w:b/>
                <w:bCs/>
                <w:sz w:val="16"/>
                <w:szCs w:val="16"/>
              </w:rPr>
              <w:t>вой пок</w:t>
            </w:r>
            <w:r w:rsidRPr="00FB4A56">
              <w:rPr>
                <w:b/>
                <w:bCs/>
                <w:sz w:val="16"/>
                <w:szCs w:val="16"/>
              </w:rPr>
              <w:t>а</w:t>
            </w:r>
            <w:r w:rsidRPr="00FB4A56">
              <w:rPr>
                <w:b/>
                <w:bCs/>
                <w:sz w:val="16"/>
                <w:szCs w:val="16"/>
              </w:rPr>
              <w:t>затель (н</w:t>
            </w:r>
            <w:r w:rsidRPr="00FB4A56">
              <w:rPr>
                <w:b/>
                <w:bCs/>
                <w:sz w:val="16"/>
                <w:szCs w:val="16"/>
              </w:rPr>
              <w:t>о</w:t>
            </w:r>
            <w:r w:rsidRPr="00FB4A56">
              <w:rPr>
                <w:b/>
                <w:bCs/>
                <w:sz w:val="16"/>
                <w:szCs w:val="16"/>
              </w:rPr>
              <w:t>мер цел</w:t>
            </w:r>
            <w:r w:rsidRPr="00FB4A56">
              <w:rPr>
                <w:b/>
                <w:bCs/>
                <w:sz w:val="16"/>
                <w:szCs w:val="16"/>
              </w:rPr>
              <w:t>е</w:t>
            </w:r>
            <w:r w:rsidRPr="00FB4A56">
              <w:rPr>
                <w:b/>
                <w:bCs/>
                <w:sz w:val="16"/>
                <w:szCs w:val="16"/>
              </w:rPr>
              <w:t>вого пок</w:t>
            </w:r>
            <w:r w:rsidRPr="00FB4A56">
              <w:rPr>
                <w:b/>
                <w:bCs/>
                <w:sz w:val="16"/>
                <w:szCs w:val="16"/>
              </w:rPr>
              <w:t>а</w:t>
            </w:r>
            <w:r w:rsidRPr="00FB4A56">
              <w:rPr>
                <w:b/>
                <w:bCs/>
                <w:sz w:val="16"/>
                <w:szCs w:val="16"/>
              </w:rPr>
              <w:t>зателя из па</w:t>
            </w:r>
            <w:r w:rsidRPr="00FB4A56">
              <w:rPr>
                <w:b/>
                <w:bCs/>
                <w:sz w:val="16"/>
                <w:szCs w:val="16"/>
              </w:rPr>
              <w:t>с</w:t>
            </w:r>
            <w:r w:rsidRPr="00FB4A56">
              <w:rPr>
                <w:b/>
                <w:bCs/>
                <w:sz w:val="16"/>
                <w:szCs w:val="16"/>
              </w:rPr>
              <w:t>порта мун</w:t>
            </w:r>
            <w:r w:rsidRPr="00FB4A56">
              <w:rPr>
                <w:b/>
                <w:bCs/>
                <w:sz w:val="16"/>
                <w:szCs w:val="16"/>
              </w:rPr>
              <w:t>и</w:t>
            </w:r>
            <w:r w:rsidRPr="00FB4A56">
              <w:rPr>
                <w:b/>
                <w:bCs/>
                <w:sz w:val="16"/>
                <w:szCs w:val="16"/>
              </w:rPr>
              <w:t>ц</w:t>
            </w:r>
            <w:r w:rsidRPr="00FB4A56">
              <w:rPr>
                <w:b/>
                <w:bCs/>
                <w:sz w:val="16"/>
                <w:szCs w:val="16"/>
              </w:rPr>
              <w:t>и</w:t>
            </w:r>
            <w:r w:rsidRPr="00FB4A56">
              <w:rPr>
                <w:b/>
                <w:bCs/>
                <w:sz w:val="16"/>
                <w:szCs w:val="16"/>
              </w:rPr>
              <w:t>пал</w:t>
            </w:r>
            <w:r w:rsidRPr="00FB4A56">
              <w:rPr>
                <w:b/>
                <w:bCs/>
                <w:sz w:val="16"/>
                <w:szCs w:val="16"/>
              </w:rPr>
              <w:t>ь</w:t>
            </w:r>
            <w:r w:rsidRPr="00FB4A56">
              <w:rPr>
                <w:b/>
                <w:bCs/>
                <w:sz w:val="16"/>
                <w:szCs w:val="16"/>
              </w:rPr>
              <w:t>ной пр</w:t>
            </w:r>
            <w:r w:rsidRPr="00FB4A56">
              <w:rPr>
                <w:b/>
                <w:bCs/>
                <w:sz w:val="16"/>
                <w:szCs w:val="16"/>
              </w:rPr>
              <w:t>о</w:t>
            </w:r>
            <w:r w:rsidRPr="00FB4A56">
              <w:rPr>
                <w:b/>
                <w:bCs/>
                <w:sz w:val="16"/>
                <w:szCs w:val="16"/>
              </w:rPr>
              <w:t>гра</w:t>
            </w:r>
            <w:r w:rsidRPr="00FB4A56">
              <w:rPr>
                <w:b/>
                <w:bCs/>
                <w:sz w:val="16"/>
                <w:szCs w:val="16"/>
              </w:rPr>
              <w:t>м</w:t>
            </w:r>
            <w:r w:rsidRPr="00FB4A56">
              <w:rPr>
                <w:b/>
                <w:bCs/>
                <w:sz w:val="16"/>
                <w:szCs w:val="16"/>
              </w:rPr>
              <w:t>мы)</w:t>
            </w:r>
          </w:p>
        </w:tc>
        <w:tc>
          <w:tcPr>
            <w:tcW w:w="904"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Исто</w:t>
            </w:r>
            <w:r w:rsidRPr="00FB4A56">
              <w:rPr>
                <w:b/>
                <w:bCs/>
                <w:sz w:val="16"/>
                <w:szCs w:val="16"/>
              </w:rPr>
              <w:t>ч</w:t>
            </w:r>
            <w:r w:rsidRPr="00FB4A56">
              <w:rPr>
                <w:b/>
                <w:bCs/>
                <w:sz w:val="16"/>
                <w:szCs w:val="16"/>
              </w:rPr>
              <w:t>ник ф</w:t>
            </w:r>
            <w:r w:rsidRPr="00FB4A56">
              <w:rPr>
                <w:b/>
                <w:bCs/>
                <w:sz w:val="16"/>
                <w:szCs w:val="16"/>
              </w:rPr>
              <w:t>и</w:t>
            </w:r>
            <w:r w:rsidRPr="00FB4A56">
              <w:rPr>
                <w:b/>
                <w:bCs/>
                <w:sz w:val="16"/>
                <w:szCs w:val="16"/>
              </w:rPr>
              <w:t>нансир</w:t>
            </w:r>
            <w:r w:rsidRPr="00FB4A56">
              <w:rPr>
                <w:b/>
                <w:bCs/>
                <w:sz w:val="16"/>
                <w:szCs w:val="16"/>
              </w:rPr>
              <w:t>о</w:t>
            </w:r>
            <w:r w:rsidRPr="00FB4A56">
              <w:rPr>
                <w:b/>
                <w:bCs/>
                <w:sz w:val="16"/>
                <w:szCs w:val="16"/>
              </w:rPr>
              <w:t>вания</w:t>
            </w:r>
          </w:p>
        </w:tc>
        <w:tc>
          <w:tcPr>
            <w:tcW w:w="6182" w:type="dxa"/>
            <w:gridSpan w:val="9"/>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tabs>
                <w:tab w:val="left" w:pos="3672"/>
                <w:tab w:val="left" w:pos="6012"/>
              </w:tabs>
              <w:spacing w:line="240" w:lineRule="exact"/>
              <w:jc w:val="center"/>
              <w:rPr>
                <w:sz w:val="16"/>
                <w:szCs w:val="16"/>
              </w:rPr>
            </w:pPr>
            <w:r w:rsidRPr="00FB4A56">
              <w:rPr>
                <w:b/>
                <w:bCs/>
                <w:sz w:val="16"/>
                <w:szCs w:val="16"/>
              </w:rPr>
              <w:t>Объем финансирования по годам (тыс.рублей)</w:t>
            </w:r>
          </w:p>
        </w:tc>
      </w:tr>
      <w:tr w:rsidR="000A0518" w:rsidRPr="00FB4A56" w:rsidTr="000A0518">
        <w:trPr>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2017</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2018</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2019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2020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2021</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2022</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2023</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2024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2025</w:t>
            </w:r>
          </w:p>
        </w:tc>
      </w:tr>
      <w:tr w:rsidR="000A0518" w:rsidRPr="00FB4A56" w:rsidTr="000A0518">
        <w:trPr>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1</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2</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3</w:t>
            </w:r>
          </w:p>
        </w:tc>
        <w:tc>
          <w:tcPr>
            <w:tcW w:w="71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4</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5</w:t>
            </w: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6</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7</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8</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10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11</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12</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13</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15</w:t>
            </w:r>
          </w:p>
        </w:tc>
      </w:tr>
      <w:tr w:rsidR="000A0518" w:rsidRPr="00FB4A56" w:rsidTr="000A0518">
        <w:trPr>
          <w:trHeight w:val="454"/>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Ремонт автом</w:t>
            </w:r>
            <w:r w:rsidRPr="00FB4A56">
              <w:rPr>
                <w:b/>
                <w:bCs/>
                <w:sz w:val="16"/>
                <w:szCs w:val="16"/>
              </w:rPr>
              <w:t>о</w:t>
            </w:r>
            <w:r w:rsidRPr="00FB4A56">
              <w:rPr>
                <w:b/>
                <w:bCs/>
                <w:sz w:val="16"/>
                <w:szCs w:val="16"/>
              </w:rPr>
              <w:t>бильных дорог о</w:t>
            </w:r>
            <w:r w:rsidRPr="00FB4A56">
              <w:rPr>
                <w:b/>
                <w:bCs/>
                <w:sz w:val="16"/>
                <w:szCs w:val="16"/>
              </w:rPr>
              <w:t>б</w:t>
            </w:r>
            <w:r w:rsidRPr="00FB4A56">
              <w:rPr>
                <w:b/>
                <w:bCs/>
                <w:sz w:val="16"/>
                <w:szCs w:val="16"/>
              </w:rPr>
              <w:t>щего пол</w:t>
            </w:r>
            <w:r w:rsidRPr="00FB4A56">
              <w:rPr>
                <w:b/>
                <w:bCs/>
                <w:sz w:val="16"/>
                <w:szCs w:val="16"/>
              </w:rPr>
              <w:t>ь</w:t>
            </w:r>
            <w:r w:rsidRPr="00FB4A56">
              <w:rPr>
                <w:b/>
                <w:bCs/>
                <w:sz w:val="16"/>
                <w:szCs w:val="16"/>
              </w:rPr>
              <w:t>зов</w:t>
            </w:r>
            <w:r w:rsidRPr="00FB4A56">
              <w:rPr>
                <w:b/>
                <w:bCs/>
                <w:sz w:val="16"/>
                <w:szCs w:val="16"/>
              </w:rPr>
              <w:t>а</w:t>
            </w:r>
            <w:r w:rsidRPr="00FB4A56">
              <w:rPr>
                <w:b/>
                <w:bCs/>
                <w:sz w:val="16"/>
                <w:szCs w:val="16"/>
              </w:rPr>
              <w:t xml:space="preserve">ния местного </w:t>
            </w:r>
            <w:r w:rsidRPr="00FB4A56">
              <w:rPr>
                <w:b/>
                <w:bCs/>
                <w:sz w:val="16"/>
                <w:szCs w:val="16"/>
              </w:rPr>
              <w:lastRenderedPageBreak/>
              <w:t>зн</w:t>
            </w:r>
            <w:r w:rsidRPr="00FB4A56">
              <w:rPr>
                <w:b/>
                <w:bCs/>
                <w:sz w:val="16"/>
                <w:szCs w:val="16"/>
              </w:rPr>
              <w:t>а</w:t>
            </w:r>
            <w:r w:rsidRPr="00FB4A56">
              <w:rPr>
                <w:b/>
                <w:bCs/>
                <w:sz w:val="16"/>
                <w:szCs w:val="16"/>
              </w:rPr>
              <w:t>чения поселения</w:t>
            </w:r>
          </w:p>
        </w:tc>
        <w:tc>
          <w:tcPr>
            <w:tcW w:w="63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А</w:t>
            </w:r>
            <w:r w:rsidRPr="00FB4A56">
              <w:rPr>
                <w:bCs/>
                <w:sz w:val="16"/>
                <w:szCs w:val="16"/>
              </w:rPr>
              <w:t>д</w:t>
            </w:r>
            <w:r w:rsidRPr="00FB4A56">
              <w:rPr>
                <w:bCs/>
                <w:sz w:val="16"/>
                <w:szCs w:val="16"/>
              </w:rPr>
              <w:t>м</w:t>
            </w:r>
            <w:r w:rsidRPr="00FB4A56">
              <w:rPr>
                <w:bCs/>
                <w:sz w:val="16"/>
                <w:szCs w:val="16"/>
              </w:rPr>
              <w:t>и</w:t>
            </w:r>
            <w:r w:rsidRPr="00FB4A56">
              <w:rPr>
                <w:bCs/>
                <w:sz w:val="16"/>
                <w:szCs w:val="16"/>
              </w:rPr>
              <w:t>нис</w:t>
            </w:r>
            <w:r w:rsidRPr="00FB4A56">
              <w:rPr>
                <w:bCs/>
                <w:sz w:val="16"/>
                <w:szCs w:val="16"/>
              </w:rPr>
              <w:t>т</w:t>
            </w:r>
            <w:r w:rsidRPr="00FB4A56">
              <w:rPr>
                <w:bCs/>
                <w:sz w:val="16"/>
                <w:szCs w:val="16"/>
              </w:rPr>
              <w:t>рация</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tc>
        <w:tc>
          <w:tcPr>
            <w:tcW w:w="714"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2017-2025 годы</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 xml:space="preserve">                                                                                                                                                                                                                                                                                                                                                                                                                                                                                                                                                                                                                                                                                                                                                                                                                                                                                                                                                                                                                                                                                                                                                                                                                                                                                                                                                                                                                                                                                                                                                                                                                                                                                                                                                                                                                                                                                                                                                                                                                                                                                                                                                                                                                                                                                                                                                                                                                                                                                                                                                                                                                                                                                                                                                                                                                                                                                                                                                                                                                                                                                                                                                                                                                                                                                                                                                                                                                                                                                                                                                                                                                                                                                                                                                                                                                                                                                                                                                                                                                                                                                                                                                                                                                                                                                                                                                                                                                                                                                                                                                                                                                                                                                                                                                                                                                                                                                                                                                                                                                                                                                                                                                                                                                                                                                                                                                                                                                                                                                                                                                                                                                                                                                                                                                                                                                                                                                                                                                                                                                                                                                                                                                                                                                                                                                                                                                                                                                                                                                                                                                                                                                                                                                                                                                                                                                                                                                                                                                                                                                                                                                                                                                                                                                                                                                                                                                                                                                                                                                                                                                                                                                                                                                                                                                                                                                                                                                                                                                                                                                                                                                                                                                                                                                                                                                                                                                                                                                                                                                                                                                                                                                                                                                                                                                                                                                                                                                                                                                                                                                                                                                                                                                                                                                                                                                                                                                                                                                                                                                                                                                                                                                                                                                                                                                                                                                                                                                                                                                                                                                                                                                                                                                                                                                                                                                                                                                                                                                                                                                                                                                                                                                                                                                                                                                                                                                                                                                                                                                                                                                                                                                                                                                                                                                                                                                                                                                                                             </w:t>
            </w:r>
          </w:p>
        </w:tc>
        <w:tc>
          <w:tcPr>
            <w:tcW w:w="690"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1.1.1</w:t>
            </w: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3609,9</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2409,5</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4471,0</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6628,4</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7624,8</w:t>
            </w:r>
          </w:p>
          <w:p w:rsidR="000A0518" w:rsidRPr="00FB4A56" w:rsidRDefault="000A0518" w:rsidP="00831D60">
            <w:pPr>
              <w:widowControl w:val="0"/>
              <w:spacing w:line="240" w:lineRule="exact"/>
              <w:jc w:val="center"/>
              <w:rPr>
                <w:sz w:val="16"/>
                <w:szCs w:val="16"/>
              </w:rPr>
            </w:pPr>
            <w:r w:rsidRPr="00FB4A56">
              <w:rPr>
                <w:sz w:val="16"/>
                <w:szCs w:val="16"/>
              </w:rPr>
              <w:t>в том числе</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5765,37</w:t>
            </w:r>
          </w:p>
          <w:p w:rsidR="000A0518" w:rsidRPr="00FB4A56" w:rsidRDefault="000A0518" w:rsidP="00831D60">
            <w:pPr>
              <w:widowControl w:val="0"/>
              <w:spacing w:line="240" w:lineRule="exact"/>
              <w:jc w:val="center"/>
              <w:rPr>
                <w:sz w:val="16"/>
                <w:szCs w:val="16"/>
              </w:rPr>
            </w:pPr>
            <w:r w:rsidRPr="00FB4A56">
              <w:rPr>
                <w:sz w:val="16"/>
                <w:szCs w:val="16"/>
              </w:rPr>
              <w:t>в том чи</w:t>
            </w:r>
            <w:r w:rsidRPr="00FB4A56">
              <w:rPr>
                <w:sz w:val="16"/>
                <w:szCs w:val="16"/>
              </w:rPr>
              <w:t>с</w:t>
            </w:r>
            <w:r w:rsidRPr="00FB4A56">
              <w:rPr>
                <w:sz w:val="16"/>
                <w:szCs w:val="16"/>
              </w:rPr>
              <w:t>ле</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5571,66</w:t>
            </w:r>
          </w:p>
          <w:p w:rsidR="000A0518" w:rsidRPr="00FB4A56" w:rsidRDefault="000A0518" w:rsidP="00831D60">
            <w:pPr>
              <w:widowControl w:val="0"/>
              <w:snapToGrid w:val="0"/>
              <w:spacing w:line="240" w:lineRule="exact"/>
              <w:jc w:val="center"/>
              <w:rPr>
                <w:sz w:val="16"/>
                <w:szCs w:val="16"/>
              </w:rPr>
            </w:pPr>
            <w:r w:rsidRPr="00FB4A56">
              <w:rPr>
                <w:bCs/>
                <w:sz w:val="16"/>
                <w:szCs w:val="16"/>
              </w:rPr>
              <w:t>в том числе</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3214,72</w:t>
            </w:r>
          </w:p>
          <w:p w:rsidR="000A0518" w:rsidRPr="00FB4A56" w:rsidRDefault="000A0518" w:rsidP="00831D60">
            <w:pPr>
              <w:widowControl w:val="0"/>
              <w:snapToGrid w:val="0"/>
              <w:spacing w:line="240" w:lineRule="exact"/>
              <w:jc w:val="center"/>
              <w:rPr>
                <w:sz w:val="16"/>
                <w:szCs w:val="16"/>
              </w:rPr>
            </w:pPr>
            <w:r w:rsidRPr="00FB4A56">
              <w:rPr>
                <w:sz w:val="16"/>
                <w:szCs w:val="16"/>
              </w:rPr>
              <w:t>в том числе</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3472,84</w:t>
            </w:r>
          </w:p>
          <w:p w:rsidR="000A0518" w:rsidRPr="00FB4A56" w:rsidRDefault="000A0518" w:rsidP="00831D60">
            <w:pPr>
              <w:widowControl w:val="0"/>
              <w:snapToGrid w:val="0"/>
              <w:spacing w:line="240" w:lineRule="exact"/>
              <w:jc w:val="center"/>
              <w:rPr>
                <w:sz w:val="16"/>
                <w:szCs w:val="16"/>
              </w:rPr>
            </w:pPr>
            <w:r w:rsidRPr="00FB4A56">
              <w:rPr>
                <w:sz w:val="16"/>
                <w:szCs w:val="16"/>
              </w:rPr>
              <w:t>в том числе</w:t>
            </w:r>
          </w:p>
        </w:tc>
      </w:tr>
      <w:tr w:rsidR="000A0518" w:rsidRPr="00FB4A56" w:rsidTr="000A0518">
        <w:trPr>
          <w:trHeight w:val="531"/>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 xml:space="preserve">ния </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1566,9</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1224,5</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2119,0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1981,2</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1915,8</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2447,37</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2179,66</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953,72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1211,84</w:t>
            </w:r>
          </w:p>
        </w:tc>
      </w:tr>
      <w:tr w:rsidR="000A0518" w:rsidRPr="00FB4A56" w:rsidTr="000A0518">
        <w:trPr>
          <w:trHeight w:val="40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p w:rsidR="000A0518" w:rsidRPr="00FB4A56" w:rsidRDefault="000A0518" w:rsidP="00831D60">
            <w:pPr>
              <w:widowControl w:val="0"/>
              <w:spacing w:line="240" w:lineRule="exact"/>
              <w:jc w:val="center"/>
              <w:rPr>
                <w:sz w:val="16"/>
                <w:szCs w:val="16"/>
              </w:rPr>
            </w:pPr>
            <w:r w:rsidRPr="00FB4A56">
              <w:rPr>
                <w:bCs/>
                <w:sz w:val="16"/>
                <w:szCs w:val="16"/>
              </w:rPr>
              <w:t xml:space="preserve"> на р</w:t>
            </w:r>
            <w:r w:rsidRPr="00FB4A56">
              <w:rPr>
                <w:bCs/>
                <w:sz w:val="16"/>
                <w:szCs w:val="16"/>
              </w:rPr>
              <w:t>е</w:t>
            </w:r>
            <w:r w:rsidRPr="00FB4A56">
              <w:rPr>
                <w:bCs/>
                <w:sz w:val="16"/>
                <w:szCs w:val="16"/>
              </w:rPr>
              <w:t>монт;</w:t>
            </w:r>
          </w:p>
          <w:p w:rsidR="000A0518" w:rsidRPr="00FB4A56" w:rsidRDefault="000A0518" w:rsidP="00831D60">
            <w:pPr>
              <w:widowControl w:val="0"/>
              <w:spacing w:line="240" w:lineRule="exact"/>
              <w:jc w:val="center"/>
              <w:rPr>
                <w:sz w:val="16"/>
                <w:szCs w:val="16"/>
              </w:rPr>
            </w:pPr>
            <w:r w:rsidRPr="00FB4A56">
              <w:rPr>
                <w:bCs/>
                <w:sz w:val="16"/>
                <w:szCs w:val="16"/>
              </w:rPr>
              <w:t>на реал</w:t>
            </w:r>
            <w:r w:rsidRPr="00FB4A56">
              <w:rPr>
                <w:bCs/>
                <w:sz w:val="16"/>
                <w:szCs w:val="16"/>
              </w:rPr>
              <w:t>и</w:t>
            </w:r>
            <w:r w:rsidRPr="00FB4A56">
              <w:rPr>
                <w:bCs/>
                <w:sz w:val="16"/>
                <w:szCs w:val="16"/>
              </w:rPr>
              <w:t>зацию правовых актов Прав</w:t>
            </w:r>
            <w:r w:rsidRPr="00FB4A56">
              <w:rPr>
                <w:bCs/>
                <w:sz w:val="16"/>
                <w:szCs w:val="16"/>
              </w:rPr>
              <w:t>и</w:t>
            </w:r>
            <w:r w:rsidRPr="00FB4A56">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2043,0</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2043,0</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1185,0</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1185,0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2352,0</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2352,0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4647,2</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2370,0</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2277,2</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5709,0</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3519,0</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2190,0</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3318,0</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3318,0</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3392,0</w:t>
            </w: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3392,0</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2261,0</w:t>
            </w:r>
          </w:p>
          <w:p w:rsidR="000A0518" w:rsidRPr="00FB4A56" w:rsidRDefault="000A0518" w:rsidP="00831D60">
            <w:pPr>
              <w:widowControl w:val="0"/>
              <w:snapToGrid w:val="0"/>
              <w:spacing w:line="240" w:lineRule="exact"/>
              <w:jc w:val="center"/>
              <w:rPr>
                <w:sz w:val="16"/>
                <w:szCs w:val="16"/>
              </w:rPr>
            </w:pPr>
          </w:p>
          <w:p w:rsidR="000A0518" w:rsidRPr="00FB4A56" w:rsidRDefault="000A0518" w:rsidP="00831D60">
            <w:pPr>
              <w:widowControl w:val="0"/>
              <w:snapToGrid w:val="0"/>
              <w:spacing w:line="240" w:lineRule="exact"/>
              <w:jc w:val="center"/>
              <w:rPr>
                <w:sz w:val="16"/>
                <w:szCs w:val="16"/>
              </w:rPr>
            </w:pPr>
          </w:p>
          <w:p w:rsidR="000A0518" w:rsidRPr="00FB4A56" w:rsidRDefault="000A0518" w:rsidP="00831D60">
            <w:pPr>
              <w:widowControl w:val="0"/>
              <w:snapToGrid w:val="0"/>
              <w:spacing w:line="240" w:lineRule="exact"/>
              <w:jc w:val="center"/>
              <w:rPr>
                <w:sz w:val="16"/>
                <w:szCs w:val="16"/>
              </w:rPr>
            </w:pPr>
            <w:r w:rsidRPr="00FB4A56">
              <w:rPr>
                <w:sz w:val="16"/>
                <w:szCs w:val="16"/>
              </w:rPr>
              <w:t>2261,0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2261,0</w:t>
            </w:r>
          </w:p>
          <w:p w:rsidR="000A0518" w:rsidRPr="00FB4A56" w:rsidRDefault="000A0518" w:rsidP="00831D60">
            <w:pPr>
              <w:widowControl w:val="0"/>
              <w:snapToGrid w:val="0"/>
              <w:spacing w:line="240" w:lineRule="exact"/>
              <w:jc w:val="center"/>
              <w:rPr>
                <w:sz w:val="16"/>
                <w:szCs w:val="16"/>
              </w:rPr>
            </w:pPr>
          </w:p>
          <w:p w:rsidR="000A0518" w:rsidRPr="00FB4A56" w:rsidRDefault="000A0518" w:rsidP="00831D60">
            <w:pPr>
              <w:widowControl w:val="0"/>
              <w:snapToGrid w:val="0"/>
              <w:spacing w:line="240" w:lineRule="exact"/>
              <w:jc w:val="center"/>
              <w:rPr>
                <w:sz w:val="16"/>
                <w:szCs w:val="16"/>
              </w:rPr>
            </w:pPr>
          </w:p>
          <w:p w:rsidR="000A0518" w:rsidRPr="00FB4A56" w:rsidRDefault="000A0518" w:rsidP="00831D60">
            <w:pPr>
              <w:widowControl w:val="0"/>
              <w:snapToGrid w:val="0"/>
              <w:spacing w:line="240" w:lineRule="exact"/>
              <w:jc w:val="center"/>
              <w:rPr>
                <w:sz w:val="16"/>
                <w:szCs w:val="16"/>
              </w:rPr>
            </w:pPr>
            <w:r w:rsidRPr="00FB4A56">
              <w:rPr>
                <w:sz w:val="16"/>
                <w:szCs w:val="16"/>
              </w:rPr>
              <w:t>2261,0</w:t>
            </w:r>
          </w:p>
        </w:tc>
      </w:tr>
      <w:tr w:rsidR="000A0518" w:rsidRPr="00FB4A56" w:rsidTr="000A0518">
        <w:trPr>
          <w:trHeight w:val="38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lastRenderedPageBreak/>
              <w:t>1.1</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Лунача</w:t>
            </w:r>
            <w:r w:rsidRPr="00FB4A56">
              <w:rPr>
                <w:bCs/>
                <w:sz w:val="16"/>
                <w:szCs w:val="16"/>
              </w:rPr>
              <w:t>р</w:t>
            </w:r>
            <w:r w:rsidRPr="00FB4A56">
              <w:rPr>
                <w:bCs/>
                <w:sz w:val="16"/>
                <w:szCs w:val="16"/>
              </w:rPr>
              <w:t>ского, 220 м.</w:t>
            </w:r>
          </w:p>
          <w:p w:rsidR="000A0518" w:rsidRPr="00FB4A56" w:rsidRDefault="000A0518" w:rsidP="00831D60">
            <w:pPr>
              <w:widowControl w:val="0"/>
              <w:spacing w:line="240" w:lineRule="exact"/>
              <w:jc w:val="center"/>
              <w:rPr>
                <w:sz w:val="16"/>
                <w:szCs w:val="16"/>
              </w:rPr>
            </w:pPr>
            <w:r w:rsidRPr="00FB4A56">
              <w:rPr>
                <w:bCs/>
                <w:sz w:val="16"/>
                <w:szCs w:val="16"/>
              </w:rPr>
              <w:t>435 м.</w:t>
            </w:r>
          </w:p>
          <w:p w:rsidR="000A0518" w:rsidRPr="00FB4A56" w:rsidRDefault="000A0518" w:rsidP="00831D60">
            <w:pPr>
              <w:widowControl w:val="0"/>
              <w:spacing w:line="240" w:lineRule="exact"/>
              <w:jc w:val="center"/>
              <w:rPr>
                <w:sz w:val="16"/>
                <w:szCs w:val="16"/>
              </w:rPr>
            </w:pPr>
            <w:r w:rsidRPr="00FB4A56">
              <w:rPr>
                <w:bCs/>
                <w:sz w:val="16"/>
                <w:szCs w:val="16"/>
              </w:rPr>
              <w:t>уч.1, уч.2, уч.3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(реализация проекта «Дорога к дому»)</w:t>
            </w:r>
          </w:p>
          <w:p w:rsidR="000A0518" w:rsidRPr="00FB4A56" w:rsidRDefault="000A0518" w:rsidP="00831D60">
            <w:pPr>
              <w:widowControl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310,0</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512,5</w:t>
            </w: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 xml:space="preserve">ния </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18,9</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105,7</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291,1</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406,8</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Приозерная, 964,3м.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1086,0</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 xml:space="preserve">ния </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66,3</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1019,7</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ж/д ст. Торбино ул. </w:t>
            </w:r>
          </w:p>
          <w:p w:rsidR="000A0518" w:rsidRPr="00FB4A56" w:rsidRDefault="000A0518" w:rsidP="00831D60">
            <w:pPr>
              <w:widowControl w:val="0"/>
              <w:spacing w:line="240" w:lineRule="exact"/>
              <w:jc w:val="center"/>
              <w:rPr>
                <w:sz w:val="16"/>
                <w:szCs w:val="16"/>
              </w:rPr>
            </w:pPr>
            <w:r w:rsidRPr="00FB4A56">
              <w:rPr>
                <w:bCs/>
                <w:sz w:val="16"/>
                <w:szCs w:val="16"/>
              </w:rPr>
              <w:t>1 Мая, 556,43 м.</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435 м.</w:t>
            </w:r>
          </w:p>
          <w:p w:rsidR="000A0518" w:rsidRPr="00FB4A56" w:rsidRDefault="000A0518" w:rsidP="00831D60">
            <w:pPr>
              <w:widowControl w:val="0"/>
              <w:spacing w:line="240" w:lineRule="exact"/>
              <w:jc w:val="center"/>
              <w:rPr>
                <w:sz w:val="16"/>
                <w:szCs w:val="16"/>
              </w:rPr>
            </w:pPr>
            <w:r w:rsidRPr="00FB4A56">
              <w:rPr>
                <w:bCs/>
                <w:sz w:val="16"/>
                <w:szCs w:val="16"/>
              </w:rPr>
              <w:t xml:space="preserve"> уч.1,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уч.2</w:t>
            </w:r>
          </w:p>
          <w:p w:rsidR="000A0518" w:rsidRPr="00FB4A56" w:rsidRDefault="000A0518" w:rsidP="00831D60">
            <w:pPr>
              <w:widowControl w:val="0"/>
              <w:spacing w:line="240" w:lineRule="exact"/>
              <w:jc w:val="center"/>
              <w:rPr>
                <w:sz w:val="16"/>
                <w:szCs w:val="16"/>
              </w:rPr>
            </w:pPr>
            <w:r w:rsidRPr="00FB4A56">
              <w:rPr>
                <w:bCs/>
                <w:sz w:val="16"/>
                <w:szCs w:val="16"/>
              </w:rPr>
              <w:t xml:space="preserve">(реализация проекта «Дорога к </w:t>
            </w:r>
            <w:r w:rsidRPr="00FB4A56">
              <w:rPr>
                <w:bCs/>
                <w:sz w:val="16"/>
                <w:szCs w:val="16"/>
              </w:rPr>
              <w:lastRenderedPageBreak/>
              <w:t>дому»)</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556,8</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503,7</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556,8</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205,4</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298,3</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lastRenderedPageBreak/>
              <w:t>1.4</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ж/д ст. Торбино ул. </w:t>
            </w:r>
          </w:p>
          <w:p w:rsidR="000A0518" w:rsidRPr="00FB4A56" w:rsidRDefault="000A0518" w:rsidP="00831D60">
            <w:pPr>
              <w:widowControl w:val="0"/>
              <w:spacing w:line="240" w:lineRule="exact"/>
              <w:jc w:val="center"/>
              <w:rPr>
                <w:sz w:val="16"/>
                <w:szCs w:val="16"/>
              </w:rPr>
            </w:pPr>
            <w:r w:rsidRPr="00FB4A56">
              <w:rPr>
                <w:bCs/>
                <w:sz w:val="16"/>
                <w:szCs w:val="16"/>
              </w:rPr>
              <w:t>Свободы, 440 м.;</w:t>
            </w:r>
          </w:p>
          <w:p w:rsidR="000A0518" w:rsidRPr="00FB4A56" w:rsidRDefault="000A0518" w:rsidP="00831D60">
            <w:pPr>
              <w:widowControl w:val="0"/>
              <w:spacing w:line="240" w:lineRule="exact"/>
              <w:jc w:val="center"/>
              <w:rPr>
                <w:sz w:val="16"/>
                <w:szCs w:val="16"/>
              </w:rPr>
            </w:pPr>
            <w:r w:rsidRPr="00FB4A56">
              <w:rPr>
                <w:bCs/>
                <w:sz w:val="16"/>
                <w:szCs w:val="16"/>
              </w:rPr>
              <w:t>(в том чи</w:t>
            </w:r>
            <w:r w:rsidRPr="00FB4A56">
              <w:rPr>
                <w:bCs/>
                <w:sz w:val="16"/>
                <w:szCs w:val="16"/>
              </w:rPr>
              <w:t>с</w:t>
            </w:r>
            <w:r w:rsidRPr="00FB4A56">
              <w:rPr>
                <w:bCs/>
                <w:sz w:val="16"/>
                <w:szCs w:val="16"/>
              </w:rPr>
              <w:t>ле замена отдельных звеньев водопроп</w:t>
            </w:r>
            <w:r w:rsidRPr="00FB4A56">
              <w:rPr>
                <w:bCs/>
                <w:sz w:val="16"/>
                <w:szCs w:val="16"/>
              </w:rPr>
              <w:t>у</w:t>
            </w:r>
            <w:r w:rsidRPr="00FB4A56">
              <w:rPr>
                <w:bCs/>
                <w:sz w:val="16"/>
                <w:szCs w:val="16"/>
              </w:rPr>
              <w:t>скных труб)</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356,6</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 xml:space="preserve">87,8 </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114,6</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8,5</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242,0</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79,3</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1.5</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ж/д ст. Торбино ул. </w:t>
            </w:r>
          </w:p>
          <w:p w:rsidR="000A0518" w:rsidRPr="00FB4A56" w:rsidRDefault="000A0518" w:rsidP="00831D60">
            <w:pPr>
              <w:widowControl w:val="0"/>
              <w:spacing w:line="240" w:lineRule="exact"/>
              <w:jc w:val="center"/>
              <w:rPr>
                <w:sz w:val="16"/>
                <w:szCs w:val="16"/>
              </w:rPr>
            </w:pPr>
            <w:r w:rsidRPr="00FB4A56">
              <w:rPr>
                <w:bCs/>
                <w:sz w:val="16"/>
                <w:szCs w:val="16"/>
              </w:rPr>
              <w:t xml:space="preserve">Сенная,  200 м. </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172,3</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10,6</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161,7</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1.6</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Ко</w:t>
            </w:r>
            <w:r w:rsidRPr="00FB4A56">
              <w:rPr>
                <w:bCs/>
                <w:sz w:val="16"/>
                <w:szCs w:val="16"/>
              </w:rPr>
              <w:t>о</w:t>
            </w:r>
            <w:r w:rsidRPr="00FB4A56">
              <w:rPr>
                <w:bCs/>
                <w:sz w:val="16"/>
                <w:szCs w:val="16"/>
              </w:rPr>
              <w:t>перативная 295,2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358,0</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1.7</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Новая 200м.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349,9</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21,4</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328,5</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1.8</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2-я Боровая 150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134,2</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1.9</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К</w:t>
            </w:r>
            <w:r w:rsidRPr="00FB4A56">
              <w:rPr>
                <w:bCs/>
                <w:sz w:val="16"/>
                <w:szCs w:val="16"/>
              </w:rPr>
              <w:t>а</w:t>
            </w:r>
            <w:r w:rsidRPr="00FB4A56">
              <w:rPr>
                <w:bCs/>
                <w:sz w:val="16"/>
                <w:szCs w:val="16"/>
              </w:rPr>
              <w:t xml:space="preserve">линина </w:t>
            </w:r>
          </w:p>
          <w:p w:rsidR="000A0518" w:rsidRPr="00FB4A56" w:rsidRDefault="000A0518" w:rsidP="00831D60">
            <w:pPr>
              <w:widowControl w:val="0"/>
              <w:spacing w:line="240" w:lineRule="exact"/>
              <w:jc w:val="center"/>
              <w:rPr>
                <w:sz w:val="16"/>
                <w:szCs w:val="16"/>
              </w:rPr>
            </w:pPr>
            <w:r w:rsidRPr="00FB4A56">
              <w:rPr>
                <w:bCs/>
                <w:sz w:val="16"/>
                <w:szCs w:val="16"/>
              </w:rPr>
              <w:t>165 м.</w:t>
            </w:r>
          </w:p>
          <w:p w:rsidR="000A0518" w:rsidRPr="00FB4A56" w:rsidRDefault="000A0518" w:rsidP="00831D60">
            <w:pPr>
              <w:widowControl w:val="0"/>
              <w:spacing w:line="240" w:lineRule="exact"/>
              <w:jc w:val="center"/>
              <w:rPr>
                <w:sz w:val="16"/>
                <w:szCs w:val="16"/>
              </w:rPr>
            </w:pPr>
            <w:r w:rsidRPr="00FB4A56">
              <w:rPr>
                <w:bCs/>
                <w:sz w:val="16"/>
                <w:szCs w:val="16"/>
              </w:rPr>
              <w:t>240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197,0</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500,0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197,0</w:t>
            </w: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90,0</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410,0</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1.10</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ул.1 Мая</w:t>
            </w:r>
          </w:p>
          <w:p w:rsidR="000A0518" w:rsidRPr="00FB4A56" w:rsidRDefault="000A0518" w:rsidP="00831D60">
            <w:pPr>
              <w:widowControl w:val="0"/>
              <w:spacing w:line="240" w:lineRule="exact"/>
              <w:jc w:val="center"/>
              <w:rPr>
                <w:sz w:val="16"/>
                <w:szCs w:val="16"/>
              </w:rPr>
            </w:pPr>
            <w:r w:rsidRPr="00FB4A56">
              <w:rPr>
                <w:bCs/>
                <w:sz w:val="16"/>
                <w:szCs w:val="16"/>
              </w:rPr>
              <w:t>50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4,4</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8"/>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1.11</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Ульяно</w:t>
            </w:r>
            <w:r w:rsidRPr="00FB4A56">
              <w:rPr>
                <w:bCs/>
                <w:sz w:val="16"/>
                <w:szCs w:val="16"/>
              </w:rPr>
              <w:t>в</w:t>
            </w:r>
            <w:r w:rsidRPr="00FB4A56">
              <w:rPr>
                <w:bCs/>
                <w:sz w:val="16"/>
                <w:szCs w:val="16"/>
              </w:rPr>
              <w:t>ская, 10 м.</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507 м.</w:t>
            </w:r>
          </w:p>
          <w:p w:rsidR="000A0518" w:rsidRPr="00FB4A56" w:rsidRDefault="000A0518" w:rsidP="00831D60">
            <w:pPr>
              <w:widowControl w:val="0"/>
              <w:spacing w:line="240" w:lineRule="exact"/>
              <w:jc w:val="center"/>
              <w:rPr>
                <w:sz w:val="16"/>
                <w:szCs w:val="16"/>
              </w:rPr>
            </w:pPr>
            <w:r w:rsidRPr="00FB4A56">
              <w:rPr>
                <w:bCs/>
                <w:sz w:val="16"/>
                <w:szCs w:val="16"/>
              </w:rPr>
              <w:t>(в том чи</w:t>
            </w:r>
            <w:r w:rsidRPr="00FB4A56">
              <w:rPr>
                <w:bCs/>
                <w:sz w:val="16"/>
                <w:szCs w:val="16"/>
              </w:rPr>
              <w:t>с</w:t>
            </w:r>
            <w:r w:rsidRPr="00FB4A56">
              <w:rPr>
                <w:bCs/>
                <w:sz w:val="16"/>
                <w:szCs w:val="16"/>
              </w:rPr>
              <w:t xml:space="preserve">ле замена </w:t>
            </w:r>
            <w:r w:rsidRPr="00FB4A56">
              <w:rPr>
                <w:bCs/>
                <w:sz w:val="16"/>
                <w:szCs w:val="16"/>
              </w:rPr>
              <w:lastRenderedPageBreak/>
              <w:t>отдельных звеньев водопроп</w:t>
            </w:r>
            <w:r w:rsidRPr="00FB4A56">
              <w:rPr>
                <w:bCs/>
                <w:sz w:val="16"/>
                <w:szCs w:val="16"/>
              </w:rPr>
              <w:t>у</w:t>
            </w:r>
            <w:r w:rsidRPr="00FB4A56">
              <w:rPr>
                <w:bCs/>
                <w:sz w:val="16"/>
                <w:szCs w:val="16"/>
              </w:rPr>
              <w:t>скных труб)(реализация пр</w:t>
            </w:r>
            <w:r w:rsidRPr="00FB4A56">
              <w:rPr>
                <w:bCs/>
                <w:sz w:val="16"/>
                <w:szCs w:val="16"/>
              </w:rPr>
              <w:t>о</w:t>
            </w:r>
            <w:r w:rsidRPr="00FB4A56">
              <w:rPr>
                <w:bCs/>
                <w:sz w:val="16"/>
                <w:szCs w:val="16"/>
              </w:rPr>
              <w:t>екта «Дор</w:t>
            </w:r>
            <w:r w:rsidRPr="00FB4A56">
              <w:rPr>
                <w:bCs/>
                <w:sz w:val="16"/>
                <w:szCs w:val="16"/>
              </w:rPr>
              <w:t>о</w:t>
            </w:r>
            <w:r w:rsidRPr="00FB4A56">
              <w:rPr>
                <w:bCs/>
                <w:sz w:val="16"/>
                <w:szCs w:val="16"/>
              </w:rPr>
              <w:t>га к дому»)</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48,5</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719,3</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lastRenderedPageBreak/>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36,7</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682,6</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1.12</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Островск</w:t>
            </w:r>
            <w:r w:rsidRPr="00FB4A56">
              <w:rPr>
                <w:bCs/>
                <w:sz w:val="16"/>
                <w:szCs w:val="16"/>
              </w:rPr>
              <w:t>о</w:t>
            </w:r>
            <w:r w:rsidRPr="00FB4A56">
              <w:rPr>
                <w:bCs/>
                <w:sz w:val="16"/>
                <w:szCs w:val="16"/>
              </w:rPr>
              <w:t>го, 389 м.</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115 м.</w:t>
            </w:r>
          </w:p>
          <w:p w:rsidR="000A0518" w:rsidRPr="00FB4A56" w:rsidRDefault="000A0518" w:rsidP="00831D60">
            <w:pPr>
              <w:widowControl w:val="0"/>
              <w:spacing w:line="240" w:lineRule="exact"/>
              <w:jc w:val="center"/>
              <w:rPr>
                <w:sz w:val="16"/>
                <w:szCs w:val="16"/>
              </w:rPr>
            </w:pPr>
            <w:r w:rsidRPr="00FB4A56">
              <w:rPr>
                <w:bCs/>
                <w:sz w:val="16"/>
                <w:szCs w:val="16"/>
              </w:rPr>
              <w:t>(в том чи</w:t>
            </w:r>
            <w:r w:rsidRPr="00FB4A56">
              <w:rPr>
                <w:bCs/>
                <w:sz w:val="16"/>
                <w:szCs w:val="16"/>
              </w:rPr>
              <w:t>с</w:t>
            </w:r>
            <w:r w:rsidRPr="00FB4A56">
              <w:rPr>
                <w:bCs/>
                <w:sz w:val="16"/>
                <w:szCs w:val="16"/>
              </w:rPr>
              <w:t>ле замена отдельных звеньев водопроп</w:t>
            </w:r>
            <w:r w:rsidRPr="00FB4A56">
              <w:rPr>
                <w:bCs/>
                <w:sz w:val="16"/>
                <w:szCs w:val="16"/>
              </w:rPr>
              <w:t>у</w:t>
            </w:r>
            <w:r w:rsidRPr="00FB4A56">
              <w:rPr>
                <w:bCs/>
                <w:sz w:val="16"/>
                <w:szCs w:val="16"/>
              </w:rPr>
              <w:t>скных труб)(реализация пр</w:t>
            </w:r>
            <w:r w:rsidRPr="00FB4A56">
              <w:rPr>
                <w:bCs/>
                <w:sz w:val="16"/>
                <w:szCs w:val="16"/>
              </w:rPr>
              <w:t>о</w:t>
            </w:r>
            <w:r w:rsidRPr="00FB4A56">
              <w:rPr>
                <w:bCs/>
                <w:sz w:val="16"/>
                <w:szCs w:val="16"/>
              </w:rPr>
              <w:t>екта «Дор</w:t>
            </w:r>
            <w:r w:rsidRPr="00FB4A56">
              <w:rPr>
                <w:bCs/>
                <w:sz w:val="16"/>
                <w:szCs w:val="16"/>
              </w:rPr>
              <w:t>о</w:t>
            </w:r>
            <w:r w:rsidRPr="00FB4A56">
              <w:rPr>
                <w:bCs/>
                <w:sz w:val="16"/>
                <w:szCs w:val="16"/>
              </w:rPr>
              <w:t>га к дому»)</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395,8</w:t>
            </w: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128,0</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395,8</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6,5</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121,5</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1.13</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Узи  1327,9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1491,5</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306,5</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1185,0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1.14</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Лермонтова 608,8 м.</w:t>
            </w:r>
          </w:p>
          <w:p w:rsidR="000A0518" w:rsidRPr="00FB4A56" w:rsidRDefault="000A0518" w:rsidP="00831D60">
            <w:pPr>
              <w:widowControl w:val="0"/>
              <w:spacing w:line="240" w:lineRule="exact"/>
              <w:jc w:val="center"/>
              <w:rPr>
                <w:sz w:val="16"/>
                <w:szCs w:val="16"/>
              </w:rPr>
            </w:pPr>
            <w:r w:rsidRPr="00FB4A56">
              <w:rPr>
                <w:bCs/>
                <w:sz w:val="16"/>
                <w:szCs w:val="16"/>
              </w:rPr>
              <w:t>(в том чи</w:t>
            </w:r>
            <w:r w:rsidRPr="00FB4A56">
              <w:rPr>
                <w:bCs/>
                <w:sz w:val="16"/>
                <w:szCs w:val="16"/>
              </w:rPr>
              <w:t>с</w:t>
            </w:r>
            <w:r w:rsidRPr="00FB4A56">
              <w:rPr>
                <w:bCs/>
                <w:sz w:val="16"/>
                <w:szCs w:val="16"/>
              </w:rPr>
              <w:t>ле замена отдельных звеньев водопроп</w:t>
            </w:r>
            <w:r w:rsidRPr="00FB4A56">
              <w:rPr>
                <w:bCs/>
                <w:sz w:val="16"/>
                <w:szCs w:val="16"/>
              </w:rPr>
              <w:t>у</w:t>
            </w:r>
            <w:r w:rsidRPr="00FB4A56">
              <w:rPr>
                <w:bCs/>
                <w:sz w:val="16"/>
                <w:szCs w:val="16"/>
              </w:rPr>
              <w:t>скных труб)</w:t>
            </w:r>
          </w:p>
          <w:p w:rsidR="000A0518" w:rsidRPr="00FB4A56" w:rsidRDefault="000A0518" w:rsidP="00831D60">
            <w:pPr>
              <w:widowControl w:val="0"/>
              <w:spacing w:line="240" w:lineRule="exact"/>
              <w:jc w:val="center"/>
              <w:rPr>
                <w:sz w:val="16"/>
                <w:szCs w:val="16"/>
              </w:rPr>
            </w:pPr>
            <w:r w:rsidRPr="00FB4A56">
              <w:rPr>
                <w:bCs/>
                <w:sz w:val="16"/>
                <w:szCs w:val="16"/>
              </w:rPr>
              <w:t>637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491,9</w:t>
            </w: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105,5</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600,0</w:t>
            </w: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491,9</w:t>
            </w: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14,7</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108,0</w:t>
            </w: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90,8</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492,0</w:t>
            </w:r>
          </w:p>
        </w:tc>
      </w:tr>
      <w:tr w:rsidR="000A0518" w:rsidRPr="00FB4A56" w:rsidTr="000A0518">
        <w:trPr>
          <w:trHeight w:val="614"/>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1.15</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Тереб</w:t>
            </w:r>
            <w:r w:rsidRPr="00FB4A56">
              <w:rPr>
                <w:bCs/>
                <w:sz w:val="16"/>
                <w:szCs w:val="16"/>
              </w:rPr>
              <w:t>у</w:t>
            </w:r>
            <w:r w:rsidRPr="00FB4A56">
              <w:rPr>
                <w:bCs/>
                <w:sz w:val="16"/>
                <w:szCs w:val="16"/>
              </w:rPr>
              <w:t>ново 500м.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819,6</w:t>
            </w: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1.16</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Верховик 528м.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682,5</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127,5</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555,0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lastRenderedPageBreak/>
              <w:t>1.17</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Песчанка 190м .</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273,0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1.18</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Шарово 378м.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543,0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1.19</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Дерняки 773 м</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rPr>
                <w:bCs/>
                <w:sz w:val="16"/>
                <w:szCs w:val="16"/>
              </w:rPr>
            </w:pPr>
          </w:p>
          <w:p w:rsidR="000A0518" w:rsidRPr="00FB4A56" w:rsidRDefault="000A0518" w:rsidP="00831D60">
            <w:pPr>
              <w:widowControl w:val="0"/>
              <w:spacing w:line="240" w:lineRule="exact"/>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уч.1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-153м.</w:t>
            </w:r>
          </w:p>
          <w:p w:rsidR="000A0518" w:rsidRPr="00FB4A56" w:rsidRDefault="000A0518" w:rsidP="00831D60">
            <w:pPr>
              <w:widowControl w:val="0"/>
              <w:spacing w:line="240" w:lineRule="exact"/>
              <w:jc w:val="center"/>
              <w:rPr>
                <w:sz w:val="16"/>
                <w:szCs w:val="16"/>
              </w:rPr>
            </w:pPr>
            <w:r w:rsidRPr="00FB4A56">
              <w:rPr>
                <w:bCs/>
                <w:sz w:val="16"/>
                <w:szCs w:val="16"/>
              </w:rPr>
              <w:t>уч. 3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-808 м.</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уч.2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-662м. (ре</w:t>
            </w:r>
            <w:r w:rsidRPr="00FB4A56">
              <w:rPr>
                <w:bCs/>
                <w:sz w:val="16"/>
                <w:szCs w:val="16"/>
              </w:rPr>
              <w:t>а</w:t>
            </w:r>
            <w:r w:rsidRPr="00FB4A56">
              <w:rPr>
                <w:bCs/>
                <w:sz w:val="16"/>
                <w:szCs w:val="16"/>
              </w:rPr>
              <w:t xml:space="preserve">лизация проекта «Дорога к дому») </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уч.4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-145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1290,1</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1709,8</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p w:rsidR="000A0518" w:rsidRPr="00FB4A56" w:rsidRDefault="000A0518" w:rsidP="00831D60">
            <w:pPr>
              <w:widowControl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742,9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114,1</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262,9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1176,0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480,0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rPr>
                <w:bCs/>
                <w:sz w:val="16"/>
                <w:szCs w:val="16"/>
              </w:rPr>
            </w:pPr>
          </w:p>
          <w:p w:rsidR="000A0518" w:rsidRPr="00FB4A56" w:rsidRDefault="000A0518" w:rsidP="00831D60">
            <w:pPr>
              <w:widowControl w:val="0"/>
              <w:spacing w:line="240" w:lineRule="exact"/>
              <w:rPr>
                <w:bCs/>
                <w:sz w:val="16"/>
                <w:szCs w:val="16"/>
              </w:rPr>
            </w:pPr>
          </w:p>
          <w:p w:rsidR="000A0518" w:rsidRPr="00FB4A56" w:rsidRDefault="000A0518" w:rsidP="00831D60">
            <w:pPr>
              <w:widowControl w:val="0"/>
              <w:spacing w:line="240" w:lineRule="exact"/>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
                <w:bCs/>
                <w:sz w:val="16"/>
                <w:szCs w:val="16"/>
              </w:rPr>
              <w:t>773,9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pacing w:line="240" w:lineRule="exact"/>
              <w:jc w:val="center"/>
              <w:rPr>
                <w:b/>
                <w:bCs/>
                <w:sz w:val="16"/>
                <w:szCs w:val="16"/>
              </w:rPr>
            </w:pPr>
          </w:p>
          <w:p w:rsidR="000A0518" w:rsidRPr="00FB4A56" w:rsidRDefault="000A0518" w:rsidP="00831D60">
            <w:pPr>
              <w:widowControl w:val="0"/>
              <w:spacing w:line="240" w:lineRule="exact"/>
              <w:rPr>
                <w:b/>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294,0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479,9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
                <w:bCs/>
                <w:sz w:val="16"/>
                <w:szCs w:val="16"/>
              </w:rPr>
              <w:t>193,0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60,9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 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132,1</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1.20</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Висленев Остров 600м.</w:t>
            </w:r>
          </w:p>
          <w:p w:rsidR="000A0518" w:rsidRPr="00FB4A56" w:rsidRDefault="000A0518" w:rsidP="00831D60">
            <w:pPr>
              <w:widowControl w:val="0"/>
              <w:spacing w:line="240" w:lineRule="exact"/>
              <w:jc w:val="center"/>
              <w:rPr>
                <w:sz w:val="16"/>
                <w:szCs w:val="16"/>
              </w:rPr>
            </w:pPr>
            <w:r w:rsidRPr="00FB4A56">
              <w:rPr>
                <w:color w:val="000000"/>
                <w:sz w:val="16"/>
                <w:szCs w:val="16"/>
              </w:rPr>
              <w:t xml:space="preserve">(участок № 1 (в том </w:t>
            </w:r>
            <w:r w:rsidRPr="00FB4A56">
              <w:rPr>
                <w:color w:val="000000"/>
                <w:sz w:val="16"/>
                <w:szCs w:val="16"/>
              </w:rPr>
              <w:lastRenderedPageBreak/>
              <w:t>числе зам</w:t>
            </w:r>
            <w:r w:rsidRPr="00FB4A56">
              <w:rPr>
                <w:color w:val="000000"/>
                <w:sz w:val="16"/>
                <w:szCs w:val="16"/>
              </w:rPr>
              <w:t>е</w:t>
            </w:r>
            <w:r w:rsidRPr="00FB4A56">
              <w:rPr>
                <w:color w:val="000000"/>
                <w:sz w:val="16"/>
                <w:szCs w:val="16"/>
              </w:rPr>
              <w:t>на отдел</w:t>
            </w:r>
            <w:r w:rsidRPr="00FB4A56">
              <w:rPr>
                <w:color w:val="000000"/>
                <w:sz w:val="16"/>
                <w:szCs w:val="16"/>
              </w:rPr>
              <w:t>ь</w:t>
            </w:r>
            <w:r w:rsidRPr="00FB4A56">
              <w:rPr>
                <w:color w:val="000000"/>
                <w:sz w:val="16"/>
                <w:szCs w:val="16"/>
              </w:rPr>
              <w:t>ных звеньев водопроп</w:t>
            </w:r>
            <w:r w:rsidRPr="00FB4A56">
              <w:rPr>
                <w:color w:val="000000"/>
                <w:sz w:val="16"/>
                <w:szCs w:val="16"/>
              </w:rPr>
              <w:t>у</w:t>
            </w:r>
            <w:r w:rsidRPr="00FB4A56">
              <w:rPr>
                <w:color w:val="000000"/>
                <w:sz w:val="16"/>
                <w:szCs w:val="16"/>
              </w:rPr>
              <w:t xml:space="preserve">скных труб), </w:t>
            </w:r>
          </w:p>
          <w:p w:rsidR="000A0518" w:rsidRPr="00FB4A56" w:rsidRDefault="000A0518" w:rsidP="00831D60">
            <w:pPr>
              <w:widowControl w:val="0"/>
              <w:spacing w:line="240" w:lineRule="exact"/>
              <w:jc w:val="center"/>
              <w:rPr>
                <w:sz w:val="16"/>
                <w:szCs w:val="16"/>
              </w:rPr>
            </w:pPr>
            <w:r w:rsidRPr="00FB4A56">
              <w:rPr>
                <w:color w:val="000000"/>
                <w:sz w:val="16"/>
                <w:szCs w:val="16"/>
              </w:rPr>
              <w:t xml:space="preserve">№ 2)  </w:t>
            </w:r>
          </w:p>
          <w:p w:rsidR="000A0518" w:rsidRPr="00FB4A56" w:rsidRDefault="000A0518" w:rsidP="00831D60">
            <w:pPr>
              <w:widowControl w:val="0"/>
              <w:spacing w:line="240" w:lineRule="exact"/>
              <w:jc w:val="center"/>
              <w:rPr>
                <w:sz w:val="16"/>
                <w:szCs w:val="16"/>
              </w:rPr>
            </w:pPr>
            <w:r w:rsidRPr="00FB4A56">
              <w:rPr>
                <w:sz w:val="16"/>
                <w:szCs w:val="16"/>
              </w:rPr>
              <w:t>452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763,6</w:t>
            </w:r>
          </w:p>
          <w:p w:rsidR="000A0518" w:rsidRPr="00FB4A56" w:rsidRDefault="000A0518" w:rsidP="00831D60">
            <w:pPr>
              <w:widowControl w:val="0"/>
              <w:spacing w:line="240" w:lineRule="exact"/>
              <w:jc w:val="center"/>
              <w:rPr>
                <w:sz w:val="16"/>
                <w:szCs w:val="16"/>
              </w:rPr>
            </w:pPr>
            <w:r w:rsidRPr="00FB4A56">
              <w:rPr>
                <w:bCs/>
                <w:sz w:val="16"/>
                <w:szCs w:val="16"/>
              </w:rPr>
              <w:t xml:space="preserve">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587,9</w:t>
            </w:r>
          </w:p>
          <w:p w:rsidR="000A0518" w:rsidRPr="00FB4A56" w:rsidRDefault="000A0518" w:rsidP="00831D60">
            <w:pPr>
              <w:widowControl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lastRenderedPageBreak/>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142,6</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587,9</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snapToGrid w:val="0"/>
              <w:rPr>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621,0</w:t>
            </w:r>
          </w:p>
        </w:tc>
        <w:tc>
          <w:tcPr>
            <w:tcW w:w="624" w:type="dxa"/>
            <w:tcBorders>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snapToGrid w:val="0"/>
              <w:rPr>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snapToGrid w:val="0"/>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snapToGrid w:val="0"/>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snapToGrid w:val="0"/>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1.21</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 д. Большие Гусины  </w:t>
            </w:r>
            <w:r w:rsidRPr="00FB4A56">
              <w:rPr>
                <w:bCs/>
                <w:sz w:val="16"/>
                <w:szCs w:val="16"/>
                <w:lang w:val="en-US"/>
              </w:rPr>
              <w:t>240</w:t>
            </w:r>
            <w:r w:rsidRPr="00FB4A56">
              <w:rPr>
                <w:bCs/>
                <w:sz w:val="16"/>
                <w:szCs w:val="16"/>
              </w:rPr>
              <w:t xml:space="preserve">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235,9</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24,0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 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211,9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1.22</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д. Выдрино </w:t>
            </w:r>
          </w:p>
          <w:p w:rsidR="000A0518" w:rsidRPr="00FB4A56" w:rsidRDefault="000A0518" w:rsidP="00831D60">
            <w:pPr>
              <w:widowControl w:val="0"/>
              <w:spacing w:line="240" w:lineRule="exact"/>
              <w:jc w:val="center"/>
              <w:rPr>
                <w:sz w:val="16"/>
                <w:szCs w:val="16"/>
              </w:rPr>
            </w:pPr>
            <w:r w:rsidRPr="00FB4A56">
              <w:rPr>
                <w:bCs/>
                <w:sz w:val="16"/>
                <w:szCs w:val="16"/>
              </w:rPr>
              <w:t>400 м.</w:t>
            </w:r>
          </w:p>
          <w:p w:rsidR="000A0518" w:rsidRPr="00FB4A56" w:rsidRDefault="000A0518" w:rsidP="00831D60">
            <w:pPr>
              <w:widowControl w:val="0"/>
              <w:spacing w:line="240" w:lineRule="exact"/>
              <w:jc w:val="center"/>
              <w:rPr>
                <w:sz w:val="16"/>
                <w:szCs w:val="16"/>
              </w:rPr>
            </w:pPr>
            <w:r w:rsidRPr="00FB4A56">
              <w:rPr>
                <w:bCs/>
                <w:sz w:val="16"/>
                <w:szCs w:val="16"/>
              </w:rPr>
              <w:t>496,7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1075,6</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109,5</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 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966,1</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1.23</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д. Данилово </w:t>
            </w:r>
          </w:p>
          <w:p w:rsidR="000A0518" w:rsidRPr="00FB4A56" w:rsidRDefault="000A0518" w:rsidP="00831D60">
            <w:pPr>
              <w:widowControl w:val="0"/>
              <w:spacing w:line="240" w:lineRule="exact"/>
              <w:jc w:val="center"/>
              <w:rPr>
                <w:sz w:val="16"/>
                <w:szCs w:val="16"/>
              </w:rPr>
            </w:pPr>
            <w:r w:rsidRPr="00FB4A56">
              <w:rPr>
                <w:bCs/>
                <w:sz w:val="16"/>
                <w:szCs w:val="16"/>
              </w:rPr>
              <w:t>726 м.</w:t>
            </w: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замена отдельных звеньев водопроп</w:t>
            </w:r>
            <w:r w:rsidRPr="00FB4A56">
              <w:rPr>
                <w:bCs/>
                <w:sz w:val="16"/>
                <w:szCs w:val="16"/>
              </w:rPr>
              <w:t>у</w:t>
            </w:r>
            <w:r w:rsidRPr="00FB4A56">
              <w:rPr>
                <w:bCs/>
                <w:sz w:val="16"/>
                <w:szCs w:val="16"/>
              </w:rPr>
              <w:t>скных труб</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945,9</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235,0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 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710,9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lastRenderedPageBreak/>
              <w:t>1.24</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Шешка 235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285,2</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29,0</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 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256,2</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437"/>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1.25</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Пионе</w:t>
            </w:r>
            <w:r w:rsidRPr="00FB4A56">
              <w:rPr>
                <w:bCs/>
                <w:sz w:val="16"/>
                <w:szCs w:val="16"/>
              </w:rPr>
              <w:t>р</w:t>
            </w:r>
            <w:r w:rsidRPr="00FB4A56">
              <w:rPr>
                <w:bCs/>
                <w:sz w:val="16"/>
                <w:szCs w:val="16"/>
              </w:rPr>
              <w:t xml:space="preserve">ская, </w:t>
            </w:r>
          </w:p>
          <w:p w:rsidR="000A0518" w:rsidRPr="00FB4A56" w:rsidRDefault="000A0518" w:rsidP="00831D60">
            <w:pPr>
              <w:widowControl w:val="0"/>
              <w:spacing w:line="240" w:lineRule="exact"/>
              <w:jc w:val="center"/>
              <w:rPr>
                <w:sz w:val="16"/>
                <w:szCs w:val="16"/>
              </w:rPr>
            </w:pPr>
            <w:r w:rsidRPr="00FB4A56">
              <w:rPr>
                <w:bCs/>
                <w:sz w:val="16"/>
                <w:szCs w:val="16"/>
              </w:rPr>
              <w:t>(в том чи</w:t>
            </w:r>
            <w:r w:rsidRPr="00FB4A56">
              <w:rPr>
                <w:bCs/>
                <w:sz w:val="16"/>
                <w:szCs w:val="16"/>
              </w:rPr>
              <w:t>с</w:t>
            </w:r>
            <w:r w:rsidRPr="00FB4A56">
              <w:rPr>
                <w:bCs/>
                <w:sz w:val="16"/>
                <w:szCs w:val="16"/>
              </w:rPr>
              <w:t>ле замена отдельных звеньев водопроп</w:t>
            </w:r>
            <w:r w:rsidRPr="00FB4A56">
              <w:rPr>
                <w:bCs/>
                <w:sz w:val="16"/>
                <w:szCs w:val="16"/>
              </w:rPr>
              <w:t>у</w:t>
            </w:r>
            <w:r w:rsidRPr="00FB4A56">
              <w:rPr>
                <w:bCs/>
                <w:sz w:val="16"/>
                <w:szCs w:val="16"/>
              </w:rPr>
              <w:t>скных труб) -340м.</w:t>
            </w:r>
          </w:p>
          <w:p w:rsidR="000A0518" w:rsidRPr="00FB4A56" w:rsidRDefault="000A0518" w:rsidP="00831D60">
            <w:pPr>
              <w:widowControl w:val="0"/>
              <w:spacing w:line="240" w:lineRule="exact"/>
              <w:jc w:val="center"/>
              <w:rPr>
                <w:sz w:val="16"/>
                <w:szCs w:val="16"/>
              </w:rPr>
            </w:pPr>
            <w:r w:rsidRPr="00FB4A56">
              <w:rPr>
                <w:bCs/>
                <w:sz w:val="16"/>
                <w:szCs w:val="16"/>
              </w:rPr>
              <w:t>(от ул. Св</w:t>
            </w:r>
            <w:r w:rsidRPr="00FB4A56">
              <w:rPr>
                <w:bCs/>
                <w:sz w:val="16"/>
                <w:szCs w:val="16"/>
              </w:rPr>
              <w:t>о</w:t>
            </w:r>
            <w:r w:rsidRPr="00FB4A56">
              <w:rPr>
                <w:bCs/>
                <w:sz w:val="16"/>
                <w:szCs w:val="16"/>
              </w:rPr>
              <w:t>боды до пересеч</w:t>
            </w:r>
            <w:r w:rsidRPr="00FB4A56">
              <w:rPr>
                <w:bCs/>
                <w:sz w:val="16"/>
                <w:szCs w:val="16"/>
              </w:rPr>
              <w:t>е</w:t>
            </w:r>
            <w:r w:rsidRPr="00FB4A56">
              <w:rPr>
                <w:bCs/>
                <w:sz w:val="16"/>
                <w:szCs w:val="16"/>
              </w:rPr>
              <w:t>ния с ул. Пушки</w:t>
            </w:r>
            <w:r w:rsidRPr="00FB4A56">
              <w:rPr>
                <w:bCs/>
                <w:sz w:val="16"/>
                <w:szCs w:val="16"/>
              </w:rPr>
              <w:t>н</w:t>
            </w:r>
            <w:r w:rsidRPr="00FB4A56">
              <w:rPr>
                <w:bCs/>
                <w:sz w:val="16"/>
                <w:szCs w:val="16"/>
              </w:rPr>
              <w:t>ская) 229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447,0</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sz w:val="16"/>
                <w:szCs w:val="16"/>
              </w:rPr>
            </w:pPr>
            <w:r w:rsidRPr="00FB4A56">
              <w:rPr>
                <w:sz w:val="16"/>
                <w:szCs w:val="16"/>
              </w:rPr>
              <w:t>227,8</w:t>
            </w:r>
          </w:p>
          <w:p w:rsidR="000A0518" w:rsidRPr="00FB4A56" w:rsidRDefault="000A0518" w:rsidP="00831D60">
            <w:pPr>
              <w:widowControl w:val="0"/>
              <w:snapToGrid w:val="0"/>
              <w:spacing w:line="240" w:lineRule="exact"/>
              <w:jc w:val="center"/>
              <w:rPr>
                <w:sz w:val="16"/>
                <w:szCs w:val="16"/>
              </w:rPr>
            </w:pPr>
            <w:r w:rsidRPr="00FB4A56">
              <w:rPr>
                <w:bCs/>
                <w:sz w:val="16"/>
                <w:szCs w:val="16"/>
              </w:rPr>
              <w:t>в том числе</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r>
      <w:tr w:rsidR="000A0518" w:rsidRPr="00FB4A56" w:rsidTr="000A0518">
        <w:trPr>
          <w:trHeight w:val="437"/>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73,7</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b/>
                <w:bCs/>
                <w:sz w:val="16"/>
                <w:szCs w:val="16"/>
              </w:rPr>
            </w:pPr>
          </w:p>
          <w:p w:rsidR="000A0518" w:rsidRPr="00FB4A56" w:rsidRDefault="000A0518" w:rsidP="00831D60">
            <w:pPr>
              <w:widowControl w:val="0"/>
              <w:snapToGrid w:val="0"/>
              <w:spacing w:line="240" w:lineRule="exact"/>
              <w:jc w:val="center"/>
              <w:rPr>
                <w:sz w:val="16"/>
                <w:szCs w:val="16"/>
              </w:rPr>
            </w:pPr>
            <w:r w:rsidRPr="00FB4A56">
              <w:rPr>
                <w:sz w:val="16"/>
                <w:szCs w:val="16"/>
              </w:rPr>
              <w:t>13,1</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r>
      <w:tr w:rsidR="000A0518" w:rsidRPr="00FB4A56" w:rsidTr="000A0518">
        <w:trPr>
          <w:trHeight w:val="437"/>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373,3</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p w:rsidR="000A0518" w:rsidRPr="00FB4A56" w:rsidRDefault="000A0518" w:rsidP="00831D60">
            <w:pPr>
              <w:widowControl w:val="0"/>
              <w:snapToGrid w:val="0"/>
              <w:spacing w:line="240" w:lineRule="exact"/>
              <w:jc w:val="center"/>
              <w:rPr>
                <w:sz w:val="16"/>
                <w:szCs w:val="16"/>
              </w:rPr>
            </w:pPr>
            <w:r w:rsidRPr="00FB4A56">
              <w:rPr>
                <w:sz w:val="16"/>
                <w:szCs w:val="16"/>
              </w:rPr>
              <w:t>214,7</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1.26</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Пушки</w:t>
            </w:r>
            <w:r w:rsidRPr="00FB4A56">
              <w:rPr>
                <w:bCs/>
                <w:sz w:val="16"/>
                <w:szCs w:val="16"/>
              </w:rPr>
              <w:t>н</w:t>
            </w:r>
            <w:r w:rsidRPr="00FB4A56">
              <w:rPr>
                <w:bCs/>
                <w:sz w:val="16"/>
                <w:szCs w:val="16"/>
              </w:rPr>
              <w:t xml:space="preserve">ская, </w:t>
            </w:r>
          </w:p>
          <w:p w:rsidR="000A0518" w:rsidRPr="00FB4A56" w:rsidRDefault="000A0518" w:rsidP="00831D60">
            <w:pPr>
              <w:widowControl w:val="0"/>
              <w:spacing w:line="240" w:lineRule="exact"/>
              <w:jc w:val="center"/>
              <w:rPr>
                <w:sz w:val="16"/>
                <w:szCs w:val="16"/>
              </w:rPr>
            </w:pPr>
            <w:r w:rsidRPr="00FB4A56">
              <w:rPr>
                <w:bCs/>
                <w:sz w:val="16"/>
                <w:szCs w:val="16"/>
              </w:rPr>
              <w:t>(том числе замена отдельных звеньев водопроп</w:t>
            </w:r>
            <w:r w:rsidRPr="00FB4A56">
              <w:rPr>
                <w:bCs/>
                <w:sz w:val="16"/>
                <w:szCs w:val="16"/>
              </w:rPr>
              <w:t>у</w:t>
            </w:r>
            <w:r w:rsidRPr="00FB4A56">
              <w:rPr>
                <w:bCs/>
                <w:sz w:val="16"/>
                <w:szCs w:val="16"/>
              </w:rPr>
              <w:t>скных труб) -100 м.</w:t>
            </w:r>
          </w:p>
          <w:p w:rsidR="000A0518" w:rsidRPr="00FB4A56" w:rsidRDefault="000A0518" w:rsidP="00831D60">
            <w:pPr>
              <w:widowControl w:val="0"/>
              <w:spacing w:line="240" w:lineRule="exact"/>
              <w:jc w:val="center"/>
              <w:rPr>
                <w:sz w:val="16"/>
                <w:szCs w:val="16"/>
              </w:rPr>
            </w:pPr>
            <w:r w:rsidRPr="00FB4A56">
              <w:rPr>
                <w:bCs/>
                <w:sz w:val="16"/>
                <w:szCs w:val="16"/>
              </w:rPr>
              <w:t xml:space="preserve">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(от ул. Пионерская до кладб</w:t>
            </w:r>
            <w:r w:rsidRPr="00FB4A56">
              <w:rPr>
                <w:bCs/>
                <w:sz w:val="16"/>
                <w:szCs w:val="16"/>
              </w:rPr>
              <w:t>и</w:t>
            </w:r>
            <w:r w:rsidRPr="00FB4A56">
              <w:rPr>
                <w:bCs/>
                <w:sz w:val="16"/>
                <w:szCs w:val="16"/>
              </w:rPr>
              <w:t>ща )</w:t>
            </w:r>
          </w:p>
          <w:p w:rsidR="000A0518" w:rsidRPr="00FB4A56" w:rsidRDefault="000A0518" w:rsidP="00831D60">
            <w:pPr>
              <w:widowControl w:val="0"/>
              <w:spacing w:line="240" w:lineRule="exact"/>
              <w:jc w:val="center"/>
              <w:rPr>
                <w:sz w:val="16"/>
                <w:szCs w:val="16"/>
              </w:rPr>
            </w:pPr>
            <w:r w:rsidRPr="00FB4A56">
              <w:rPr>
                <w:bCs/>
                <w:sz w:val="16"/>
                <w:szCs w:val="16"/>
              </w:rPr>
              <w:t xml:space="preserve"> 728 м.</w:t>
            </w:r>
          </w:p>
          <w:p w:rsidR="000A0518" w:rsidRPr="00FB4A56" w:rsidRDefault="000A0518" w:rsidP="00831D60">
            <w:pPr>
              <w:widowControl w:val="0"/>
              <w:spacing w:line="240" w:lineRule="exact"/>
              <w:jc w:val="center"/>
              <w:rPr>
                <w:sz w:val="16"/>
                <w:szCs w:val="16"/>
              </w:rPr>
            </w:pPr>
            <w:r w:rsidRPr="00FB4A56">
              <w:rPr>
                <w:bCs/>
                <w:sz w:val="16"/>
                <w:szCs w:val="16"/>
              </w:rPr>
              <w:t>(реализация проекта «Дорога к дому»)</w:t>
            </w:r>
          </w:p>
          <w:p w:rsidR="000A0518" w:rsidRPr="00FB4A56" w:rsidRDefault="000A0518" w:rsidP="00831D60">
            <w:pPr>
              <w:widowControl w:val="0"/>
              <w:spacing w:line="240" w:lineRule="exact"/>
              <w:jc w:val="center"/>
              <w:rPr>
                <w:sz w:val="16"/>
                <w:szCs w:val="16"/>
              </w:rPr>
            </w:pPr>
            <w:r w:rsidRPr="00FB4A56">
              <w:rPr>
                <w:bCs/>
                <w:sz w:val="16"/>
                <w:szCs w:val="16"/>
              </w:rPr>
              <w:t>300 м</w:t>
            </w:r>
          </w:p>
          <w:p w:rsidR="000A0518" w:rsidRPr="00FB4A56" w:rsidRDefault="000A0518" w:rsidP="00831D60">
            <w:pPr>
              <w:widowControl w:val="0"/>
              <w:spacing w:line="240" w:lineRule="exact"/>
              <w:jc w:val="center"/>
              <w:rPr>
                <w:sz w:val="16"/>
                <w:szCs w:val="16"/>
              </w:rPr>
            </w:pPr>
            <w:r w:rsidRPr="00FB4A56">
              <w:rPr>
                <w:bCs/>
                <w:sz w:val="16"/>
                <w:szCs w:val="16"/>
              </w:rPr>
              <w:lastRenderedPageBreak/>
              <w:t>200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233,4</w:t>
            </w:r>
          </w:p>
          <w:p w:rsidR="000A0518" w:rsidRPr="00FB4A56" w:rsidRDefault="000A0518" w:rsidP="00831D60">
            <w:pPr>
              <w:widowControl w:val="0"/>
              <w:spacing w:line="240" w:lineRule="exact"/>
              <w:jc w:val="center"/>
              <w:rPr>
                <w:sz w:val="16"/>
                <w:szCs w:val="16"/>
              </w:rPr>
            </w:pPr>
            <w:r w:rsidRPr="00FB4A56">
              <w:rPr>
                <w:bCs/>
                <w:sz w:val="16"/>
                <w:szCs w:val="16"/>
              </w:rPr>
              <w:t>в том числе</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984,7</w:t>
            </w:r>
          </w:p>
          <w:p w:rsidR="000A0518" w:rsidRPr="00FB4A56" w:rsidRDefault="000A0518" w:rsidP="00831D60">
            <w:pPr>
              <w:widowControl w:val="0"/>
              <w:snapToGrid w:val="0"/>
              <w:spacing w:line="240" w:lineRule="exact"/>
              <w:jc w:val="center"/>
              <w:rPr>
                <w:sz w:val="16"/>
                <w:szCs w:val="16"/>
              </w:rPr>
            </w:pPr>
            <w:r w:rsidRPr="00FB4A56">
              <w:rPr>
                <w:bCs/>
                <w:sz w:val="16"/>
                <w:szCs w:val="16"/>
              </w:rPr>
              <w:t>в том числе</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600,0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71,8</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211,9</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108,0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161,6</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772,8</w:t>
            </w:r>
          </w:p>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492,0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lastRenderedPageBreak/>
              <w:t>1.27</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ж/д ст. Торбино ул. Молоде</w:t>
            </w:r>
            <w:r w:rsidRPr="00FB4A56">
              <w:rPr>
                <w:bCs/>
                <w:sz w:val="16"/>
                <w:szCs w:val="16"/>
              </w:rPr>
              <w:t>ж</w:t>
            </w:r>
            <w:r w:rsidRPr="00FB4A56">
              <w:rPr>
                <w:bCs/>
                <w:sz w:val="16"/>
                <w:szCs w:val="16"/>
              </w:rPr>
              <w:t>ная 60 м.</w:t>
            </w:r>
          </w:p>
          <w:p w:rsidR="000A0518" w:rsidRPr="00FB4A56" w:rsidRDefault="000A0518" w:rsidP="00831D60">
            <w:pPr>
              <w:widowControl w:val="0"/>
              <w:spacing w:line="240" w:lineRule="exact"/>
              <w:jc w:val="center"/>
              <w:rPr>
                <w:sz w:val="16"/>
                <w:szCs w:val="16"/>
              </w:rPr>
            </w:pPr>
            <w:r w:rsidRPr="00FB4A56">
              <w:rPr>
                <w:bCs/>
                <w:sz w:val="16"/>
                <w:szCs w:val="16"/>
              </w:rPr>
              <w:t xml:space="preserve">участок № 1 и № 2 </w:t>
            </w:r>
          </w:p>
          <w:p w:rsidR="000A0518" w:rsidRPr="00FB4A56" w:rsidRDefault="000A0518" w:rsidP="00831D60">
            <w:pPr>
              <w:widowControl w:val="0"/>
              <w:spacing w:line="240" w:lineRule="exact"/>
              <w:jc w:val="center"/>
              <w:rPr>
                <w:sz w:val="16"/>
                <w:szCs w:val="16"/>
              </w:rPr>
            </w:pPr>
            <w:r w:rsidRPr="00FB4A56">
              <w:rPr>
                <w:bCs/>
                <w:sz w:val="16"/>
                <w:szCs w:val="16"/>
              </w:rPr>
              <w:t>410,9 м.</w:t>
            </w:r>
          </w:p>
          <w:p w:rsidR="000A0518" w:rsidRPr="00FB4A56" w:rsidRDefault="000A0518" w:rsidP="00831D60">
            <w:pPr>
              <w:widowControl w:val="0"/>
              <w:spacing w:line="240" w:lineRule="exact"/>
              <w:jc w:val="center"/>
              <w:rPr>
                <w:sz w:val="16"/>
                <w:szCs w:val="16"/>
              </w:rPr>
            </w:pPr>
            <w:r w:rsidRPr="00FB4A56">
              <w:rPr>
                <w:bCs/>
                <w:sz w:val="16"/>
                <w:szCs w:val="16"/>
              </w:rPr>
              <w:t>(в том чи</w:t>
            </w:r>
            <w:r w:rsidRPr="00FB4A56">
              <w:rPr>
                <w:bCs/>
                <w:sz w:val="16"/>
                <w:szCs w:val="16"/>
              </w:rPr>
              <w:t>с</w:t>
            </w:r>
            <w:r w:rsidRPr="00FB4A56">
              <w:rPr>
                <w:bCs/>
                <w:sz w:val="16"/>
                <w:szCs w:val="16"/>
              </w:rPr>
              <w:t>ле замена отдельных звеньев водопроп</w:t>
            </w:r>
            <w:r w:rsidRPr="00FB4A56">
              <w:rPr>
                <w:bCs/>
                <w:sz w:val="16"/>
                <w:szCs w:val="16"/>
              </w:rPr>
              <w:t>у</w:t>
            </w:r>
            <w:r w:rsidRPr="00FB4A56">
              <w:rPr>
                <w:bCs/>
                <w:sz w:val="16"/>
                <w:szCs w:val="16"/>
              </w:rPr>
              <w:t>скных труб)(реализация пр</w:t>
            </w:r>
            <w:r w:rsidRPr="00FB4A56">
              <w:rPr>
                <w:bCs/>
                <w:sz w:val="16"/>
                <w:szCs w:val="16"/>
              </w:rPr>
              <w:t>о</w:t>
            </w:r>
            <w:r w:rsidRPr="00FB4A56">
              <w:rPr>
                <w:bCs/>
                <w:sz w:val="16"/>
                <w:szCs w:val="16"/>
              </w:rPr>
              <w:t>екта «Дор</w:t>
            </w:r>
            <w:r w:rsidRPr="00FB4A56">
              <w:rPr>
                <w:bCs/>
                <w:sz w:val="16"/>
                <w:szCs w:val="16"/>
              </w:rPr>
              <w:t>о</w:t>
            </w:r>
            <w:r w:rsidRPr="00FB4A56">
              <w:rPr>
                <w:bCs/>
                <w:sz w:val="16"/>
                <w:szCs w:val="16"/>
              </w:rPr>
              <w:t>га к дому»)</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snapToGrid w:val="0"/>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10,6</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492,2</w:t>
            </w:r>
          </w:p>
          <w:p w:rsidR="000A0518" w:rsidRPr="00FB4A56" w:rsidRDefault="000A0518" w:rsidP="00831D60">
            <w:pPr>
              <w:widowControl w:val="0"/>
              <w:snapToGrid w:val="0"/>
              <w:spacing w:line="240" w:lineRule="exact"/>
              <w:jc w:val="center"/>
              <w:rPr>
                <w:sz w:val="16"/>
                <w:szCs w:val="16"/>
              </w:rPr>
            </w:pPr>
            <w:r w:rsidRPr="00FB4A56">
              <w:rPr>
                <w:bCs/>
                <w:sz w:val="16"/>
                <w:szCs w:val="16"/>
              </w:rPr>
              <w:t>в том числе</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10,6</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25,1</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467 ,1</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1.28</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Ле</w:t>
            </w:r>
            <w:r w:rsidRPr="00FB4A56">
              <w:rPr>
                <w:bCs/>
                <w:sz w:val="16"/>
                <w:szCs w:val="16"/>
              </w:rPr>
              <w:t>р</w:t>
            </w:r>
            <w:r w:rsidRPr="00FB4A56">
              <w:rPr>
                <w:bCs/>
                <w:sz w:val="16"/>
                <w:szCs w:val="16"/>
              </w:rPr>
              <w:t>монтова (учас</w:t>
            </w:r>
            <w:r w:rsidRPr="00FB4A56">
              <w:rPr>
                <w:bCs/>
                <w:sz w:val="16"/>
                <w:szCs w:val="16"/>
              </w:rPr>
              <w:t>т</w:t>
            </w:r>
            <w:r w:rsidRPr="00FB4A56">
              <w:rPr>
                <w:bCs/>
                <w:sz w:val="16"/>
                <w:szCs w:val="16"/>
              </w:rPr>
              <w:t xml:space="preserve">ки № 5, № 6) </w:t>
            </w:r>
          </w:p>
          <w:p w:rsidR="000A0518" w:rsidRPr="00FB4A56" w:rsidRDefault="000A0518" w:rsidP="00831D60">
            <w:pPr>
              <w:widowControl w:val="0"/>
              <w:spacing w:line="240" w:lineRule="exact"/>
              <w:jc w:val="center"/>
              <w:rPr>
                <w:sz w:val="16"/>
                <w:szCs w:val="16"/>
              </w:rPr>
            </w:pPr>
            <w:r w:rsidRPr="00FB4A56">
              <w:rPr>
                <w:bCs/>
                <w:sz w:val="16"/>
                <w:szCs w:val="16"/>
              </w:rPr>
              <w:t>637</w:t>
            </w:r>
            <w:r w:rsidRPr="00FB4A56">
              <w:rPr>
                <w:b/>
                <w:bCs/>
                <w:sz w:val="16"/>
                <w:szCs w:val="16"/>
              </w:rPr>
              <w:t xml:space="preserve"> </w:t>
            </w:r>
            <w:r w:rsidRPr="00FB4A56">
              <w:rPr>
                <w:sz w:val="16"/>
                <w:szCs w:val="16"/>
              </w:rPr>
              <w:t>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618,0</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1.29</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 xml:space="preserve">ка ул. 1-я Боровая </w:t>
            </w:r>
          </w:p>
          <w:p w:rsidR="000A0518" w:rsidRPr="00FB4A56" w:rsidRDefault="000A0518" w:rsidP="00831D60">
            <w:pPr>
              <w:widowControl w:val="0"/>
              <w:spacing w:line="240" w:lineRule="exact"/>
              <w:jc w:val="center"/>
              <w:rPr>
                <w:sz w:val="16"/>
                <w:szCs w:val="16"/>
              </w:rPr>
            </w:pPr>
            <w:r w:rsidRPr="00FB4A56">
              <w:rPr>
                <w:bCs/>
                <w:sz w:val="16"/>
                <w:szCs w:val="16"/>
              </w:rPr>
              <w:t>420 м.</w:t>
            </w:r>
          </w:p>
          <w:p w:rsidR="000A0518" w:rsidRPr="00FB4A56" w:rsidRDefault="000A0518" w:rsidP="00831D60">
            <w:pPr>
              <w:widowControl w:val="0"/>
              <w:spacing w:line="240" w:lineRule="exact"/>
              <w:jc w:val="center"/>
              <w:rPr>
                <w:sz w:val="16"/>
                <w:szCs w:val="16"/>
              </w:rPr>
            </w:pPr>
            <w:r w:rsidRPr="00FB4A56">
              <w:rPr>
                <w:bCs/>
                <w:color w:val="000000"/>
                <w:sz w:val="16"/>
                <w:szCs w:val="16"/>
              </w:rPr>
              <w:t>(участки № 2, № 3, № 4 (в том чи</w:t>
            </w:r>
            <w:r w:rsidRPr="00FB4A56">
              <w:rPr>
                <w:bCs/>
                <w:color w:val="000000"/>
                <w:sz w:val="16"/>
                <w:szCs w:val="16"/>
              </w:rPr>
              <w:t>с</w:t>
            </w:r>
            <w:r w:rsidRPr="00FB4A56">
              <w:rPr>
                <w:bCs/>
                <w:color w:val="000000"/>
                <w:sz w:val="16"/>
                <w:szCs w:val="16"/>
              </w:rPr>
              <w:t>ле замена отдельных звеньев водопроп</w:t>
            </w:r>
            <w:r w:rsidRPr="00FB4A56">
              <w:rPr>
                <w:bCs/>
                <w:color w:val="000000"/>
                <w:sz w:val="16"/>
                <w:szCs w:val="16"/>
              </w:rPr>
              <w:t>у</w:t>
            </w:r>
            <w:r w:rsidRPr="00FB4A56">
              <w:rPr>
                <w:bCs/>
                <w:color w:val="000000"/>
                <w:sz w:val="16"/>
                <w:szCs w:val="16"/>
              </w:rPr>
              <w:t>скных труб), № 7) 1318,5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282,9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1458,1</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282,9</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92,1</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1366,0</w:t>
            </w:r>
          </w:p>
          <w:p w:rsidR="000A0518" w:rsidRPr="00FB4A56" w:rsidRDefault="000A0518" w:rsidP="00831D60">
            <w:pPr>
              <w:widowControl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1.30</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Ватагино</w:t>
            </w:r>
          </w:p>
          <w:p w:rsidR="000A0518" w:rsidRPr="00FB4A56" w:rsidRDefault="000A0518" w:rsidP="00831D60">
            <w:pPr>
              <w:widowControl w:val="0"/>
              <w:spacing w:line="240" w:lineRule="exact"/>
              <w:jc w:val="center"/>
              <w:rPr>
                <w:sz w:val="16"/>
                <w:szCs w:val="16"/>
              </w:rPr>
            </w:pPr>
            <w:r w:rsidRPr="00FB4A56">
              <w:rPr>
                <w:bCs/>
                <w:sz w:val="16"/>
                <w:szCs w:val="16"/>
              </w:rPr>
              <w:t xml:space="preserve"> (участок № 1 (в том числе зам</w:t>
            </w:r>
            <w:r w:rsidRPr="00FB4A56">
              <w:rPr>
                <w:bCs/>
                <w:sz w:val="16"/>
                <w:szCs w:val="16"/>
              </w:rPr>
              <w:t>е</w:t>
            </w:r>
            <w:r w:rsidRPr="00FB4A56">
              <w:rPr>
                <w:bCs/>
                <w:sz w:val="16"/>
                <w:szCs w:val="16"/>
              </w:rPr>
              <w:t>на отдел</w:t>
            </w:r>
            <w:r w:rsidRPr="00FB4A56">
              <w:rPr>
                <w:bCs/>
                <w:sz w:val="16"/>
                <w:szCs w:val="16"/>
              </w:rPr>
              <w:t>ь</w:t>
            </w:r>
            <w:r w:rsidRPr="00FB4A56">
              <w:rPr>
                <w:bCs/>
                <w:sz w:val="16"/>
                <w:szCs w:val="16"/>
              </w:rPr>
              <w:t>ных звеньев водопроп</w:t>
            </w:r>
            <w:r w:rsidRPr="00FB4A56">
              <w:rPr>
                <w:bCs/>
                <w:sz w:val="16"/>
                <w:szCs w:val="16"/>
              </w:rPr>
              <w:t>у</w:t>
            </w:r>
            <w:r w:rsidRPr="00FB4A56">
              <w:rPr>
                <w:bCs/>
                <w:sz w:val="16"/>
                <w:szCs w:val="16"/>
              </w:rPr>
              <w:t>скных труб), № 2    (в том чи</w:t>
            </w:r>
            <w:r w:rsidRPr="00FB4A56">
              <w:rPr>
                <w:bCs/>
                <w:sz w:val="16"/>
                <w:szCs w:val="16"/>
              </w:rPr>
              <w:t>с</w:t>
            </w:r>
            <w:r w:rsidRPr="00FB4A56">
              <w:rPr>
                <w:bCs/>
                <w:sz w:val="16"/>
                <w:szCs w:val="16"/>
              </w:rPr>
              <w:t>ле замена о</w:t>
            </w:r>
            <w:r w:rsidRPr="00FB4A56">
              <w:rPr>
                <w:bCs/>
                <w:sz w:val="16"/>
                <w:szCs w:val="16"/>
              </w:rPr>
              <w:t>т</w:t>
            </w:r>
            <w:r w:rsidRPr="00FB4A56">
              <w:rPr>
                <w:bCs/>
                <w:sz w:val="16"/>
                <w:szCs w:val="16"/>
              </w:rPr>
              <w:t>дельных звеньев водопроп</w:t>
            </w:r>
            <w:r w:rsidRPr="00FB4A56">
              <w:rPr>
                <w:bCs/>
                <w:sz w:val="16"/>
                <w:szCs w:val="16"/>
              </w:rPr>
              <w:t>у</w:t>
            </w:r>
            <w:r w:rsidRPr="00FB4A56">
              <w:rPr>
                <w:bCs/>
                <w:sz w:val="16"/>
                <w:szCs w:val="16"/>
              </w:rPr>
              <w:t>скных труб))1099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227,1</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40,1</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227,1</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40,1</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1.31</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 xml:space="preserve">д. Нароново </w:t>
            </w:r>
          </w:p>
          <w:p w:rsidR="000A0518" w:rsidRPr="00FB4A56" w:rsidRDefault="000A0518" w:rsidP="00831D60">
            <w:pPr>
              <w:widowControl w:val="0"/>
              <w:snapToGrid w:val="0"/>
              <w:spacing w:line="240" w:lineRule="exact"/>
              <w:jc w:val="center"/>
              <w:rPr>
                <w:sz w:val="16"/>
                <w:szCs w:val="16"/>
              </w:rPr>
            </w:pPr>
            <w:r w:rsidRPr="00FB4A56">
              <w:rPr>
                <w:sz w:val="16"/>
                <w:szCs w:val="16"/>
              </w:rPr>
              <w:t>(в том чи</w:t>
            </w:r>
            <w:r w:rsidRPr="00FB4A56">
              <w:rPr>
                <w:sz w:val="16"/>
                <w:szCs w:val="16"/>
              </w:rPr>
              <w:t>с</w:t>
            </w:r>
            <w:r w:rsidRPr="00FB4A56">
              <w:rPr>
                <w:sz w:val="16"/>
                <w:szCs w:val="16"/>
              </w:rPr>
              <w:lastRenderedPageBreak/>
              <w:t>ле замена отдельных звеньев водопроп</w:t>
            </w:r>
            <w:r w:rsidRPr="00FB4A56">
              <w:rPr>
                <w:sz w:val="16"/>
                <w:szCs w:val="16"/>
              </w:rPr>
              <w:t>у</w:t>
            </w:r>
            <w:r w:rsidRPr="00FB4A56">
              <w:rPr>
                <w:sz w:val="16"/>
                <w:szCs w:val="16"/>
              </w:rPr>
              <w:t>скных труб)</w:t>
            </w:r>
          </w:p>
          <w:p w:rsidR="000A0518" w:rsidRPr="00FB4A56" w:rsidRDefault="000A0518" w:rsidP="00831D60">
            <w:pPr>
              <w:widowControl w:val="0"/>
              <w:snapToGrid w:val="0"/>
              <w:spacing w:line="240" w:lineRule="exact"/>
              <w:jc w:val="center"/>
              <w:rPr>
                <w:sz w:val="16"/>
                <w:szCs w:val="16"/>
              </w:rPr>
            </w:pPr>
            <w:r w:rsidRPr="00FB4A56">
              <w:rPr>
                <w:sz w:val="16"/>
                <w:szCs w:val="16"/>
              </w:rPr>
              <w:t>619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734,8</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бюджет посел</w:t>
            </w:r>
            <w:r w:rsidRPr="00FB4A56">
              <w:rPr>
                <w:sz w:val="16"/>
                <w:szCs w:val="16"/>
              </w:rPr>
              <w:t>е</w:t>
            </w:r>
            <w:r w:rsidRPr="00FB4A56">
              <w:rPr>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734,8</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56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lastRenderedPageBreak/>
              <w:t>1.32</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д. Нездрино 864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693,4</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35,4</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658,0</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1.33</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д. Поддубье </w:t>
            </w:r>
          </w:p>
          <w:p w:rsidR="000A0518" w:rsidRPr="00FB4A56" w:rsidRDefault="000A0518" w:rsidP="00831D60">
            <w:pPr>
              <w:widowControl w:val="0"/>
              <w:spacing w:line="240" w:lineRule="exact"/>
              <w:jc w:val="center"/>
              <w:rPr>
                <w:sz w:val="16"/>
                <w:szCs w:val="16"/>
              </w:rPr>
            </w:pPr>
            <w:r w:rsidRPr="00FB4A56">
              <w:rPr>
                <w:bCs/>
                <w:sz w:val="16"/>
                <w:szCs w:val="16"/>
              </w:rPr>
              <w:t>451 м.</w:t>
            </w:r>
          </w:p>
          <w:p w:rsidR="000A0518" w:rsidRPr="00FB4A56" w:rsidRDefault="000A0518" w:rsidP="00831D60">
            <w:pPr>
              <w:widowControl w:val="0"/>
              <w:spacing w:line="240" w:lineRule="exact"/>
              <w:jc w:val="center"/>
              <w:rPr>
                <w:sz w:val="16"/>
                <w:szCs w:val="16"/>
              </w:rPr>
            </w:pPr>
            <w:r w:rsidRPr="00FB4A56">
              <w:rPr>
                <w:bCs/>
                <w:sz w:val="16"/>
                <w:szCs w:val="16"/>
              </w:rPr>
              <w:t>(в том чи</w:t>
            </w:r>
            <w:r w:rsidRPr="00FB4A56">
              <w:rPr>
                <w:bCs/>
                <w:sz w:val="16"/>
                <w:szCs w:val="16"/>
              </w:rPr>
              <w:t>с</w:t>
            </w:r>
            <w:r w:rsidRPr="00FB4A56">
              <w:rPr>
                <w:bCs/>
                <w:sz w:val="16"/>
                <w:szCs w:val="16"/>
              </w:rPr>
              <w:t>ле замена отдельных звеньев водопроп</w:t>
            </w:r>
            <w:r w:rsidRPr="00FB4A56">
              <w:rPr>
                <w:bCs/>
                <w:sz w:val="16"/>
                <w:szCs w:val="16"/>
              </w:rPr>
              <w:t>у</w:t>
            </w:r>
            <w:r w:rsidRPr="00FB4A56">
              <w:rPr>
                <w:bCs/>
                <w:sz w:val="16"/>
                <w:szCs w:val="16"/>
              </w:rPr>
              <w:t>скных труб)</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459,2</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23,4</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435,8</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1.34</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 xml:space="preserve">д. Наволок </w:t>
            </w:r>
          </w:p>
          <w:p w:rsidR="000A0518" w:rsidRPr="00FB4A56" w:rsidRDefault="000A0518" w:rsidP="00831D60">
            <w:pPr>
              <w:widowControl w:val="0"/>
              <w:spacing w:line="240" w:lineRule="exact"/>
              <w:jc w:val="center"/>
              <w:rPr>
                <w:sz w:val="16"/>
                <w:szCs w:val="16"/>
              </w:rPr>
            </w:pPr>
            <w:r w:rsidRPr="00FB4A56">
              <w:rPr>
                <w:bCs/>
                <w:sz w:val="16"/>
                <w:szCs w:val="16"/>
              </w:rPr>
              <w:t>233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175,4</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8,9</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166,5</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563"/>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1.35</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 xml:space="preserve">д. Малые Гусины </w:t>
            </w:r>
          </w:p>
          <w:p w:rsidR="000A0518" w:rsidRPr="00FB4A56" w:rsidRDefault="000A0518" w:rsidP="00831D60">
            <w:pPr>
              <w:widowControl w:val="0"/>
              <w:spacing w:line="240" w:lineRule="exact"/>
              <w:jc w:val="center"/>
              <w:rPr>
                <w:sz w:val="16"/>
                <w:szCs w:val="16"/>
              </w:rPr>
            </w:pPr>
            <w:r w:rsidRPr="00FB4A56">
              <w:rPr>
                <w:sz w:val="16"/>
                <w:szCs w:val="16"/>
              </w:rPr>
              <w:t>247 м.</w:t>
            </w:r>
          </w:p>
          <w:p w:rsidR="000A0518" w:rsidRPr="00FB4A56" w:rsidRDefault="000A0518" w:rsidP="00831D60">
            <w:pPr>
              <w:widowControl w:val="0"/>
              <w:spacing w:line="240" w:lineRule="exact"/>
              <w:jc w:val="center"/>
              <w:rPr>
                <w:sz w:val="16"/>
                <w:szCs w:val="16"/>
              </w:rPr>
            </w:pPr>
            <w:r w:rsidRPr="00FB4A56">
              <w:rPr>
                <w:sz w:val="16"/>
                <w:szCs w:val="16"/>
              </w:rPr>
              <w:t>(в том чи</w:t>
            </w:r>
            <w:r w:rsidRPr="00FB4A56">
              <w:rPr>
                <w:sz w:val="16"/>
                <w:szCs w:val="16"/>
              </w:rPr>
              <w:t>с</w:t>
            </w:r>
            <w:r w:rsidRPr="00FB4A56">
              <w:rPr>
                <w:sz w:val="16"/>
                <w:szCs w:val="16"/>
              </w:rPr>
              <w:t>ле замена отдельных звеньев водопроп</w:t>
            </w:r>
            <w:r w:rsidRPr="00FB4A56">
              <w:rPr>
                <w:sz w:val="16"/>
                <w:szCs w:val="16"/>
              </w:rPr>
              <w:t>у</w:t>
            </w:r>
            <w:r w:rsidRPr="00FB4A56">
              <w:rPr>
                <w:sz w:val="16"/>
                <w:szCs w:val="16"/>
              </w:rPr>
              <w:t>скных труб)</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482,3</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482,3</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470"/>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482,3</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482,3</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rPr>
                <w:sz w:val="16"/>
                <w:szCs w:val="16"/>
              </w:rPr>
            </w:pPr>
            <w:r w:rsidRPr="00FB4A56">
              <w:rPr>
                <w:bCs/>
                <w:sz w:val="16"/>
                <w:szCs w:val="16"/>
              </w:rPr>
              <w:t>1.36</w:t>
            </w:r>
          </w:p>
        </w:tc>
        <w:tc>
          <w:tcPr>
            <w:tcW w:w="1062" w:type="dxa"/>
            <w:vMerge w:val="restart"/>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Сов</w:t>
            </w:r>
            <w:r w:rsidRPr="00FB4A56">
              <w:rPr>
                <w:bCs/>
                <w:sz w:val="16"/>
                <w:szCs w:val="16"/>
              </w:rPr>
              <w:t>е</w:t>
            </w:r>
            <w:r w:rsidRPr="00FB4A56">
              <w:rPr>
                <w:bCs/>
                <w:sz w:val="16"/>
                <w:szCs w:val="16"/>
              </w:rPr>
              <w:t>тов (от д. 12 до ж/д в</w:t>
            </w:r>
            <w:r w:rsidRPr="00FB4A56">
              <w:rPr>
                <w:bCs/>
                <w:sz w:val="16"/>
                <w:szCs w:val="16"/>
              </w:rPr>
              <w:t>о</w:t>
            </w:r>
            <w:r w:rsidRPr="00FB4A56">
              <w:rPr>
                <w:bCs/>
                <w:sz w:val="16"/>
                <w:szCs w:val="16"/>
              </w:rPr>
              <w:t>кзала)</w:t>
            </w:r>
          </w:p>
          <w:p w:rsidR="000A0518" w:rsidRPr="00FB4A56" w:rsidRDefault="000A0518" w:rsidP="00831D60">
            <w:pPr>
              <w:widowControl w:val="0"/>
              <w:spacing w:line="240" w:lineRule="exact"/>
              <w:jc w:val="center"/>
              <w:rPr>
                <w:sz w:val="16"/>
                <w:szCs w:val="16"/>
              </w:rPr>
            </w:pPr>
            <w:r w:rsidRPr="00FB4A56">
              <w:rPr>
                <w:bCs/>
                <w:sz w:val="16"/>
                <w:szCs w:val="16"/>
              </w:rPr>
              <w:t xml:space="preserve"> </w:t>
            </w:r>
            <w:r w:rsidRPr="00FB4A56">
              <w:rPr>
                <w:sz w:val="16"/>
                <w:szCs w:val="16"/>
              </w:rPr>
              <w:t>306 м.</w:t>
            </w:r>
          </w:p>
          <w:p w:rsidR="000A0518" w:rsidRPr="00FB4A56" w:rsidRDefault="000A0518" w:rsidP="00831D60">
            <w:pPr>
              <w:widowControl w:val="0"/>
              <w:spacing w:line="240" w:lineRule="exact"/>
              <w:jc w:val="center"/>
              <w:rPr>
                <w:sz w:val="16"/>
                <w:szCs w:val="16"/>
              </w:rPr>
            </w:pPr>
            <w:r w:rsidRPr="00FB4A56">
              <w:rPr>
                <w:bCs/>
                <w:sz w:val="16"/>
                <w:szCs w:val="16"/>
              </w:rPr>
              <w:t>(реализация проекта «Дорога к дому»)</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2081,5</w:t>
            </w: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129,5</w:t>
            </w: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375"/>
          <w:jc w:val="center"/>
        </w:trPr>
        <w:tc>
          <w:tcPr>
            <w:tcW w:w="498"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1952,0</w:t>
            </w: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rPr>
                <w:sz w:val="16"/>
                <w:szCs w:val="16"/>
              </w:rPr>
            </w:pPr>
            <w:r w:rsidRPr="00FB4A56">
              <w:rPr>
                <w:sz w:val="16"/>
                <w:szCs w:val="16"/>
              </w:rPr>
              <w:t>1.37</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pacing w:line="238" w:lineRule="exact"/>
              <w:jc w:val="center"/>
              <w:rPr>
                <w:sz w:val="16"/>
                <w:szCs w:val="16"/>
              </w:rPr>
            </w:pPr>
            <w:r w:rsidRPr="00FB4A56">
              <w:rPr>
                <w:sz w:val="16"/>
                <w:szCs w:val="16"/>
              </w:rPr>
              <w:t>д. Лешино</w:t>
            </w:r>
          </w:p>
          <w:p w:rsidR="000A0518" w:rsidRPr="00FB4A56" w:rsidRDefault="000A0518" w:rsidP="00831D60">
            <w:pPr>
              <w:widowControl w:val="0"/>
              <w:spacing w:line="238" w:lineRule="exact"/>
              <w:ind w:left="85" w:right="85"/>
              <w:jc w:val="center"/>
              <w:rPr>
                <w:sz w:val="16"/>
                <w:szCs w:val="16"/>
              </w:rPr>
            </w:pPr>
            <w:r w:rsidRPr="00FB4A56">
              <w:rPr>
                <w:sz w:val="16"/>
                <w:szCs w:val="16"/>
              </w:rPr>
              <w:t>(уч.1,2,3,4,5 (в том числе замена отдел</w:t>
            </w:r>
            <w:r w:rsidRPr="00FB4A56">
              <w:rPr>
                <w:sz w:val="16"/>
                <w:szCs w:val="16"/>
              </w:rPr>
              <w:t>ь</w:t>
            </w:r>
            <w:r w:rsidRPr="00FB4A56">
              <w:rPr>
                <w:sz w:val="16"/>
                <w:szCs w:val="16"/>
              </w:rPr>
              <w:t xml:space="preserve">ных звеньев </w:t>
            </w:r>
            <w:r w:rsidRPr="00FB4A56">
              <w:rPr>
                <w:sz w:val="16"/>
                <w:szCs w:val="16"/>
              </w:rPr>
              <w:lastRenderedPageBreak/>
              <w:t>водопр</w:t>
            </w:r>
            <w:r w:rsidRPr="00FB4A56">
              <w:rPr>
                <w:sz w:val="16"/>
                <w:szCs w:val="16"/>
              </w:rPr>
              <w:t>о</w:t>
            </w:r>
            <w:r w:rsidRPr="00FB4A56">
              <w:rPr>
                <w:sz w:val="16"/>
                <w:szCs w:val="16"/>
              </w:rPr>
              <w:t>пус</w:t>
            </w:r>
            <w:r w:rsidRPr="00FB4A56">
              <w:rPr>
                <w:sz w:val="16"/>
                <w:szCs w:val="16"/>
              </w:rPr>
              <w:t>к</w:t>
            </w:r>
            <w:r w:rsidRPr="00FB4A56">
              <w:rPr>
                <w:sz w:val="16"/>
                <w:szCs w:val="16"/>
              </w:rPr>
              <w:t xml:space="preserve">ных труб), 6)  </w:t>
            </w:r>
          </w:p>
          <w:p w:rsidR="000A0518" w:rsidRPr="00FB4A56" w:rsidRDefault="000A0518" w:rsidP="00831D60">
            <w:pPr>
              <w:widowControl w:val="0"/>
              <w:spacing w:line="238" w:lineRule="exact"/>
              <w:jc w:val="center"/>
              <w:rPr>
                <w:sz w:val="16"/>
                <w:szCs w:val="16"/>
              </w:rPr>
            </w:pPr>
            <w:r w:rsidRPr="00FB4A56">
              <w:rPr>
                <w:sz w:val="16"/>
                <w:szCs w:val="16"/>
              </w:rPr>
              <w:t>907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956,9</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бюджет посел</w:t>
            </w:r>
            <w:r w:rsidRPr="00FB4A56">
              <w:rPr>
                <w:sz w:val="16"/>
                <w:szCs w:val="16"/>
              </w:rPr>
              <w:t>е</w:t>
            </w:r>
            <w:r w:rsidRPr="00FB4A56">
              <w:rPr>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154,9</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облас</w:t>
            </w:r>
            <w:r w:rsidRPr="00FB4A56">
              <w:rPr>
                <w:sz w:val="16"/>
                <w:szCs w:val="16"/>
              </w:rPr>
              <w:t>т</w:t>
            </w:r>
            <w:r w:rsidRPr="00FB4A56">
              <w:rPr>
                <w:sz w:val="16"/>
                <w:szCs w:val="16"/>
              </w:rPr>
              <w:t>ной бю</w:t>
            </w:r>
            <w:r w:rsidRPr="00FB4A56">
              <w:rPr>
                <w:sz w:val="16"/>
                <w:szCs w:val="16"/>
              </w:rPr>
              <w:t>д</w:t>
            </w:r>
            <w:r w:rsidRPr="00FB4A56">
              <w:rPr>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802,0</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rPr>
                <w:sz w:val="16"/>
                <w:szCs w:val="16"/>
              </w:rPr>
            </w:pPr>
            <w:r w:rsidRPr="00FB4A56">
              <w:rPr>
                <w:bCs/>
                <w:sz w:val="16"/>
                <w:szCs w:val="16"/>
              </w:rPr>
              <w:lastRenderedPageBreak/>
              <w:t>1.38</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1 Мая</w:t>
            </w:r>
          </w:p>
          <w:p w:rsidR="000A0518" w:rsidRPr="00FB4A56" w:rsidRDefault="000A0518" w:rsidP="00831D60">
            <w:pPr>
              <w:widowControl w:val="0"/>
              <w:spacing w:line="240" w:lineRule="exact"/>
              <w:jc w:val="center"/>
              <w:rPr>
                <w:sz w:val="16"/>
                <w:szCs w:val="16"/>
              </w:rPr>
            </w:pPr>
            <w:r w:rsidRPr="00FB4A56">
              <w:rPr>
                <w:bCs/>
                <w:sz w:val="16"/>
                <w:szCs w:val="16"/>
              </w:rPr>
              <w:t>ремонт участков автом</w:t>
            </w:r>
            <w:r w:rsidRPr="00FB4A56">
              <w:rPr>
                <w:bCs/>
                <w:sz w:val="16"/>
                <w:szCs w:val="16"/>
              </w:rPr>
              <w:t>о</w:t>
            </w:r>
            <w:r w:rsidRPr="00FB4A56">
              <w:rPr>
                <w:bCs/>
                <w:sz w:val="16"/>
                <w:szCs w:val="16"/>
              </w:rPr>
              <w:t>бильной дороги</w:t>
            </w:r>
          </w:p>
          <w:p w:rsidR="000A0518" w:rsidRPr="00FB4A56" w:rsidRDefault="000A0518" w:rsidP="00831D60">
            <w:pPr>
              <w:widowControl w:val="0"/>
              <w:spacing w:line="240" w:lineRule="exact"/>
              <w:jc w:val="center"/>
              <w:rPr>
                <w:sz w:val="16"/>
                <w:szCs w:val="16"/>
              </w:rPr>
            </w:pPr>
            <w:r w:rsidRPr="00FB4A56">
              <w:rPr>
                <w:bCs/>
                <w:sz w:val="16"/>
                <w:szCs w:val="16"/>
              </w:rPr>
              <w:t>3630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2203,0</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51,2</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 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2151,8</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1.39</w:t>
            </w:r>
          </w:p>
        </w:tc>
        <w:tc>
          <w:tcPr>
            <w:tcW w:w="106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д. Сухово 405м.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519,3</w:t>
            </w: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1.40</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д. Тальцево (уч.2)</w:t>
            </w:r>
          </w:p>
          <w:p w:rsidR="000A0518" w:rsidRPr="00FB4A56" w:rsidRDefault="000A0518" w:rsidP="00831D60">
            <w:pPr>
              <w:widowControl w:val="0"/>
              <w:snapToGrid w:val="0"/>
              <w:spacing w:line="240" w:lineRule="exact"/>
              <w:jc w:val="center"/>
              <w:rPr>
                <w:sz w:val="16"/>
                <w:szCs w:val="16"/>
              </w:rPr>
            </w:pPr>
            <w:r w:rsidRPr="00FB4A56">
              <w:rPr>
                <w:bCs/>
                <w:sz w:val="16"/>
                <w:szCs w:val="16"/>
              </w:rPr>
              <w:t xml:space="preserve"> 175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199,9</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32,4</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167,5</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1.41</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д. Раменье</w:t>
            </w:r>
          </w:p>
          <w:p w:rsidR="000A0518" w:rsidRPr="00FB4A56" w:rsidRDefault="000A0518" w:rsidP="00831D60">
            <w:pPr>
              <w:widowControl w:val="0"/>
              <w:snapToGrid w:val="0"/>
              <w:spacing w:line="240" w:lineRule="exact"/>
              <w:jc w:val="center"/>
              <w:rPr>
                <w:sz w:val="16"/>
                <w:szCs w:val="16"/>
              </w:rPr>
            </w:pPr>
            <w:r w:rsidRPr="00FB4A56">
              <w:rPr>
                <w:bCs/>
                <w:sz w:val="16"/>
                <w:szCs w:val="16"/>
              </w:rPr>
              <w:t xml:space="preserve"> </w:t>
            </w:r>
            <w:r w:rsidRPr="00FB4A56">
              <w:rPr>
                <w:sz w:val="16"/>
                <w:szCs w:val="16"/>
              </w:rPr>
              <w:t>(в том числе зам</w:t>
            </w:r>
            <w:r w:rsidRPr="00FB4A56">
              <w:rPr>
                <w:sz w:val="16"/>
                <w:szCs w:val="16"/>
              </w:rPr>
              <w:t>е</w:t>
            </w:r>
            <w:r w:rsidRPr="00FB4A56">
              <w:rPr>
                <w:sz w:val="16"/>
                <w:szCs w:val="16"/>
              </w:rPr>
              <w:t>на отдел</w:t>
            </w:r>
            <w:r w:rsidRPr="00FB4A56">
              <w:rPr>
                <w:sz w:val="16"/>
                <w:szCs w:val="16"/>
              </w:rPr>
              <w:t>ь</w:t>
            </w:r>
            <w:r w:rsidRPr="00FB4A56">
              <w:rPr>
                <w:sz w:val="16"/>
                <w:szCs w:val="16"/>
              </w:rPr>
              <w:t>ных звеньев водопроп</w:t>
            </w:r>
            <w:r w:rsidRPr="00FB4A56">
              <w:rPr>
                <w:sz w:val="16"/>
                <w:szCs w:val="16"/>
              </w:rPr>
              <w:t>у</w:t>
            </w:r>
            <w:r w:rsidRPr="00FB4A56">
              <w:rPr>
                <w:sz w:val="16"/>
                <w:szCs w:val="16"/>
              </w:rPr>
              <w:t>скных труб)</w:t>
            </w:r>
          </w:p>
          <w:p w:rsidR="000A0518" w:rsidRPr="00FB4A56" w:rsidRDefault="000A0518" w:rsidP="00831D60">
            <w:pPr>
              <w:widowControl w:val="0"/>
              <w:snapToGrid w:val="0"/>
              <w:spacing w:line="240" w:lineRule="exact"/>
              <w:jc w:val="center"/>
              <w:rPr>
                <w:sz w:val="16"/>
                <w:szCs w:val="16"/>
              </w:rPr>
            </w:pPr>
            <w:r w:rsidRPr="00FB4A56">
              <w:rPr>
                <w:bCs/>
                <w:sz w:val="16"/>
                <w:szCs w:val="16"/>
              </w:rPr>
              <w:t>186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365,1</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59,1</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306,0</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1.42</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д. Козловка</w:t>
            </w:r>
          </w:p>
          <w:p w:rsidR="000A0518" w:rsidRPr="00FB4A56" w:rsidRDefault="000A0518" w:rsidP="00831D60">
            <w:pPr>
              <w:widowControl w:val="0"/>
              <w:snapToGrid w:val="0"/>
              <w:spacing w:line="240" w:lineRule="exact"/>
              <w:jc w:val="center"/>
              <w:rPr>
                <w:sz w:val="16"/>
                <w:szCs w:val="16"/>
              </w:rPr>
            </w:pPr>
            <w:r w:rsidRPr="00FB4A56">
              <w:rPr>
                <w:bCs/>
                <w:sz w:val="16"/>
                <w:szCs w:val="16"/>
              </w:rPr>
              <w:t>ул. Новоп</w:t>
            </w:r>
            <w:r w:rsidRPr="00FB4A56">
              <w:rPr>
                <w:bCs/>
                <w:sz w:val="16"/>
                <w:szCs w:val="16"/>
              </w:rPr>
              <w:t>о</w:t>
            </w:r>
            <w:r w:rsidRPr="00FB4A56">
              <w:rPr>
                <w:bCs/>
                <w:sz w:val="16"/>
                <w:szCs w:val="16"/>
              </w:rPr>
              <w:t>кровская</w:t>
            </w:r>
          </w:p>
          <w:p w:rsidR="000A0518" w:rsidRPr="00FB4A56" w:rsidRDefault="000A0518" w:rsidP="00831D60">
            <w:pPr>
              <w:widowControl w:val="0"/>
              <w:snapToGrid w:val="0"/>
              <w:spacing w:line="240" w:lineRule="exact"/>
              <w:jc w:val="center"/>
              <w:rPr>
                <w:sz w:val="16"/>
                <w:szCs w:val="16"/>
              </w:rPr>
            </w:pPr>
            <w:r w:rsidRPr="00FB4A56">
              <w:rPr>
                <w:bCs/>
                <w:sz w:val="16"/>
                <w:szCs w:val="16"/>
              </w:rPr>
              <w:t xml:space="preserve"> 365 м.</w:t>
            </w:r>
          </w:p>
          <w:p w:rsidR="000A0518" w:rsidRPr="00FB4A56" w:rsidRDefault="000A0518" w:rsidP="00831D60">
            <w:pPr>
              <w:widowControl w:val="0"/>
              <w:snapToGrid w:val="0"/>
              <w:spacing w:line="240" w:lineRule="exact"/>
              <w:jc w:val="center"/>
              <w:rPr>
                <w:sz w:val="16"/>
                <w:szCs w:val="16"/>
              </w:rPr>
            </w:pPr>
            <w:r w:rsidRPr="00FB4A56">
              <w:rPr>
                <w:bCs/>
                <w:sz w:val="16"/>
                <w:szCs w:val="16"/>
              </w:rPr>
              <w:t>(реализация проекта «Дорога к дому»)</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2232,6</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116,1</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2116,5</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1.43</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д. Вялка 600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1419,94</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386,94</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1033,0</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1.44</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п. Сосн</w:t>
            </w:r>
            <w:r w:rsidRPr="00FB4A56">
              <w:rPr>
                <w:bCs/>
                <w:sz w:val="16"/>
                <w:szCs w:val="16"/>
              </w:rPr>
              <w:t>о</w:t>
            </w:r>
            <w:r w:rsidRPr="00FB4A56">
              <w:rPr>
                <w:bCs/>
                <w:sz w:val="16"/>
                <w:szCs w:val="16"/>
              </w:rPr>
              <w:t>вый  230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400,0</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74,0</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326,0</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1.45</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Ко</w:t>
            </w:r>
            <w:r w:rsidRPr="00FB4A56">
              <w:rPr>
                <w:bCs/>
                <w:sz w:val="16"/>
                <w:szCs w:val="16"/>
              </w:rPr>
              <w:t>м</w:t>
            </w:r>
            <w:r w:rsidRPr="00FB4A56">
              <w:rPr>
                <w:bCs/>
                <w:sz w:val="16"/>
                <w:szCs w:val="16"/>
              </w:rPr>
              <w:t>сомольская</w:t>
            </w:r>
          </w:p>
          <w:p w:rsidR="000A0518" w:rsidRPr="00FB4A56" w:rsidRDefault="000A0518" w:rsidP="00831D60">
            <w:pPr>
              <w:widowControl w:val="0"/>
              <w:snapToGrid w:val="0"/>
              <w:spacing w:line="240" w:lineRule="exact"/>
              <w:jc w:val="center"/>
              <w:rPr>
                <w:sz w:val="16"/>
                <w:szCs w:val="16"/>
              </w:rPr>
            </w:pPr>
            <w:r w:rsidRPr="00FB4A56">
              <w:rPr>
                <w:bCs/>
                <w:sz w:val="16"/>
                <w:szCs w:val="16"/>
              </w:rPr>
              <w:t>318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400,0</w:t>
            </w:r>
          </w:p>
        </w:tc>
      </w:tr>
      <w:tr w:rsidR="000A0518" w:rsidRPr="00FB4A56" w:rsidTr="000A0518">
        <w:trPr>
          <w:trHeight w:val="356"/>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74,0</w:t>
            </w: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326,0</w:t>
            </w: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1.46</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Ле</w:t>
            </w:r>
            <w:r w:rsidRPr="00FB4A56">
              <w:rPr>
                <w:bCs/>
                <w:sz w:val="16"/>
                <w:szCs w:val="16"/>
              </w:rPr>
              <w:t>с</w:t>
            </w:r>
            <w:r w:rsidRPr="00FB4A56">
              <w:rPr>
                <w:bCs/>
                <w:sz w:val="16"/>
                <w:szCs w:val="16"/>
              </w:rPr>
              <w:t>ная</w:t>
            </w:r>
          </w:p>
          <w:p w:rsidR="000A0518" w:rsidRPr="00FB4A56" w:rsidRDefault="000A0518" w:rsidP="00831D60">
            <w:pPr>
              <w:widowControl w:val="0"/>
              <w:snapToGrid w:val="0"/>
              <w:spacing w:line="240" w:lineRule="exact"/>
              <w:jc w:val="center"/>
              <w:rPr>
                <w:sz w:val="16"/>
                <w:szCs w:val="16"/>
              </w:rPr>
            </w:pPr>
            <w:r w:rsidRPr="00FB4A56">
              <w:rPr>
                <w:bCs/>
                <w:sz w:val="16"/>
                <w:szCs w:val="16"/>
              </w:rPr>
              <w:t>591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500,0</w:t>
            </w: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90,0</w:t>
            </w: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410,0</w:t>
            </w: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1.47</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Красная Горка</w:t>
            </w:r>
          </w:p>
          <w:p w:rsidR="000A0518" w:rsidRPr="00FB4A56" w:rsidRDefault="000A0518" w:rsidP="00831D60">
            <w:pPr>
              <w:widowControl w:val="0"/>
              <w:snapToGrid w:val="0"/>
              <w:spacing w:line="240" w:lineRule="exact"/>
              <w:jc w:val="center"/>
              <w:rPr>
                <w:sz w:val="16"/>
                <w:szCs w:val="16"/>
              </w:rPr>
            </w:pPr>
            <w:r w:rsidRPr="00FB4A56">
              <w:rPr>
                <w:bCs/>
                <w:sz w:val="16"/>
                <w:szCs w:val="16"/>
              </w:rPr>
              <w:t>400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1249,0</w:t>
            </w: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216,0</w:t>
            </w: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1033,0</w:t>
            </w:r>
          </w:p>
        </w:tc>
      </w:tr>
      <w:tr w:rsidR="000A0518" w:rsidRPr="00FB4A56" w:rsidTr="000A0518">
        <w:trPr>
          <w:trHeight w:val="375"/>
          <w:jc w:val="center"/>
        </w:trPr>
        <w:tc>
          <w:tcPr>
            <w:tcW w:w="498"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sz w:val="16"/>
                <w:szCs w:val="16"/>
              </w:rPr>
            </w:pPr>
            <w:r w:rsidRPr="00FB4A56">
              <w:rPr>
                <w:bCs/>
                <w:sz w:val="16"/>
                <w:szCs w:val="16"/>
              </w:rPr>
              <w:t>1.48</w:t>
            </w:r>
          </w:p>
        </w:tc>
        <w:tc>
          <w:tcPr>
            <w:tcW w:w="106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д. Ермол</w:t>
            </w:r>
            <w:r w:rsidRPr="00FB4A56">
              <w:rPr>
                <w:sz w:val="16"/>
                <w:szCs w:val="16"/>
              </w:rPr>
              <w:t>и</w:t>
            </w:r>
            <w:r w:rsidRPr="00FB4A56">
              <w:rPr>
                <w:sz w:val="16"/>
                <w:szCs w:val="16"/>
              </w:rPr>
              <w:t>но</w:t>
            </w:r>
          </w:p>
          <w:p w:rsidR="000A0518" w:rsidRPr="00FB4A56" w:rsidRDefault="000A0518" w:rsidP="00831D60">
            <w:pPr>
              <w:widowControl w:val="0"/>
              <w:snapToGrid w:val="0"/>
              <w:spacing w:line="240" w:lineRule="exact"/>
              <w:jc w:val="center"/>
              <w:rPr>
                <w:sz w:val="16"/>
                <w:szCs w:val="16"/>
              </w:rPr>
            </w:pPr>
            <w:r w:rsidRPr="00FB4A56">
              <w:rPr>
                <w:sz w:val="16"/>
                <w:szCs w:val="16"/>
              </w:rPr>
              <w:t>420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420,0</w:t>
            </w:r>
          </w:p>
        </w:tc>
      </w:tr>
      <w:tr w:rsidR="000A0518" w:rsidRPr="00FB4A56" w:rsidTr="000A0518">
        <w:trPr>
          <w:trHeight w:val="375"/>
          <w:jc w:val="center"/>
        </w:trPr>
        <w:tc>
          <w:tcPr>
            <w:tcW w:w="498"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rPr>
                <w:sz w:val="16"/>
                <w:szCs w:val="16"/>
              </w:rPr>
            </w:pPr>
            <w:r w:rsidRPr="00FB4A56">
              <w:rPr>
                <w:bCs/>
                <w:sz w:val="16"/>
                <w:szCs w:val="16"/>
              </w:rPr>
              <w:t>1.49</w:t>
            </w:r>
          </w:p>
        </w:tc>
        <w:tc>
          <w:tcPr>
            <w:tcW w:w="1062" w:type="dxa"/>
            <w:vMerge w:val="restart"/>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Прочие работы по ремонту в том чи</w:t>
            </w:r>
            <w:r w:rsidRPr="00FB4A56">
              <w:rPr>
                <w:bCs/>
                <w:sz w:val="16"/>
                <w:szCs w:val="16"/>
              </w:rPr>
              <w:t>с</w:t>
            </w:r>
            <w:r w:rsidRPr="00FB4A56">
              <w:rPr>
                <w:bCs/>
                <w:sz w:val="16"/>
                <w:szCs w:val="16"/>
              </w:rPr>
              <w:t>ле:</w:t>
            </w:r>
          </w:p>
          <w:p w:rsidR="000A0518" w:rsidRPr="00FB4A56" w:rsidRDefault="000A0518" w:rsidP="00831D60">
            <w:pPr>
              <w:widowControl w:val="0"/>
              <w:spacing w:line="240" w:lineRule="exact"/>
              <w:jc w:val="center"/>
              <w:rPr>
                <w:sz w:val="16"/>
                <w:szCs w:val="16"/>
              </w:rPr>
            </w:pPr>
            <w:r w:rsidRPr="00FB4A56">
              <w:rPr>
                <w:bCs/>
                <w:sz w:val="16"/>
                <w:szCs w:val="16"/>
              </w:rPr>
              <w:t>строител</w:t>
            </w:r>
            <w:r w:rsidRPr="00FB4A56">
              <w:rPr>
                <w:bCs/>
                <w:sz w:val="16"/>
                <w:szCs w:val="16"/>
              </w:rPr>
              <w:t>ь</w:t>
            </w:r>
            <w:r w:rsidRPr="00FB4A56">
              <w:rPr>
                <w:bCs/>
                <w:sz w:val="16"/>
                <w:szCs w:val="16"/>
              </w:rPr>
              <w:t>ный ко</w:t>
            </w:r>
            <w:r w:rsidRPr="00FB4A56">
              <w:rPr>
                <w:bCs/>
                <w:sz w:val="16"/>
                <w:szCs w:val="16"/>
              </w:rPr>
              <w:t>н</w:t>
            </w:r>
            <w:r w:rsidRPr="00FB4A56">
              <w:rPr>
                <w:bCs/>
                <w:sz w:val="16"/>
                <w:szCs w:val="16"/>
              </w:rPr>
              <w:t>троль по ремонту участков автом</w:t>
            </w:r>
            <w:r w:rsidRPr="00FB4A56">
              <w:rPr>
                <w:bCs/>
                <w:sz w:val="16"/>
                <w:szCs w:val="16"/>
              </w:rPr>
              <w:t>о</w:t>
            </w:r>
            <w:r w:rsidRPr="00FB4A56">
              <w:rPr>
                <w:bCs/>
                <w:sz w:val="16"/>
                <w:szCs w:val="16"/>
              </w:rPr>
              <w:t>бильной дороги</w:t>
            </w:r>
          </w:p>
          <w:p w:rsidR="000A0518" w:rsidRPr="00FB4A56" w:rsidRDefault="000A0518" w:rsidP="00831D60">
            <w:pPr>
              <w:widowControl w:val="0"/>
              <w:spacing w:line="240" w:lineRule="exact"/>
              <w:jc w:val="center"/>
              <w:rPr>
                <w:sz w:val="16"/>
                <w:szCs w:val="16"/>
              </w:rPr>
            </w:pPr>
            <w:r w:rsidRPr="00FB4A56">
              <w:rPr>
                <w:bCs/>
                <w:sz w:val="16"/>
                <w:szCs w:val="16"/>
              </w:rPr>
              <w:t>п. Боровё</w:t>
            </w:r>
            <w:r w:rsidRPr="00FB4A56">
              <w:rPr>
                <w:bCs/>
                <w:sz w:val="16"/>
                <w:szCs w:val="16"/>
              </w:rPr>
              <w:t>н</w:t>
            </w:r>
            <w:r w:rsidRPr="00FB4A56">
              <w:rPr>
                <w:bCs/>
                <w:sz w:val="16"/>
                <w:szCs w:val="16"/>
              </w:rPr>
              <w:t>ка ул. 1 Мая</w:t>
            </w:r>
          </w:p>
          <w:p w:rsidR="000A0518" w:rsidRPr="00FB4A56" w:rsidRDefault="000A0518" w:rsidP="00831D60">
            <w:pPr>
              <w:widowControl w:val="0"/>
              <w:spacing w:line="240" w:lineRule="exact"/>
              <w:jc w:val="center"/>
              <w:rPr>
                <w:sz w:val="16"/>
                <w:szCs w:val="16"/>
              </w:rPr>
            </w:pPr>
            <w:r w:rsidRPr="00FB4A56">
              <w:rPr>
                <w:bCs/>
                <w:sz w:val="16"/>
                <w:szCs w:val="16"/>
              </w:rPr>
              <w:t>3630 м.</w:t>
            </w: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36,2</w:t>
            </w: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30,3</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99,2</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192,6</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1657,7</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273,47</w:t>
            </w: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559,96</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294,78</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303,84</w:t>
            </w:r>
          </w:p>
        </w:tc>
      </w:tr>
      <w:tr w:rsidR="000A0518" w:rsidRPr="00FB4A56" w:rsidTr="000A0518">
        <w:trPr>
          <w:trHeight w:val="375"/>
          <w:jc w:val="center"/>
        </w:trPr>
        <w:tc>
          <w:tcPr>
            <w:tcW w:w="498"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rPr>
                <w:bCs/>
                <w:sz w:val="16"/>
                <w:szCs w:val="16"/>
              </w:rPr>
            </w:pPr>
          </w:p>
        </w:tc>
        <w:tc>
          <w:tcPr>
            <w:tcW w:w="1062" w:type="dxa"/>
            <w:vMerge/>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32"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714"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690" w:type="dxa"/>
            <w:vMerge/>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tc>
        <w:tc>
          <w:tcPr>
            <w:tcW w:w="904"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bCs/>
                <w:sz w:val="16"/>
                <w:szCs w:val="16"/>
              </w:rPr>
            </w:pPr>
          </w:p>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 в том числе:</w:t>
            </w:r>
          </w:p>
          <w:p w:rsidR="000A0518" w:rsidRPr="00FB4A56" w:rsidRDefault="000A0518" w:rsidP="00831D60">
            <w:pPr>
              <w:widowControl w:val="0"/>
              <w:snapToGrid w:val="0"/>
              <w:spacing w:line="240" w:lineRule="exact"/>
              <w:jc w:val="center"/>
              <w:rPr>
                <w:sz w:val="16"/>
                <w:szCs w:val="16"/>
              </w:rPr>
            </w:pPr>
            <w:r w:rsidRPr="00FB4A56">
              <w:rPr>
                <w:bCs/>
                <w:sz w:val="16"/>
                <w:szCs w:val="16"/>
              </w:rPr>
              <w:t>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p w:rsidR="000A0518" w:rsidRPr="00FB4A56" w:rsidRDefault="000A0518" w:rsidP="00831D60">
            <w:pPr>
              <w:widowControl w:val="0"/>
              <w:snapToGrid w:val="0"/>
              <w:spacing w:line="240" w:lineRule="exact"/>
              <w:jc w:val="center"/>
              <w:rPr>
                <w:sz w:val="16"/>
                <w:szCs w:val="16"/>
              </w:rPr>
            </w:pPr>
            <w:r w:rsidRPr="00FB4A56">
              <w:rPr>
                <w:bCs/>
                <w:sz w:val="16"/>
                <w:szCs w:val="16"/>
              </w:rPr>
              <w:t>облас</w:t>
            </w:r>
            <w:r w:rsidRPr="00FB4A56">
              <w:rPr>
                <w:bCs/>
                <w:sz w:val="16"/>
                <w:szCs w:val="16"/>
              </w:rPr>
              <w:t>т</w:t>
            </w:r>
            <w:r w:rsidRPr="00FB4A56">
              <w:rPr>
                <w:bCs/>
                <w:sz w:val="16"/>
                <w:szCs w:val="16"/>
              </w:rPr>
              <w:t>ной бю</w:t>
            </w:r>
            <w:r w:rsidRPr="00FB4A56">
              <w:rPr>
                <w:bCs/>
                <w:sz w:val="16"/>
                <w:szCs w:val="16"/>
              </w:rPr>
              <w:t>д</w:t>
            </w:r>
            <w:r w:rsidRPr="00FB4A56">
              <w:rPr>
                <w:bCs/>
                <w:sz w:val="16"/>
                <w:szCs w:val="16"/>
              </w:rPr>
              <w:t>жет- реализ</w:t>
            </w:r>
            <w:r w:rsidRPr="00FB4A56">
              <w:rPr>
                <w:bCs/>
                <w:sz w:val="16"/>
                <w:szCs w:val="16"/>
              </w:rPr>
              <w:t>а</w:t>
            </w:r>
            <w:r w:rsidRPr="00FB4A56">
              <w:rPr>
                <w:bCs/>
                <w:sz w:val="16"/>
                <w:szCs w:val="16"/>
              </w:rPr>
              <w:t>ция пр</w:t>
            </w:r>
            <w:r w:rsidRPr="00FB4A56">
              <w:rPr>
                <w:bCs/>
                <w:sz w:val="16"/>
                <w:szCs w:val="16"/>
              </w:rPr>
              <w:t>а</w:t>
            </w:r>
            <w:r w:rsidRPr="00FB4A56">
              <w:rPr>
                <w:bCs/>
                <w:sz w:val="16"/>
                <w:szCs w:val="16"/>
              </w:rPr>
              <w:t>вовых актов Прав</w:t>
            </w:r>
            <w:r w:rsidRPr="00FB4A56">
              <w:rPr>
                <w:bCs/>
                <w:sz w:val="16"/>
                <w:szCs w:val="16"/>
              </w:rPr>
              <w:t>и</w:t>
            </w:r>
            <w:r w:rsidRPr="00FB4A56">
              <w:rPr>
                <w:bCs/>
                <w:sz w:val="16"/>
                <w:szCs w:val="16"/>
              </w:rPr>
              <w:t>тельства Нов.обл</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36,2</w:t>
            </w:r>
          </w:p>
        </w:tc>
        <w:tc>
          <w:tcPr>
            <w:tcW w:w="632"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30,3</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99,2</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192,6</w:t>
            </w:r>
          </w:p>
        </w:tc>
        <w:tc>
          <w:tcPr>
            <w:tcW w:w="624"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1618,6</w:t>
            </w: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pacing w:line="240" w:lineRule="exact"/>
              <w:jc w:val="center"/>
              <w:rPr>
                <w:sz w:val="16"/>
                <w:szCs w:val="16"/>
              </w:rPr>
            </w:pPr>
            <w:r w:rsidRPr="00FB4A56">
              <w:rPr>
                <w:sz w:val="16"/>
                <w:szCs w:val="16"/>
              </w:rPr>
              <w:t>0,9</w:t>
            </w: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pacing w:line="240" w:lineRule="exact"/>
              <w:jc w:val="center"/>
              <w:rPr>
                <w:sz w:val="16"/>
                <w:szCs w:val="16"/>
              </w:rPr>
            </w:pPr>
          </w:p>
          <w:p w:rsidR="000A0518" w:rsidRPr="00FB4A56" w:rsidRDefault="000A0518" w:rsidP="00831D60">
            <w:pPr>
              <w:widowControl w:val="0"/>
              <w:snapToGrid w:val="0"/>
              <w:spacing w:line="240" w:lineRule="exact"/>
              <w:jc w:val="center"/>
              <w:rPr>
                <w:sz w:val="16"/>
                <w:szCs w:val="16"/>
              </w:rPr>
            </w:pPr>
            <w:r w:rsidRPr="00FB4A56">
              <w:rPr>
                <w:bCs/>
                <w:sz w:val="16"/>
                <w:szCs w:val="16"/>
              </w:rPr>
              <w:t>38,2</w:t>
            </w:r>
          </w:p>
        </w:tc>
        <w:tc>
          <w:tcPr>
            <w:tcW w:w="690" w:type="dxa"/>
            <w:tcBorders>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273,47</w:t>
            </w:r>
          </w:p>
        </w:tc>
        <w:tc>
          <w:tcPr>
            <w:tcW w:w="723"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bCs/>
                <w:sz w:val="16"/>
                <w:szCs w:val="16"/>
              </w:rPr>
              <w:t>559,96</w:t>
            </w:r>
          </w:p>
        </w:tc>
        <w:tc>
          <w:tcPr>
            <w:tcW w:w="781" w:type="dxa"/>
            <w:tcBorders>
              <w:left w:val="single" w:sz="4" w:space="0" w:color="000000"/>
              <w:bottom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294,78</w:t>
            </w:r>
          </w:p>
        </w:tc>
        <w:tc>
          <w:tcPr>
            <w:tcW w:w="860" w:type="dxa"/>
            <w:tcBorders>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napToGrid w:val="0"/>
              <w:spacing w:line="240" w:lineRule="exact"/>
              <w:jc w:val="center"/>
              <w:rPr>
                <w:sz w:val="16"/>
                <w:szCs w:val="16"/>
              </w:rPr>
            </w:pPr>
            <w:r w:rsidRPr="00FB4A56">
              <w:rPr>
                <w:sz w:val="16"/>
                <w:szCs w:val="16"/>
              </w:rPr>
              <w:t>303,84</w:t>
            </w:r>
          </w:p>
        </w:tc>
      </w:tr>
      <w:tr w:rsidR="000A0518" w:rsidRPr="00FB4A56" w:rsidTr="000A0518">
        <w:trPr>
          <w:trHeight w:val="1458"/>
          <w:jc w:val="center"/>
        </w:trPr>
        <w:tc>
          <w:tcPr>
            <w:tcW w:w="498"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lastRenderedPageBreak/>
              <w:t>2.</w:t>
            </w:r>
          </w:p>
        </w:tc>
        <w:tc>
          <w:tcPr>
            <w:tcW w:w="106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
                <w:bCs/>
                <w:sz w:val="16"/>
                <w:szCs w:val="16"/>
              </w:rPr>
              <w:t>Содерж</w:t>
            </w:r>
            <w:r w:rsidRPr="00FB4A56">
              <w:rPr>
                <w:b/>
                <w:bCs/>
                <w:sz w:val="16"/>
                <w:szCs w:val="16"/>
              </w:rPr>
              <w:t>а</w:t>
            </w:r>
            <w:r w:rsidRPr="00FB4A56">
              <w:rPr>
                <w:b/>
                <w:bCs/>
                <w:sz w:val="16"/>
                <w:szCs w:val="16"/>
              </w:rPr>
              <w:t>ние авт</w:t>
            </w:r>
            <w:r w:rsidRPr="00FB4A56">
              <w:rPr>
                <w:b/>
                <w:bCs/>
                <w:sz w:val="16"/>
                <w:szCs w:val="16"/>
              </w:rPr>
              <w:t>о</w:t>
            </w:r>
            <w:r w:rsidRPr="00FB4A56">
              <w:rPr>
                <w:b/>
                <w:bCs/>
                <w:sz w:val="16"/>
                <w:szCs w:val="16"/>
              </w:rPr>
              <w:t>мобильных дорог о</w:t>
            </w:r>
            <w:r w:rsidRPr="00FB4A56">
              <w:rPr>
                <w:b/>
                <w:bCs/>
                <w:sz w:val="16"/>
                <w:szCs w:val="16"/>
              </w:rPr>
              <w:t>б</w:t>
            </w:r>
            <w:r w:rsidRPr="00FB4A56">
              <w:rPr>
                <w:b/>
                <w:bCs/>
                <w:sz w:val="16"/>
                <w:szCs w:val="16"/>
              </w:rPr>
              <w:t>щего пол</w:t>
            </w:r>
            <w:r w:rsidRPr="00FB4A56">
              <w:rPr>
                <w:b/>
                <w:bCs/>
                <w:sz w:val="16"/>
                <w:szCs w:val="16"/>
              </w:rPr>
              <w:t>ь</w:t>
            </w:r>
            <w:r w:rsidRPr="00FB4A56">
              <w:rPr>
                <w:b/>
                <w:bCs/>
                <w:sz w:val="16"/>
                <w:szCs w:val="16"/>
              </w:rPr>
              <w:t>зов</w:t>
            </w:r>
            <w:r w:rsidRPr="00FB4A56">
              <w:rPr>
                <w:b/>
                <w:bCs/>
                <w:sz w:val="16"/>
                <w:szCs w:val="16"/>
              </w:rPr>
              <w:t>а</w:t>
            </w:r>
            <w:r w:rsidRPr="00FB4A56">
              <w:rPr>
                <w:b/>
                <w:bCs/>
                <w:sz w:val="16"/>
                <w:szCs w:val="16"/>
              </w:rPr>
              <w:t>ния местного зн</w:t>
            </w:r>
            <w:r w:rsidRPr="00FB4A56">
              <w:rPr>
                <w:b/>
                <w:bCs/>
                <w:sz w:val="16"/>
                <w:szCs w:val="16"/>
              </w:rPr>
              <w:t>а</w:t>
            </w:r>
            <w:r w:rsidRPr="00FB4A56">
              <w:rPr>
                <w:b/>
                <w:bCs/>
                <w:sz w:val="16"/>
                <w:szCs w:val="16"/>
              </w:rPr>
              <w:t xml:space="preserve">чения поселения </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rPr>
                <w:sz w:val="16"/>
                <w:szCs w:val="16"/>
              </w:rPr>
            </w:pPr>
            <w:r w:rsidRPr="00FB4A56">
              <w:rPr>
                <w:bCs/>
                <w:sz w:val="16"/>
                <w:szCs w:val="16"/>
              </w:rPr>
              <w:t>А</w:t>
            </w:r>
            <w:r w:rsidRPr="00FB4A56">
              <w:rPr>
                <w:bCs/>
                <w:sz w:val="16"/>
                <w:szCs w:val="16"/>
              </w:rPr>
              <w:t>д</w:t>
            </w:r>
            <w:r w:rsidRPr="00FB4A56">
              <w:rPr>
                <w:bCs/>
                <w:sz w:val="16"/>
                <w:szCs w:val="16"/>
              </w:rPr>
              <w:t>м</w:t>
            </w:r>
            <w:r w:rsidRPr="00FB4A56">
              <w:rPr>
                <w:bCs/>
                <w:sz w:val="16"/>
                <w:szCs w:val="16"/>
              </w:rPr>
              <w:t>и</w:t>
            </w:r>
            <w:r w:rsidRPr="00FB4A56">
              <w:rPr>
                <w:bCs/>
                <w:sz w:val="16"/>
                <w:szCs w:val="16"/>
              </w:rPr>
              <w:t>нис</w:t>
            </w:r>
            <w:r w:rsidRPr="00FB4A56">
              <w:rPr>
                <w:bCs/>
                <w:sz w:val="16"/>
                <w:szCs w:val="16"/>
              </w:rPr>
              <w:t>т</w:t>
            </w:r>
            <w:r w:rsidRPr="00FB4A56">
              <w:rPr>
                <w:bCs/>
                <w:sz w:val="16"/>
                <w:szCs w:val="16"/>
              </w:rPr>
              <w:t xml:space="preserve">рация </w:t>
            </w:r>
          </w:p>
          <w:p w:rsidR="000A0518" w:rsidRPr="00FB4A56" w:rsidRDefault="000A0518" w:rsidP="00831D60">
            <w:pPr>
              <w:widowControl w:val="0"/>
              <w:spacing w:line="240" w:lineRule="exact"/>
              <w:jc w:val="center"/>
              <w:rPr>
                <w:bCs/>
                <w:sz w:val="16"/>
                <w:szCs w:val="16"/>
              </w:rPr>
            </w:pPr>
          </w:p>
        </w:tc>
        <w:tc>
          <w:tcPr>
            <w:tcW w:w="71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2017-2025 годы</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2.1.1</w:t>
            </w:r>
          </w:p>
        </w:tc>
        <w:tc>
          <w:tcPr>
            <w:tcW w:w="90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бюджет посел</w:t>
            </w:r>
            <w:r w:rsidRPr="00FB4A56">
              <w:rPr>
                <w:bCs/>
                <w:sz w:val="16"/>
                <w:szCs w:val="16"/>
              </w:rPr>
              <w:t>е</w:t>
            </w:r>
            <w:r w:rsidRPr="00FB4A56">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1200,0</w:t>
            </w:r>
          </w:p>
        </w:tc>
        <w:tc>
          <w:tcPr>
            <w:tcW w:w="632"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1801,1</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1312,8</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1715,45</w:t>
            </w:r>
          </w:p>
        </w:tc>
        <w:tc>
          <w:tcPr>
            <w:tcW w:w="624"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2150,0</w:t>
            </w:r>
          </w:p>
          <w:p w:rsidR="000A0518" w:rsidRPr="00FB4A56" w:rsidRDefault="000A0518" w:rsidP="00831D60">
            <w:pPr>
              <w:widowControl w:val="0"/>
              <w:spacing w:line="240" w:lineRule="exact"/>
              <w:jc w:val="center"/>
              <w:rPr>
                <w:sz w:val="16"/>
                <w:szCs w:val="16"/>
              </w:rPr>
            </w:pPr>
            <w:r w:rsidRPr="00FB4A56">
              <w:rPr>
                <w:bCs/>
                <w:sz w:val="16"/>
                <w:szCs w:val="16"/>
              </w:rPr>
              <w:t xml:space="preserve"> </w:t>
            </w:r>
          </w:p>
        </w:tc>
        <w:tc>
          <w:tcPr>
            <w:tcW w:w="690"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bCs/>
                <w:sz w:val="16"/>
                <w:szCs w:val="16"/>
              </w:rPr>
              <w:t>2650,0</w:t>
            </w:r>
          </w:p>
          <w:p w:rsidR="000A0518" w:rsidRPr="00FB4A56" w:rsidRDefault="000A0518" w:rsidP="00831D60">
            <w:pPr>
              <w:widowControl w:val="0"/>
              <w:spacing w:line="240" w:lineRule="exact"/>
              <w:jc w:val="center"/>
              <w:rPr>
                <w:bCs/>
                <w:sz w:val="16"/>
                <w:szCs w:val="16"/>
              </w:rPr>
            </w:pPr>
          </w:p>
        </w:tc>
        <w:tc>
          <w:tcPr>
            <w:tcW w:w="723"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2400,0</w:t>
            </w:r>
          </w:p>
        </w:tc>
        <w:tc>
          <w:tcPr>
            <w:tcW w:w="781" w:type="dxa"/>
            <w:tcBorders>
              <w:top w:val="single" w:sz="4" w:space="0" w:color="000000"/>
              <w:left w:val="single" w:sz="4" w:space="0" w:color="000000"/>
              <w:bottom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2400,0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A0518" w:rsidRPr="00FB4A56" w:rsidRDefault="000A0518" w:rsidP="00831D60">
            <w:pPr>
              <w:widowControl w:val="0"/>
              <w:spacing w:line="240" w:lineRule="exact"/>
              <w:jc w:val="center"/>
              <w:rPr>
                <w:sz w:val="16"/>
                <w:szCs w:val="16"/>
              </w:rPr>
            </w:pPr>
            <w:r w:rsidRPr="00FB4A56">
              <w:rPr>
                <w:sz w:val="16"/>
                <w:szCs w:val="16"/>
              </w:rPr>
              <w:t>2400,0»</w:t>
            </w:r>
          </w:p>
        </w:tc>
      </w:tr>
    </w:tbl>
    <w:p w:rsidR="000A0518" w:rsidRPr="00FB4A56" w:rsidRDefault="000A0518" w:rsidP="000A0518">
      <w:pPr>
        <w:pStyle w:val="1d"/>
        <w:shd w:val="clear" w:color="auto" w:fill="FFFFFF"/>
        <w:spacing w:after="0" w:line="240" w:lineRule="auto"/>
        <w:ind w:firstLine="709"/>
        <w:jc w:val="both"/>
        <w:rPr>
          <w:sz w:val="16"/>
          <w:szCs w:val="16"/>
        </w:rPr>
      </w:pPr>
      <w:r w:rsidRPr="00FB4A56">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0A0518" w:rsidRPr="00FB4A56" w:rsidRDefault="000A0518" w:rsidP="000A0518">
      <w:pPr>
        <w:pBdr>
          <w:bottom w:val="single" w:sz="12" w:space="1" w:color="auto"/>
        </w:pBdr>
        <w:spacing w:line="240" w:lineRule="exact"/>
        <w:rPr>
          <w:sz w:val="18"/>
          <w:szCs w:val="18"/>
        </w:rPr>
      </w:pPr>
      <w:r w:rsidRPr="00FB4A56">
        <w:rPr>
          <w:b/>
          <w:sz w:val="18"/>
          <w:szCs w:val="18"/>
        </w:rPr>
        <w:t>Глава с</w:t>
      </w:r>
      <w:r>
        <w:rPr>
          <w:b/>
          <w:sz w:val="18"/>
          <w:szCs w:val="18"/>
        </w:rPr>
        <w:t xml:space="preserve">ельского поселения </w:t>
      </w:r>
      <w:r w:rsidRPr="00FB4A56">
        <w:rPr>
          <w:b/>
          <w:sz w:val="18"/>
          <w:szCs w:val="18"/>
        </w:rPr>
        <w:t xml:space="preserve">  Н.Г. Пискарева</w:t>
      </w:r>
    </w:p>
    <w:p w:rsidR="000A0518" w:rsidRPr="00FB4A56" w:rsidRDefault="000A0518" w:rsidP="000A0518">
      <w:pPr>
        <w:spacing w:line="240" w:lineRule="exact"/>
        <w:rPr>
          <w:b/>
          <w:sz w:val="18"/>
          <w:szCs w:val="18"/>
        </w:rPr>
      </w:pPr>
    </w:p>
    <w:p w:rsidR="000A0518" w:rsidRPr="00FB4A56" w:rsidRDefault="000A0518" w:rsidP="000A0518">
      <w:pPr>
        <w:spacing w:line="240" w:lineRule="exact"/>
        <w:rPr>
          <w:b/>
          <w:sz w:val="18"/>
          <w:szCs w:val="18"/>
        </w:rPr>
      </w:pPr>
    </w:p>
    <w:p w:rsidR="000A0518" w:rsidRPr="00FB4A56" w:rsidRDefault="000A0518" w:rsidP="000A0518">
      <w:pPr>
        <w:rPr>
          <w:b/>
          <w:sz w:val="16"/>
          <w:szCs w:val="16"/>
        </w:rPr>
      </w:pPr>
    </w:p>
    <w:p w:rsidR="00F729C0" w:rsidRPr="00896CFB" w:rsidRDefault="00F729C0" w:rsidP="00F729C0">
      <w:pPr>
        <w:spacing w:before="100" w:beforeAutospacing="1" w:after="100" w:afterAutospacing="1" w:line="300" w:lineRule="exact"/>
        <w:rPr>
          <w:bCs/>
          <w:sz w:val="16"/>
          <w:szCs w:val="16"/>
        </w:rPr>
      </w:pPr>
    </w:p>
    <w:p w:rsidR="00F729C0" w:rsidRDefault="00F729C0" w:rsidP="00F729C0">
      <w:pPr>
        <w:rPr>
          <w:sz w:val="16"/>
          <w:szCs w:val="16"/>
        </w:rPr>
      </w:pPr>
    </w:p>
    <w:p w:rsidR="00F729C0" w:rsidRDefault="00F729C0" w:rsidP="00F729C0">
      <w:pPr>
        <w:rPr>
          <w:sz w:val="16"/>
          <w:szCs w:val="16"/>
        </w:rPr>
      </w:pPr>
    </w:p>
    <w:p w:rsidR="00F729C0" w:rsidRDefault="00F729C0" w:rsidP="00F729C0">
      <w:pPr>
        <w:rPr>
          <w:sz w:val="16"/>
          <w:szCs w:val="16"/>
        </w:rPr>
      </w:pPr>
    </w:p>
    <w:p w:rsidR="00F729C0" w:rsidRDefault="00F729C0" w:rsidP="00F729C0">
      <w:pPr>
        <w:rPr>
          <w:sz w:val="16"/>
          <w:szCs w:val="16"/>
        </w:rPr>
      </w:pPr>
    </w:p>
    <w:p w:rsidR="00F729C0" w:rsidRDefault="00F729C0" w:rsidP="00F729C0">
      <w:pPr>
        <w:rPr>
          <w:sz w:val="16"/>
          <w:szCs w:val="16"/>
        </w:rPr>
      </w:pPr>
    </w:p>
    <w:p w:rsidR="00F729C0" w:rsidRDefault="00F729C0" w:rsidP="00F729C0">
      <w:pPr>
        <w:rPr>
          <w:sz w:val="16"/>
          <w:szCs w:val="16"/>
        </w:rPr>
      </w:pPr>
    </w:p>
    <w:p w:rsidR="00F729C0" w:rsidRPr="006A002A" w:rsidRDefault="00F729C0" w:rsidP="00F729C0">
      <w:pPr>
        <w:rPr>
          <w:sz w:val="16"/>
          <w:szCs w:val="16"/>
        </w:rPr>
      </w:pP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E49" w:rsidRDefault="00060E49">
      <w:r>
        <w:separator/>
      </w:r>
    </w:p>
  </w:endnote>
  <w:endnote w:type="continuationSeparator" w:id="1">
    <w:p w:rsidR="00060E49" w:rsidRDefault="0006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C0" w:rsidRDefault="00F729C0">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E49" w:rsidRDefault="00060E49">
      <w:r>
        <w:separator/>
      </w:r>
    </w:p>
  </w:footnote>
  <w:footnote w:type="continuationSeparator" w:id="1">
    <w:p w:rsidR="00060E49" w:rsidRDefault="00060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C0" w:rsidRDefault="00F729C0"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F729C0" w:rsidRDefault="00F729C0">
    <w:pPr>
      <w:pStyle w:val="a6"/>
    </w:pPr>
  </w:p>
  <w:p w:rsidR="00F729C0" w:rsidRDefault="00F729C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C0" w:rsidRPr="00DC60D2" w:rsidRDefault="00F729C0"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0C2500">
      <w:rPr>
        <w:rStyle w:val="a8"/>
        <w:noProof/>
        <w:sz w:val="32"/>
        <w:szCs w:val="32"/>
      </w:rPr>
      <w:t>2</w:t>
    </w:r>
    <w:r w:rsidRPr="00DC60D2">
      <w:rPr>
        <w:rStyle w:val="a8"/>
        <w:sz w:val="32"/>
        <w:szCs w:val="32"/>
      </w:rPr>
      <w:fldChar w:fldCharType="end"/>
    </w:r>
  </w:p>
  <w:p w:rsidR="00F729C0" w:rsidRPr="007B38AF" w:rsidRDefault="00F729C0"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№2(146) от 20 января 2023года   </w:t>
    </w:r>
  </w:p>
  <w:p w:rsidR="00F729C0" w:rsidRDefault="00F729C0"/>
  <w:p w:rsidR="00F729C0" w:rsidRDefault="00F729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0">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1">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3">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4">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5">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3"/>
  </w:num>
  <w:num w:numId="40">
    <w:abstractNumId w:val="35"/>
  </w:num>
  <w:num w:numId="41">
    <w:abstractNumId w:val="32"/>
  </w:num>
  <w:num w:numId="42">
    <w:abstractNumId w:val="41"/>
  </w:num>
  <w:num w:numId="43">
    <w:abstractNumId w:val="39"/>
  </w:num>
  <w:num w:numId="44">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E6478"/>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 Знак Знак1"/>
    <w:basedOn w:val="1f7"/>
    <w:rsid w:val="000A0518"/>
    <w:rPr>
      <w:b/>
      <w:sz w:val="28"/>
      <w:lang w:val="ru-RU" w:bidi="ar-SA"/>
    </w:rPr>
  </w:style>
  <w:style w:type="character" w:customStyle="1" w:styleId="affff4">
    <w:name w:val=" Знак Знак"/>
    <w:basedOn w:val="1f7"/>
    <w:rsid w:val="000A0518"/>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rovenkaadm.ru"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9FBC-EE4F-4295-996E-615961BB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22</Pages>
  <Words>7031</Words>
  <Characters>40079</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47016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137</cp:revision>
  <cp:lastPrinted>2019-08-28T06:14:00Z</cp:lastPrinted>
  <dcterms:created xsi:type="dcterms:W3CDTF">2019-08-28T05:46:00Z</dcterms:created>
  <dcterms:modified xsi:type="dcterms:W3CDTF">2023-02-22T08:01:00Z</dcterms:modified>
</cp:coreProperties>
</file>